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17E4" w:rsidRPr="00444812" w:rsidP="00BF5453" w14:paraId="57B08876" w14:textId="423028EF">
      <w:pPr>
        <w:pStyle w:val="Title"/>
        <w:ind w:firstLine="540"/>
        <w:jc w:val="right"/>
        <w:rPr>
          <w:sz w:val="26"/>
          <w:szCs w:val="26"/>
        </w:rPr>
      </w:pPr>
      <w:r w:rsidRPr="00444812">
        <w:rPr>
          <w:sz w:val="26"/>
          <w:szCs w:val="26"/>
        </w:rPr>
        <w:t>УИД 91</w:t>
      </w:r>
      <w:r w:rsidRPr="00444812">
        <w:rPr>
          <w:sz w:val="26"/>
          <w:szCs w:val="26"/>
          <w:lang w:val="en-US"/>
        </w:rPr>
        <w:t>MS</w:t>
      </w:r>
      <w:r w:rsidRPr="00444812">
        <w:rPr>
          <w:sz w:val="26"/>
          <w:szCs w:val="26"/>
        </w:rPr>
        <w:t>00</w:t>
      </w:r>
      <w:r w:rsidR="00527F2D">
        <w:rPr>
          <w:sz w:val="26"/>
          <w:szCs w:val="26"/>
        </w:rPr>
        <w:t>14</w:t>
      </w:r>
      <w:r w:rsidRPr="00444812">
        <w:rPr>
          <w:sz w:val="26"/>
          <w:szCs w:val="26"/>
        </w:rPr>
        <w:t>-01-202</w:t>
      </w:r>
      <w:r w:rsidRPr="00444812" w:rsidR="004A13C9">
        <w:rPr>
          <w:sz w:val="26"/>
          <w:szCs w:val="26"/>
        </w:rPr>
        <w:t>5</w:t>
      </w:r>
      <w:r w:rsidRPr="00444812">
        <w:rPr>
          <w:sz w:val="26"/>
          <w:szCs w:val="26"/>
        </w:rPr>
        <w:t>-</w:t>
      </w:r>
      <w:r w:rsidR="0052619B">
        <w:rPr>
          <w:sz w:val="26"/>
          <w:szCs w:val="26"/>
        </w:rPr>
        <w:t>003</w:t>
      </w:r>
      <w:r w:rsidR="00527F2D">
        <w:rPr>
          <w:sz w:val="26"/>
          <w:szCs w:val="26"/>
        </w:rPr>
        <w:t>398</w:t>
      </w:r>
      <w:r w:rsidRPr="00444812">
        <w:rPr>
          <w:sz w:val="26"/>
          <w:szCs w:val="26"/>
        </w:rPr>
        <w:t>-</w:t>
      </w:r>
      <w:r w:rsidR="00527F2D">
        <w:rPr>
          <w:sz w:val="26"/>
          <w:szCs w:val="26"/>
        </w:rPr>
        <w:t>07</w:t>
      </w:r>
    </w:p>
    <w:p w:rsidR="00D07868" w:rsidRPr="00444812" w:rsidP="00BF5453" w14:paraId="2A6FF20E" w14:textId="2E2D6B16">
      <w:pPr>
        <w:pStyle w:val="Title"/>
        <w:ind w:firstLine="540"/>
        <w:jc w:val="right"/>
        <w:rPr>
          <w:sz w:val="26"/>
          <w:szCs w:val="26"/>
        </w:rPr>
      </w:pPr>
      <w:r w:rsidRPr="00444812">
        <w:rPr>
          <w:sz w:val="26"/>
          <w:szCs w:val="26"/>
        </w:rPr>
        <w:t>Дело №</w:t>
      </w:r>
      <w:r w:rsidRPr="00444812" w:rsidR="00EF2891">
        <w:rPr>
          <w:sz w:val="26"/>
          <w:szCs w:val="26"/>
        </w:rPr>
        <w:t xml:space="preserve"> </w:t>
      </w:r>
      <w:r w:rsidRPr="00444812" w:rsidR="00DA6524">
        <w:rPr>
          <w:sz w:val="26"/>
          <w:szCs w:val="26"/>
        </w:rPr>
        <w:t>05-</w:t>
      </w:r>
      <w:r w:rsidR="0052619B">
        <w:rPr>
          <w:sz w:val="26"/>
          <w:szCs w:val="26"/>
        </w:rPr>
        <w:t>0</w:t>
      </w:r>
      <w:r w:rsidR="00527F2D">
        <w:rPr>
          <w:sz w:val="26"/>
          <w:szCs w:val="26"/>
        </w:rPr>
        <w:t>029</w:t>
      </w:r>
      <w:r w:rsidRPr="00444812" w:rsidR="00DA6524">
        <w:rPr>
          <w:sz w:val="26"/>
          <w:szCs w:val="26"/>
        </w:rPr>
        <w:t>/</w:t>
      </w:r>
      <w:r w:rsidR="00527F2D">
        <w:rPr>
          <w:sz w:val="26"/>
          <w:szCs w:val="26"/>
        </w:rPr>
        <w:t>14</w:t>
      </w:r>
      <w:r w:rsidRPr="00444812">
        <w:rPr>
          <w:sz w:val="26"/>
          <w:szCs w:val="26"/>
        </w:rPr>
        <w:t>/20</w:t>
      </w:r>
      <w:r w:rsidRPr="00444812" w:rsidR="00DA6524">
        <w:rPr>
          <w:sz w:val="26"/>
          <w:szCs w:val="26"/>
        </w:rPr>
        <w:t>2</w:t>
      </w:r>
      <w:r w:rsidR="00527F2D">
        <w:rPr>
          <w:sz w:val="26"/>
          <w:szCs w:val="26"/>
        </w:rPr>
        <w:t>6</w:t>
      </w:r>
    </w:p>
    <w:p w:rsidR="00D07868" w:rsidRPr="00444812" w:rsidP="00BF5453" w14:paraId="2D6C9E05" w14:textId="4DD7E7B0">
      <w:pPr>
        <w:pStyle w:val="Title"/>
        <w:ind w:firstLine="540"/>
        <w:rPr>
          <w:sz w:val="26"/>
          <w:szCs w:val="26"/>
        </w:rPr>
      </w:pPr>
      <w:r w:rsidRPr="00444812">
        <w:rPr>
          <w:sz w:val="26"/>
          <w:szCs w:val="26"/>
        </w:rPr>
        <w:t>П О С Т А Н О В Л Е Н И Е</w:t>
      </w:r>
    </w:p>
    <w:p w:rsidR="00D07868" w:rsidRPr="00444812" w:rsidP="00BF5453" w14:paraId="2FFFCA1C" w14:textId="7EE48365">
      <w:pPr>
        <w:tabs>
          <w:tab w:val="left" w:pos="538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 января</w:t>
      </w:r>
      <w:r w:rsidRPr="00444812" w:rsidR="009E75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 w:rsidR="00684E3E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444812" w:rsidR="001621E6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 w:rsidRPr="00444812" w:rsidR="009E757D">
        <w:rPr>
          <w:rFonts w:ascii="Times New Roman" w:eastAsia="Times New Roman" w:hAnsi="Times New Roman" w:cs="Times New Roman"/>
          <w:sz w:val="26"/>
          <w:szCs w:val="26"/>
        </w:rPr>
        <w:tab/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город</w:t>
      </w:r>
      <w:r w:rsidRPr="00444812" w:rsidR="009E75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Симферополь</w:t>
      </w:r>
      <w:r w:rsidRPr="00444812" w:rsidR="009E757D">
        <w:rPr>
          <w:rFonts w:ascii="Times New Roman" w:eastAsia="Times New Roman" w:hAnsi="Times New Roman" w:cs="Times New Roman"/>
          <w:sz w:val="26"/>
          <w:szCs w:val="26"/>
        </w:rPr>
        <w:t>, ул. Киевская 55/2,</w:t>
      </w:r>
    </w:p>
    <w:p w:rsidR="00287B52" w:rsidRPr="00444812" w:rsidP="00BF5453" w14:paraId="02F96CE4" w14:textId="6D36B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444812" w:rsidR="00192823">
        <w:rPr>
          <w:rFonts w:ascii="Times New Roman" w:hAnsi="Times New Roman" w:cs="Times New Roman"/>
          <w:sz w:val="26"/>
          <w:szCs w:val="26"/>
        </w:rPr>
        <w:t>ировой судья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192823">
        <w:rPr>
          <w:rFonts w:ascii="Times New Roman" w:hAnsi="Times New Roman" w:cs="Times New Roman"/>
          <w:sz w:val="26"/>
          <w:szCs w:val="26"/>
        </w:rPr>
        <w:t>судебного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192823">
        <w:rPr>
          <w:rFonts w:ascii="Times New Roman" w:hAnsi="Times New Roman" w:cs="Times New Roman"/>
          <w:sz w:val="26"/>
          <w:szCs w:val="26"/>
        </w:rPr>
        <w:t>участка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192823">
        <w:rPr>
          <w:rFonts w:ascii="Times New Roman" w:hAnsi="Times New Roman" w:cs="Times New Roman"/>
          <w:sz w:val="26"/>
          <w:szCs w:val="26"/>
        </w:rPr>
        <w:t>№1</w:t>
      </w:r>
      <w:r w:rsidRPr="00444812" w:rsidR="00DA6524">
        <w:rPr>
          <w:rFonts w:ascii="Times New Roman" w:hAnsi="Times New Roman" w:cs="Times New Roman"/>
          <w:sz w:val="26"/>
          <w:szCs w:val="26"/>
        </w:rPr>
        <w:t>4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192823">
        <w:rPr>
          <w:rFonts w:ascii="Times New Roman" w:hAnsi="Times New Roman" w:cs="Times New Roman"/>
          <w:sz w:val="26"/>
          <w:szCs w:val="26"/>
        </w:rPr>
        <w:t xml:space="preserve">Киевского судебного района города Симферополя Республики Крым </w:t>
      </w:r>
      <w:r w:rsidRPr="00444812" w:rsidR="00DA6524">
        <w:rPr>
          <w:rFonts w:ascii="Times New Roman" w:hAnsi="Times New Roman" w:cs="Times New Roman"/>
          <w:sz w:val="26"/>
          <w:szCs w:val="26"/>
        </w:rPr>
        <w:t>Новиков В.Р.</w:t>
      </w:r>
      <w:r w:rsidRPr="00444812" w:rsidR="007136F9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A5B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44812" w:rsidR="00D07868">
        <w:rPr>
          <w:rFonts w:ascii="Times New Roman" w:hAnsi="Times New Roman" w:cs="Times New Roman"/>
          <w:color w:val="000000"/>
          <w:sz w:val="26"/>
          <w:szCs w:val="26"/>
        </w:rPr>
        <w:t>рассмотрев дело об административном правонарушении, предусмотренном</w:t>
      </w:r>
      <w:r w:rsidRPr="00444812" w:rsidR="00937FD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44812">
        <w:rPr>
          <w:rFonts w:ascii="Times New Roman" w:hAnsi="Times New Roman" w:cs="Times New Roman"/>
          <w:color w:val="000000"/>
          <w:sz w:val="26"/>
          <w:szCs w:val="26"/>
        </w:rPr>
        <w:t>частью 2</w:t>
      </w:r>
      <w:r w:rsidRPr="00444812" w:rsidR="009E75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44812" w:rsidR="00D07868">
        <w:rPr>
          <w:rFonts w:ascii="Times New Roman" w:hAnsi="Times New Roman" w:cs="Times New Roman"/>
          <w:color w:val="000000"/>
          <w:sz w:val="26"/>
          <w:szCs w:val="26"/>
        </w:rPr>
        <w:t>ст</w:t>
      </w:r>
      <w:r w:rsidRPr="00444812" w:rsidR="007136F9">
        <w:rPr>
          <w:rFonts w:ascii="Times New Roman" w:hAnsi="Times New Roman" w:cs="Times New Roman"/>
          <w:color w:val="000000"/>
          <w:sz w:val="26"/>
          <w:szCs w:val="26"/>
        </w:rPr>
        <w:t>ать</w:t>
      </w:r>
      <w:r w:rsidRPr="00444812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r w:rsidRPr="00444812" w:rsidR="00D0786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444812" w:rsidR="002649C2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444812" w:rsidR="00D0786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44812" w:rsidR="00937FD7">
        <w:rPr>
          <w:rFonts w:ascii="Times New Roman" w:hAnsi="Times New Roman" w:cs="Times New Roman"/>
          <w:color w:val="000000"/>
          <w:sz w:val="26"/>
          <w:szCs w:val="26"/>
        </w:rPr>
        <w:t>33</w:t>
      </w:r>
      <w:r w:rsidRPr="00444812" w:rsidR="009E75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44812" w:rsidR="00D07868">
        <w:rPr>
          <w:rFonts w:ascii="Times New Roman" w:hAnsi="Times New Roman" w:cs="Times New Roman"/>
          <w:color w:val="000000"/>
          <w:sz w:val="26"/>
          <w:szCs w:val="26"/>
        </w:rPr>
        <w:t>Ко</w:t>
      </w:r>
      <w:r w:rsidRPr="00444812" w:rsidR="007136F9">
        <w:rPr>
          <w:rFonts w:ascii="Times New Roman" w:hAnsi="Times New Roman" w:cs="Times New Roman"/>
          <w:color w:val="000000"/>
          <w:sz w:val="26"/>
          <w:szCs w:val="26"/>
        </w:rPr>
        <w:t>декса Российской Федерации об административных правонарушениях,</w:t>
      </w:r>
      <w:r w:rsidRPr="00444812" w:rsidR="009E75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44812" w:rsidR="00D07868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444812" w:rsidR="009E75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44812" w:rsidR="00D07868">
        <w:rPr>
          <w:rFonts w:ascii="Times New Roman" w:hAnsi="Times New Roman" w:cs="Times New Roman"/>
          <w:color w:val="000000"/>
          <w:sz w:val="26"/>
          <w:szCs w:val="26"/>
        </w:rPr>
        <w:t>отношении:</w:t>
      </w:r>
      <w:r w:rsidRPr="00444812" w:rsidR="009E757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52619B">
        <w:rPr>
          <w:rFonts w:ascii="Times New Roman" w:eastAsia="Times New Roman" w:hAnsi="Times New Roman" w:cs="Times New Roman"/>
          <w:bCs/>
          <w:sz w:val="26"/>
          <w:szCs w:val="26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ООО</w:t>
      </w:r>
      <w:r w:rsidR="0052619B">
        <w:rPr>
          <w:rFonts w:ascii="Times New Roman" w:eastAsia="Times New Roman" w:hAnsi="Times New Roman" w:cs="Times New Roman"/>
          <w:bCs/>
          <w:sz w:val="26"/>
          <w:szCs w:val="26"/>
        </w:rPr>
        <w:t xml:space="preserve"> «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ДОРСИМ</w:t>
      </w:r>
      <w:r w:rsidR="0052619B">
        <w:rPr>
          <w:rFonts w:ascii="Times New Roman" w:eastAsia="Times New Roman" w:hAnsi="Times New Roman" w:cs="Times New Roman"/>
          <w:bCs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Симонова Дениса Юрьевича</w:t>
      </w:r>
      <w:r w:rsidRPr="00444812" w:rsidR="0052619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27 ноября</w:t>
      </w:r>
      <w:r w:rsidR="0052619B">
        <w:rPr>
          <w:rFonts w:ascii="Times New Roman" w:eastAsia="Times New Roman" w:hAnsi="Times New Roman" w:cs="Times New Roman"/>
          <w:sz w:val="26"/>
          <w:szCs w:val="26"/>
        </w:rPr>
        <w:t xml:space="preserve"> 198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444812" w:rsidR="0052619B">
        <w:rPr>
          <w:rFonts w:ascii="Times New Roman" w:eastAsia="Times New Roman" w:hAnsi="Times New Roman" w:cs="Times New Roman"/>
          <w:sz w:val="26"/>
          <w:szCs w:val="26"/>
        </w:rPr>
        <w:t xml:space="preserve"> года рождения, урож.</w:t>
      </w:r>
      <w:r w:rsidR="0052619B">
        <w:rPr>
          <w:rFonts w:ascii="Times New Roman" w:eastAsia="Times New Roman" w:hAnsi="Times New Roman" w:cs="Times New Roman"/>
          <w:sz w:val="26"/>
          <w:szCs w:val="26"/>
        </w:rPr>
        <w:t> гор. </w:t>
      </w:r>
      <w:r>
        <w:rPr>
          <w:rFonts w:ascii="Times New Roman" w:eastAsia="Times New Roman" w:hAnsi="Times New Roman" w:cs="Times New Roman"/>
          <w:sz w:val="26"/>
          <w:szCs w:val="26"/>
        </w:rPr>
        <w:t>Евпатория, Крымской обл., Украинской Респ.</w:t>
      </w:r>
      <w:r w:rsidRPr="00444812" w:rsidR="0052619B">
        <w:rPr>
          <w:rFonts w:ascii="Times New Roman" w:eastAsia="Times New Roman" w:hAnsi="Times New Roman" w:cs="Times New Roman"/>
          <w:sz w:val="26"/>
          <w:szCs w:val="26"/>
        </w:rPr>
        <w:t xml:space="preserve">, паспорт РФ серии </w:t>
      </w:r>
      <w:r w:rsidR="0052619B">
        <w:rPr>
          <w:rFonts w:ascii="Times New Roman" w:eastAsia="Times New Roman" w:hAnsi="Times New Roman" w:cs="Times New Roman"/>
          <w:sz w:val="26"/>
          <w:szCs w:val="26"/>
        </w:rPr>
        <w:t xml:space="preserve">3914 </w:t>
      </w:r>
      <w:r w:rsidRPr="00444812" w:rsidR="0052619B"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339326</w:t>
      </w:r>
      <w:r w:rsidRPr="00444812" w:rsidR="0052619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444812" w:rsidR="0052619B">
        <w:rPr>
          <w:rFonts w:ascii="Times New Roman" w:hAnsi="Times New Roman" w:cs="Times New Roman"/>
          <w:sz w:val="26"/>
          <w:szCs w:val="26"/>
        </w:rPr>
        <w:t>адрес</w:t>
      </w:r>
      <w:r w:rsidR="0052619B">
        <w:rPr>
          <w:rFonts w:ascii="Times New Roman" w:hAnsi="Times New Roman" w:cs="Times New Roman"/>
          <w:sz w:val="26"/>
          <w:szCs w:val="26"/>
        </w:rPr>
        <w:t xml:space="preserve"> регистрации</w:t>
      </w:r>
      <w:r w:rsidRPr="00444812" w:rsidR="0052619B">
        <w:rPr>
          <w:rFonts w:ascii="Times New Roman" w:hAnsi="Times New Roman" w:cs="Times New Roman"/>
          <w:sz w:val="26"/>
          <w:szCs w:val="26"/>
        </w:rPr>
        <w:t xml:space="preserve">: </w:t>
      </w:r>
      <w:r w:rsidR="0052619B">
        <w:rPr>
          <w:rFonts w:ascii="Times New Roman" w:hAnsi="Times New Roman" w:cs="Times New Roman"/>
          <w:sz w:val="26"/>
          <w:szCs w:val="26"/>
        </w:rPr>
        <w:t>Респ.Крым, гор. </w:t>
      </w:r>
      <w:r>
        <w:rPr>
          <w:rFonts w:ascii="Times New Roman" w:hAnsi="Times New Roman" w:cs="Times New Roman"/>
          <w:sz w:val="26"/>
          <w:szCs w:val="26"/>
        </w:rPr>
        <w:t>Евпатория</w:t>
      </w:r>
      <w:r w:rsidR="0052619B">
        <w:rPr>
          <w:rFonts w:ascii="Times New Roman" w:hAnsi="Times New Roman" w:cs="Times New Roman"/>
          <w:sz w:val="26"/>
          <w:szCs w:val="26"/>
        </w:rPr>
        <w:t>, ул</w:t>
      </w:r>
      <w:r w:rsidRPr="00444812" w:rsidR="0052619B">
        <w:rPr>
          <w:rFonts w:ascii="Times New Roman" w:hAnsi="Times New Roman" w:cs="Times New Roman"/>
          <w:sz w:val="26"/>
          <w:szCs w:val="26"/>
        </w:rPr>
        <w:t>.</w:t>
      </w:r>
      <w:r w:rsidR="0052619B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9-го Мая</w:t>
      </w:r>
      <w:r w:rsidRPr="00444812" w:rsidR="0052619B">
        <w:rPr>
          <w:rFonts w:ascii="Times New Roman" w:hAnsi="Times New Roman" w:cs="Times New Roman"/>
          <w:sz w:val="26"/>
          <w:szCs w:val="26"/>
        </w:rPr>
        <w:t xml:space="preserve">, дом </w:t>
      </w:r>
      <w:r>
        <w:rPr>
          <w:rFonts w:ascii="Times New Roman" w:hAnsi="Times New Roman" w:cs="Times New Roman"/>
          <w:sz w:val="26"/>
          <w:szCs w:val="26"/>
        </w:rPr>
        <w:t>43</w:t>
      </w:r>
      <w:r w:rsidR="0052619B">
        <w:rPr>
          <w:rFonts w:ascii="Times New Roman" w:hAnsi="Times New Roman" w:cs="Times New Roman"/>
          <w:sz w:val="26"/>
          <w:szCs w:val="26"/>
        </w:rPr>
        <w:t>, кв. 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444812" w:rsidR="00C95AA8">
        <w:rPr>
          <w:rFonts w:ascii="Times New Roman" w:hAnsi="Times New Roman" w:cs="Times New Roman"/>
          <w:sz w:val="26"/>
          <w:szCs w:val="26"/>
        </w:rPr>
        <w:t>,</w:t>
      </w:r>
    </w:p>
    <w:p w:rsidR="008B0ECB" w:rsidRPr="00444812" w:rsidP="00BF5453" w14:paraId="7F00EFDE" w14:textId="77777777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812"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 w:rsidR="00684E3E" w:rsidRPr="00444812" w:rsidP="00BF5453" w14:paraId="13202DEA" w14:textId="25B8B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января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года в 00 часов 01 минуту </w:t>
      </w:r>
      <w:r w:rsidR="00573F6B">
        <w:rPr>
          <w:rFonts w:ascii="Times New Roman" w:hAnsi="Times New Roman" w:cs="Times New Roman"/>
          <w:sz w:val="26"/>
          <w:szCs w:val="26"/>
        </w:rPr>
        <w:t>Симонов Д.Ю.</w:t>
      </w:r>
      <w:r w:rsidRPr="00444812" w:rsidR="008D09C3">
        <w:rPr>
          <w:rFonts w:ascii="Times New Roman" w:hAnsi="Times New Roman" w:cs="Times New Roman"/>
          <w:sz w:val="26"/>
          <w:szCs w:val="26"/>
        </w:rPr>
        <w:t xml:space="preserve">, </w:t>
      </w:r>
      <w:r w:rsidRPr="00444812" w:rsidR="007136F9">
        <w:rPr>
          <w:rFonts w:ascii="Times New Roman" w:hAnsi="Times New Roman" w:cs="Times New Roman"/>
          <w:sz w:val="26"/>
          <w:szCs w:val="26"/>
        </w:rPr>
        <w:t>являясь</w:t>
      </w:r>
      <w:r w:rsidRPr="00444812" w:rsidR="00BA2AE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52619B">
        <w:rPr>
          <w:rFonts w:ascii="Times New Roman" w:eastAsia="Times New Roman" w:hAnsi="Times New Roman" w:cs="Times New Roman"/>
          <w:bCs/>
          <w:sz w:val="26"/>
          <w:szCs w:val="26"/>
        </w:rPr>
        <w:t xml:space="preserve">генеральным </w:t>
      </w:r>
      <w:r w:rsidRPr="00444812" w:rsidR="00BA2AE9">
        <w:rPr>
          <w:rFonts w:ascii="Times New Roman" w:eastAsia="Times New Roman" w:hAnsi="Times New Roman" w:cs="Times New Roman"/>
          <w:sz w:val="26"/>
          <w:szCs w:val="26"/>
        </w:rPr>
        <w:t xml:space="preserve">директором </w:t>
      </w:r>
      <w:r w:rsidR="00573F6B">
        <w:rPr>
          <w:rFonts w:ascii="Times New Roman" w:eastAsia="Times New Roman" w:hAnsi="Times New Roman" w:cs="Times New Roman"/>
          <w:bCs/>
          <w:sz w:val="26"/>
          <w:szCs w:val="26"/>
        </w:rPr>
        <w:t>ООО «ДОРСИМ»</w:t>
      </w:r>
      <w:r w:rsidRPr="00444812" w:rsidR="00B0060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44812" w:rsidR="00B0060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44812" w:rsidR="00FD7047">
        <w:rPr>
          <w:rFonts w:ascii="Times New Roman" w:hAnsi="Times New Roman" w:cs="Times New Roman"/>
          <w:sz w:val="26"/>
          <w:szCs w:val="26"/>
        </w:rPr>
        <w:t>расположенно</w:t>
      </w:r>
      <w:r w:rsidRPr="00444812" w:rsidR="00B0060B">
        <w:rPr>
          <w:rFonts w:ascii="Times New Roman" w:hAnsi="Times New Roman" w:cs="Times New Roman"/>
          <w:sz w:val="26"/>
          <w:szCs w:val="26"/>
        </w:rPr>
        <w:t>го</w:t>
      </w:r>
      <w:r w:rsidRPr="00444812" w:rsidR="00287B52">
        <w:rPr>
          <w:rFonts w:ascii="Times New Roman" w:hAnsi="Times New Roman" w:cs="Times New Roman"/>
          <w:sz w:val="26"/>
          <w:szCs w:val="26"/>
        </w:rPr>
        <w:t xml:space="preserve"> по адресу</w:t>
      </w:r>
      <w:r w:rsidRPr="00444812" w:rsidR="006F14C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444812" w:rsidR="00B0060B">
        <w:rPr>
          <w:rFonts w:ascii="Times New Roman" w:hAnsi="Times New Roman" w:cs="Times New Roman"/>
          <w:sz w:val="26"/>
          <w:szCs w:val="26"/>
        </w:rPr>
        <w:t xml:space="preserve">Республика Крым, </w:t>
      </w:r>
      <w:r w:rsidRPr="00444812" w:rsidR="00EF6C6C">
        <w:rPr>
          <w:rFonts w:ascii="Times New Roman" w:hAnsi="Times New Roman" w:cs="Times New Roman"/>
          <w:sz w:val="26"/>
          <w:szCs w:val="26"/>
        </w:rPr>
        <w:t>г.</w:t>
      </w:r>
      <w:r w:rsidRPr="00444812" w:rsidR="00DD25CD">
        <w:rPr>
          <w:rFonts w:ascii="Times New Roman" w:hAnsi="Times New Roman" w:cs="Times New Roman"/>
          <w:sz w:val="26"/>
          <w:szCs w:val="26"/>
        </w:rPr>
        <w:t> </w:t>
      </w:r>
      <w:r w:rsidRPr="00444812" w:rsidR="00EF6C6C">
        <w:rPr>
          <w:rFonts w:ascii="Times New Roman" w:hAnsi="Times New Roman" w:cs="Times New Roman"/>
          <w:sz w:val="26"/>
          <w:szCs w:val="26"/>
        </w:rPr>
        <w:t>Симферополь, ул.</w:t>
      </w:r>
      <w:r w:rsidRPr="00444812" w:rsidR="00DD25CD">
        <w:rPr>
          <w:rFonts w:ascii="Times New Roman" w:hAnsi="Times New Roman" w:cs="Times New Roman"/>
          <w:sz w:val="26"/>
          <w:szCs w:val="26"/>
        </w:rPr>
        <w:t> </w:t>
      </w:r>
      <w:r w:rsidR="00573F6B">
        <w:rPr>
          <w:rFonts w:ascii="Times New Roman" w:hAnsi="Times New Roman" w:cs="Times New Roman"/>
          <w:sz w:val="26"/>
          <w:szCs w:val="26"/>
        </w:rPr>
        <w:t>М. Залки</w:t>
      </w:r>
      <w:r w:rsidRPr="00444812" w:rsidR="00EF6C6C">
        <w:rPr>
          <w:rFonts w:ascii="Times New Roman" w:hAnsi="Times New Roman" w:cs="Times New Roman"/>
          <w:sz w:val="26"/>
          <w:szCs w:val="26"/>
        </w:rPr>
        <w:t>, д.</w:t>
      </w:r>
      <w:r w:rsidR="00573F6B">
        <w:rPr>
          <w:rFonts w:ascii="Times New Roman" w:hAnsi="Times New Roman" w:cs="Times New Roman"/>
          <w:sz w:val="26"/>
          <w:szCs w:val="26"/>
        </w:rPr>
        <w:t>1, оф. 2</w:t>
      </w:r>
      <w:r w:rsidRPr="00444812" w:rsidR="00EE0574">
        <w:rPr>
          <w:rFonts w:ascii="Times New Roman" w:hAnsi="Times New Roman" w:cs="Times New Roman"/>
          <w:sz w:val="26"/>
          <w:szCs w:val="26"/>
        </w:rPr>
        <w:t xml:space="preserve">, </w:t>
      </w:r>
      <w:r w:rsidRPr="00444812" w:rsidR="009E757D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444812" w:rsidR="00C95AA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представил</w:t>
      </w:r>
      <w:r w:rsidRPr="00444812" w:rsidR="009E75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44812" w:rsidR="00EA0DD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444812" w:rsidR="00B0060B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44812" w:rsidR="00FD7047">
        <w:rPr>
          <w:rFonts w:ascii="Times New Roman" w:eastAsia="Times New Roman" w:hAnsi="Times New Roman" w:cs="Times New Roman"/>
          <w:sz w:val="26"/>
          <w:szCs w:val="26"/>
        </w:rPr>
        <w:t>тделени</w:t>
      </w:r>
      <w:r w:rsidRPr="00444812" w:rsidR="00B0060B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44812" w:rsidR="00FD70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 w:rsidR="00B0060B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444812" w:rsidR="00FD7047">
        <w:rPr>
          <w:rFonts w:ascii="Times New Roman" w:eastAsia="Times New Roman" w:hAnsi="Times New Roman" w:cs="Times New Roman"/>
          <w:sz w:val="26"/>
          <w:szCs w:val="26"/>
        </w:rPr>
        <w:t>онда</w:t>
      </w:r>
      <w:r w:rsidRPr="00444812" w:rsidR="00B0060B">
        <w:rPr>
          <w:rFonts w:ascii="Times New Roman" w:eastAsia="Times New Roman" w:hAnsi="Times New Roman" w:cs="Times New Roman"/>
          <w:sz w:val="26"/>
          <w:szCs w:val="26"/>
        </w:rPr>
        <w:t xml:space="preserve"> пенсионного и</w:t>
      </w:r>
      <w:r w:rsidRPr="00444812" w:rsidR="00FD7047">
        <w:rPr>
          <w:rFonts w:ascii="Times New Roman" w:eastAsia="Times New Roman" w:hAnsi="Times New Roman" w:cs="Times New Roman"/>
          <w:sz w:val="26"/>
          <w:szCs w:val="26"/>
        </w:rPr>
        <w:t xml:space="preserve"> социального страхования Российской Федерации по Республике Крым</w:t>
      </w:r>
      <w:r w:rsidRPr="00444812" w:rsidR="006F14C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 w:rsidR="00B0060B">
        <w:rPr>
          <w:rFonts w:ascii="Times New Roman" w:eastAsia="Times New Roman" w:hAnsi="Times New Roman" w:cs="Times New Roman"/>
          <w:sz w:val="26"/>
          <w:szCs w:val="26"/>
        </w:rPr>
        <w:t>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</w:t>
      </w:r>
      <w:r w:rsidRPr="00444812" w:rsidR="004464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 w:rsidR="008B1CC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444812" w:rsidR="00446475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44812" w:rsidR="008B1CC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 w:rsidR="00CE0CB0">
        <w:rPr>
          <w:rFonts w:ascii="Times New Roman" w:eastAsia="Times New Roman" w:hAnsi="Times New Roman" w:cs="Times New Roman"/>
          <w:sz w:val="26"/>
          <w:szCs w:val="26"/>
        </w:rPr>
        <w:t>2024 год</w:t>
      </w:r>
      <w:r w:rsidRPr="00444812" w:rsidR="00446475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444812" w:rsidR="004A13C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444812" w:rsidR="00446475">
        <w:rPr>
          <w:rFonts w:ascii="Times New Roman" w:eastAsia="Times New Roman" w:hAnsi="Times New Roman" w:cs="Times New Roman"/>
          <w:sz w:val="26"/>
          <w:szCs w:val="26"/>
        </w:rPr>
        <w:t>электронном в</w:t>
      </w:r>
      <w:r w:rsidRPr="00444812" w:rsidR="00E83CC4">
        <w:rPr>
          <w:rFonts w:ascii="Times New Roman" w:eastAsia="Times New Roman" w:hAnsi="Times New Roman" w:cs="Times New Roman"/>
          <w:sz w:val="26"/>
          <w:szCs w:val="26"/>
        </w:rPr>
        <w:t>ид</w:t>
      </w:r>
      <w:r w:rsidRPr="00444812" w:rsidR="00446475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448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чем</w:t>
      </w:r>
      <w:r w:rsidRPr="00444812" w:rsidR="009E75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448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нарушил</w:t>
      </w:r>
      <w:r w:rsidR="001E50F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448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требования</w:t>
      </w:r>
      <w:r w:rsidRPr="00444812" w:rsidR="009E75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44812" w:rsidR="008B1C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Pr="00444812" w:rsidR="004464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1</w:t>
      </w:r>
      <w:r w:rsidRPr="00444812" w:rsidR="009E75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448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ст. </w:t>
      </w:r>
      <w:r w:rsidRPr="00444812" w:rsidR="004464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24</w:t>
      </w:r>
      <w:r w:rsidRPr="00444812" w:rsidR="009E75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44812" w:rsidR="00446475">
        <w:rPr>
          <w:rFonts w:ascii="Times New Roman" w:eastAsia="Times New Roman" w:hAnsi="Times New Roman" w:cs="Times New Roman"/>
          <w:sz w:val="26"/>
          <w:szCs w:val="26"/>
        </w:rPr>
        <w:t>Федерального Закона от 24.07.1998 г. № 125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-ФЗ «</w:t>
      </w:r>
      <w:r w:rsidRPr="00444812" w:rsidR="00446475">
        <w:rPr>
          <w:rFonts w:ascii="Times New Roman" w:eastAsia="Times New Roman" w:hAnsi="Times New Roman" w:cs="Times New Roman"/>
          <w:sz w:val="26"/>
          <w:szCs w:val="26"/>
        </w:rPr>
        <w:t>Об обязательном социальном страховании от несчастных случаев на производстве и профессиональных заболеваний»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.</w:t>
      </w:r>
      <w:r w:rsidR="001E50F5">
        <w:rPr>
          <w:rFonts w:ascii="Times New Roman" w:eastAsia="Times New Roman" w:hAnsi="Times New Roman" w:cs="Times New Roman"/>
          <w:sz w:val="26"/>
          <w:szCs w:val="26"/>
        </w:rPr>
        <w:t xml:space="preserve"> Сведения были представлены </w:t>
      </w:r>
      <w:r w:rsidR="00573F6B">
        <w:rPr>
          <w:rFonts w:ascii="Times New Roman" w:eastAsia="Times New Roman" w:hAnsi="Times New Roman" w:cs="Times New Roman"/>
          <w:sz w:val="26"/>
          <w:szCs w:val="26"/>
        </w:rPr>
        <w:t>24 июля</w:t>
      </w:r>
      <w:r w:rsidR="001E50F5">
        <w:rPr>
          <w:rFonts w:ascii="Times New Roman" w:eastAsia="Times New Roman" w:hAnsi="Times New Roman" w:cs="Times New Roman"/>
          <w:sz w:val="26"/>
          <w:szCs w:val="26"/>
        </w:rPr>
        <w:t xml:space="preserve"> 2025 года.</w:t>
      </w:r>
    </w:p>
    <w:p w:rsidR="004A13C9" w:rsidRPr="00444812" w:rsidP="00BF5453" w14:paraId="373ADB03" w14:textId="67E914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Симонов Д.Ю.</w:t>
      </w:r>
      <w:r w:rsidRPr="00444812" w:rsidR="004443DE">
        <w:rPr>
          <w:rFonts w:ascii="Times New Roman" w:hAnsi="Times New Roman" w:cs="Times New Roman"/>
          <w:sz w:val="26"/>
          <w:szCs w:val="26"/>
        </w:rPr>
        <w:t xml:space="preserve"> в судебн</w:t>
      </w:r>
      <w:r w:rsidRPr="00444812" w:rsidR="008E6A42">
        <w:rPr>
          <w:rFonts w:ascii="Times New Roman" w:hAnsi="Times New Roman" w:cs="Times New Roman"/>
          <w:sz w:val="26"/>
          <w:szCs w:val="26"/>
        </w:rPr>
        <w:t>о</w:t>
      </w:r>
      <w:r w:rsidR="0052619B">
        <w:rPr>
          <w:rFonts w:ascii="Times New Roman" w:hAnsi="Times New Roman" w:cs="Times New Roman"/>
          <w:sz w:val="26"/>
          <w:szCs w:val="26"/>
        </w:rPr>
        <w:t>е</w:t>
      </w:r>
      <w:r w:rsidRPr="00444812" w:rsidR="004443DE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="0052619B">
        <w:rPr>
          <w:rFonts w:ascii="Times New Roman" w:hAnsi="Times New Roman" w:cs="Times New Roman"/>
          <w:sz w:val="26"/>
          <w:szCs w:val="26"/>
        </w:rPr>
        <w:t>е</w:t>
      </w:r>
      <w:r w:rsidR="00D42F6B">
        <w:rPr>
          <w:rFonts w:ascii="Times New Roman" w:hAnsi="Times New Roman" w:cs="Times New Roman"/>
          <w:sz w:val="26"/>
          <w:szCs w:val="26"/>
        </w:rPr>
        <w:t xml:space="preserve"> </w:t>
      </w:r>
      <w:r w:rsidR="0052619B">
        <w:rPr>
          <w:rFonts w:ascii="Times New Roman" w:hAnsi="Times New Roman" w:cs="Times New Roman"/>
          <w:sz w:val="26"/>
          <w:szCs w:val="26"/>
        </w:rPr>
        <w:t>не явился. О времени и месте рассмотрения дела извещался надлежащим образом</w:t>
      </w:r>
      <w:r w:rsidRPr="00444812" w:rsidR="004443D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9E757D" w:rsidRPr="00444812" w:rsidP="00BF5453" w14:paraId="74F94B7A" w14:textId="77777777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44812">
        <w:rPr>
          <w:color w:val="000000"/>
          <w:sz w:val="26"/>
          <w:szCs w:val="26"/>
          <w:shd w:val="clear" w:color="auto" w:fill="FFFFFF"/>
        </w:rPr>
        <w:t xml:space="preserve">Частью 2 статьи 15.33 КоАП РФ предусмотрена административная ответственность за </w:t>
      </w:r>
      <w:r w:rsidRPr="00444812">
        <w:rPr>
          <w:sz w:val="26"/>
          <w:szCs w:val="26"/>
        </w:rPr>
        <w:t>нарушение установленных законодательством Российской Федерации об обязательном социально</w:t>
      </w:r>
      <w:r w:rsidRPr="00444812">
        <w:rPr>
          <w:sz w:val="26"/>
          <w:szCs w:val="26"/>
        </w:rPr>
        <w:t>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1E17B5" w:rsidRPr="00444812" w:rsidP="00BF5453" w14:paraId="1AD04517" w14:textId="07FE7493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444812">
        <w:rPr>
          <w:rFonts w:ascii="Times New Roman" w:hAnsi="Times New Roman" w:cs="Times New Roman"/>
          <w:sz w:val="26"/>
          <w:szCs w:val="26"/>
        </w:rPr>
        <w:t>Согласно п. 1</w:t>
      </w:r>
      <w:r w:rsidRPr="004448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ст. 24</w:t>
      </w:r>
      <w:r w:rsidRPr="00444812" w:rsidR="009E75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Федерального Закона от 24.07.1998 г. № 125-ФЗ «Об обязательном социальном страховании от несчастных случаев на производстве и профессиональных заболеваний»</w:t>
      </w:r>
      <w:r w:rsidRPr="00444812" w:rsidR="009E75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44812">
        <w:rPr>
          <w:rStyle w:val="blk"/>
          <w:rFonts w:ascii="Times New Roman" w:hAnsi="Times New Roman" w:cs="Times New Roman"/>
          <w:sz w:val="26"/>
          <w:szCs w:val="26"/>
        </w:rPr>
        <w:t xml:space="preserve">трахователи ежеквартально </w:t>
      </w:r>
      <w:r w:rsidRPr="004448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не позднее 25-го числа месяца, следующего за отчетным периодом, </w:t>
      </w:r>
      <w:r w:rsidRPr="004448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представляют в территориальный орган страховщика по месту их регистрации сведения о начисленных страховых взносах в составе единой </w:t>
      </w:r>
      <w:r w:rsidRPr="00444812">
        <w:rPr>
          <w:rFonts w:ascii="Times New Roman" w:hAnsi="Times New Roman" w:cs="Times New Roman"/>
          <w:sz w:val="26"/>
          <w:szCs w:val="26"/>
          <w:shd w:val="clear" w:color="auto" w:fill="FFFFFF"/>
        </w:rPr>
        <w:t>формы</w:t>
      </w:r>
      <w:r w:rsidRPr="004448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сведений, предусмотренной </w:t>
      </w:r>
      <w:r w:rsidRPr="00444812">
        <w:rPr>
          <w:rFonts w:ascii="Times New Roman" w:hAnsi="Times New Roman" w:cs="Times New Roman"/>
          <w:sz w:val="26"/>
          <w:szCs w:val="26"/>
          <w:shd w:val="clear" w:color="auto" w:fill="FFFFFF"/>
        </w:rPr>
        <w:t>статьей 8</w:t>
      </w:r>
      <w:r w:rsidRPr="004448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Федерального закона от 1 апреля 1996 года N 27-ФЗ "Об индивидуальном (персонифициро</w:t>
      </w:r>
      <w:r w:rsidRPr="004448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ванном) учете в системах обязательного пенсионного страхования и обязательного социального страхования".</w:t>
      </w:r>
      <w:r w:rsidRPr="00444812">
        <w:rPr>
          <w:rStyle w:val="blk"/>
          <w:rFonts w:ascii="Times New Roman" w:hAnsi="Times New Roman" w:cs="Times New Roman"/>
          <w:sz w:val="26"/>
          <w:szCs w:val="26"/>
        </w:rPr>
        <w:t xml:space="preserve"> </w:t>
      </w:r>
    </w:p>
    <w:p w:rsidR="00067897" w:rsidRPr="00444812" w:rsidP="00BF5453" w14:paraId="42F7419F" w14:textId="54A7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812">
        <w:rPr>
          <w:rStyle w:val="blk"/>
          <w:rFonts w:ascii="Times New Roman" w:hAnsi="Times New Roman" w:cs="Times New Roman"/>
          <w:sz w:val="26"/>
          <w:szCs w:val="26"/>
        </w:rPr>
        <w:t>Следовательно, с</w:t>
      </w:r>
      <w:r w:rsidRPr="00444812" w:rsidR="00FD4D44">
        <w:rPr>
          <w:rStyle w:val="blk"/>
          <w:rFonts w:ascii="Times New Roman" w:hAnsi="Times New Roman" w:cs="Times New Roman"/>
          <w:sz w:val="26"/>
          <w:szCs w:val="26"/>
        </w:rPr>
        <w:t>рок</w:t>
      </w:r>
      <w:r w:rsidRPr="00444812" w:rsidR="009E757D">
        <w:rPr>
          <w:rStyle w:val="blk"/>
          <w:rFonts w:ascii="Times New Roman" w:hAnsi="Times New Roman" w:cs="Times New Roman"/>
          <w:sz w:val="26"/>
          <w:szCs w:val="26"/>
        </w:rPr>
        <w:t xml:space="preserve"> </w:t>
      </w:r>
      <w:r w:rsidRPr="00444812" w:rsidR="00FD4D44">
        <w:rPr>
          <w:rStyle w:val="blk"/>
          <w:rFonts w:ascii="Times New Roman" w:hAnsi="Times New Roman" w:cs="Times New Roman"/>
          <w:sz w:val="26"/>
          <w:szCs w:val="26"/>
        </w:rPr>
        <w:t>предоставления</w:t>
      </w:r>
      <w:r w:rsidRPr="00444812" w:rsidR="009E757D">
        <w:rPr>
          <w:rStyle w:val="blk"/>
          <w:rFonts w:ascii="Times New Roman" w:hAnsi="Times New Roman" w:cs="Times New Roman"/>
          <w:sz w:val="26"/>
          <w:szCs w:val="26"/>
        </w:rPr>
        <w:t xml:space="preserve"> </w:t>
      </w:r>
      <w:r w:rsidRPr="00444812" w:rsidR="001E17B5">
        <w:rPr>
          <w:rFonts w:ascii="Times New Roman" w:eastAsia="Times New Roman" w:hAnsi="Times New Roman" w:cs="Times New Roman"/>
          <w:sz w:val="26"/>
          <w:szCs w:val="26"/>
        </w:rPr>
        <w:t>данных сведений</w:t>
      </w:r>
      <w:r w:rsidRPr="00444812" w:rsidR="009E75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 w:rsidR="00FD4D44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444812" w:rsidR="009E75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 xml:space="preserve">позднее </w:t>
      </w:r>
      <w:r w:rsidR="00486C8C">
        <w:rPr>
          <w:rFonts w:ascii="Times New Roman" w:eastAsia="Times New Roman" w:hAnsi="Times New Roman" w:cs="Times New Roman"/>
          <w:sz w:val="26"/>
          <w:szCs w:val="26"/>
        </w:rPr>
        <w:t>27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86C8C">
        <w:rPr>
          <w:rFonts w:ascii="Times New Roman" w:eastAsia="Times New Roman" w:hAnsi="Times New Roman" w:cs="Times New Roman"/>
          <w:sz w:val="26"/>
          <w:szCs w:val="26"/>
        </w:rPr>
        <w:t>января</w:t>
      </w:r>
      <w:r w:rsidRPr="00444812" w:rsidR="00E06E6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444812" w:rsidR="000139F3">
        <w:rPr>
          <w:rFonts w:ascii="Times New Roman" w:eastAsia="Times New Roman" w:hAnsi="Times New Roman" w:cs="Times New Roman"/>
          <w:sz w:val="26"/>
          <w:szCs w:val="26"/>
        </w:rPr>
        <w:t>2</w:t>
      </w:r>
      <w:r w:rsidR="00486C8C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444812" w:rsidR="000139F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444812" w:rsidR="00CE0CB0">
        <w:rPr>
          <w:rFonts w:ascii="Times New Roman" w:eastAsia="Times New Roman" w:hAnsi="Times New Roman" w:cs="Times New Roman"/>
          <w:sz w:val="26"/>
          <w:szCs w:val="26"/>
        </w:rPr>
        <w:t xml:space="preserve">, в то время как сведения были представлены </w:t>
      </w:r>
      <w:r w:rsidR="00A25D8B">
        <w:rPr>
          <w:rFonts w:ascii="Times New Roman" w:eastAsia="Times New Roman" w:hAnsi="Times New Roman" w:cs="Times New Roman"/>
          <w:sz w:val="26"/>
          <w:szCs w:val="26"/>
        </w:rPr>
        <w:t>24 июля</w:t>
      </w:r>
      <w:r w:rsidRPr="00444812" w:rsidR="00CE0CB0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1E50F5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444812" w:rsidR="00CE0CB0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8331E" w:rsidRPr="00444812" w:rsidP="00BF5453" w14:paraId="229D486E" w14:textId="5609575B">
      <w:pPr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4812">
        <w:rPr>
          <w:rFonts w:ascii="Times New Roman" w:hAnsi="Times New Roman" w:cs="Times New Roman"/>
          <w:sz w:val="26"/>
          <w:szCs w:val="26"/>
        </w:rPr>
        <w:t>И</w:t>
      </w:r>
      <w:r w:rsidRPr="00444812" w:rsidR="002520E5">
        <w:rPr>
          <w:rFonts w:ascii="Times New Roman" w:hAnsi="Times New Roman" w:cs="Times New Roman"/>
          <w:sz w:val="26"/>
          <w:szCs w:val="26"/>
        </w:rPr>
        <w:t>зучив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684E3E">
        <w:rPr>
          <w:rFonts w:ascii="Times New Roman" w:hAnsi="Times New Roman" w:cs="Times New Roman"/>
          <w:sz w:val="26"/>
          <w:szCs w:val="26"/>
        </w:rPr>
        <w:t>материалы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684E3E">
        <w:rPr>
          <w:rFonts w:ascii="Times New Roman" w:hAnsi="Times New Roman" w:cs="Times New Roman"/>
          <w:sz w:val="26"/>
          <w:szCs w:val="26"/>
        </w:rPr>
        <w:t>дела</w:t>
      </w:r>
      <w:r w:rsidRPr="00444812">
        <w:rPr>
          <w:rFonts w:ascii="Times New Roman" w:hAnsi="Times New Roman" w:cs="Times New Roman"/>
          <w:sz w:val="26"/>
          <w:szCs w:val="26"/>
        </w:rPr>
        <w:t>, суд приходит к выводу</w:t>
      </w:r>
      <w:r w:rsidRPr="00444812" w:rsidR="00684E3E">
        <w:rPr>
          <w:rFonts w:ascii="Times New Roman" w:hAnsi="Times New Roman" w:cs="Times New Roman"/>
          <w:sz w:val="26"/>
          <w:szCs w:val="26"/>
        </w:rPr>
        <w:t xml:space="preserve"> о том</w:t>
      </w:r>
      <w:r w:rsidRPr="00444812" w:rsidR="00BB3845">
        <w:rPr>
          <w:rFonts w:ascii="Times New Roman" w:hAnsi="Times New Roman" w:cs="Times New Roman"/>
          <w:sz w:val="26"/>
          <w:szCs w:val="26"/>
        </w:rPr>
        <w:t>, что</w:t>
      </w:r>
      <w:r w:rsidRPr="00444812" w:rsidR="00BA2AE9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0139F3">
        <w:rPr>
          <w:rFonts w:ascii="Times New Roman" w:hAnsi="Times New Roman" w:cs="Times New Roman"/>
          <w:sz w:val="26"/>
          <w:szCs w:val="26"/>
        </w:rPr>
        <w:t>в</w:t>
      </w:r>
      <w:r w:rsidRPr="00444812" w:rsidR="00C60AAE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BB3845">
        <w:rPr>
          <w:rFonts w:ascii="Times New Roman" w:hAnsi="Times New Roman" w:cs="Times New Roman"/>
          <w:sz w:val="26"/>
          <w:szCs w:val="26"/>
        </w:rPr>
        <w:t>действиях</w:t>
      </w:r>
      <w:r w:rsidR="00A25D8B">
        <w:rPr>
          <w:rFonts w:ascii="Times New Roman" w:hAnsi="Times New Roman" w:cs="Times New Roman"/>
          <w:sz w:val="26"/>
          <w:szCs w:val="26"/>
        </w:rPr>
        <w:t xml:space="preserve"> генерального</w:t>
      </w:r>
      <w:r w:rsidRPr="00444812" w:rsidR="00310FD4">
        <w:rPr>
          <w:rFonts w:ascii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hAnsi="Times New Roman" w:cs="Times New Roman"/>
          <w:sz w:val="26"/>
          <w:szCs w:val="26"/>
        </w:rPr>
        <w:t>д</w:t>
      </w:r>
      <w:r w:rsidRPr="00444812">
        <w:rPr>
          <w:rFonts w:ascii="Times New Roman" w:eastAsia="Times New Roman" w:hAnsi="Times New Roman" w:cs="Times New Roman"/>
          <w:sz w:val="26"/>
          <w:szCs w:val="26"/>
        </w:rPr>
        <w:t>иректора</w:t>
      </w:r>
      <w:r w:rsidRPr="00444812" w:rsidR="009E75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5D8B">
        <w:rPr>
          <w:rFonts w:ascii="Times New Roman" w:eastAsia="Times New Roman" w:hAnsi="Times New Roman" w:cs="Times New Roman"/>
          <w:bCs/>
          <w:sz w:val="26"/>
          <w:szCs w:val="26"/>
        </w:rPr>
        <w:t>ООО «ДОРСИМ»</w:t>
      </w:r>
      <w:r w:rsidRPr="00444812" w:rsidR="0014108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25D8B">
        <w:rPr>
          <w:rFonts w:ascii="Times New Roman" w:eastAsia="Times New Roman" w:hAnsi="Times New Roman" w:cs="Times New Roman"/>
          <w:sz w:val="26"/>
          <w:szCs w:val="26"/>
        </w:rPr>
        <w:t xml:space="preserve">Симонов Д.Ю. </w:t>
      </w:r>
      <w:r w:rsidRPr="00444812" w:rsidR="00BB3845">
        <w:rPr>
          <w:rFonts w:ascii="Times New Roman" w:hAnsi="Times New Roman" w:cs="Times New Roman"/>
          <w:sz w:val="26"/>
          <w:szCs w:val="26"/>
        </w:rPr>
        <w:t>усматривается</w:t>
      </w:r>
      <w:r w:rsidRPr="00444812" w:rsidR="00684E3E">
        <w:rPr>
          <w:rFonts w:ascii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hAnsi="Times New Roman" w:cs="Times New Roman"/>
          <w:sz w:val="26"/>
          <w:szCs w:val="26"/>
        </w:rPr>
        <w:t>состав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hAnsi="Times New Roman" w:cs="Times New Roman"/>
          <w:sz w:val="26"/>
          <w:szCs w:val="26"/>
        </w:rPr>
        <w:t>административного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hAnsi="Times New Roman" w:cs="Times New Roman"/>
          <w:sz w:val="26"/>
          <w:szCs w:val="26"/>
        </w:rPr>
        <w:t>правонарушения, предусмотренный</w:t>
      </w:r>
      <w:r w:rsidRPr="00444812" w:rsidR="00211028">
        <w:rPr>
          <w:rFonts w:ascii="Times New Roman" w:hAnsi="Times New Roman" w:cs="Times New Roman"/>
          <w:sz w:val="26"/>
          <w:szCs w:val="26"/>
        </w:rPr>
        <w:t xml:space="preserve"> ч. 2 </w:t>
      </w:r>
      <w:r w:rsidRPr="00444812">
        <w:rPr>
          <w:rFonts w:ascii="Times New Roman" w:hAnsi="Times New Roman" w:cs="Times New Roman"/>
          <w:sz w:val="26"/>
          <w:szCs w:val="26"/>
        </w:rPr>
        <w:t>ст. 15.</w:t>
      </w:r>
      <w:r w:rsidRPr="00444812" w:rsidR="00211028">
        <w:rPr>
          <w:rFonts w:ascii="Times New Roman" w:hAnsi="Times New Roman" w:cs="Times New Roman"/>
          <w:sz w:val="26"/>
          <w:szCs w:val="26"/>
        </w:rPr>
        <w:t>33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hAnsi="Times New Roman" w:cs="Times New Roman"/>
          <w:sz w:val="26"/>
          <w:szCs w:val="26"/>
        </w:rPr>
        <w:t>КоАП РФ</w:t>
      </w:r>
      <w:r w:rsidRPr="00444812" w:rsidR="00211028">
        <w:rPr>
          <w:rFonts w:ascii="Times New Roman" w:hAnsi="Times New Roman" w:cs="Times New Roman"/>
          <w:sz w:val="26"/>
          <w:szCs w:val="26"/>
        </w:rPr>
        <w:t>,</w:t>
      </w:r>
      <w:r w:rsidRPr="00444812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BB3845">
        <w:rPr>
          <w:rFonts w:ascii="Times New Roman" w:hAnsi="Times New Roman" w:cs="Times New Roman"/>
          <w:sz w:val="26"/>
          <w:szCs w:val="26"/>
        </w:rPr>
        <w:t>выразившийся в</w:t>
      </w:r>
      <w:r w:rsidRPr="00444812" w:rsidR="00C00FF2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</w:rPr>
        <w:t>н</w:t>
      </w:r>
      <w:r w:rsidRPr="00444812" w:rsidR="00C00FF2">
        <w:rPr>
          <w:rFonts w:ascii="Times New Roman" w:hAnsi="Times New Roman" w:cs="Times New Roman"/>
          <w:sz w:val="26"/>
          <w:szCs w:val="26"/>
          <w:shd w:val="clear" w:color="auto" w:fill="FFFFFF"/>
        </w:rPr>
        <w:t>арушении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установленных законодательством Российской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Федерации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об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обязательном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социальном страховании от несчастных случаев на производстве и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профессиональных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заболеваний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сроков представления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расчета по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начисленным и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уплаченным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страховым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взносам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в территориальные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органы</w:t>
      </w:r>
      <w:r w:rsidRPr="00444812" w:rsidR="009E75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44812" w:rsidR="00211028">
        <w:rPr>
          <w:rFonts w:ascii="Times New Roman" w:hAnsi="Times New Roman" w:cs="Times New Roman"/>
          <w:sz w:val="26"/>
          <w:szCs w:val="26"/>
          <w:shd w:val="clear" w:color="auto" w:fill="FFFFFF"/>
        </w:rPr>
        <w:t>Фонда социального страхования Российской Федерации.</w:t>
      </w:r>
    </w:p>
    <w:p w:rsidR="00211028" w:rsidRPr="00444812" w:rsidP="00BF5453" w14:paraId="06F06B5F" w14:textId="6F5141C3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812">
        <w:rPr>
          <w:rFonts w:ascii="Times New Roman" w:hAnsi="Times New Roman" w:cs="Times New Roman"/>
          <w:sz w:val="26"/>
          <w:szCs w:val="26"/>
        </w:rPr>
        <w:t>В</w:t>
      </w:r>
      <w:r w:rsidRPr="00444812" w:rsidR="0038331E">
        <w:rPr>
          <w:rFonts w:ascii="Times New Roman" w:hAnsi="Times New Roman" w:cs="Times New Roman"/>
          <w:sz w:val="26"/>
          <w:szCs w:val="26"/>
        </w:rPr>
        <w:t>ина</w:t>
      </w:r>
      <w:r w:rsidR="00A25D8B">
        <w:rPr>
          <w:rFonts w:ascii="Times New Roman" w:hAnsi="Times New Roman" w:cs="Times New Roman"/>
          <w:sz w:val="26"/>
          <w:szCs w:val="26"/>
        </w:rPr>
        <w:t xml:space="preserve"> генерального</w:t>
      </w:r>
      <w:r w:rsidRPr="00444812" w:rsidR="00310FD4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F21F72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A25D8B">
        <w:rPr>
          <w:rFonts w:ascii="Times New Roman" w:eastAsia="Times New Roman" w:hAnsi="Times New Roman" w:cs="Times New Roman"/>
          <w:bCs/>
          <w:sz w:val="26"/>
          <w:szCs w:val="26"/>
        </w:rPr>
        <w:t>ООО «ДОРСИМ»</w:t>
      </w:r>
      <w:r w:rsidRPr="00444812" w:rsidR="00A25D8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25D8B">
        <w:rPr>
          <w:rFonts w:ascii="Times New Roman" w:eastAsia="Times New Roman" w:hAnsi="Times New Roman" w:cs="Times New Roman"/>
          <w:sz w:val="26"/>
          <w:szCs w:val="26"/>
        </w:rPr>
        <w:t xml:space="preserve">Симонова Д.Ю. </w:t>
      </w:r>
      <w:r w:rsidRPr="00444812" w:rsidR="0038331E">
        <w:rPr>
          <w:rFonts w:ascii="Times New Roman" w:hAnsi="Times New Roman" w:cs="Times New Roman"/>
          <w:sz w:val="26"/>
          <w:szCs w:val="26"/>
        </w:rPr>
        <w:t>в совершении указанного</w:t>
      </w:r>
      <w:r w:rsidRPr="00444812" w:rsidR="00F44FF9">
        <w:rPr>
          <w:rFonts w:ascii="Times New Roman" w:hAnsi="Times New Roman" w:cs="Times New Roman"/>
          <w:sz w:val="26"/>
          <w:szCs w:val="26"/>
        </w:rPr>
        <w:t xml:space="preserve"> правонарушения подтверждается совокупностью собранных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F44FF9">
        <w:rPr>
          <w:rFonts w:ascii="Times New Roman" w:hAnsi="Times New Roman" w:cs="Times New Roman"/>
          <w:sz w:val="26"/>
          <w:szCs w:val="26"/>
        </w:rPr>
        <w:t>по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38331E">
        <w:rPr>
          <w:rFonts w:ascii="Times New Roman" w:hAnsi="Times New Roman" w:cs="Times New Roman"/>
          <w:sz w:val="26"/>
          <w:szCs w:val="26"/>
        </w:rPr>
        <w:t>делу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38331E">
        <w:rPr>
          <w:rFonts w:ascii="Times New Roman" w:hAnsi="Times New Roman" w:cs="Times New Roman"/>
          <w:sz w:val="26"/>
          <w:szCs w:val="26"/>
        </w:rPr>
        <w:t>доказательств</w:t>
      </w:r>
      <w:r w:rsidRPr="00444812">
        <w:rPr>
          <w:rFonts w:ascii="Times New Roman" w:hAnsi="Times New Roman" w:cs="Times New Roman"/>
          <w:sz w:val="26"/>
          <w:szCs w:val="26"/>
        </w:rPr>
        <w:t>:</w:t>
      </w:r>
      <w:r w:rsidRPr="00444812" w:rsidR="0038331E">
        <w:rPr>
          <w:rFonts w:ascii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hAnsi="Times New Roman" w:cs="Times New Roman"/>
          <w:sz w:val="26"/>
          <w:szCs w:val="26"/>
        </w:rPr>
        <w:t>протоколом об адм</w:t>
      </w:r>
      <w:r w:rsidRPr="00444812" w:rsidR="00BA2AE9">
        <w:rPr>
          <w:rFonts w:ascii="Times New Roman" w:hAnsi="Times New Roman" w:cs="Times New Roman"/>
          <w:sz w:val="26"/>
          <w:szCs w:val="26"/>
        </w:rPr>
        <w:t>инистративном правонарушении №</w:t>
      </w:r>
      <w:r w:rsidR="00A25D8B">
        <w:rPr>
          <w:rFonts w:ascii="Times New Roman" w:hAnsi="Times New Roman" w:cs="Times New Roman"/>
          <w:sz w:val="26"/>
          <w:szCs w:val="26"/>
        </w:rPr>
        <w:t xml:space="preserve"> 1187275</w:t>
      </w:r>
      <w:r w:rsidRPr="00444812" w:rsidR="00DD25C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BA2AE9">
        <w:rPr>
          <w:rFonts w:ascii="Times New Roman" w:hAnsi="Times New Roman" w:cs="Times New Roman"/>
          <w:sz w:val="26"/>
          <w:szCs w:val="26"/>
        </w:rPr>
        <w:t xml:space="preserve">от </w:t>
      </w:r>
      <w:r w:rsidR="0052619B">
        <w:rPr>
          <w:rFonts w:ascii="Times New Roman" w:hAnsi="Times New Roman" w:cs="Times New Roman"/>
          <w:sz w:val="26"/>
          <w:szCs w:val="26"/>
        </w:rPr>
        <w:t>2</w:t>
      </w:r>
      <w:r w:rsidR="00A25D8B">
        <w:rPr>
          <w:rFonts w:ascii="Times New Roman" w:hAnsi="Times New Roman" w:cs="Times New Roman"/>
          <w:sz w:val="26"/>
          <w:szCs w:val="26"/>
        </w:rPr>
        <w:t>3</w:t>
      </w:r>
      <w:r w:rsidRPr="00444812" w:rsidR="00C95AA8">
        <w:rPr>
          <w:rFonts w:ascii="Times New Roman" w:hAnsi="Times New Roman" w:cs="Times New Roman"/>
          <w:sz w:val="26"/>
          <w:szCs w:val="26"/>
        </w:rPr>
        <w:t xml:space="preserve"> </w:t>
      </w:r>
      <w:r w:rsidR="00A25D8B">
        <w:rPr>
          <w:rFonts w:ascii="Times New Roman" w:hAnsi="Times New Roman" w:cs="Times New Roman"/>
          <w:sz w:val="26"/>
          <w:szCs w:val="26"/>
        </w:rPr>
        <w:t>дека</w:t>
      </w:r>
      <w:r w:rsidR="0052619B">
        <w:rPr>
          <w:rFonts w:ascii="Times New Roman" w:hAnsi="Times New Roman" w:cs="Times New Roman"/>
          <w:sz w:val="26"/>
          <w:szCs w:val="26"/>
        </w:rPr>
        <w:t>бря</w:t>
      </w:r>
      <w:r w:rsidRPr="00444812" w:rsidR="004A13C9">
        <w:rPr>
          <w:rFonts w:ascii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hAnsi="Times New Roman" w:cs="Times New Roman"/>
          <w:sz w:val="26"/>
          <w:szCs w:val="26"/>
        </w:rPr>
        <w:t>20</w:t>
      </w:r>
      <w:r w:rsidRPr="00444812" w:rsidR="00F21F72">
        <w:rPr>
          <w:rFonts w:ascii="Times New Roman" w:hAnsi="Times New Roman" w:cs="Times New Roman"/>
          <w:sz w:val="26"/>
          <w:szCs w:val="26"/>
        </w:rPr>
        <w:t>2</w:t>
      </w:r>
      <w:r w:rsidRPr="00444812" w:rsidR="004A13C9">
        <w:rPr>
          <w:rFonts w:ascii="Times New Roman" w:hAnsi="Times New Roman" w:cs="Times New Roman"/>
          <w:sz w:val="26"/>
          <w:szCs w:val="26"/>
        </w:rPr>
        <w:t>5</w:t>
      </w:r>
      <w:r w:rsidRPr="00444812" w:rsidR="00141082">
        <w:rPr>
          <w:rFonts w:ascii="Times New Roman" w:hAnsi="Times New Roman" w:cs="Times New Roman"/>
          <w:sz w:val="26"/>
          <w:szCs w:val="26"/>
        </w:rPr>
        <w:t xml:space="preserve"> </w:t>
      </w:r>
      <w:r w:rsidRPr="00444812">
        <w:rPr>
          <w:rFonts w:ascii="Times New Roman" w:hAnsi="Times New Roman" w:cs="Times New Roman"/>
          <w:sz w:val="26"/>
          <w:szCs w:val="26"/>
        </w:rPr>
        <w:t xml:space="preserve">года; </w:t>
      </w:r>
      <w:r w:rsidRPr="00444812" w:rsidR="0058545B">
        <w:rPr>
          <w:rFonts w:ascii="Times New Roman" w:hAnsi="Times New Roman" w:cs="Times New Roman"/>
          <w:sz w:val="26"/>
          <w:szCs w:val="26"/>
        </w:rPr>
        <w:t xml:space="preserve">копией </w:t>
      </w:r>
      <w:r w:rsidRPr="00444812" w:rsidR="00CE469D">
        <w:rPr>
          <w:rFonts w:ascii="Times New Roman" w:hAnsi="Times New Roman" w:cs="Times New Roman"/>
          <w:sz w:val="26"/>
          <w:szCs w:val="26"/>
        </w:rPr>
        <w:t xml:space="preserve">Формы </w:t>
      </w:r>
      <w:r w:rsidR="001E50F5">
        <w:rPr>
          <w:rFonts w:ascii="Times New Roman" w:hAnsi="Times New Roman" w:cs="Times New Roman"/>
          <w:sz w:val="26"/>
          <w:szCs w:val="26"/>
        </w:rPr>
        <w:t>ЕФС-1</w:t>
      </w:r>
      <w:r w:rsidRPr="00444812" w:rsidR="00CE469D">
        <w:rPr>
          <w:rFonts w:ascii="Times New Roman" w:hAnsi="Times New Roman" w:cs="Times New Roman"/>
          <w:sz w:val="26"/>
          <w:szCs w:val="26"/>
        </w:rPr>
        <w:t xml:space="preserve"> о сдаче сведений о</w:t>
      </w:r>
      <w:r w:rsidRPr="00444812" w:rsidR="00040D8A">
        <w:rPr>
          <w:rFonts w:ascii="Times New Roman" w:hAnsi="Times New Roman" w:cs="Times New Roman"/>
          <w:sz w:val="26"/>
          <w:szCs w:val="26"/>
        </w:rPr>
        <w:t> </w:t>
      </w:r>
      <w:r w:rsidRPr="00444812" w:rsidR="00CE469D">
        <w:rPr>
          <w:rFonts w:ascii="Times New Roman" w:hAnsi="Times New Roman" w:cs="Times New Roman"/>
          <w:sz w:val="26"/>
          <w:szCs w:val="26"/>
        </w:rPr>
        <w:t>начисленных страховых взносах за 2024 год</w:t>
      </w:r>
      <w:r w:rsidRPr="00444812" w:rsidR="00C63A90">
        <w:rPr>
          <w:rFonts w:ascii="Times New Roman" w:hAnsi="Times New Roman" w:cs="Times New Roman"/>
          <w:sz w:val="26"/>
          <w:szCs w:val="26"/>
          <w:lang w:val="en-US"/>
        </w:rPr>
        <w:t>;</w:t>
      </w:r>
      <w:r w:rsidRPr="00444812" w:rsidR="005854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44812" w:rsidR="008B15BC">
        <w:rPr>
          <w:rFonts w:ascii="Times New Roman" w:hAnsi="Times New Roman" w:cs="Times New Roman"/>
          <w:sz w:val="26"/>
          <w:szCs w:val="26"/>
        </w:rPr>
        <w:t>сведениями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8B15BC">
        <w:rPr>
          <w:rFonts w:ascii="Times New Roman" w:hAnsi="Times New Roman" w:cs="Times New Roman"/>
          <w:sz w:val="26"/>
          <w:szCs w:val="26"/>
        </w:rPr>
        <w:t>о</w:t>
      </w:r>
      <w:r w:rsidRPr="00444812" w:rsidR="00EA0DD2">
        <w:rPr>
          <w:rFonts w:ascii="Times New Roman" w:hAnsi="Times New Roman" w:cs="Times New Roman"/>
          <w:sz w:val="26"/>
          <w:szCs w:val="26"/>
        </w:rPr>
        <w:t> </w:t>
      </w:r>
      <w:r w:rsidRPr="00444812" w:rsidR="008B15BC">
        <w:rPr>
          <w:rFonts w:ascii="Times New Roman" w:hAnsi="Times New Roman" w:cs="Times New Roman"/>
          <w:sz w:val="26"/>
          <w:szCs w:val="26"/>
        </w:rPr>
        <w:t>юридическом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8B15BC">
        <w:rPr>
          <w:rFonts w:ascii="Times New Roman" w:hAnsi="Times New Roman" w:cs="Times New Roman"/>
          <w:sz w:val="26"/>
          <w:szCs w:val="26"/>
        </w:rPr>
        <w:t>лице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8B15BC">
        <w:rPr>
          <w:rFonts w:ascii="Times New Roman" w:hAnsi="Times New Roman" w:cs="Times New Roman"/>
          <w:sz w:val="26"/>
          <w:szCs w:val="26"/>
        </w:rPr>
        <w:t>из</w:t>
      </w:r>
      <w:r w:rsidRPr="00444812" w:rsidR="009E757D">
        <w:rPr>
          <w:rFonts w:ascii="Times New Roman" w:hAnsi="Times New Roman" w:cs="Times New Roman"/>
          <w:sz w:val="26"/>
          <w:szCs w:val="26"/>
        </w:rPr>
        <w:t xml:space="preserve"> </w:t>
      </w:r>
      <w:r w:rsidRPr="00444812" w:rsidR="0058545B">
        <w:rPr>
          <w:rFonts w:ascii="Times New Roman" w:hAnsi="Times New Roman" w:cs="Times New Roman"/>
          <w:sz w:val="26"/>
          <w:szCs w:val="26"/>
        </w:rPr>
        <w:t>ЕГРЮЛ</w:t>
      </w:r>
      <w:r w:rsidRPr="00444812" w:rsidR="008B15BC">
        <w:rPr>
          <w:rFonts w:ascii="Times New Roman" w:hAnsi="Times New Roman" w:cs="Times New Roman"/>
          <w:sz w:val="26"/>
          <w:szCs w:val="26"/>
        </w:rPr>
        <w:t>.</w:t>
      </w:r>
    </w:p>
    <w:p w:rsidR="00567877" w:rsidRPr="00444812" w:rsidP="00BF5453" w14:paraId="5053D2F5" w14:textId="1A8C20C2">
      <w:pPr>
        <w:pStyle w:val="NormalWeb"/>
        <w:tabs>
          <w:tab w:val="left" w:pos="9214"/>
        </w:tabs>
        <w:spacing w:before="0" w:beforeAutospacing="0" w:after="0" w:afterAutospacing="0"/>
        <w:ind w:right="-2" w:firstLine="709"/>
        <w:jc w:val="both"/>
        <w:rPr>
          <w:color w:val="000000"/>
          <w:sz w:val="26"/>
          <w:szCs w:val="26"/>
        </w:rPr>
      </w:pPr>
      <w:r w:rsidRPr="00444812">
        <w:rPr>
          <w:color w:val="000000"/>
          <w:sz w:val="26"/>
          <w:szCs w:val="26"/>
        </w:rPr>
        <w:t xml:space="preserve">Данные </w:t>
      </w:r>
      <w:r w:rsidRPr="00444812" w:rsidR="00F03D70">
        <w:rPr>
          <w:color w:val="000000"/>
          <w:sz w:val="26"/>
          <w:szCs w:val="26"/>
        </w:rPr>
        <w:t xml:space="preserve">доказательства </w:t>
      </w:r>
      <w:r w:rsidRPr="00444812">
        <w:rPr>
          <w:color w:val="000000"/>
          <w:sz w:val="26"/>
          <w:szCs w:val="26"/>
        </w:rPr>
        <w:t>отвечают требованиям относимости, допустимости и достаточности,</w:t>
      </w:r>
      <w:r w:rsidRPr="00444812">
        <w:rPr>
          <w:color w:val="000000"/>
          <w:sz w:val="26"/>
          <w:szCs w:val="26"/>
        </w:rPr>
        <w:t xml:space="preserve"> отнесены</w:t>
      </w:r>
      <w:r w:rsidRPr="00444812" w:rsidR="009E757D">
        <w:rPr>
          <w:color w:val="000000"/>
          <w:sz w:val="26"/>
          <w:szCs w:val="26"/>
        </w:rPr>
        <w:t xml:space="preserve"> </w:t>
      </w:r>
      <w:r w:rsidRPr="00444812">
        <w:rPr>
          <w:color w:val="000000"/>
          <w:sz w:val="26"/>
          <w:szCs w:val="26"/>
        </w:rPr>
        <w:t>ст. 26.2 КоАП</w:t>
      </w:r>
      <w:r w:rsidRPr="00444812" w:rsidR="009E757D">
        <w:rPr>
          <w:color w:val="000000"/>
          <w:sz w:val="26"/>
          <w:szCs w:val="26"/>
        </w:rPr>
        <w:t xml:space="preserve"> </w:t>
      </w:r>
      <w:r w:rsidRPr="00444812">
        <w:rPr>
          <w:color w:val="000000"/>
          <w:sz w:val="26"/>
          <w:szCs w:val="26"/>
        </w:rPr>
        <w:t>РФ</w:t>
      </w:r>
      <w:r w:rsidRPr="00444812" w:rsidR="009E757D">
        <w:rPr>
          <w:color w:val="000000"/>
          <w:sz w:val="26"/>
          <w:szCs w:val="26"/>
        </w:rPr>
        <w:t xml:space="preserve"> </w:t>
      </w:r>
      <w:r w:rsidRPr="00444812">
        <w:rPr>
          <w:color w:val="000000"/>
          <w:sz w:val="26"/>
          <w:szCs w:val="26"/>
        </w:rPr>
        <w:t>к</w:t>
      </w:r>
      <w:r w:rsidRPr="00444812" w:rsidR="009E757D">
        <w:rPr>
          <w:color w:val="000000"/>
          <w:sz w:val="26"/>
          <w:szCs w:val="26"/>
        </w:rPr>
        <w:t xml:space="preserve"> </w:t>
      </w:r>
      <w:r w:rsidRPr="00444812">
        <w:rPr>
          <w:color w:val="000000"/>
          <w:sz w:val="26"/>
          <w:szCs w:val="26"/>
        </w:rPr>
        <w:t>числу</w:t>
      </w:r>
      <w:r w:rsidRPr="00444812" w:rsidR="009E757D">
        <w:rPr>
          <w:color w:val="000000"/>
          <w:sz w:val="26"/>
          <w:szCs w:val="26"/>
        </w:rPr>
        <w:t xml:space="preserve"> </w:t>
      </w:r>
      <w:r w:rsidRPr="00444812">
        <w:rPr>
          <w:color w:val="000000"/>
          <w:sz w:val="26"/>
          <w:szCs w:val="26"/>
        </w:rPr>
        <w:t>доказательств, имеющих значение для правильного разрешения дела.</w:t>
      </w:r>
    </w:p>
    <w:p w:rsidR="00237F68" w:rsidRPr="00444812" w:rsidP="00BF5453" w14:paraId="3AB96CA7" w14:textId="65A58CF4">
      <w:pPr>
        <w:pStyle w:val="NormalWeb"/>
        <w:tabs>
          <w:tab w:val="left" w:pos="921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44812">
        <w:rPr>
          <w:sz w:val="26"/>
          <w:szCs w:val="26"/>
        </w:rPr>
        <w:t>При назначении наказания, суд учитывает характер совершенного административного правонарушения, данные о личности виновного.</w:t>
      </w:r>
    </w:p>
    <w:p w:rsidR="00237F68" w:rsidRPr="00444812" w:rsidP="00BF5453" w14:paraId="768A28DE" w14:textId="4EAE77E6">
      <w:pPr>
        <w:pStyle w:val="NormalWeb"/>
        <w:tabs>
          <w:tab w:val="left" w:pos="921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44812">
        <w:rPr>
          <w:sz w:val="26"/>
          <w:szCs w:val="26"/>
        </w:rPr>
        <w:t xml:space="preserve">Обстоятельств, </w:t>
      </w:r>
      <w:r w:rsidR="0052619B">
        <w:rPr>
          <w:sz w:val="26"/>
          <w:szCs w:val="26"/>
        </w:rPr>
        <w:t xml:space="preserve">смягчающих или </w:t>
      </w:r>
      <w:r w:rsidRPr="00444812">
        <w:rPr>
          <w:sz w:val="26"/>
          <w:szCs w:val="26"/>
        </w:rPr>
        <w:t>о</w:t>
      </w:r>
      <w:r w:rsidRPr="00444812">
        <w:rPr>
          <w:sz w:val="26"/>
          <w:szCs w:val="26"/>
        </w:rPr>
        <w:t>тягчающих административную ответственность, не установлено.</w:t>
      </w:r>
    </w:p>
    <w:p w:rsidR="00A25D8B" w:rsidRPr="005B7CFF" w:rsidP="00A25D8B" w14:paraId="53BEB0C7" w14:textId="77777777">
      <w:pPr>
        <w:pStyle w:val="20"/>
        <w:shd w:val="clear" w:color="auto" w:fill="auto"/>
        <w:spacing w:after="0" w:line="240" w:lineRule="auto"/>
        <w:ind w:firstLine="709"/>
        <w:jc w:val="both"/>
        <w:rPr>
          <w:sz w:val="26"/>
          <w:szCs w:val="26"/>
          <w:lang w:eastAsia="ar-SA"/>
        </w:rPr>
      </w:pPr>
      <w:r w:rsidRPr="005B7CFF">
        <w:rPr>
          <w:rFonts w:eastAsia="Calibri"/>
          <w:sz w:val="26"/>
          <w:szCs w:val="26"/>
        </w:rPr>
        <w:t>Учитывая вышеизложенное, считаю необходимым назначить административное наказание в виде административного штрафа, предусмотренного санкцией данной статьи.</w:t>
      </w:r>
    </w:p>
    <w:p w:rsidR="00A25D8B" w:rsidRPr="005B7CFF" w:rsidP="00A25D8B" w14:paraId="55909D2E" w14:textId="77777777">
      <w:pPr>
        <w:pStyle w:val="20"/>
        <w:shd w:val="clear" w:color="auto" w:fill="auto"/>
        <w:spacing w:after="0" w:line="240" w:lineRule="auto"/>
        <w:ind w:firstLine="709"/>
        <w:jc w:val="both"/>
        <w:rPr>
          <w:sz w:val="26"/>
          <w:szCs w:val="26"/>
        </w:rPr>
      </w:pPr>
      <w:r w:rsidRPr="005B7CFF">
        <w:rPr>
          <w:sz w:val="26"/>
          <w:szCs w:val="26"/>
          <w:lang w:bidi="ru-RU"/>
        </w:rPr>
        <w:t xml:space="preserve">Руководствуясь ч.2 ст. 15.33, ст. </w:t>
      </w:r>
      <w:r w:rsidRPr="005B7CFF">
        <w:rPr>
          <w:sz w:val="26"/>
          <w:szCs w:val="26"/>
          <w:lang w:bidi="ru-RU"/>
        </w:rPr>
        <w:t>29.9-29.10 КоАП РФ,</w:t>
      </w:r>
    </w:p>
    <w:p w:rsidR="00A25D8B" w:rsidP="00A25D8B" w14:paraId="1D6420E6" w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5D8B" w:rsidRPr="005B7CFF" w:rsidP="00A25D8B" w14:paraId="27EAD437" w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B7CFF">
        <w:rPr>
          <w:rFonts w:ascii="Times New Roman" w:hAnsi="Times New Roman" w:cs="Times New Roman"/>
          <w:sz w:val="26"/>
          <w:szCs w:val="26"/>
        </w:rPr>
        <w:t>п о с т а н о в и л :</w:t>
      </w:r>
    </w:p>
    <w:p w:rsidR="00A25D8B" w:rsidRPr="005B7CFF" w:rsidP="00A25D8B" w14:paraId="76DC0809" w14:textId="6F4FAB7F">
      <w:pPr>
        <w:pStyle w:val="NormalWeb"/>
        <w:tabs>
          <w:tab w:val="left" w:pos="9214"/>
        </w:tabs>
        <w:spacing w:before="0" w:beforeAutospacing="0" w:after="0" w:afterAutospacing="0"/>
        <w:ind w:right="-2" w:firstLine="709"/>
        <w:jc w:val="both"/>
        <w:rPr>
          <w:sz w:val="26"/>
          <w:szCs w:val="26"/>
          <w:lang w:bidi="ru-RU"/>
        </w:rPr>
      </w:pPr>
      <w:r w:rsidRPr="005B7CFF">
        <w:rPr>
          <w:bCs/>
          <w:sz w:val="26"/>
          <w:szCs w:val="26"/>
        </w:rPr>
        <w:t>генерального директора Общества с ограниченной ответственностью «</w:t>
      </w:r>
      <w:r>
        <w:rPr>
          <w:bCs/>
          <w:sz w:val="26"/>
          <w:szCs w:val="26"/>
        </w:rPr>
        <w:t>ДОРСИМ</w:t>
      </w:r>
      <w:r w:rsidRPr="005B7CFF">
        <w:rPr>
          <w:bCs/>
          <w:sz w:val="26"/>
          <w:szCs w:val="26"/>
        </w:rPr>
        <w:t>»</w:t>
      </w:r>
      <w:r w:rsidRPr="005B7CF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Симонова Дениса Юрьевича</w:t>
      </w:r>
      <w:r w:rsidRPr="005B7CFF">
        <w:rPr>
          <w:sz w:val="26"/>
          <w:szCs w:val="26"/>
          <w:lang w:bidi="ru-RU"/>
        </w:rPr>
        <w:t xml:space="preserve"> признать виновным в совершении административного правонарушения, предусмотренного частью 2 статьи 15.33 Кодекса Рос</w:t>
      </w:r>
      <w:r w:rsidRPr="005B7CFF">
        <w:rPr>
          <w:sz w:val="26"/>
          <w:szCs w:val="26"/>
          <w:lang w:bidi="ru-RU"/>
        </w:rPr>
        <w:t xml:space="preserve">сийской Федерации об административных правонарушениях, </w:t>
      </w:r>
      <w:r w:rsidRPr="005B7CFF">
        <w:rPr>
          <w:sz w:val="26"/>
          <w:szCs w:val="26"/>
        </w:rPr>
        <w:t xml:space="preserve">и назначить административное наказание в виде штрафа в размере </w:t>
      </w:r>
      <w:r w:rsidR="002A41C8">
        <w:rPr>
          <w:sz w:val="26"/>
          <w:szCs w:val="26"/>
        </w:rPr>
        <w:t>5</w:t>
      </w:r>
      <w:r w:rsidRPr="005B7CFF">
        <w:rPr>
          <w:sz w:val="26"/>
          <w:szCs w:val="26"/>
        </w:rPr>
        <w:t>00 (</w:t>
      </w:r>
      <w:r w:rsidR="002A41C8">
        <w:rPr>
          <w:sz w:val="26"/>
          <w:szCs w:val="26"/>
        </w:rPr>
        <w:t>пятиста</w:t>
      </w:r>
      <w:r w:rsidRPr="005B7CFF">
        <w:rPr>
          <w:sz w:val="26"/>
          <w:szCs w:val="26"/>
        </w:rPr>
        <w:t>) рублей</w:t>
      </w:r>
      <w:r w:rsidRPr="005B7CFF">
        <w:rPr>
          <w:sz w:val="26"/>
          <w:szCs w:val="26"/>
          <w:lang w:bidi="ru-RU"/>
        </w:rPr>
        <w:t>.</w:t>
      </w:r>
    </w:p>
    <w:p w:rsidR="00A25D8B" w:rsidRPr="002A41C8" w:rsidP="00A25D8B" w14:paraId="722D3B1A" w14:textId="5C9FB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41C8"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по реквизитам: </w:t>
      </w:r>
      <w:r w:rsidRPr="002A41C8">
        <w:rPr>
          <w:rFonts w:ascii="Times New Roman" w:hAnsi="Times New Roman" w:cs="Times New Roman"/>
          <w:sz w:val="26"/>
          <w:szCs w:val="26"/>
        </w:rPr>
        <w:t>- получатель: УФК по Республике Крым (УФК по Республике Крым (Отделение Фонда п</w:t>
      </w:r>
      <w:r w:rsidRPr="002A41C8">
        <w:rPr>
          <w:rFonts w:ascii="Times New Roman" w:hAnsi="Times New Roman" w:cs="Times New Roman"/>
          <w:sz w:val="26"/>
          <w:szCs w:val="26"/>
        </w:rPr>
        <w:t>енсионного и социального страхования Российской Федерации по Республике Крым) Корреспондентский счет 40102810645370000035, номер казначейского № № 03100643000000017500 ОКЦ № 7 Южного</w:t>
      </w:r>
      <w:r w:rsidRPr="002A41C8" w:rsidR="002A41C8">
        <w:rPr>
          <w:rFonts w:ascii="Times New Roman" w:hAnsi="Times New Roman" w:cs="Times New Roman"/>
          <w:sz w:val="26"/>
          <w:szCs w:val="26"/>
        </w:rPr>
        <w:t xml:space="preserve"> ГУ Банка России//УФК по Респуб</w:t>
      </w:r>
      <w:r w:rsidRPr="002A41C8">
        <w:rPr>
          <w:rFonts w:ascii="Times New Roman" w:hAnsi="Times New Roman" w:cs="Times New Roman"/>
          <w:sz w:val="26"/>
          <w:szCs w:val="26"/>
        </w:rPr>
        <w:t xml:space="preserve">лике Крым г. Симферополь, БИК 013510002, </w:t>
      </w:r>
      <w:r w:rsidRPr="002A41C8">
        <w:rPr>
          <w:rFonts w:ascii="Times New Roman" w:hAnsi="Times New Roman" w:cs="Times New Roman"/>
          <w:sz w:val="26"/>
          <w:szCs w:val="26"/>
        </w:rPr>
        <w:t xml:space="preserve">ОКТМО 35701000, ИНН 7706808265, счета КПП 910201001, код бюджетной классификации 79711601230060003140 -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</w:t>
      </w:r>
      <w:r w:rsidRPr="002A41C8">
        <w:rPr>
          <w:rFonts w:ascii="Times New Roman" w:hAnsi="Times New Roman" w:cs="Times New Roman"/>
          <w:sz w:val="26"/>
          <w:szCs w:val="26"/>
        </w:rPr>
        <w:t>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Фонда пенсионног</w:t>
      </w:r>
      <w:r w:rsidRPr="002A41C8" w:rsidR="002A41C8">
        <w:rPr>
          <w:rFonts w:ascii="Times New Roman" w:hAnsi="Times New Roman" w:cs="Times New Roman"/>
          <w:sz w:val="26"/>
          <w:szCs w:val="26"/>
        </w:rPr>
        <w:t>о и социального страхования Рос</w:t>
      </w:r>
      <w:r w:rsidRPr="002A41C8">
        <w:rPr>
          <w:rFonts w:ascii="Times New Roman" w:hAnsi="Times New Roman" w:cs="Times New Roman"/>
          <w:sz w:val="26"/>
          <w:szCs w:val="26"/>
        </w:rPr>
        <w:t>сийской Феде</w:t>
      </w:r>
      <w:r w:rsidRPr="002A41C8">
        <w:rPr>
          <w:rFonts w:ascii="Times New Roman" w:hAnsi="Times New Roman" w:cs="Times New Roman"/>
          <w:sz w:val="26"/>
          <w:szCs w:val="26"/>
        </w:rPr>
        <w:t>рации (в части обязательног</w:t>
      </w:r>
      <w:r w:rsidRPr="002A41C8" w:rsidR="002A41C8">
        <w:rPr>
          <w:rFonts w:ascii="Times New Roman" w:hAnsi="Times New Roman" w:cs="Times New Roman"/>
          <w:sz w:val="26"/>
          <w:szCs w:val="26"/>
        </w:rPr>
        <w:t>о социального страхования от не</w:t>
      </w:r>
      <w:r w:rsidRPr="002A41C8">
        <w:rPr>
          <w:rFonts w:ascii="Times New Roman" w:hAnsi="Times New Roman" w:cs="Times New Roman"/>
          <w:sz w:val="26"/>
          <w:szCs w:val="26"/>
        </w:rPr>
        <w:t>счастных случаев на производстве и профессиональных заболеваний), УИН 79791012312250464034 (Симонов Д.Ю. протокол №1187275)</w:t>
      </w:r>
      <w:r w:rsidRPr="002A41C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25D8B" w:rsidRPr="005B7CFF" w:rsidP="00A25D8B" w14:paraId="4C413BC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CFF">
        <w:rPr>
          <w:rFonts w:ascii="Times New Roman" w:eastAsia="Times New Roman" w:hAnsi="Times New Roman" w:cs="Times New Roman"/>
          <w:sz w:val="26"/>
          <w:szCs w:val="26"/>
        </w:rPr>
        <w:t>Административный штраф должен быть уплачен в полном размере лицом, привле</w:t>
      </w:r>
      <w:r w:rsidRPr="005B7CFF">
        <w:rPr>
          <w:rFonts w:ascii="Times New Roman" w:eastAsia="Times New Roman" w:hAnsi="Times New Roman" w:cs="Times New Roman"/>
          <w:sz w:val="26"/>
          <w:szCs w:val="26"/>
        </w:rPr>
        <w:t>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рассрочки.</w:t>
      </w:r>
    </w:p>
    <w:p w:rsidR="00A25D8B" w:rsidRPr="005B7CFF" w:rsidP="00A25D8B" w14:paraId="7D9EE0F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CFF">
        <w:rPr>
          <w:rFonts w:ascii="Times New Roman" w:eastAsia="Times New Roman" w:hAnsi="Times New Roman" w:cs="Times New Roman"/>
          <w:sz w:val="26"/>
          <w:szCs w:val="26"/>
        </w:rPr>
        <w:t xml:space="preserve">Оригинал квитанции об оплате </w:t>
      </w:r>
      <w:r w:rsidRPr="005B7CFF">
        <w:rPr>
          <w:rFonts w:ascii="Times New Roman" w:eastAsia="Times New Roman" w:hAnsi="Times New Roman" w:cs="Times New Roman"/>
          <w:sz w:val="26"/>
          <w:szCs w:val="26"/>
        </w:rPr>
        <w:t>административного штрафа необходимо предоставить в судебный участок, как документ подтверждающий исполнение судебного постановления.</w:t>
      </w:r>
    </w:p>
    <w:p w:rsidR="00A25D8B" w:rsidRPr="005B7CFF" w:rsidP="00A25D8B" w14:paraId="532A1D6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CFF"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документа, свидетельствующего об уплате административного штрафа в установленный законом срок, сумма штрафа </w:t>
      </w:r>
      <w:r w:rsidRPr="005B7CFF">
        <w:rPr>
          <w:rFonts w:ascii="Times New Roman" w:eastAsia="Times New Roman" w:hAnsi="Times New Roman" w:cs="Times New Roman"/>
          <w:sz w:val="26"/>
          <w:szCs w:val="26"/>
        </w:rPr>
        <w:t>будет взыскана в принудительном порядке.</w:t>
      </w:r>
    </w:p>
    <w:p w:rsidR="00A25D8B" w:rsidRPr="005B7CFF" w:rsidP="00A25D8B" w14:paraId="11B5F991" w14:textId="77777777">
      <w:pPr>
        <w:pStyle w:val="20"/>
        <w:shd w:val="clear" w:color="auto" w:fill="auto"/>
        <w:spacing w:after="0" w:line="240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5B7CFF">
        <w:rPr>
          <w:color w:val="000000"/>
          <w:sz w:val="26"/>
          <w:szCs w:val="26"/>
          <w:lang w:bidi="ru-RU"/>
        </w:rPr>
        <w:t>Постановление может быть обжаловано в течение десяти дней со дня вручения или получения копии постановления в Киевский районный суд города Симферополя Республики Крым.</w:t>
      </w:r>
    </w:p>
    <w:p w:rsidR="00A25D8B" w:rsidRPr="005B7CFF" w:rsidP="00A25D8B" w14:paraId="0D33F5AA" w14:textId="77777777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B7CFF">
        <w:rPr>
          <w:rFonts w:ascii="Times New Roman" w:hAnsi="Times New Roman" w:cs="Times New Roman"/>
          <w:color w:val="000000"/>
          <w:sz w:val="26"/>
          <w:szCs w:val="26"/>
          <w:lang w:bidi="ru-RU"/>
        </w:rPr>
        <w:t>мировой судья</w:t>
      </w:r>
      <w:r w:rsidRPr="005B7CFF"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  <w:t>Новиков В.Р.</w:t>
      </w:r>
    </w:p>
    <w:p w:rsidR="00237F68" w:rsidRPr="00444812" w:rsidP="00A25D8B" w14:paraId="591B3EFA" w14:textId="66D6A682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</w:p>
    <w:sectPr w:rsidSect="004A13C9">
      <w:headerReference w:type="default" r:id="rId5"/>
      <w:pgSz w:w="11906" w:h="16838"/>
      <w:pgMar w:top="426" w:right="567" w:bottom="284" w:left="1418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07540788"/>
      <w:docPartObj>
        <w:docPartGallery w:val="Page Numbers (Top of Page)"/>
        <w:docPartUnique/>
      </w:docPartObj>
    </w:sdtPr>
    <w:sdtContent>
      <w:p w:rsidR="004A13C9" w14:paraId="034491E8" w14:textId="6725AA7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B7C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68"/>
    <w:rsid w:val="000139F3"/>
    <w:rsid w:val="00015FF0"/>
    <w:rsid w:val="000217E4"/>
    <w:rsid w:val="00021D18"/>
    <w:rsid w:val="0003755E"/>
    <w:rsid w:val="00040D8A"/>
    <w:rsid w:val="000414C0"/>
    <w:rsid w:val="0004284B"/>
    <w:rsid w:val="000518C1"/>
    <w:rsid w:val="00061177"/>
    <w:rsid w:val="00061CC8"/>
    <w:rsid w:val="00067897"/>
    <w:rsid w:val="00077FBA"/>
    <w:rsid w:val="000805D6"/>
    <w:rsid w:val="000910A0"/>
    <w:rsid w:val="00092487"/>
    <w:rsid w:val="0009317A"/>
    <w:rsid w:val="000A0468"/>
    <w:rsid w:val="000A7704"/>
    <w:rsid w:val="000C0732"/>
    <w:rsid w:val="000C312E"/>
    <w:rsid w:val="000C76AE"/>
    <w:rsid w:val="000D2F1D"/>
    <w:rsid w:val="000D663E"/>
    <w:rsid w:val="000F3777"/>
    <w:rsid w:val="000F7968"/>
    <w:rsid w:val="00103548"/>
    <w:rsid w:val="00103BE1"/>
    <w:rsid w:val="0010537D"/>
    <w:rsid w:val="001060E8"/>
    <w:rsid w:val="001069CE"/>
    <w:rsid w:val="001116A9"/>
    <w:rsid w:val="00127DD7"/>
    <w:rsid w:val="00141082"/>
    <w:rsid w:val="00157865"/>
    <w:rsid w:val="00161834"/>
    <w:rsid w:val="001621E6"/>
    <w:rsid w:val="001838DC"/>
    <w:rsid w:val="00192823"/>
    <w:rsid w:val="001A04FE"/>
    <w:rsid w:val="001A4C70"/>
    <w:rsid w:val="001C44BA"/>
    <w:rsid w:val="001C631D"/>
    <w:rsid w:val="001D0BE6"/>
    <w:rsid w:val="001D589C"/>
    <w:rsid w:val="001E17B5"/>
    <w:rsid w:val="001E3689"/>
    <w:rsid w:val="001E50F5"/>
    <w:rsid w:val="001F156D"/>
    <w:rsid w:val="00201156"/>
    <w:rsid w:val="00201A93"/>
    <w:rsid w:val="00205393"/>
    <w:rsid w:val="00205D62"/>
    <w:rsid w:val="00211028"/>
    <w:rsid w:val="00223714"/>
    <w:rsid w:val="00237F68"/>
    <w:rsid w:val="00240169"/>
    <w:rsid w:val="00242637"/>
    <w:rsid w:val="00243363"/>
    <w:rsid w:val="0024766D"/>
    <w:rsid w:val="002520E5"/>
    <w:rsid w:val="00264552"/>
    <w:rsid w:val="002649C2"/>
    <w:rsid w:val="002862CA"/>
    <w:rsid w:val="00287B52"/>
    <w:rsid w:val="002928D1"/>
    <w:rsid w:val="0029795E"/>
    <w:rsid w:val="002A41C8"/>
    <w:rsid w:val="002B6C26"/>
    <w:rsid w:val="002C5AD6"/>
    <w:rsid w:val="002D7F52"/>
    <w:rsid w:val="002E509A"/>
    <w:rsid w:val="002F1F0A"/>
    <w:rsid w:val="002F425A"/>
    <w:rsid w:val="00310FD4"/>
    <w:rsid w:val="00317EF7"/>
    <w:rsid w:val="00322B5D"/>
    <w:rsid w:val="00325D03"/>
    <w:rsid w:val="00327906"/>
    <w:rsid w:val="003378CE"/>
    <w:rsid w:val="00340631"/>
    <w:rsid w:val="00340F1A"/>
    <w:rsid w:val="003429E1"/>
    <w:rsid w:val="0034728D"/>
    <w:rsid w:val="00351CA2"/>
    <w:rsid w:val="00352DB3"/>
    <w:rsid w:val="00356D02"/>
    <w:rsid w:val="00381BCE"/>
    <w:rsid w:val="0038331E"/>
    <w:rsid w:val="00387EE5"/>
    <w:rsid w:val="00396789"/>
    <w:rsid w:val="003A2FF9"/>
    <w:rsid w:val="003B4B79"/>
    <w:rsid w:val="003C203F"/>
    <w:rsid w:val="003D1541"/>
    <w:rsid w:val="003D6D97"/>
    <w:rsid w:val="003E3845"/>
    <w:rsid w:val="003F04A5"/>
    <w:rsid w:val="00400575"/>
    <w:rsid w:val="0042133B"/>
    <w:rsid w:val="00434877"/>
    <w:rsid w:val="00440F94"/>
    <w:rsid w:val="004443DE"/>
    <w:rsid w:val="00444812"/>
    <w:rsid w:val="00446475"/>
    <w:rsid w:val="00471010"/>
    <w:rsid w:val="00472BE2"/>
    <w:rsid w:val="00474087"/>
    <w:rsid w:val="00476FD9"/>
    <w:rsid w:val="00486AB0"/>
    <w:rsid w:val="00486C8C"/>
    <w:rsid w:val="0049428D"/>
    <w:rsid w:val="004A13C9"/>
    <w:rsid w:val="004A5B3F"/>
    <w:rsid w:val="004A7EB5"/>
    <w:rsid w:val="004C3773"/>
    <w:rsid w:val="004C64E5"/>
    <w:rsid w:val="004C6899"/>
    <w:rsid w:val="004D7FE6"/>
    <w:rsid w:val="004E31B1"/>
    <w:rsid w:val="004F1681"/>
    <w:rsid w:val="00521B58"/>
    <w:rsid w:val="00521E1D"/>
    <w:rsid w:val="0052619B"/>
    <w:rsid w:val="005271E0"/>
    <w:rsid w:val="00527F2D"/>
    <w:rsid w:val="0055299F"/>
    <w:rsid w:val="0055303A"/>
    <w:rsid w:val="00567877"/>
    <w:rsid w:val="00573F6B"/>
    <w:rsid w:val="00575476"/>
    <w:rsid w:val="0057697A"/>
    <w:rsid w:val="005828B9"/>
    <w:rsid w:val="0058545B"/>
    <w:rsid w:val="00595EF2"/>
    <w:rsid w:val="005A019A"/>
    <w:rsid w:val="005A1466"/>
    <w:rsid w:val="005A2BE4"/>
    <w:rsid w:val="005A6BCC"/>
    <w:rsid w:val="005A7427"/>
    <w:rsid w:val="005B0FEB"/>
    <w:rsid w:val="005B3863"/>
    <w:rsid w:val="005B7CFF"/>
    <w:rsid w:val="005D2BE5"/>
    <w:rsid w:val="005D6E1E"/>
    <w:rsid w:val="005E7F53"/>
    <w:rsid w:val="005F00F1"/>
    <w:rsid w:val="00603212"/>
    <w:rsid w:val="00603C00"/>
    <w:rsid w:val="00606ABA"/>
    <w:rsid w:val="00606CC1"/>
    <w:rsid w:val="0061509B"/>
    <w:rsid w:val="00622351"/>
    <w:rsid w:val="00642490"/>
    <w:rsid w:val="00652E51"/>
    <w:rsid w:val="006535BD"/>
    <w:rsid w:val="00662F78"/>
    <w:rsid w:val="00670FA2"/>
    <w:rsid w:val="0067170A"/>
    <w:rsid w:val="00684B71"/>
    <w:rsid w:val="00684E3E"/>
    <w:rsid w:val="006936AF"/>
    <w:rsid w:val="006A2EE6"/>
    <w:rsid w:val="006B747A"/>
    <w:rsid w:val="006C7554"/>
    <w:rsid w:val="006D298C"/>
    <w:rsid w:val="006D701A"/>
    <w:rsid w:val="006D7B53"/>
    <w:rsid w:val="006F06F2"/>
    <w:rsid w:val="006F14CA"/>
    <w:rsid w:val="006F50E9"/>
    <w:rsid w:val="0070316A"/>
    <w:rsid w:val="00707049"/>
    <w:rsid w:val="00711893"/>
    <w:rsid w:val="00712043"/>
    <w:rsid w:val="007136F9"/>
    <w:rsid w:val="00726F2E"/>
    <w:rsid w:val="007516E3"/>
    <w:rsid w:val="00765C25"/>
    <w:rsid w:val="0076628B"/>
    <w:rsid w:val="00772AA1"/>
    <w:rsid w:val="00773CBF"/>
    <w:rsid w:val="0077572D"/>
    <w:rsid w:val="0078181C"/>
    <w:rsid w:val="00792ED6"/>
    <w:rsid w:val="007A2D2E"/>
    <w:rsid w:val="007B4248"/>
    <w:rsid w:val="007B4D75"/>
    <w:rsid w:val="007C7640"/>
    <w:rsid w:val="007E39FE"/>
    <w:rsid w:val="007E6C4A"/>
    <w:rsid w:val="007F2219"/>
    <w:rsid w:val="007F3D12"/>
    <w:rsid w:val="007F5EB7"/>
    <w:rsid w:val="00812FA1"/>
    <w:rsid w:val="00817369"/>
    <w:rsid w:val="008218CD"/>
    <w:rsid w:val="008220AA"/>
    <w:rsid w:val="00823FF7"/>
    <w:rsid w:val="008302DF"/>
    <w:rsid w:val="00834BE9"/>
    <w:rsid w:val="0086316C"/>
    <w:rsid w:val="0086549B"/>
    <w:rsid w:val="00867A7C"/>
    <w:rsid w:val="00872795"/>
    <w:rsid w:val="00872A57"/>
    <w:rsid w:val="00880708"/>
    <w:rsid w:val="00892521"/>
    <w:rsid w:val="0089427F"/>
    <w:rsid w:val="00894577"/>
    <w:rsid w:val="008A1B2A"/>
    <w:rsid w:val="008A61BE"/>
    <w:rsid w:val="008B0ECB"/>
    <w:rsid w:val="008B15BC"/>
    <w:rsid w:val="008B1CCA"/>
    <w:rsid w:val="008C51F3"/>
    <w:rsid w:val="008D09C3"/>
    <w:rsid w:val="008D2A5A"/>
    <w:rsid w:val="008D2AB2"/>
    <w:rsid w:val="008E6A42"/>
    <w:rsid w:val="00902150"/>
    <w:rsid w:val="00916E52"/>
    <w:rsid w:val="009241C3"/>
    <w:rsid w:val="00926305"/>
    <w:rsid w:val="00927D56"/>
    <w:rsid w:val="009350DE"/>
    <w:rsid w:val="00937FD7"/>
    <w:rsid w:val="00940E8A"/>
    <w:rsid w:val="00963397"/>
    <w:rsid w:val="009730B0"/>
    <w:rsid w:val="00980F6B"/>
    <w:rsid w:val="0098300E"/>
    <w:rsid w:val="0098357C"/>
    <w:rsid w:val="0098546E"/>
    <w:rsid w:val="009A3183"/>
    <w:rsid w:val="009B6E4A"/>
    <w:rsid w:val="009D6F48"/>
    <w:rsid w:val="009E6EEB"/>
    <w:rsid w:val="009E757D"/>
    <w:rsid w:val="009E7E7B"/>
    <w:rsid w:val="00A021E0"/>
    <w:rsid w:val="00A12A2B"/>
    <w:rsid w:val="00A25D8B"/>
    <w:rsid w:val="00A2616F"/>
    <w:rsid w:val="00A335C9"/>
    <w:rsid w:val="00A455EB"/>
    <w:rsid w:val="00A46041"/>
    <w:rsid w:val="00A50E4C"/>
    <w:rsid w:val="00A512E0"/>
    <w:rsid w:val="00A60B7C"/>
    <w:rsid w:val="00A725AB"/>
    <w:rsid w:val="00A74C8E"/>
    <w:rsid w:val="00A7763B"/>
    <w:rsid w:val="00A82D52"/>
    <w:rsid w:val="00A830D3"/>
    <w:rsid w:val="00A87848"/>
    <w:rsid w:val="00A87B1D"/>
    <w:rsid w:val="00A901C7"/>
    <w:rsid w:val="00A9454D"/>
    <w:rsid w:val="00AA2952"/>
    <w:rsid w:val="00AA359A"/>
    <w:rsid w:val="00AA70A1"/>
    <w:rsid w:val="00AB1F3A"/>
    <w:rsid w:val="00AB4BB4"/>
    <w:rsid w:val="00AC06A2"/>
    <w:rsid w:val="00AC363C"/>
    <w:rsid w:val="00AC7B16"/>
    <w:rsid w:val="00AF0726"/>
    <w:rsid w:val="00AF2BDB"/>
    <w:rsid w:val="00AF64D5"/>
    <w:rsid w:val="00B0060B"/>
    <w:rsid w:val="00B02673"/>
    <w:rsid w:val="00B16A69"/>
    <w:rsid w:val="00B239E6"/>
    <w:rsid w:val="00B41A59"/>
    <w:rsid w:val="00B45E82"/>
    <w:rsid w:val="00B501EE"/>
    <w:rsid w:val="00B51BF6"/>
    <w:rsid w:val="00B51D1E"/>
    <w:rsid w:val="00B623F6"/>
    <w:rsid w:val="00B67B0C"/>
    <w:rsid w:val="00B7797D"/>
    <w:rsid w:val="00B8266B"/>
    <w:rsid w:val="00B93A1B"/>
    <w:rsid w:val="00B96692"/>
    <w:rsid w:val="00BA01D7"/>
    <w:rsid w:val="00BA2AE9"/>
    <w:rsid w:val="00BB3845"/>
    <w:rsid w:val="00BB5A32"/>
    <w:rsid w:val="00BC30E0"/>
    <w:rsid w:val="00BC3C09"/>
    <w:rsid w:val="00BD4BE0"/>
    <w:rsid w:val="00BF5453"/>
    <w:rsid w:val="00C00FF2"/>
    <w:rsid w:val="00C0621C"/>
    <w:rsid w:val="00C06C90"/>
    <w:rsid w:val="00C13E68"/>
    <w:rsid w:val="00C13F1E"/>
    <w:rsid w:val="00C14BAB"/>
    <w:rsid w:val="00C14EF2"/>
    <w:rsid w:val="00C205F7"/>
    <w:rsid w:val="00C328DB"/>
    <w:rsid w:val="00C52721"/>
    <w:rsid w:val="00C5405B"/>
    <w:rsid w:val="00C6033F"/>
    <w:rsid w:val="00C60AAE"/>
    <w:rsid w:val="00C63A90"/>
    <w:rsid w:val="00C63C42"/>
    <w:rsid w:val="00C67DD0"/>
    <w:rsid w:val="00C71939"/>
    <w:rsid w:val="00C767EA"/>
    <w:rsid w:val="00C95AA8"/>
    <w:rsid w:val="00CA55AC"/>
    <w:rsid w:val="00CA5D71"/>
    <w:rsid w:val="00CA72CD"/>
    <w:rsid w:val="00CB11BE"/>
    <w:rsid w:val="00CD2489"/>
    <w:rsid w:val="00CE0CB0"/>
    <w:rsid w:val="00CE469D"/>
    <w:rsid w:val="00CF4920"/>
    <w:rsid w:val="00CF64EE"/>
    <w:rsid w:val="00CF6D1B"/>
    <w:rsid w:val="00D024AB"/>
    <w:rsid w:val="00D032FD"/>
    <w:rsid w:val="00D07868"/>
    <w:rsid w:val="00D171E0"/>
    <w:rsid w:val="00D20C59"/>
    <w:rsid w:val="00D27A2D"/>
    <w:rsid w:val="00D32658"/>
    <w:rsid w:val="00D41563"/>
    <w:rsid w:val="00D41CFC"/>
    <w:rsid w:val="00D42F6B"/>
    <w:rsid w:val="00D52D50"/>
    <w:rsid w:val="00D53FCD"/>
    <w:rsid w:val="00D544D4"/>
    <w:rsid w:val="00D7262A"/>
    <w:rsid w:val="00D83470"/>
    <w:rsid w:val="00D85E96"/>
    <w:rsid w:val="00DA10E9"/>
    <w:rsid w:val="00DA312C"/>
    <w:rsid w:val="00DA6524"/>
    <w:rsid w:val="00DB1E95"/>
    <w:rsid w:val="00DD25CD"/>
    <w:rsid w:val="00DE206F"/>
    <w:rsid w:val="00DF59C8"/>
    <w:rsid w:val="00DF6839"/>
    <w:rsid w:val="00E04C25"/>
    <w:rsid w:val="00E06E6C"/>
    <w:rsid w:val="00E12CD0"/>
    <w:rsid w:val="00E14E1C"/>
    <w:rsid w:val="00E23C32"/>
    <w:rsid w:val="00E25884"/>
    <w:rsid w:val="00E30EEF"/>
    <w:rsid w:val="00E55522"/>
    <w:rsid w:val="00E61B00"/>
    <w:rsid w:val="00E61C23"/>
    <w:rsid w:val="00E62B63"/>
    <w:rsid w:val="00E72573"/>
    <w:rsid w:val="00E74047"/>
    <w:rsid w:val="00E75BFA"/>
    <w:rsid w:val="00E83CC4"/>
    <w:rsid w:val="00E90CF0"/>
    <w:rsid w:val="00E91317"/>
    <w:rsid w:val="00EA0DD2"/>
    <w:rsid w:val="00EE0574"/>
    <w:rsid w:val="00EF2891"/>
    <w:rsid w:val="00EF48A4"/>
    <w:rsid w:val="00EF6C6C"/>
    <w:rsid w:val="00EF79EC"/>
    <w:rsid w:val="00F01327"/>
    <w:rsid w:val="00F01775"/>
    <w:rsid w:val="00F03D70"/>
    <w:rsid w:val="00F04E54"/>
    <w:rsid w:val="00F21F72"/>
    <w:rsid w:val="00F245FF"/>
    <w:rsid w:val="00F44FF9"/>
    <w:rsid w:val="00F53E01"/>
    <w:rsid w:val="00F624EC"/>
    <w:rsid w:val="00F63A1A"/>
    <w:rsid w:val="00FC348F"/>
    <w:rsid w:val="00FD4D44"/>
    <w:rsid w:val="00FD7047"/>
    <w:rsid w:val="00FE595E"/>
    <w:rsid w:val="00FF63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uiPriority w:val="9"/>
    <w:qFormat/>
    <w:rsid w:val="004740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D0786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D07868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a0"/>
    <w:rsid w:val="00D0786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0">
    <w:name w:val="Основной текст Знак"/>
    <w:basedOn w:val="DefaultParagraphFont"/>
    <w:link w:val="BodyText"/>
    <w:rsid w:val="00D07868"/>
    <w:rPr>
      <w:rFonts w:ascii="Times New Roman" w:eastAsia="Times New Roman" w:hAnsi="Times New Roman" w:cs="Times New Roman"/>
      <w:sz w:val="20"/>
      <w:szCs w:val="20"/>
    </w:rPr>
  </w:style>
  <w:style w:type="character" w:customStyle="1" w:styleId="6">
    <w:name w:val="Основной текст (6)_"/>
    <w:link w:val="61"/>
    <w:rsid w:val="00D07868"/>
    <w:rPr>
      <w:shd w:val="clear" w:color="auto" w:fill="FFFFFF"/>
    </w:rPr>
  </w:style>
  <w:style w:type="paragraph" w:customStyle="1" w:styleId="61">
    <w:name w:val="Основной текст (6)1"/>
    <w:basedOn w:val="Normal"/>
    <w:link w:val="6"/>
    <w:rsid w:val="00D07868"/>
    <w:pPr>
      <w:widowControl w:val="0"/>
      <w:shd w:val="clear" w:color="auto" w:fill="FFFFFF"/>
      <w:spacing w:after="60" w:line="240" w:lineRule="atLeast"/>
      <w:jc w:val="both"/>
    </w:pPr>
  </w:style>
  <w:style w:type="character" w:customStyle="1" w:styleId="9">
    <w:name w:val="Основной текст (9)_"/>
    <w:link w:val="90"/>
    <w:rsid w:val="00D07868"/>
    <w:rPr>
      <w:b/>
      <w:bCs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Normal"/>
    <w:link w:val="9"/>
    <w:rsid w:val="00D07868"/>
    <w:pPr>
      <w:widowControl w:val="0"/>
      <w:shd w:val="clear" w:color="auto" w:fill="FFFFFF"/>
      <w:spacing w:before="360" w:after="120" w:line="240" w:lineRule="atLeast"/>
      <w:jc w:val="center"/>
    </w:pPr>
    <w:rPr>
      <w:b/>
      <w:bCs/>
      <w:sz w:val="21"/>
      <w:szCs w:val="21"/>
    </w:rPr>
  </w:style>
  <w:style w:type="paragraph" w:styleId="NormalWeb">
    <w:name w:val="Normal (Web)"/>
    <w:basedOn w:val="Normal"/>
    <w:uiPriority w:val="99"/>
    <w:unhideWhenUsed/>
    <w:rsid w:val="00D0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uiPriority w:val="99"/>
    <w:rsid w:val="006C7554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AB4BB4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AB4BB4"/>
  </w:style>
  <w:style w:type="character" w:customStyle="1" w:styleId="1">
    <w:name w:val="Заголовок 1 Знак"/>
    <w:basedOn w:val="DefaultParagraphFont"/>
    <w:link w:val="Heading1"/>
    <w:uiPriority w:val="9"/>
    <w:rsid w:val="004740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474087"/>
    <w:rPr>
      <w:color w:val="0000FF"/>
      <w:u w:val="single"/>
    </w:rPr>
  </w:style>
  <w:style w:type="character" w:customStyle="1" w:styleId="hl">
    <w:name w:val="hl"/>
    <w:basedOn w:val="DefaultParagraphFont"/>
    <w:rsid w:val="00474087"/>
  </w:style>
  <w:style w:type="character" w:customStyle="1" w:styleId="blk">
    <w:name w:val="blk"/>
    <w:basedOn w:val="DefaultParagraphFont"/>
    <w:rsid w:val="003D1541"/>
  </w:style>
  <w:style w:type="character" w:customStyle="1" w:styleId="apple-converted-space">
    <w:name w:val="apple-converted-space"/>
    <w:basedOn w:val="DefaultParagraphFont"/>
    <w:rsid w:val="003D1541"/>
  </w:style>
  <w:style w:type="character" w:customStyle="1" w:styleId="2">
    <w:name w:val="Основной текст (2)_"/>
    <w:basedOn w:val="DefaultParagraphFont"/>
    <w:link w:val="20"/>
    <w:rsid w:val="002E509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E509A"/>
    <w:pPr>
      <w:widowControl w:val="0"/>
      <w:shd w:val="clear" w:color="auto" w:fill="FFFFFF"/>
      <w:spacing w:after="2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rsid w:val="009E7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061CC8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061CC8"/>
    <w:pPr>
      <w:widowControl w:val="0"/>
      <w:shd w:val="clear" w:color="auto" w:fill="FFFFFF"/>
      <w:spacing w:before="420" w:after="0" w:line="322" w:lineRule="exact"/>
      <w:ind w:firstLine="600"/>
      <w:jc w:val="both"/>
    </w:pPr>
    <w:rPr>
      <w:b/>
      <w:bCs/>
      <w:sz w:val="28"/>
      <w:szCs w:val="28"/>
    </w:rPr>
  </w:style>
  <w:style w:type="paragraph" w:styleId="Header">
    <w:name w:val="header"/>
    <w:basedOn w:val="Normal"/>
    <w:link w:val="a2"/>
    <w:uiPriority w:val="99"/>
    <w:unhideWhenUsed/>
    <w:rsid w:val="004A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4A13C9"/>
  </w:style>
  <w:style w:type="paragraph" w:styleId="Footer">
    <w:name w:val="footer"/>
    <w:basedOn w:val="Normal"/>
    <w:link w:val="a3"/>
    <w:uiPriority w:val="99"/>
    <w:unhideWhenUsed/>
    <w:rsid w:val="004A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4A1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E0A9B-5C06-4071-B149-F825138B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