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Pr="00A41438" w:rsidR="00A82354">
        <w:rPr>
          <w:rFonts w:ascii="Times New Roman" w:hAnsi="Times New Roman" w:cs="Times New Roman"/>
          <w:sz w:val="27"/>
          <w:szCs w:val="27"/>
        </w:rPr>
        <w:t>134</w:t>
      </w:r>
      <w:r w:rsidRPr="00A64DAC">
        <w:rPr>
          <w:rFonts w:ascii="Times New Roman" w:hAnsi="Times New Roman" w:cs="Times New Roman"/>
          <w:sz w:val="27"/>
          <w:szCs w:val="27"/>
        </w:rPr>
        <w:t>/17/202</w:t>
      </w:r>
      <w:r w:rsidRPr="00A64DAC" w:rsidR="00E20080">
        <w:rPr>
          <w:rFonts w:ascii="Times New Roman" w:hAnsi="Times New Roman" w:cs="Times New Roman"/>
          <w:sz w:val="27"/>
          <w:szCs w:val="27"/>
        </w:rPr>
        <w:t>4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82354">
        <w:rPr>
          <w:rFonts w:ascii="Times New Roman" w:hAnsi="Times New Roman" w:cs="Times New Roman"/>
          <w:sz w:val="27"/>
          <w:szCs w:val="27"/>
        </w:rPr>
        <w:t xml:space="preserve">7 </w:t>
      </w:r>
      <w:r>
        <w:rPr>
          <w:rFonts w:ascii="Times New Roman" w:hAnsi="Times New Roman" w:cs="Times New Roman"/>
          <w:sz w:val="27"/>
          <w:szCs w:val="27"/>
        </w:rPr>
        <w:t>июня</w:t>
      </w:r>
      <w:r w:rsidRPr="00A64DAC" w:rsidR="00E20080">
        <w:rPr>
          <w:rFonts w:ascii="Times New Roman" w:hAnsi="Times New Roman" w:cs="Times New Roman"/>
          <w:sz w:val="27"/>
          <w:szCs w:val="27"/>
        </w:rPr>
        <w:t xml:space="preserve"> 2024</w:t>
      </w:r>
      <w:r w:rsidRPr="00A64DA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82354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защитника лица, в отношении которого возбуждено производство по делу об административном правонарушении – Скориной Ю.Ф.,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Симферополь (Центральный район городского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A64DAC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Шелудченко</w:t>
      </w:r>
      <w:r>
        <w:rPr>
          <w:rFonts w:ascii="Times New Roman" w:hAnsi="Times New Roman" w:cs="Times New Roman"/>
          <w:sz w:val="27"/>
          <w:szCs w:val="27"/>
        </w:rPr>
        <w:t xml:space="preserve"> Андрея Геннадьевича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="00A41438">
        <w:rPr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</w:t>
      </w:r>
      <w:r w:rsidRPr="00A64DAC">
        <w:rPr>
          <w:rFonts w:ascii="Times New Roman" w:hAnsi="Times New Roman" w:cs="Times New Roman"/>
          <w:sz w:val="27"/>
          <w:szCs w:val="27"/>
        </w:rPr>
        <w:t>ушениях</w:t>
      </w:r>
    </w:p>
    <w:p w:rsidR="0025421A" w:rsidRPr="00A64DAC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82354">
        <w:rPr>
          <w:rFonts w:ascii="Times New Roman" w:hAnsi="Times New Roman" w:cs="Times New Roman"/>
          <w:sz w:val="27"/>
          <w:szCs w:val="27"/>
        </w:rPr>
        <w:t>Шелудченко</w:t>
      </w:r>
      <w:r>
        <w:rPr>
          <w:rFonts w:ascii="Times New Roman" w:hAnsi="Times New Roman" w:cs="Times New Roman"/>
          <w:sz w:val="27"/>
          <w:szCs w:val="27"/>
        </w:rPr>
        <w:t xml:space="preserve"> А.Г</w:t>
      </w:r>
      <w:r w:rsidR="008322D3">
        <w:rPr>
          <w:rFonts w:ascii="Times New Roman" w:hAnsi="Times New Roman" w:cs="Times New Roman"/>
          <w:sz w:val="27"/>
          <w:szCs w:val="27"/>
        </w:rPr>
        <w:t>.</w:t>
      </w:r>
      <w:r w:rsidRPr="00A64DAC"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05.04.2024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 </w:t>
      </w:r>
      <w:r w:rsidR="00A41438">
        <w:rPr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управля</w:t>
      </w:r>
      <w:r w:rsidR="003E3725">
        <w:rPr>
          <w:rFonts w:ascii="Times New Roman" w:hAnsi="Times New Roman" w:cs="Times New Roman"/>
          <w:sz w:val="27"/>
          <w:szCs w:val="27"/>
        </w:rPr>
        <w:t>л</w:t>
      </w:r>
      <w:r w:rsidRPr="00A64DAC">
        <w:rPr>
          <w:rFonts w:ascii="Times New Roman" w:hAnsi="Times New Roman" w:cs="Times New Roman"/>
          <w:sz w:val="27"/>
          <w:szCs w:val="27"/>
        </w:rPr>
        <w:t xml:space="preserve"> транспортным средством - </w:t>
      </w:r>
      <w:r w:rsidR="00A41438">
        <w:rPr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 w:rsidR="008322D3">
        <w:rPr>
          <w:rFonts w:ascii="Times New Roman" w:hAnsi="Times New Roman" w:cs="Times New Roman"/>
          <w:sz w:val="27"/>
          <w:szCs w:val="27"/>
        </w:rPr>
        <w:t xml:space="preserve">запаха алкоголя изо рта,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</w:t>
      </w:r>
      <w:r w:rsidRPr="00A64DAC" w:rsidR="00E2008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A64DAC">
        <w:rPr>
          <w:rFonts w:ascii="Times New Roman" w:hAnsi="Times New Roman" w:cs="Times New Roman"/>
          <w:sz w:val="27"/>
          <w:szCs w:val="27"/>
        </w:rPr>
        <w:t xml:space="preserve"> час</w:t>
      </w:r>
      <w:r w:rsidRPr="00A64DAC" w:rsidR="009822CE">
        <w:rPr>
          <w:rFonts w:ascii="Times New Roman" w:hAnsi="Times New Roman" w:cs="Times New Roman"/>
          <w:sz w:val="27"/>
          <w:szCs w:val="27"/>
        </w:rPr>
        <w:t>ов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A64DAC" w:rsidR="003A5E22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минут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</w:t>
      </w:r>
      <w:r w:rsidRPr="00A64DAC">
        <w:rPr>
          <w:rFonts w:ascii="Times New Roman" w:hAnsi="Times New Roman" w:cs="Times New Roman"/>
          <w:sz w:val="27"/>
          <w:szCs w:val="27"/>
        </w:rPr>
        <w:t>ссийской Федерации от 23.10.1993 №1090.</w:t>
      </w:r>
    </w:p>
    <w:p w:rsidR="00E20080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судебно</w:t>
      </w:r>
      <w:r w:rsidR="008322D3">
        <w:rPr>
          <w:rFonts w:ascii="Times New Roman" w:hAnsi="Times New Roman" w:cs="Times New Roman"/>
          <w:sz w:val="27"/>
          <w:szCs w:val="27"/>
        </w:rPr>
        <w:t>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A96502">
        <w:rPr>
          <w:rFonts w:ascii="Times New Roman" w:hAnsi="Times New Roman" w:cs="Times New Roman"/>
          <w:sz w:val="27"/>
          <w:szCs w:val="27"/>
        </w:rPr>
        <w:t>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Шелудченко А.Г. </w:t>
      </w:r>
      <w:r w:rsidR="008322D3">
        <w:rPr>
          <w:rFonts w:ascii="Times New Roman" w:hAnsi="Times New Roman" w:cs="Times New Roman"/>
          <w:sz w:val="27"/>
          <w:szCs w:val="27"/>
        </w:rPr>
        <w:t xml:space="preserve">не явился, извещен надлежаще, телефонограммою, </w:t>
      </w:r>
      <w:r w:rsidR="00A82354">
        <w:rPr>
          <w:rFonts w:ascii="Times New Roman" w:hAnsi="Times New Roman" w:cs="Times New Roman"/>
          <w:sz w:val="27"/>
          <w:szCs w:val="27"/>
        </w:rPr>
        <w:t>в телефонном режиме ходатайствовал о рассмотрении дела в его отсутствие с участием защитника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</w:p>
    <w:p w:rsidR="00A82354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Защитник лица, в отношении которого ведется производство по делу об административном правонарушении, в судебном заседании указала </w:t>
      </w:r>
      <w:r w:rsidR="00DC1FE7">
        <w:rPr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>необходимост</w:t>
      </w:r>
      <w:r w:rsidR="00DC1FE7"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 прекращения производства по делу по основаниям, указанным в письменном ходатайстве. </w:t>
      </w:r>
    </w:p>
    <w:p w:rsidR="00A82354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82354">
        <w:rPr>
          <w:rFonts w:ascii="Times New Roman" w:hAnsi="Times New Roman" w:cs="Times New Roman"/>
          <w:sz w:val="27"/>
          <w:szCs w:val="27"/>
        </w:rPr>
        <w:t>Учитывая надлежащее изве</w:t>
      </w:r>
      <w:r w:rsidRPr="00A82354">
        <w:rPr>
          <w:rFonts w:ascii="Times New Roman" w:hAnsi="Times New Roman" w:cs="Times New Roman"/>
          <w:sz w:val="27"/>
          <w:szCs w:val="27"/>
        </w:rPr>
        <w:t xml:space="preserve">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A82354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A82354">
        <w:rPr>
          <w:rFonts w:ascii="Times New Roman" w:hAnsi="Times New Roman" w:cs="Times New Roman"/>
          <w:sz w:val="27"/>
          <w:szCs w:val="27"/>
        </w:rPr>
        <w:t xml:space="preserve">отсутствие. 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защитника, свидетелей, и</w:t>
      </w:r>
      <w:r w:rsidRPr="00A64DA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</w:t>
      </w:r>
      <w:r w:rsidRPr="00A64DAC">
        <w:rPr>
          <w:rFonts w:ascii="Times New Roman" w:hAnsi="Times New Roman" w:cs="Times New Roman"/>
          <w:sz w:val="27"/>
          <w:szCs w:val="27"/>
        </w:rP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</w:t>
      </w:r>
      <w:r w:rsidRPr="00A64DAC">
        <w:rPr>
          <w:rFonts w:ascii="Times New Roman" w:hAnsi="Times New Roman" w:cs="Times New Roman"/>
          <w:sz w:val="27"/>
          <w:szCs w:val="27"/>
        </w:rPr>
        <w:t xml:space="preserve">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A64DAC"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</w:t>
      </w:r>
      <w:r w:rsidRPr="00A64DAC">
        <w:rPr>
          <w:rFonts w:ascii="Times New Roman" w:hAnsi="Times New Roman" w:cs="Times New Roman"/>
          <w:sz w:val="27"/>
          <w:szCs w:val="27"/>
        </w:rPr>
        <w:t>истративных правонарушениях.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</w:t>
      </w:r>
      <w:r w:rsidRPr="00A64DAC">
        <w:rPr>
          <w:rFonts w:ascii="Times New Roman" w:hAnsi="Times New Roman" w:cs="Times New Roman"/>
          <w:sz w:val="27"/>
          <w:szCs w:val="27"/>
        </w:rPr>
        <w:t>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</w:t>
      </w:r>
      <w:r w:rsidRPr="00A64DAC">
        <w:rPr>
          <w:rFonts w:ascii="Times New Roman" w:hAnsi="Times New Roman" w:cs="Times New Roman"/>
          <w:sz w:val="27"/>
          <w:szCs w:val="27"/>
        </w:rPr>
        <w:t xml:space="preserve">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</w:t>
      </w:r>
      <w:r w:rsidRPr="00A64DAC">
        <w:rPr>
          <w:rFonts w:ascii="Times New Roman" w:hAnsi="Times New Roman" w:cs="Times New Roman"/>
          <w:sz w:val="27"/>
          <w:szCs w:val="27"/>
        </w:rPr>
        <w:t>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</w:t>
      </w:r>
      <w:r w:rsidRPr="00A64DAC">
        <w:rPr>
          <w:rFonts w:ascii="Times New Roman" w:hAnsi="Times New Roman" w:cs="Times New Roman"/>
          <w:sz w:val="27"/>
          <w:szCs w:val="27"/>
        </w:rPr>
        <w:t>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</w:t>
      </w:r>
      <w:r w:rsidRPr="00A64DAC" w:rsidR="00A81C96">
        <w:rPr>
          <w:rFonts w:ascii="Times New Roman" w:hAnsi="Times New Roman" w:cs="Times New Roman"/>
          <w:sz w:val="27"/>
          <w:szCs w:val="27"/>
        </w:rPr>
        <w:t>0.2022 №1882 (далее - Правила №</w:t>
      </w:r>
      <w:r w:rsidRPr="00A64DAC">
        <w:rPr>
          <w:rFonts w:ascii="Times New Roman" w:hAnsi="Times New Roman" w:cs="Times New Roman"/>
          <w:sz w:val="27"/>
          <w:szCs w:val="27"/>
        </w:rPr>
        <w:t>1882).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Т</w:t>
      </w:r>
      <w:r w:rsidRPr="00A64DAC">
        <w:rPr>
          <w:rFonts w:ascii="Times New Roman" w:hAnsi="Times New Roman" w:cs="Times New Roman"/>
          <w:sz w:val="27"/>
          <w:szCs w:val="27"/>
        </w:rPr>
        <w:t>ак, в силу п</w:t>
      </w:r>
      <w:r w:rsidR="003E3725">
        <w:rPr>
          <w:rFonts w:ascii="Times New Roman" w:hAnsi="Times New Roman" w:cs="Times New Roman"/>
          <w:sz w:val="27"/>
          <w:szCs w:val="27"/>
        </w:rPr>
        <w:t>.</w:t>
      </w:r>
      <w:r w:rsidRPr="00A64DAC">
        <w:rPr>
          <w:rFonts w:ascii="Times New Roman" w:hAnsi="Times New Roman" w:cs="Times New Roman"/>
          <w:sz w:val="27"/>
          <w:szCs w:val="27"/>
        </w:rPr>
        <w:t xml:space="preserve">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</w:t>
      </w:r>
      <w:r w:rsidRPr="00A64DAC">
        <w:rPr>
          <w:rFonts w:ascii="Times New Roman" w:hAnsi="Times New Roman" w:cs="Times New Roman"/>
          <w:sz w:val="27"/>
          <w:szCs w:val="27"/>
        </w:rPr>
        <w:t>; резкое изменение окраски кожных покровов лица; поведение, не соответствующее обстановке.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соответствии с п</w:t>
      </w:r>
      <w:r w:rsidR="003E3725">
        <w:rPr>
          <w:rFonts w:ascii="Times New Roman" w:hAnsi="Times New Roman" w:cs="Times New Roman"/>
          <w:sz w:val="27"/>
          <w:szCs w:val="27"/>
        </w:rPr>
        <w:t>.</w:t>
      </w:r>
      <w:r w:rsidRPr="00A64DAC">
        <w:rPr>
          <w:rFonts w:ascii="Times New Roman" w:hAnsi="Times New Roman" w:cs="Times New Roman"/>
          <w:sz w:val="27"/>
          <w:szCs w:val="27"/>
        </w:rPr>
        <w:t xml:space="preserve"> 8 Правил №1882 направлению на медицинское освидетельствование на состояние опьянения водитель транспортного средства подлежит: при отказе от прох</w:t>
      </w:r>
      <w:r w:rsidRPr="00A64DAC">
        <w:rPr>
          <w:rFonts w:ascii="Times New Roman" w:hAnsi="Times New Roman" w:cs="Times New Roman"/>
          <w:sz w:val="27"/>
          <w:szCs w:val="27"/>
        </w:rPr>
        <w:t>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</w:t>
      </w:r>
      <w:r w:rsidRPr="00A64DAC">
        <w:rPr>
          <w:rFonts w:ascii="Times New Roman" w:hAnsi="Times New Roman" w:cs="Times New Roman"/>
          <w:sz w:val="27"/>
          <w:szCs w:val="27"/>
        </w:rPr>
        <w:t>ьянения, и отрицательном результате освидетельствования на состояние алкогольного опьянения.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 w:rsidRPr="00A64DAC">
        <w:rPr>
          <w:rFonts w:ascii="Times New Roman" w:hAnsi="Times New Roman" w:cs="Times New Roman"/>
          <w:sz w:val="27"/>
          <w:szCs w:val="27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</w:t>
      </w:r>
      <w:r w:rsidRPr="00A64DAC">
        <w:rPr>
          <w:rFonts w:ascii="Times New Roman" w:hAnsi="Times New Roman" w:cs="Times New Roman"/>
          <w:sz w:val="27"/>
          <w:szCs w:val="27"/>
        </w:rPr>
        <w:t>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 w:rsidRPr="00A64DAC">
        <w:rPr>
          <w:rFonts w:ascii="Times New Roman" w:hAnsi="Times New Roman" w:cs="Times New Roman"/>
          <w:sz w:val="27"/>
          <w:szCs w:val="27"/>
        </w:rPr>
        <w:t>каз последнего от его прохождения.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Шелудченко А.Г. 05.04.2024 в </w:t>
      </w:r>
      <w:r w:rsidR="00A41438">
        <w:rPr>
          <w:sz w:val="28"/>
          <w:szCs w:val="28"/>
        </w:rPr>
        <w:t>“данные изъяты”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- </w:t>
      </w:r>
      <w:r w:rsidR="00A41438">
        <w:rPr>
          <w:sz w:val="28"/>
          <w:szCs w:val="28"/>
        </w:rPr>
        <w:t>“данные изъяты”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, с 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признаками опьянения: запаха алкоголя изо рта,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в 19 часов 30 минут </w:t>
      </w:r>
      <w:r w:rsidRPr="00A64DAC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</w:t>
      </w:r>
      <w:r w:rsidRPr="00A64DAC">
        <w:rPr>
          <w:rFonts w:ascii="Times New Roman" w:hAnsi="Times New Roman" w:cs="Times New Roman"/>
          <w:sz w:val="27"/>
          <w:szCs w:val="27"/>
        </w:rPr>
        <w:t xml:space="preserve"> состояние опьянения.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Шелудченко А.Г.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A41438">
        <w:rPr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протоколом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A41438">
        <w:rPr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A41438">
        <w:rPr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</w:t>
      </w:r>
      <w:r w:rsidR="004A327D">
        <w:rPr>
          <w:rFonts w:ascii="Times New Roman" w:hAnsi="Times New Roman" w:cs="Times New Roman"/>
          <w:sz w:val="27"/>
          <w:szCs w:val="27"/>
        </w:rPr>
        <w:t xml:space="preserve">, копией определения </w:t>
      </w:r>
      <w:r w:rsidR="00A41438">
        <w:rPr>
          <w:sz w:val="28"/>
          <w:szCs w:val="28"/>
        </w:rPr>
        <w:t>“данные изъяты”</w:t>
      </w:r>
      <w:r w:rsidR="004A327D">
        <w:rPr>
          <w:rFonts w:ascii="Times New Roman" w:hAnsi="Times New Roman" w:cs="Times New Roman"/>
          <w:sz w:val="27"/>
          <w:szCs w:val="27"/>
        </w:rPr>
        <w:t xml:space="preserve"> с приложением, письменными пояснениями виновника дорожно-транспортного происшествия - Шелудченко А.Г., второго участника дорожно-транспортного происшествия - </w:t>
      </w:r>
      <w:r w:rsidR="00A41438">
        <w:rPr>
          <w:sz w:val="28"/>
          <w:szCs w:val="28"/>
        </w:rPr>
        <w:t xml:space="preserve">“данные изъяты” </w:t>
      </w:r>
      <w:r w:rsidR="004A327D">
        <w:rPr>
          <w:rFonts w:ascii="Times New Roman" w:hAnsi="Times New Roman" w:cs="Times New Roman"/>
          <w:sz w:val="27"/>
          <w:szCs w:val="27"/>
        </w:rPr>
        <w:t xml:space="preserve">от 05.04.20924, полученными в соответствии с требованиями Кодекса </w:t>
      </w:r>
      <w:r w:rsidRPr="004A327D" w:rsidR="004A327D">
        <w:t xml:space="preserve"> </w:t>
      </w:r>
      <w:r w:rsidRPr="004A327D" w:rsidR="004A327D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</w:t>
      </w:r>
      <w:r w:rsidR="003B6C0A">
        <w:rPr>
          <w:rFonts w:ascii="Times New Roman" w:hAnsi="Times New Roman" w:cs="Times New Roman"/>
          <w:sz w:val="27"/>
          <w:szCs w:val="27"/>
        </w:rPr>
        <w:t>, копией схемы места совершения дорожно-транспортного происшествия, копией фотоматериалов</w:t>
      </w:r>
      <w:r w:rsidR="004A327D">
        <w:rPr>
          <w:rFonts w:ascii="Times New Roman" w:hAnsi="Times New Roman" w:cs="Times New Roman"/>
          <w:sz w:val="27"/>
          <w:szCs w:val="27"/>
        </w:rPr>
        <w:t>.</w:t>
      </w:r>
    </w:p>
    <w:p w:rsidR="00D82EEA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Шелудченко А.Г. 05.04.2024 в </w:t>
      </w:r>
      <w:r w:rsidR="00A41438">
        <w:rPr>
          <w:sz w:val="28"/>
          <w:szCs w:val="28"/>
        </w:rPr>
        <w:t>“данные изъяты”</w:t>
      </w:r>
      <w:r w:rsidRPr="00A82354" w:rsidR="00A82354">
        <w:rPr>
          <w:rFonts w:ascii="Times New Roman" w:hAnsi="Times New Roman" w:cs="Times New Roman"/>
          <w:sz w:val="27"/>
          <w:szCs w:val="27"/>
        </w:rPr>
        <w:t>, управля</w:t>
      </w:r>
      <w:r w:rsidR="00A82354">
        <w:rPr>
          <w:rFonts w:ascii="Times New Roman" w:hAnsi="Times New Roman" w:cs="Times New Roman"/>
          <w:sz w:val="27"/>
          <w:szCs w:val="27"/>
        </w:rPr>
        <w:t>я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 транспортным средством - </w:t>
      </w:r>
      <w:r w:rsidR="00A41438">
        <w:rPr>
          <w:sz w:val="28"/>
          <w:szCs w:val="28"/>
        </w:rPr>
        <w:t>“данные изъяты”</w:t>
      </w:r>
      <w:r w:rsidRPr="00A64DAC" w:rsidR="00637014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находился в состоянии опьянения, явилось наличие у последнего признаков опьянения, таких как: 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запаха алкоголя изо рта, </w:t>
      </w:r>
      <w:r w:rsidRPr="00A64DAC">
        <w:rPr>
          <w:rFonts w:ascii="Times New Roman" w:hAnsi="Times New Roman" w:cs="Times New Roman"/>
          <w:sz w:val="27"/>
          <w:szCs w:val="27"/>
        </w:rPr>
        <w:t xml:space="preserve">что согласуется с п. 2 Правил №1882 и отражено в протоколе об административном правонарушении </w:t>
      </w:r>
      <w:r w:rsidR="00A41438">
        <w:rPr>
          <w:sz w:val="28"/>
          <w:szCs w:val="28"/>
        </w:rPr>
        <w:t>“данные изъяты”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, </w:t>
      </w:r>
      <w:r w:rsidR="00A20E50">
        <w:rPr>
          <w:rFonts w:ascii="Times New Roman" w:hAnsi="Times New Roman" w:cs="Times New Roman"/>
          <w:sz w:val="27"/>
          <w:szCs w:val="27"/>
        </w:rPr>
        <w:t xml:space="preserve">в </w:t>
      </w:r>
      <w:r w:rsidRPr="00A82354" w:rsidR="00A82354">
        <w:rPr>
          <w:rFonts w:ascii="Times New Roman" w:hAnsi="Times New Roman" w:cs="Times New Roman"/>
          <w:sz w:val="27"/>
          <w:szCs w:val="27"/>
        </w:rPr>
        <w:t>протокол</w:t>
      </w:r>
      <w:r w:rsidR="00A20E50">
        <w:rPr>
          <w:rFonts w:ascii="Times New Roman" w:hAnsi="Times New Roman" w:cs="Times New Roman"/>
          <w:sz w:val="27"/>
          <w:szCs w:val="27"/>
        </w:rPr>
        <w:t>е</w:t>
      </w:r>
      <w:r w:rsidRPr="00A82354" w:rsidR="00A82354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A41438">
        <w:rPr>
          <w:sz w:val="28"/>
          <w:szCs w:val="28"/>
        </w:rPr>
        <w:t>“данные изъяты”</w:t>
      </w:r>
      <w:r w:rsidRPr="00A64DAC" w:rsidR="009822CE">
        <w:rPr>
          <w:rFonts w:ascii="Times New Roman" w:hAnsi="Times New Roman" w:cs="Times New Roman"/>
          <w:sz w:val="27"/>
          <w:szCs w:val="27"/>
        </w:rPr>
        <w:t>.</w:t>
      </w:r>
    </w:p>
    <w:p w:rsidR="00D82EEA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связи с наличием признаков опьянения и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отказом </w:t>
      </w:r>
      <w:r w:rsidRPr="00A20E50" w:rsidR="00A20E50">
        <w:rPr>
          <w:rFonts w:ascii="Times New Roman" w:hAnsi="Times New Roman" w:cs="Times New Roman"/>
          <w:sz w:val="27"/>
          <w:szCs w:val="27"/>
        </w:rPr>
        <w:t xml:space="preserve">Шелудченко А.Г. </w:t>
      </w:r>
      <w:r w:rsidRPr="00A64DAC">
        <w:rPr>
          <w:rFonts w:ascii="Times New Roman" w:hAnsi="Times New Roman" w:cs="Times New Roman"/>
          <w:sz w:val="27"/>
          <w:szCs w:val="27"/>
        </w:rPr>
        <w:t xml:space="preserve">от прохождения освидетельствования на состояние алкогольного опьянения, </w:t>
      </w:r>
      <w:r w:rsidR="00A20E50">
        <w:rPr>
          <w:rFonts w:ascii="Times New Roman" w:hAnsi="Times New Roman" w:cs="Times New Roman"/>
          <w:sz w:val="27"/>
          <w:szCs w:val="27"/>
        </w:rPr>
        <w:t xml:space="preserve">инспектор ДПС потребовал от водителя </w:t>
      </w:r>
      <w:r w:rsidRPr="00A64DAC">
        <w:rPr>
          <w:rFonts w:ascii="Times New Roman" w:hAnsi="Times New Roman" w:cs="Times New Roman"/>
          <w:sz w:val="27"/>
          <w:szCs w:val="27"/>
        </w:rPr>
        <w:t>пройти медицинское освидетельствование на состояние опьянения. По результатам указанного процессуального действия составле</w:t>
      </w:r>
      <w:r w:rsidRPr="00A64DAC">
        <w:rPr>
          <w:rFonts w:ascii="Times New Roman" w:hAnsi="Times New Roman" w:cs="Times New Roman"/>
          <w:sz w:val="27"/>
          <w:szCs w:val="27"/>
        </w:rPr>
        <w:t xml:space="preserve">н протокол о направлении на медицинское освидетельствование на состояние опьянения </w:t>
      </w:r>
      <w:r w:rsidR="00A41438">
        <w:rPr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A20E50" w:rsidR="00A20E50">
        <w:rPr>
          <w:rFonts w:ascii="Times New Roman" w:hAnsi="Times New Roman" w:cs="Times New Roman"/>
          <w:sz w:val="27"/>
          <w:szCs w:val="27"/>
        </w:rPr>
        <w:t>Шелудченко</w:t>
      </w:r>
      <w:r w:rsidRPr="00A20E50" w:rsidR="00A20E50">
        <w:rPr>
          <w:rFonts w:ascii="Times New Roman" w:hAnsi="Times New Roman" w:cs="Times New Roman"/>
          <w:sz w:val="27"/>
          <w:szCs w:val="27"/>
        </w:rPr>
        <w:t xml:space="preserve"> А.Г.</w:t>
      </w:r>
      <w:r w:rsidR="00A20E50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собственноручно </w:t>
      </w:r>
      <w:r w:rsidRPr="00A64DAC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F33D8D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Указанные обст</w:t>
      </w:r>
      <w:r w:rsidRPr="00A64DAC">
        <w:rPr>
          <w:rFonts w:ascii="Times New Roman" w:hAnsi="Times New Roman" w:cs="Times New Roman"/>
          <w:sz w:val="27"/>
          <w:szCs w:val="27"/>
        </w:rPr>
        <w:t>оятельства подтверждаются исследованной в судебном заседании видеозаписью, а также пояснениями опрошенн</w:t>
      </w:r>
      <w:r w:rsidR="00A20E50">
        <w:rPr>
          <w:rFonts w:ascii="Times New Roman" w:hAnsi="Times New Roman" w:cs="Times New Roman"/>
          <w:sz w:val="27"/>
          <w:szCs w:val="27"/>
        </w:rPr>
        <w:t>ых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 качестве свидетел</w:t>
      </w:r>
      <w:r w:rsidR="00A20E50">
        <w:rPr>
          <w:rFonts w:ascii="Times New Roman" w:hAnsi="Times New Roman" w:cs="Times New Roman"/>
          <w:sz w:val="27"/>
          <w:szCs w:val="27"/>
        </w:rPr>
        <w:t>ей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 w:rsidR="00A41438">
        <w:rPr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которы</w:t>
      </w:r>
      <w:r w:rsidR="00A20E50">
        <w:rPr>
          <w:rFonts w:ascii="Times New Roman" w:hAnsi="Times New Roman" w:cs="Times New Roman"/>
          <w:sz w:val="27"/>
          <w:szCs w:val="27"/>
        </w:rPr>
        <w:t>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 судебном заседании указал</w:t>
      </w:r>
      <w:r w:rsidR="00A20E50">
        <w:rPr>
          <w:rFonts w:ascii="Times New Roman" w:hAnsi="Times New Roman" w:cs="Times New Roman"/>
          <w:sz w:val="27"/>
          <w:szCs w:val="27"/>
        </w:rPr>
        <w:t>и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 w:rsidR="00732E0F">
        <w:rPr>
          <w:rFonts w:ascii="Times New Roman" w:hAnsi="Times New Roman" w:cs="Times New Roman"/>
          <w:sz w:val="27"/>
          <w:szCs w:val="27"/>
        </w:rPr>
        <w:t xml:space="preserve">что </w:t>
      </w:r>
      <w:r w:rsidRPr="00A64DAC">
        <w:rPr>
          <w:rFonts w:ascii="Times New Roman" w:hAnsi="Times New Roman" w:cs="Times New Roman"/>
          <w:sz w:val="27"/>
          <w:szCs w:val="27"/>
        </w:rPr>
        <w:t>при несении федерального государственног</w:t>
      </w:r>
      <w:r w:rsidRPr="00A64DAC">
        <w:rPr>
          <w:rFonts w:ascii="Times New Roman" w:hAnsi="Times New Roman" w:cs="Times New Roman"/>
          <w:sz w:val="27"/>
          <w:szCs w:val="27"/>
        </w:rPr>
        <w:t xml:space="preserve">о надзора в области безопасности дорожного движения, </w:t>
      </w:r>
      <w:r w:rsidR="00DC1FE7">
        <w:rPr>
          <w:rFonts w:ascii="Times New Roman" w:hAnsi="Times New Roman" w:cs="Times New Roman"/>
          <w:sz w:val="27"/>
          <w:szCs w:val="27"/>
        </w:rPr>
        <w:t xml:space="preserve">прибыли по адресу: </w:t>
      </w:r>
      <w:r w:rsidR="00A41438">
        <w:rPr>
          <w:sz w:val="28"/>
          <w:szCs w:val="28"/>
        </w:rPr>
        <w:t>“данные изъяты”</w:t>
      </w:r>
      <w:r w:rsidR="00A20E50">
        <w:rPr>
          <w:rFonts w:ascii="Times New Roman" w:hAnsi="Times New Roman" w:cs="Times New Roman"/>
          <w:sz w:val="27"/>
          <w:szCs w:val="27"/>
        </w:rPr>
        <w:t xml:space="preserve">, </w:t>
      </w:r>
      <w:r w:rsidR="00DC1FE7">
        <w:rPr>
          <w:rFonts w:ascii="Times New Roman" w:hAnsi="Times New Roman" w:cs="Times New Roman"/>
          <w:sz w:val="27"/>
          <w:szCs w:val="27"/>
        </w:rPr>
        <w:t>в связи с произошедшим</w:t>
      </w:r>
      <w:r w:rsidR="00A20E50">
        <w:rPr>
          <w:rFonts w:ascii="Times New Roman" w:hAnsi="Times New Roman" w:cs="Times New Roman"/>
          <w:sz w:val="27"/>
          <w:szCs w:val="27"/>
        </w:rPr>
        <w:t xml:space="preserve"> дорожно-транспортн</w:t>
      </w:r>
      <w:r w:rsidR="00DC1FE7">
        <w:rPr>
          <w:rFonts w:ascii="Times New Roman" w:hAnsi="Times New Roman" w:cs="Times New Roman"/>
          <w:sz w:val="27"/>
          <w:szCs w:val="27"/>
        </w:rPr>
        <w:t>ым</w:t>
      </w:r>
      <w:r w:rsidR="00A20E50">
        <w:rPr>
          <w:rFonts w:ascii="Times New Roman" w:hAnsi="Times New Roman" w:cs="Times New Roman"/>
          <w:sz w:val="27"/>
          <w:szCs w:val="27"/>
        </w:rPr>
        <w:t xml:space="preserve"> происшествие</w:t>
      </w:r>
      <w:r w:rsidR="00DC1FE7">
        <w:rPr>
          <w:rFonts w:ascii="Times New Roman" w:hAnsi="Times New Roman" w:cs="Times New Roman"/>
          <w:sz w:val="27"/>
          <w:szCs w:val="27"/>
        </w:rPr>
        <w:t>м</w:t>
      </w:r>
      <w:r w:rsidR="00A20E50">
        <w:rPr>
          <w:rFonts w:ascii="Times New Roman" w:hAnsi="Times New Roman" w:cs="Times New Roman"/>
          <w:sz w:val="27"/>
          <w:szCs w:val="27"/>
        </w:rPr>
        <w:t xml:space="preserve"> с участием водителя, который управлял транспортным средством с признаками опьянения.</w:t>
      </w:r>
      <w:r w:rsidR="00A20E50">
        <w:rPr>
          <w:rFonts w:ascii="Times New Roman" w:hAnsi="Times New Roman" w:cs="Times New Roman"/>
          <w:sz w:val="27"/>
          <w:szCs w:val="27"/>
        </w:rPr>
        <w:t xml:space="preserve"> Прибыв на место, был установлен водитель Шелудченко А.Г., который свою вину в дорожно-транспортном происшествии, участником которого он являлся</w:t>
      </w:r>
      <w:r w:rsidR="004A327D">
        <w:rPr>
          <w:rFonts w:ascii="Times New Roman" w:hAnsi="Times New Roman" w:cs="Times New Roman"/>
          <w:sz w:val="27"/>
          <w:szCs w:val="27"/>
        </w:rPr>
        <w:t>,</w:t>
      </w:r>
      <w:r w:rsidR="00A20E50">
        <w:rPr>
          <w:rFonts w:ascii="Times New Roman" w:hAnsi="Times New Roman" w:cs="Times New Roman"/>
          <w:sz w:val="27"/>
          <w:szCs w:val="27"/>
        </w:rPr>
        <w:t xml:space="preserve"> </w:t>
      </w:r>
      <w:r w:rsidR="004A327D">
        <w:rPr>
          <w:rFonts w:ascii="Times New Roman" w:hAnsi="Times New Roman" w:cs="Times New Roman"/>
          <w:sz w:val="27"/>
          <w:szCs w:val="27"/>
        </w:rPr>
        <w:t>н</w:t>
      </w:r>
      <w:r w:rsidR="00A20E50">
        <w:rPr>
          <w:rFonts w:ascii="Times New Roman" w:hAnsi="Times New Roman" w:cs="Times New Roman"/>
          <w:sz w:val="27"/>
          <w:szCs w:val="27"/>
        </w:rPr>
        <w:t>е отрицал.</w:t>
      </w:r>
      <w:r w:rsidRPr="00776576" w:rsidR="00776576">
        <w:rPr>
          <w:rFonts w:ascii="Times New Roman" w:hAnsi="Times New Roman" w:cs="Times New Roman"/>
          <w:sz w:val="27"/>
          <w:szCs w:val="27"/>
        </w:rPr>
        <w:t xml:space="preserve">  </w:t>
      </w:r>
      <w:r w:rsidRPr="00A64DAC">
        <w:rPr>
          <w:rFonts w:ascii="Times New Roman" w:hAnsi="Times New Roman" w:cs="Times New Roman"/>
          <w:sz w:val="27"/>
          <w:szCs w:val="27"/>
        </w:rPr>
        <w:t xml:space="preserve">У водителя были выявлены признаки опьянения: 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запаха алкоголя изо рта,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связи с чем водитель был отстранен от управления транспортным средством, последнему </w:t>
      </w:r>
      <w:r w:rsidR="002E5527">
        <w:rPr>
          <w:rFonts w:ascii="Times New Roman" w:hAnsi="Times New Roman" w:cs="Times New Roman"/>
          <w:sz w:val="27"/>
          <w:szCs w:val="27"/>
        </w:rPr>
        <w:t xml:space="preserve">в полном объеме </w:t>
      </w:r>
      <w:r w:rsidRPr="00A64DAC">
        <w:rPr>
          <w:rFonts w:ascii="Times New Roman" w:hAnsi="Times New Roman" w:cs="Times New Roman"/>
          <w:sz w:val="27"/>
          <w:szCs w:val="27"/>
        </w:rPr>
        <w:t>были разъяснены его права и обязанности, предусмотренные Кодексом Российской Федерации об административных правонарушениях, ст. 51 Конституции Росс</w:t>
      </w:r>
      <w:r w:rsidRPr="00A64DAC">
        <w:rPr>
          <w:rFonts w:ascii="Times New Roman" w:hAnsi="Times New Roman" w:cs="Times New Roman"/>
          <w:sz w:val="27"/>
          <w:szCs w:val="27"/>
        </w:rPr>
        <w:t>ийской Федерации</w:t>
      </w:r>
      <w:r w:rsidR="00A20E50">
        <w:rPr>
          <w:rFonts w:ascii="Times New Roman" w:hAnsi="Times New Roman" w:cs="Times New Roman"/>
          <w:sz w:val="27"/>
          <w:szCs w:val="27"/>
        </w:rPr>
        <w:t xml:space="preserve">, как </w:t>
      </w:r>
      <w:r w:rsidR="004A327D">
        <w:rPr>
          <w:rFonts w:ascii="Times New Roman" w:hAnsi="Times New Roman" w:cs="Times New Roman"/>
          <w:sz w:val="27"/>
          <w:szCs w:val="27"/>
        </w:rPr>
        <w:t>без</w:t>
      </w:r>
      <w:r w:rsidR="00A20E50">
        <w:rPr>
          <w:rFonts w:ascii="Times New Roman" w:hAnsi="Times New Roman" w:cs="Times New Roman"/>
          <w:sz w:val="27"/>
          <w:szCs w:val="27"/>
        </w:rPr>
        <w:t xml:space="preserve"> видеозаписи, так и с применением видеозаписи</w:t>
      </w:r>
      <w:r w:rsidRPr="00A64DAC">
        <w:rPr>
          <w:rFonts w:ascii="Times New Roman" w:hAnsi="Times New Roman" w:cs="Times New Roman"/>
          <w:sz w:val="27"/>
          <w:szCs w:val="27"/>
        </w:rPr>
        <w:t xml:space="preserve">. От прохождения освидетельствования на состояние алкогольного опьянения и </w:t>
      </w:r>
      <w:r w:rsidRPr="00A64DAC">
        <w:rPr>
          <w:rFonts w:ascii="Times New Roman" w:hAnsi="Times New Roman" w:cs="Times New Roman"/>
          <w:sz w:val="27"/>
          <w:szCs w:val="27"/>
        </w:rPr>
        <w:t>медицинского освидетельствования на состояние опьянения водитель отказался. Процессуальные действия, их содержа</w:t>
      </w:r>
      <w:r w:rsidRPr="00A64DAC">
        <w:rPr>
          <w:rFonts w:ascii="Times New Roman" w:hAnsi="Times New Roman" w:cs="Times New Roman"/>
          <w:sz w:val="27"/>
          <w:szCs w:val="27"/>
        </w:rPr>
        <w:t>ние и результаты зафиксированы с применением видеозаписи</w:t>
      </w:r>
      <w:r w:rsidR="003E3725">
        <w:rPr>
          <w:rFonts w:ascii="Times New Roman" w:hAnsi="Times New Roman" w:cs="Times New Roman"/>
          <w:sz w:val="27"/>
          <w:szCs w:val="27"/>
        </w:rPr>
        <w:t xml:space="preserve"> в присутствии водителя</w:t>
      </w:r>
      <w:r w:rsidR="002E5527">
        <w:rPr>
          <w:rFonts w:ascii="Times New Roman" w:hAnsi="Times New Roman" w:cs="Times New Roman"/>
          <w:sz w:val="27"/>
          <w:szCs w:val="27"/>
        </w:rPr>
        <w:t>, факт управления транспортным средством водитель не отрицал, подтвердив, что с его участием произошло дорожно-транспортное происшествие, виновником которого он являлся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  <w:r w:rsidRPr="00A64DAC" w:rsidR="00EF6F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527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Опроше</w:t>
      </w:r>
      <w:r>
        <w:rPr>
          <w:rFonts w:ascii="Times New Roman" w:hAnsi="Times New Roman" w:cs="Times New Roman"/>
          <w:sz w:val="27"/>
          <w:szCs w:val="27"/>
        </w:rPr>
        <w:t xml:space="preserve">нные в судебном заседании в качестве свидетелей </w:t>
      </w:r>
      <w:r w:rsidR="00A41438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в судебном заседании указали, что по линии 102 поступила информация о дорожно-транспортном происшествии, произошедшем по адресу: </w:t>
      </w:r>
      <w:r w:rsidR="00A41438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. Прибыв на место</w:t>
      </w:r>
      <w:r w:rsidR="004A327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был установлен виновник дорожно-транспортного происшествия - водитель </w:t>
      </w:r>
      <w:r w:rsidR="00A41438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Шелудченко</w:t>
      </w:r>
      <w:r>
        <w:rPr>
          <w:rFonts w:ascii="Times New Roman" w:hAnsi="Times New Roman" w:cs="Times New Roman"/>
          <w:sz w:val="27"/>
          <w:szCs w:val="27"/>
        </w:rPr>
        <w:t xml:space="preserve"> А.Г., у которого были выявлены признаки опьянения: запах алкоголя изо рта и другие</w:t>
      </w:r>
      <w:r w:rsidR="004A327D">
        <w:rPr>
          <w:rFonts w:ascii="Times New Roman" w:hAnsi="Times New Roman" w:cs="Times New Roman"/>
          <w:sz w:val="27"/>
          <w:szCs w:val="27"/>
        </w:rPr>
        <w:t>, а также второй участник дорожно-транспортного происшествия</w:t>
      </w:r>
      <w:r>
        <w:rPr>
          <w:rFonts w:ascii="Times New Roman" w:hAnsi="Times New Roman" w:cs="Times New Roman"/>
          <w:sz w:val="27"/>
          <w:szCs w:val="27"/>
        </w:rPr>
        <w:t xml:space="preserve">. Факт дорожно-транспортного происшествия и свою вину в нем Шелудченко А.Г. не отрицал, указав, что при движении задним ходом допустил столкновение с припаркованным автомобилем. Для оформления протокола в связи с управлением транспортным средством </w:t>
      </w:r>
      <w:r>
        <w:rPr>
          <w:rFonts w:ascii="Times New Roman" w:hAnsi="Times New Roman" w:cs="Times New Roman"/>
          <w:sz w:val="27"/>
          <w:szCs w:val="27"/>
        </w:rPr>
        <w:t xml:space="preserve">Шелудченко А.Г. с признаками опьянения был вызван второй экипаж, </w:t>
      </w:r>
      <w:r w:rsidR="00F669C5">
        <w:rPr>
          <w:rFonts w:ascii="Times New Roman" w:hAnsi="Times New Roman" w:cs="Times New Roman"/>
          <w:sz w:val="27"/>
          <w:szCs w:val="27"/>
        </w:rPr>
        <w:t>прибыв на место</w:t>
      </w:r>
      <w:r w:rsidR="004A327D">
        <w:rPr>
          <w:rFonts w:ascii="Times New Roman" w:hAnsi="Times New Roman" w:cs="Times New Roman"/>
          <w:sz w:val="27"/>
          <w:szCs w:val="27"/>
        </w:rPr>
        <w:t>,</w:t>
      </w:r>
      <w:r w:rsidR="00F669C5">
        <w:rPr>
          <w:rFonts w:ascii="Times New Roman" w:hAnsi="Times New Roman" w:cs="Times New Roman"/>
          <w:sz w:val="27"/>
          <w:szCs w:val="27"/>
        </w:rPr>
        <w:t xml:space="preserve"> </w:t>
      </w:r>
      <w:r w:rsidR="00A41438">
        <w:rPr>
          <w:sz w:val="28"/>
          <w:szCs w:val="28"/>
        </w:rPr>
        <w:t>“данные изъяты”</w:t>
      </w:r>
      <w:r w:rsidR="00F669C5">
        <w:rPr>
          <w:rFonts w:ascii="Times New Roman" w:hAnsi="Times New Roman" w:cs="Times New Roman"/>
          <w:sz w:val="27"/>
          <w:szCs w:val="27"/>
        </w:rPr>
        <w:t xml:space="preserve"> оформляли административный материал</w:t>
      </w:r>
      <w:r w:rsidR="004A327D">
        <w:rPr>
          <w:rFonts w:ascii="Times New Roman" w:hAnsi="Times New Roman" w:cs="Times New Roman"/>
          <w:sz w:val="27"/>
          <w:szCs w:val="27"/>
        </w:rPr>
        <w:t xml:space="preserve"> по факту управления водителем транспортным средством с признаками опьянения</w:t>
      </w:r>
      <w:r w:rsidR="00F669C5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3D8D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Пояснения </w:t>
      </w:r>
      <w:r w:rsidRPr="00A64DAC">
        <w:rPr>
          <w:rFonts w:ascii="Times New Roman" w:hAnsi="Times New Roman" w:cs="Times New Roman"/>
          <w:sz w:val="27"/>
          <w:szCs w:val="27"/>
        </w:rPr>
        <w:t>свидетел</w:t>
      </w:r>
      <w:r w:rsidR="00F669C5">
        <w:rPr>
          <w:rFonts w:ascii="Times New Roman" w:hAnsi="Times New Roman" w:cs="Times New Roman"/>
          <w:sz w:val="27"/>
          <w:szCs w:val="27"/>
        </w:rPr>
        <w:t>ей</w:t>
      </w:r>
      <w:r w:rsidRPr="00A64DAC">
        <w:rPr>
          <w:rFonts w:ascii="Times New Roman" w:hAnsi="Times New Roman" w:cs="Times New Roman"/>
          <w:sz w:val="27"/>
          <w:szCs w:val="27"/>
        </w:rPr>
        <w:t xml:space="preserve"> полностью отвечают фактическим обстоятельствам, установленным в судебном заседании,</w:t>
      </w:r>
      <w:r w:rsidR="00F669C5">
        <w:rPr>
          <w:rFonts w:ascii="Times New Roman" w:hAnsi="Times New Roman" w:cs="Times New Roman"/>
          <w:sz w:val="27"/>
          <w:szCs w:val="27"/>
        </w:rPr>
        <w:t xml:space="preserve"> </w:t>
      </w:r>
      <w:r w:rsidRPr="00A64DAC" w:rsidR="00F669C5">
        <w:rPr>
          <w:rFonts w:ascii="Times New Roman" w:hAnsi="Times New Roman" w:cs="Times New Roman"/>
          <w:sz w:val="27"/>
          <w:szCs w:val="27"/>
        </w:rPr>
        <w:t>а также исследованным в судебном заседании доказательствам</w:t>
      </w:r>
      <w:r w:rsidR="00F669C5">
        <w:rPr>
          <w:rFonts w:ascii="Times New Roman" w:hAnsi="Times New Roman" w:cs="Times New Roman"/>
          <w:sz w:val="27"/>
          <w:szCs w:val="27"/>
        </w:rPr>
        <w:t>, являются последовательными, дополняют друг другу, что свидетельствует о</w:t>
      </w:r>
      <w:r w:rsidR="004A327D">
        <w:rPr>
          <w:rFonts w:ascii="Times New Roman" w:hAnsi="Times New Roman" w:cs="Times New Roman"/>
          <w:sz w:val="27"/>
          <w:szCs w:val="27"/>
        </w:rPr>
        <w:t>б</w:t>
      </w:r>
      <w:r w:rsidR="00F669C5">
        <w:rPr>
          <w:rFonts w:ascii="Times New Roman" w:hAnsi="Times New Roman" w:cs="Times New Roman"/>
          <w:sz w:val="27"/>
          <w:szCs w:val="27"/>
        </w:rPr>
        <w:t xml:space="preserve"> их </w:t>
      </w:r>
      <w:r w:rsidR="004A327D">
        <w:rPr>
          <w:rFonts w:ascii="Times New Roman" w:hAnsi="Times New Roman" w:cs="Times New Roman"/>
          <w:sz w:val="27"/>
          <w:szCs w:val="27"/>
        </w:rPr>
        <w:t xml:space="preserve">правдивости и </w:t>
      </w:r>
      <w:r w:rsidR="00F669C5">
        <w:rPr>
          <w:rFonts w:ascii="Times New Roman" w:hAnsi="Times New Roman" w:cs="Times New Roman"/>
          <w:sz w:val="27"/>
          <w:szCs w:val="27"/>
        </w:rPr>
        <w:t>достоверности</w:t>
      </w:r>
      <w:r w:rsidRPr="00A64DA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33D8D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Вопреки доводам защитника, оснований не доверять показаниям свидетел</w:t>
      </w:r>
      <w:r w:rsidR="00F669C5">
        <w:rPr>
          <w:rFonts w:ascii="Times New Roman" w:hAnsi="Times New Roman" w:cs="Times New Roman"/>
          <w:sz w:val="27"/>
          <w:szCs w:val="27"/>
        </w:rPr>
        <w:t>ей</w:t>
      </w:r>
      <w:r w:rsidR="004A327D">
        <w:rPr>
          <w:rFonts w:ascii="Times New Roman" w:hAnsi="Times New Roman" w:cs="Times New Roman"/>
          <w:sz w:val="27"/>
          <w:szCs w:val="27"/>
        </w:rPr>
        <w:t xml:space="preserve">, в том числе </w:t>
      </w:r>
      <w:r w:rsidR="00F669C5">
        <w:rPr>
          <w:rFonts w:ascii="Times New Roman" w:hAnsi="Times New Roman" w:cs="Times New Roman"/>
          <w:sz w:val="27"/>
          <w:szCs w:val="27"/>
        </w:rPr>
        <w:t xml:space="preserve">в части управления Шелудченко А.Г. транспортным средством при обстоятельствах, изложенных в протоколе, </w:t>
      </w:r>
      <w:r w:rsidRPr="00A64DAC">
        <w:rPr>
          <w:rFonts w:ascii="Times New Roman" w:hAnsi="Times New Roman" w:cs="Times New Roman"/>
          <w:sz w:val="27"/>
          <w:szCs w:val="27"/>
        </w:rPr>
        <w:t>не имеется.</w:t>
      </w:r>
    </w:p>
    <w:p w:rsidR="00811AFB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силе положений ч. 1 ст. 26.2  Кодекса Российской Ф</w:t>
      </w:r>
      <w:r w:rsidRPr="00A64DAC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</w:t>
      </w:r>
      <w:r w:rsidRPr="00A64DAC">
        <w:rPr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</w:t>
      </w:r>
      <w:r w:rsidRPr="00A64DAC">
        <w:rPr>
          <w:rFonts w:ascii="Times New Roman" w:hAnsi="Times New Roman" w:cs="Times New Roman"/>
          <w:sz w:val="27"/>
          <w:szCs w:val="27"/>
        </w:rPr>
        <w:t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33D8D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Эти данные устанавливаются протоколом об административ</w:t>
      </w:r>
      <w:r w:rsidRPr="00A64DAC">
        <w:rPr>
          <w:rFonts w:ascii="Times New Roman" w:hAnsi="Times New Roman" w:cs="Times New Roman"/>
          <w:sz w:val="27"/>
          <w:szCs w:val="27"/>
        </w:rPr>
        <w:t>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</w:t>
      </w:r>
      <w:r w:rsidRPr="00A64DAC">
        <w:rPr>
          <w:rFonts w:ascii="Times New Roman" w:hAnsi="Times New Roman" w:cs="Times New Roman"/>
          <w:sz w:val="27"/>
          <w:szCs w:val="27"/>
        </w:rPr>
        <w:t>ами, а также показаниями специальных технических средств, вещественными доказательствами (ч. 2 ст. 26.2  Кодекса Российской Федерации об административных правонарушениях).</w:t>
      </w:r>
    </w:p>
    <w:p w:rsidR="00811AFB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Пояснения свидетел</w:t>
      </w:r>
      <w:r w:rsidR="00F669C5">
        <w:rPr>
          <w:rFonts w:ascii="Times New Roman" w:hAnsi="Times New Roman" w:cs="Times New Roman"/>
          <w:sz w:val="27"/>
          <w:szCs w:val="27"/>
        </w:rPr>
        <w:t>ей</w:t>
      </w:r>
      <w:r w:rsidRPr="00A64DAC">
        <w:rPr>
          <w:rFonts w:ascii="Times New Roman" w:hAnsi="Times New Roman" w:cs="Times New Roman"/>
          <w:sz w:val="27"/>
          <w:szCs w:val="27"/>
        </w:rPr>
        <w:t xml:space="preserve"> по делу, данные в судебн</w:t>
      </w:r>
      <w:r w:rsidR="00F669C5">
        <w:rPr>
          <w:rFonts w:ascii="Times New Roman" w:hAnsi="Times New Roman" w:cs="Times New Roman"/>
          <w:sz w:val="27"/>
          <w:szCs w:val="27"/>
        </w:rPr>
        <w:t>ых</w:t>
      </w:r>
      <w:r w:rsidRPr="00A64DAC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F669C5">
        <w:rPr>
          <w:rFonts w:ascii="Times New Roman" w:hAnsi="Times New Roman" w:cs="Times New Roman"/>
          <w:sz w:val="27"/>
          <w:szCs w:val="27"/>
        </w:rPr>
        <w:t>ях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="00F669C5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A64DAC">
        <w:rPr>
          <w:rFonts w:ascii="Times New Roman" w:hAnsi="Times New Roman" w:cs="Times New Roman"/>
          <w:sz w:val="27"/>
          <w:szCs w:val="27"/>
        </w:rPr>
        <w:t>признает д</w:t>
      </w:r>
      <w:r w:rsidRPr="00A64DAC">
        <w:rPr>
          <w:rFonts w:ascii="Times New Roman" w:hAnsi="Times New Roman" w:cs="Times New Roman"/>
          <w:sz w:val="27"/>
          <w:szCs w:val="27"/>
        </w:rPr>
        <w:t>остоверными, последние являются относимым и допустимым доказательством, поскольку они соответствуют фактическим обстоятельствам, установленным в судебном заседании, и исследованны</w:t>
      </w:r>
      <w:r w:rsidRPr="00A64DAC" w:rsidR="00EF6F9C">
        <w:rPr>
          <w:rFonts w:ascii="Times New Roman" w:hAnsi="Times New Roman" w:cs="Times New Roman"/>
          <w:sz w:val="27"/>
          <w:szCs w:val="27"/>
        </w:rPr>
        <w:t>м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доказательств</w:t>
      </w:r>
      <w:r w:rsidRPr="00A64DAC" w:rsidR="00EF6F9C">
        <w:rPr>
          <w:rFonts w:ascii="Times New Roman" w:hAnsi="Times New Roman" w:cs="Times New Roman"/>
          <w:sz w:val="27"/>
          <w:szCs w:val="27"/>
        </w:rPr>
        <w:t>ам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  <w:r w:rsidR="00776576">
        <w:rPr>
          <w:rFonts w:ascii="Times New Roman" w:hAnsi="Times New Roman" w:cs="Times New Roman"/>
          <w:sz w:val="27"/>
          <w:szCs w:val="27"/>
        </w:rPr>
        <w:t xml:space="preserve"> Оснований для оговора </w:t>
      </w:r>
      <w:r w:rsidR="00F669C5">
        <w:rPr>
          <w:rFonts w:ascii="Times New Roman" w:hAnsi="Times New Roman" w:cs="Times New Roman"/>
          <w:sz w:val="27"/>
          <w:szCs w:val="27"/>
        </w:rPr>
        <w:t>Шелудченко А.Г. со стороны должностных</w:t>
      </w:r>
      <w:r w:rsidR="003E3725">
        <w:rPr>
          <w:rFonts w:ascii="Times New Roman" w:hAnsi="Times New Roman" w:cs="Times New Roman"/>
          <w:sz w:val="27"/>
          <w:szCs w:val="27"/>
        </w:rPr>
        <w:t xml:space="preserve"> лиц</w:t>
      </w:r>
      <w:r w:rsidR="00776576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601F7D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Отсутствие видеозаписи движения автомобиля под управлением </w:t>
      </w:r>
      <w:r w:rsidRPr="00F669C5" w:rsidR="00F669C5">
        <w:rPr>
          <w:rFonts w:ascii="Times New Roman" w:hAnsi="Times New Roman" w:cs="Times New Roman"/>
          <w:sz w:val="27"/>
          <w:szCs w:val="27"/>
        </w:rPr>
        <w:t>Шелудченко А.Г.</w:t>
      </w:r>
      <w:r w:rsidR="00F669C5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само по себе не является основанием для вывода о недоказанности наличия в действиях последнего события вменённого правонарушения, поскольку указанный</w:t>
      </w:r>
      <w:r w:rsidRPr="00A64DAC">
        <w:rPr>
          <w:rFonts w:ascii="Times New Roman" w:hAnsi="Times New Roman" w:cs="Times New Roman"/>
          <w:sz w:val="27"/>
          <w:szCs w:val="27"/>
        </w:rPr>
        <w:t xml:space="preserve"> факт подтверждается совокупностью исследованных в судебном заседании доказательств, полученных в соответствии с требованиями действующего процессуального законодательства, которые являются относимыми и допустимыми, подтверждающими виновность </w:t>
      </w:r>
      <w:r w:rsidRPr="00F669C5" w:rsidR="00F669C5">
        <w:rPr>
          <w:rFonts w:ascii="Times New Roman" w:hAnsi="Times New Roman" w:cs="Times New Roman"/>
          <w:sz w:val="27"/>
          <w:szCs w:val="27"/>
        </w:rPr>
        <w:t>Шелудченко А.Г.</w:t>
      </w:r>
      <w:r w:rsidR="00F669C5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12.26 Кодекса Российской Федерации об административных правонарушениях.</w:t>
      </w:r>
    </w:p>
    <w:p w:rsidR="00601F7D" w:rsidRPr="00A64D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Кроме того, согласно нормам Кодекса Российской Федерации об административных правонарушениях видеозапись может производиться п</w:t>
      </w:r>
      <w:r w:rsidRPr="00A64DAC">
        <w:rPr>
          <w:rFonts w:ascii="Times New Roman" w:hAnsi="Times New Roman" w:cs="Times New Roman"/>
          <w:sz w:val="27"/>
          <w:szCs w:val="27"/>
        </w:rPr>
        <w:t>ри применении уполномоченными должностными лицами мер обеспечения производства по делу об административном правонарушении, что имело мест в рассматриваемом случае. Необходимым же доказательством по делу об административном правонарушении видеофиксация явля</w:t>
      </w:r>
      <w:r w:rsidRPr="00A64DAC">
        <w:rPr>
          <w:rFonts w:ascii="Times New Roman" w:hAnsi="Times New Roman" w:cs="Times New Roman"/>
          <w:sz w:val="27"/>
          <w:szCs w:val="27"/>
        </w:rPr>
        <w:t>ется в случае вынесения постановления по делу в порядке части 3 статьи 28.6 данного Кодекса.</w:t>
      </w:r>
    </w:p>
    <w:p w:rsidR="004B3163" w:rsidRPr="00A64DAC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F669C5" w:rsidR="00F669C5">
        <w:rPr>
          <w:rFonts w:ascii="Times New Roman" w:hAnsi="Times New Roman" w:cs="Times New Roman"/>
          <w:sz w:val="27"/>
          <w:szCs w:val="27"/>
        </w:rPr>
        <w:t>Шелудченко А.Г.</w:t>
      </w:r>
      <w:r w:rsidR="00F669C5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</w:t>
      </w:r>
      <w:r w:rsidRPr="00A64DAC">
        <w:rPr>
          <w:rFonts w:ascii="Times New Roman" w:hAnsi="Times New Roman" w:cs="Times New Roman"/>
          <w:sz w:val="27"/>
          <w:szCs w:val="27"/>
        </w:rPr>
        <w:t>х правонарушениях, с применением видеозаписи.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</w:t>
      </w:r>
      <w:r w:rsidRPr="00A64DAC">
        <w:rPr>
          <w:rFonts w:ascii="Times New Roman" w:hAnsi="Times New Roman" w:cs="Times New Roman"/>
          <w:sz w:val="27"/>
          <w:szCs w:val="27"/>
        </w:rPr>
        <w:t>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</w:t>
      </w:r>
      <w:r w:rsidRPr="00A64DAC">
        <w:rPr>
          <w:rFonts w:ascii="Times New Roman" w:hAnsi="Times New Roman" w:cs="Times New Roman"/>
          <w:sz w:val="27"/>
          <w:szCs w:val="27"/>
        </w:rPr>
        <w:t>ния или дополнениях не указано.</w:t>
      </w:r>
    </w:p>
    <w:p w:rsid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69C5">
        <w:rPr>
          <w:rFonts w:ascii="Times New Roman" w:hAnsi="Times New Roman" w:cs="Times New Roman"/>
          <w:sz w:val="27"/>
          <w:szCs w:val="27"/>
        </w:rPr>
        <w:t>Шелудченко А.Г.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</w:t>
      </w:r>
      <w:r w:rsidRPr="00A64DAC" w:rsidR="001116D6">
        <w:rPr>
          <w:rFonts w:ascii="Times New Roman" w:hAnsi="Times New Roman" w:cs="Times New Roman"/>
          <w:sz w:val="27"/>
          <w:szCs w:val="27"/>
        </w:rPr>
        <w:t xml:space="preserve">вом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  <w:r>
        <w:rPr>
          <w:rFonts w:ascii="Times New Roman" w:hAnsi="Times New Roman" w:cs="Times New Roman"/>
          <w:sz w:val="27"/>
          <w:szCs w:val="27"/>
        </w:rPr>
        <w:t xml:space="preserve">При применении  видеозаписи подтвердил факт управления транспортным средством. </w:t>
      </w:r>
    </w:p>
    <w:p w:rsidR="0090513B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</w:t>
      </w:r>
      <w:r>
        <w:rPr>
          <w:rFonts w:ascii="Times New Roman" w:hAnsi="Times New Roman" w:cs="Times New Roman"/>
          <w:sz w:val="27"/>
          <w:szCs w:val="27"/>
        </w:rPr>
        <w:t>м защитника, оснований для исключения из доказательств протокола об отстранении от управления транспортным средством не имеется. Из представленной видеозаписи, а также показаний свидетелей, следует, что Шелудченко А.Г. был отстранен от управления транспорт</w:t>
      </w:r>
      <w:r>
        <w:rPr>
          <w:rFonts w:ascii="Times New Roman" w:hAnsi="Times New Roman" w:cs="Times New Roman"/>
          <w:sz w:val="27"/>
          <w:szCs w:val="27"/>
        </w:rPr>
        <w:t>ным средством с применением видеозаписи в соответствии с положениями ст. 27.12</w:t>
      </w:r>
      <w:r w:rsidRPr="00F669C5">
        <w:t xml:space="preserve"> </w:t>
      </w:r>
      <w:r w:rsidRPr="00F669C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. То обстоятельство, что данные о лице в протоколе об отстранении от управления транспортным средством были запол</w:t>
      </w:r>
      <w:r>
        <w:rPr>
          <w:rFonts w:ascii="Times New Roman" w:hAnsi="Times New Roman" w:cs="Times New Roman"/>
          <w:sz w:val="27"/>
          <w:szCs w:val="27"/>
        </w:rPr>
        <w:t xml:space="preserve">нены до применения видеозаписи не свидетельствует о нарушениях, допущенных </w:t>
      </w:r>
      <w:r>
        <w:rPr>
          <w:rFonts w:ascii="Times New Roman" w:hAnsi="Times New Roman" w:cs="Times New Roman"/>
          <w:sz w:val="27"/>
          <w:szCs w:val="27"/>
        </w:rPr>
        <w:t>инспектором ДПС при применении указанной меры обеспечения производства по делу об административном правонарушении.</w:t>
      </w:r>
    </w:p>
    <w:p w:rsidR="00F669C5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право Шелудченко А.Г. на защиту при воз</w:t>
      </w:r>
      <w:r>
        <w:rPr>
          <w:rFonts w:ascii="Times New Roman" w:hAnsi="Times New Roman" w:cs="Times New Roman"/>
          <w:sz w:val="27"/>
          <w:szCs w:val="27"/>
        </w:rPr>
        <w:t>буждении производства по делу об административном  правонарушении нарушено не было, последнему были разъяснены его права и обязанности, что подтверждается подписью Шелудченко А.Г. в протоколе об административном правонарушении, а также пояснениями свидетел</w:t>
      </w:r>
      <w:r>
        <w:rPr>
          <w:rFonts w:ascii="Times New Roman" w:hAnsi="Times New Roman" w:cs="Times New Roman"/>
          <w:sz w:val="27"/>
          <w:szCs w:val="27"/>
        </w:rPr>
        <w:t>ей. Отсутствие на видеозаписи факта разъяснения в полном объеме прав Шелудченко А.Г. при установленных мировым судьей обстоятельствах, не свидетельствует о нарушении права последнего на защиту, поскольку как установлено в судебном заседании права и обязанн</w:t>
      </w:r>
      <w:r>
        <w:rPr>
          <w:rFonts w:ascii="Times New Roman" w:hAnsi="Times New Roman" w:cs="Times New Roman"/>
          <w:sz w:val="27"/>
          <w:szCs w:val="27"/>
        </w:rPr>
        <w:t xml:space="preserve">ости, а также положения ст. 51 Конституции Российской Федерации Шелудченко А.Г. были разъяснены в полном объеме. При этом Кодекс </w:t>
      </w:r>
      <w:r w:rsidRPr="0090513B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не предусматривает фиксацию факта разъяснения прав с применением видео</w:t>
      </w:r>
      <w:r>
        <w:rPr>
          <w:rFonts w:ascii="Times New Roman" w:hAnsi="Times New Roman" w:cs="Times New Roman"/>
          <w:sz w:val="27"/>
          <w:szCs w:val="27"/>
        </w:rPr>
        <w:t xml:space="preserve">записи.         </w:t>
      </w:r>
    </w:p>
    <w:p w:rsidR="0090513B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Доводы защитника о допущенных нарушениях при применении мер обеспечения производства по делу об административном правонарушении, в части не разъяснения водителю оснований для направления на медицинское освидетельствование на состояние опьянения, являются н</w:t>
      </w:r>
      <w:r>
        <w:rPr>
          <w:rFonts w:ascii="Times New Roman" w:hAnsi="Times New Roman" w:cs="Times New Roman"/>
          <w:sz w:val="27"/>
          <w:szCs w:val="27"/>
        </w:rPr>
        <w:t xml:space="preserve">есостоятельными. Нормы административного законодательства не предусматривают необходимость озвучивания </w:t>
      </w:r>
      <w:r w:rsidR="008257B9">
        <w:rPr>
          <w:rFonts w:ascii="Times New Roman" w:hAnsi="Times New Roman" w:cs="Times New Roman"/>
          <w:sz w:val="27"/>
          <w:szCs w:val="27"/>
        </w:rPr>
        <w:t xml:space="preserve">водителю при применении видеозаписи </w:t>
      </w:r>
      <w:r>
        <w:rPr>
          <w:rFonts w:ascii="Times New Roman" w:hAnsi="Times New Roman" w:cs="Times New Roman"/>
          <w:sz w:val="27"/>
          <w:szCs w:val="27"/>
        </w:rPr>
        <w:t>оснований для направления на медицинское освидетельствование, при этом направление на медицинское освидетельствование</w:t>
      </w:r>
      <w:r>
        <w:rPr>
          <w:rFonts w:ascii="Times New Roman" w:hAnsi="Times New Roman" w:cs="Times New Roman"/>
          <w:sz w:val="27"/>
          <w:szCs w:val="27"/>
        </w:rPr>
        <w:t xml:space="preserve"> на состояние опьянения проведено с участием водителя с применением видеозаписи, Шелудченко А.Г. был ознакомлен с протоколом о направлении на медицинское освидетельствование, собственноручно указал в протоколе </w:t>
      </w:r>
      <w:r w:rsidR="008257B9">
        <w:rPr>
          <w:rFonts w:ascii="Times New Roman" w:hAnsi="Times New Roman" w:cs="Times New Roman"/>
          <w:sz w:val="27"/>
          <w:szCs w:val="27"/>
        </w:rPr>
        <w:t xml:space="preserve">об отказе от прохождения медицинского освидетельствования на состояние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257B9">
        <w:rPr>
          <w:rFonts w:ascii="Times New Roman" w:hAnsi="Times New Roman" w:cs="Times New Roman"/>
          <w:sz w:val="27"/>
          <w:szCs w:val="27"/>
        </w:rPr>
        <w:t>опьянения.</w:t>
      </w:r>
    </w:p>
    <w:p w:rsidR="008257B9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согласие пройти медицинское освидетельствование на состояние опьянения Шелудченко А.Г. не выразил, такой возможности лишен не был, факт неправомерных действий инспектора ДПС при применении мер</w:t>
      </w:r>
      <w:r>
        <w:rPr>
          <w:rFonts w:ascii="Times New Roman" w:hAnsi="Times New Roman" w:cs="Times New Roman"/>
          <w:sz w:val="27"/>
          <w:szCs w:val="27"/>
        </w:rPr>
        <w:t xml:space="preserve"> обеспечения производства по делу об административном правонарушении, в том числе введение Шелудченко А.Г. в заблуждение, не установлено, и надлежащими и допустимыми доказательствами не подтверждено.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Из </w:t>
      </w:r>
      <w:r w:rsidRPr="00A64DAC" w:rsidR="00F33D8D">
        <w:rPr>
          <w:rFonts w:ascii="Times New Roman" w:hAnsi="Times New Roman" w:cs="Times New Roman"/>
          <w:sz w:val="27"/>
          <w:szCs w:val="27"/>
        </w:rPr>
        <w:t>установленных по делу обстоятельств и исследованных доказательств</w:t>
      </w:r>
      <w:r w:rsidRPr="00A64DAC">
        <w:rPr>
          <w:rFonts w:ascii="Times New Roman" w:hAnsi="Times New Roman" w:cs="Times New Roman"/>
          <w:sz w:val="27"/>
          <w:szCs w:val="27"/>
        </w:rPr>
        <w:t xml:space="preserve"> следует, что у инспектора ДПС имелись законные основания для направления </w:t>
      </w:r>
      <w:r w:rsidRPr="00F669C5" w:rsidR="00F669C5">
        <w:rPr>
          <w:rFonts w:ascii="Times New Roman" w:hAnsi="Times New Roman" w:cs="Times New Roman"/>
          <w:sz w:val="27"/>
          <w:szCs w:val="27"/>
        </w:rPr>
        <w:t>Шелудченко А.Г.</w:t>
      </w:r>
      <w:r w:rsidR="00F669C5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</w:t>
      </w:r>
      <w:r w:rsidRPr="00A64DAC">
        <w:rPr>
          <w:rFonts w:ascii="Times New Roman" w:hAnsi="Times New Roman" w:cs="Times New Roman"/>
          <w:sz w:val="27"/>
          <w:szCs w:val="27"/>
        </w:rPr>
        <w:t xml:space="preserve">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</w:t>
      </w:r>
      <w:r w:rsidRPr="00A64DAC">
        <w:rPr>
          <w:rFonts w:ascii="Times New Roman" w:hAnsi="Times New Roman" w:cs="Times New Roman"/>
          <w:sz w:val="27"/>
          <w:szCs w:val="27"/>
        </w:rPr>
        <w:t>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</w:t>
      </w:r>
      <w:r w:rsidRPr="00A64DAC">
        <w:rPr>
          <w:rFonts w:ascii="Times New Roman" w:hAnsi="Times New Roman" w:cs="Times New Roman"/>
          <w:sz w:val="27"/>
          <w:szCs w:val="27"/>
        </w:rPr>
        <w:t>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</w:t>
      </w:r>
      <w:r w:rsidRPr="00A64DAC">
        <w:rPr>
          <w:rFonts w:ascii="Times New Roman" w:hAnsi="Times New Roman" w:cs="Times New Roman"/>
          <w:sz w:val="27"/>
          <w:szCs w:val="27"/>
        </w:rPr>
        <w:t xml:space="preserve">й </w:t>
      </w:r>
      <w:r w:rsidRPr="00A64DAC">
        <w:rPr>
          <w:rFonts w:ascii="Times New Roman" w:hAnsi="Times New Roman" w:cs="Times New Roman"/>
          <w:sz w:val="27"/>
          <w:szCs w:val="27"/>
        </w:rPr>
        <w:t>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8257B9" w:rsidR="008257B9">
        <w:rPr>
          <w:rFonts w:ascii="Times New Roman" w:hAnsi="Times New Roman" w:cs="Times New Roman"/>
          <w:sz w:val="27"/>
          <w:szCs w:val="27"/>
        </w:rPr>
        <w:t xml:space="preserve">Шелудченко А.Г.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A41438">
        <w:rPr>
          <w:sz w:val="28"/>
          <w:szCs w:val="28"/>
        </w:rPr>
        <w:t>“данные изъяты”</w:t>
      </w:r>
      <w:r w:rsidRPr="008257B9" w:rsidR="008257B9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A41438">
        <w:rPr>
          <w:sz w:val="28"/>
          <w:szCs w:val="28"/>
        </w:rPr>
        <w:t xml:space="preserve">“данные изъяты” </w:t>
      </w:r>
      <w:r w:rsidRPr="00A64DAC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8257B9" w:rsidR="008257B9">
        <w:rPr>
          <w:rFonts w:ascii="Times New Roman" w:hAnsi="Times New Roman" w:cs="Times New Roman"/>
          <w:sz w:val="27"/>
          <w:szCs w:val="27"/>
        </w:rPr>
        <w:t xml:space="preserve">Шелудченко А.Г.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деяния, предусмотренного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ч</w:t>
      </w:r>
      <w:r w:rsidRPr="00A64DAC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</w:t>
      </w:r>
      <w:r w:rsidRPr="00A64DAC">
        <w:rPr>
          <w:rFonts w:ascii="Times New Roman" w:hAnsi="Times New Roman" w:cs="Times New Roman"/>
          <w:sz w:val="27"/>
          <w:szCs w:val="27"/>
        </w:rPr>
        <w:t>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732E0F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При этом оспаривание </w:t>
      </w:r>
      <w:r w:rsidR="008257B9">
        <w:rPr>
          <w:rFonts w:ascii="Times New Roman" w:hAnsi="Times New Roman" w:cs="Times New Roman"/>
          <w:sz w:val="27"/>
          <w:szCs w:val="27"/>
        </w:rPr>
        <w:t xml:space="preserve">защитником </w:t>
      </w:r>
      <w:r w:rsidRPr="008257B9" w:rsidR="008257B9">
        <w:rPr>
          <w:rFonts w:ascii="Times New Roman" w:hAnsi="Times New Roman" w:cs="Times New Roman"/>
          <w:sz w:val="27"/>
          <w:szCs w:val="27"/>
        </w:rPr>
        <w:t xml:space="preserve">Шелудченко А.Г. </w:t>
      </w:r>
      <w:r w:rsidRPr="00A64DAC">
        <w:rPr>
          <w:rFonts w:ascii="Times New Roman" w:hAnsi="Times New Roman" w:cs="Times New Roman"/>
          <w:sz w:val="27"/>
          <w:szCs w:val="27"/>
        </w:rPr>
        <w:t>фа</w:t>
      </w:r>
      <w:r w:rsidRPr="00A64DAC">
        <w:rPr>
          <w:rFonts w:ascii="Times New Roman" w:hAnsi="Times New Roman" w:cs="Times New Roman"/>
          <w:sz w:val="27"/>
          <w:szCs w:val="27"/>
        </w:rPr>
        <w:t xml:space="preserve">ктических обстоятельств по делу расцениваю как избранный способ защиты.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257B9" w:rsidR="008257B9">
        <w:rPr>
          <w:rFonts w:ascii="Times New Roman" w:hAnsi="Times New Roman" w:cs="Times New Roman"/>
          <w:sz w:val="27"/>
          <w:szCs w:val="27"/>
        </w:rPr>
        <w:t xml:space="preserve">Шелудченко А.Г. </w:t>
      </w:r>
      <w:r w:rsidRPr="00A64DAC">
        <w:rPr>
          <w:rFonts w:ascii="Times New Roman" w:hAnsi="Times New Roman" w:cs="Times New Roman"/>
          <w:sz w:val="27"/>
          <w:szCs w:val="27"/>
        </w:rPr>
        <w:t>квалифицирую по ч</w:t>
      </w:r>
      <w:r w:rsidRPr="00A64DAC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</w:t>
      </w:r>
      <w:r w:rsidRPr="00A64DAC">
        <w:rPr>
          <w:rFonts w:ascii="Times New Roman" w:hAnsi="Times New Roman" w:cs="Times New Roman"/>
          <w:sz w:val="27"/>
          <w:szCs w:val="27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257B9" w:rsidR="008257B9">
        <w:rPr>
          <w:rFonts w:ascii="Times New Roman" w:hAnsi="Times New Roman" w:cs="Times New Roman"/>
          <w:sz w:val="27"/>
          <w:szCs w:val="27"/>
        </w:rPr>
        <w:t xml:space="preserve">Шелудченко А.Г. </w:t>
      </w:r>
      <w:r w:rsidRPr="00A64DAC">
        <w:rPr>
          <w:rFonts w:ascii="Times New Roman" w:hAnsi="Times New Roman" w:cs="Times New Roman"/>
          <w:sz w:val="27"/>
          <w:szCs w:val="27"/>
        </w:rPr>
        <w:t>при возбуж</w:t>
      </w:r>
      <w:r w:rsidRPr="00A64DAC">
        <w:rPr>
          <w:rFonts w:ascii="Times New Roman" w:hAnsi="Times New Roman" w:cs="Times New Roman"/>
          <w:sz w:val="27"/>
          <w:szCs w:val="27"/>
        </w:rPr>
        <w:t>дении дела об административном правонарушении нарушены не были.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</w:t>
      </w:r>
      <w:r w:rsidRPr="00A64DAC">
        <w:rPr>
          <w:rFonts w:ascii="Times New Roman" w:hAnsi="Times New Roman" w:cs="Times New Roman"/>
          <w:sz w:val="27"/>
          <w:szCs w:val="27"/>
        </w:rPr>
        <w:t xml:space="preserve">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257B9" w:rsidR="008257B9">
        <w:rPr>
          <w:rFonts w:ascii="Times New Roman" w:hAnsi="Times New Roman" w:cs="Times New Roman"/>
          <w:sz w:val="27"/>
          <w:szCs w:val="27"/>
        </w:rPr>
        <w:t>Шелудченко А.Г.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</w:t>
      </w:r>
      <w:r w:rsidRPr="00A64DAC">
        <w:rPr>
          <w:rFonts w:ascii="Times New Roman" w:hAnsi="Times New Roman" w:cs="Times New Roman"/>
          <w:sz w:val="27"/>
          <w:szCs w:val="27"/>
        </w:rPr>
        <w:t xml:space="preserve">сть лица, в отношении которого ведется производство по делу об административном правонарушении, по делу не установлено.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</w:t>
      </w:r>
      <w:r w:rsidRPr="00A64DAC">
        <w:rPr>
          <w:rFonts w:ascii="Times New Roman" w:hAnsi="Times New Roman" w:cs="Times New Roman"/>
          <w:sz w:val="27"/>
          <w:szCs w:val="27"/>
        </w:rPr>
        <w:t xml:space="preserve">инистративных правонарушениях, принимая во внимание данные о личности виновного, обстоятельства дела, отсутствие обстоятельств,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смягчающих и отягчающих ответственность, прихожу к выводу, что </w:t>
      </w:r>
      <w:r w:rsidRPr="008257B9" w:rsidR="008257B9">
        <w:rPr>
          <w:rFonts w:ascii="Times New Roman" w:hAnsi="Times New Roman" w:cs="Times New Roman"/>
          <w:sz w:val="27"/>
          <w:szCs w:val="27"/>
        </w:rPr>
        <w:t xml:space="preserve">Шелудченко А.Г. </w:t>
      </w:r>
      <w:r w:rsidRPr="00A64DAC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</w:t>
      </w:r>
      <w:r w:rsidRPr="00A64DAC">
        <w:rPr>
          <w:rFonts w:ascii="Times New Roman" w:hAnsi="Times New Roman" w:cs="Times New Roman"/>
          <w:sz w:val="27"/>
          <w:szCs w:val="27"/>
        </w:rPr>
        <w:t>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</w:t>
      </w:r>
      <w:r w:rsidRPr="00A64DAC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 мировой судья</w:t>
      </w:r>
    </w:p>
    <w:p w:rsidR="004B3163" w:rsidRPr="00A64DAC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ПОСТАНОВИЛ:</w:t>
      </w:r>
    </w:p>
    <w:p w:rsidR="008B1A96" w:rsidRPr="00A64DAC" w:rsidP="008B1A96">
      <w:pPr>
        <w:pStyle w:val="BodyTextIndent"/>
        <w:ind w:firstLine="709"/>
        <w:rPr>
          <w:sz w:val="27"/>
          <w:szCs w:val="27"/>
        </w:rPr>
      </w:pPr>
      <w:r w:rsidRPr="00A64DAC">
        <w:rPr>
          <w:sz w:val="27"/>
          <w:szCs w:val="27"/>
        </w:rPr>
        <w:t xml:space="preserve">Признать </w:t>
      </w:r>
      <w:r w:rsidRPr="008257B9" w:rsidR="008257B9">
        <w:rPr>
          <w:sz w:val="27"/>
          <w:szCs w:val="27"/>
        </w:rPr>
        <w:t xml:space="preserve">Шелудченко Андрея Геннадьевича </w:t>
      </w:r>
      <w:r w:rsidRPr="00A64DAC"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</w:t>
      </w:r>
      <w:r w:rsidRPr="00A64DAC">
        <w:rPr>
          <w:sz w:val="27"/>
          <w:szCs w:val="27"/>
        </w:rPr>
        <w:t xml:space="preserve">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03100643000000017500, </w:t>
      </w:r>
      <w:r w:rsidR="003E3725">
        <w:rPr>
          <w:rFonts w:ascii="Times New Roman" w:hAnsi="Times New Roman" w:cs="Times New Roman"/>
          <w:sz w:val="27"/>
          <w:szCs w:val="27"/>
        </w:rPr>
        <w:t xml:space="preserve">кор. сч. 40102810645370000035,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ИНН – 9102003230, КПП – 910201001, ОКТМО – 35701000, КБК 18811601123010001140, </w:t>
      </w:r>
      <w:r w:rsidRPr="00A64DAC">
        <w:rPr>
          <w:rFonts w:ascii="Times New Roman" w:hAnsi="Times New Roman" w:cs="Times New Roman"/>
          <w:sz w:val="27"/>
          <w:szCs w:val="27"/>
        </w:rPr>
        <w:t>назначение платежа: административные штрафы в сфере безопасности дорожного движения; УИН 188104912</w:t>
      </w:r>
      <w:r w:rsidR="008257B9">
        <w:rPr>
          <w:rFonts w:ascii="Times New Roman" w:hAnsi="Times New Roman" w:cs="Times New Roman"/>
          <w:sz w:val="27"/>
          <w:szCs w:val="27"/>
        </w:rPr>
        <w:t>41100003959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</w:t>
      </w:r>
      <w:r w:rsidRPr="00A64DAC">
        <w:rPr>
          <w:rFonts w:ascii="Times New Roman" w:hAnsi="Times New Roman" w:cs="Times New Roman"/>
          <w:sz w:val="27"/>
          <w:szCs w:val="27"/>
        </w:rPr>
        <w:t>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</w:t>
      </w:r>
      <w:r w:rsidRPr="00A64DAC">
        <w:rPr>
          <w:rFonts w:ascii="Times New Roman" w:hAnsi="Times New Roman" w:cs="Times New Roman"/>
          <w:sz w:val="27"/>
          <w:szCs w:val="27"/>
        </w:rPr>
        <w:t>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A64DAC">
        <w:rPr>
          <w:rFonts w:ascii="Times New Roman" w:hAnsi="Times New Roman" w:cs="Times New Roman"/>
          <w:sz w:val="27"/>
          <w:szCs w:val="27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8B1A96" w:rsidRPr="00A64DAC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/>
          <w:sz w:val="27"/>
          <w:szCs w:val="27"/>
        </w:rPr>
        <w:t>Неуплата административного штрафа в устано</w:t>
      </w:r>
      <w:r w:rsidRPr="00A64DAC">
        <w:rPr>
          <w:rFonts w:ascii="Times New Roman" w:hAnsi="Times New Roman"/>
          <w:sz w:val="27"/>
          <w:szCs w:val="27"/>
        </w:rPr>
        <w:t>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A64DAC">
        <w:rPr>
          <w:rFonts w:ascii="Times New Roman" w:hAnsi="Times New Roman"/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B1A96" w:rsidRPr="00A64DAC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</w:t>
      </w:r>
      <w:r w:rsidRPr="00A64DAC">
        <w:rPr>
          <w:rFonts w:ascii="Times New Roman" w:hAnsi="Times New Roman" w:cs="Times New Roman"/>
          <w:sz w:val="27"/>
          <w:szCs w:val="27"/>
        </w:rPr>
        <w:t>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B1A96" w:rsidRPr="00A64DAC" w:rsidP="008B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</w:t>
      </w:r>
      <w:r w:rsidRPr="00A64DAC">
        <w:rPr>
          <w:rFonts w:ascii="Times New Roman" w:hAnsi="Times New Roman" w:cs="Times New Roman"/>
          <w:sz w:val="27"/>
          <w:szCs w:val="27"/>
        </w:rPr>
        <w:t>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B1A96" w:rsidRPr="00A64DAC" w:rsidP="008B1A96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4B3163" w:rsidRPr="00A64DAC" w:rsidP="00DD3ACB">
      <w:pPr>
        <w:ind w:firstLine="851"/>
        <w:rPr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</w:t>
      </w:r>
      <w:r w:rsidRPr="00A64DAC">
        <w:rPr>
          <w:rFonts w:ascii="Times New Roman" w:hAnsi="Times New Roman" w:cs="Times New Roman"/>
          <w:sz w:val="27"/>
          <w:szCs w:val="27"/>
        </w:rPr>
        <w:t xml:space="preserve">         А.Л. Тоскина</w:t>
      </w:r>
    </w:p>
    <w:sectPr w:rsidSect="00DC1FE7">
      <w:footerReference w:type="default" r:id="rId4"/>
      <w:pgSz w:w="11906" w:h="16838"/>
      <w:pgMar w:top="567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BE3921">
          <w:instrText>PAGE   \* MERGEFORMAT</w:instrText>
        </w:r>
        <w:r>
          <w:fldChar w:fldCharType="separate"/>
        </w:r>
        <w:r w:rsidR="00A41438">
          <w:rPr>
            <w:noProof/>
          </w:rPr>
          <w:t>8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14F8C"/>
    <w:rsid w:val="000527A4"/>
    <w:rsid w:val="00073324"/>
    <w:rsid w:val="000E2A03"/>
    <w:rsid w:val="000E3006"/>
    <w:rsid w:val="001116D6"/>
    <w:rsid w:val="00114F17"/>
    <w:rsid w:val="001246E7"/>
    <w:rsid w:val="00127455"/>
    <w:rsid w:val="00187862"/>
    <w:rsid w:val="0021205A"/>
    <w:rsid w:val="0025421A"/>
    <w:rsid w:val="002E5527"/>
    <w:rsid w:val="00320EA2"/>
    <w:rsid w:val="003A5E22"/>
    <w:rsid w:val="003B6C0A"/>
    <w:rsid w:val="003E3725"/>
    <w:rsid w:val="004A327D"/>
    <w:rsid w:val="004B3163"/>
    <w:rsid w:val="00512520"/>
    <w:rsid w:val="005D285C"/>
    <w:rsid w:val="005E1A33"/>
    <w:rsid w:val="005F7D0B"/>
    <w:rsid w:val="00601F7D"/>
    <w:rsid w:val="00622950"/>
    <w:rsid w:val="00637014"/>
    <w:rsid w:val="00732E0F"/>
    <w:rsid w:val="00776576"/>
    <w:rsid w:val="00811AFB"/>
    <w:rsid w:val="008257B9"/>
    <w:rsid w:val="008322D3"/>
    <w:rsid w:val="00832D01"/>
    <w:rsid w:val="00852400"/>
    <w:rsid w:val="008B1A96"/>
    <w:rsid w:val="008D40E3"/>
    <w:rsid w:val="0090513B"/>
    <w:rsid w:val="00911935"/>
    <w:rsid w:val="00972FD9"/>
    <w:rsid w:val="009822CE"/>
    <w:rsid w:val="009A1625"/>
    <w:rsid w:val="009B0CD5"/>
    <w:rsid w:val="00A20E50"/>
    <w:rsid w:val="00A36425"/>
    <w:rsid w:val="00A41438"/>
    <w:rsid w:val="00A64DAC"/>
    <w:rsid w:val="00A81C96"/>
    <w:rsid w:val="00A82354"/>
    <w:rsid w:val="00A96502"/>
    <w:rsid w:val="00AD2CC2"/>
    <w:rsid w:val="00B05CB3"/>
    <w:rsid w:val="00B6775C"/>
    <w:rsid w:val="00B956D0"/>
    <w:rsid w:val="00BE3921"/>
    <w:rsid w:val="00BE4729"/>
    <w:rsid w:val="00C33018"/>
    <w:rsid w:val="00C8007F"/>
    <w:rsid w:val="00C907E7"/>
    <w:rsid w:val="00D82EEA"/>
    <w:rsid w:val="00DB5294"/>
    <w:rsid w:val="00DC1FE7"/>
    <w:rsid w:val="00DC3DA0"/>
    <w:rsid w:val="00DD3ACB"/>
    <w:rsid w:val="00E20080"/>
    <w:rsid w:val="00E40498"/>
    <w:rsid w:val="00EF6F9C"/>
    <w:rsid w:val="00F33D8D"/>
    <w:rsid w:val="00F669C5"/>
    <w:rsid w:val="00F7294C"/>
    <w:rsid w:val="00F732DB"/>
    <w:rsid w:val="00FB5784"/>
    <w:rsid w:val="00FC6018"/>
    <w:rsid w:val="00FC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