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86444" w:rsidRPr="007F7794" w:rsidP="003D01BF">
      <w:pPr>
        <w:spacing w:after="0"/>
        <w:ind w:firstLine="851"/>
        <w:jc w:val="right"/>
        <w:rPr>
          <w:rFonts w:ascii="Times New Roman" w:hAnsi="Times New Roman" w:cs="Times New Roman"/>
          <w:b/>
          <w:sz w:val="16"/>
          <w:szCs w:val="16"/>
        </w:rPr>
      </w:pPr>
      <w:r w:rsidRPr="007F7794">
        <w:rPr>
          <w:rFonts w:ascii="Times New Roman" w:hAnsi="Times New Roman" w:cs="Times New Roman"/>
          <w:b/>
          <w:sz w:val="16"/>
          <w:szCs w:val="16"/>
        </w:rPr>
        <w:t>Дело №</w:t>
      </w:r>
      <w:r w:rsidRPr="007F7794" w:rsidR="00B81A7D">
        <w:rPr>
          <w:rFonts w:ascii="Times New Roman" w:hAnsi="Times New Roman" w:cs="Times New Roman"/>
          <w:b/>
          <w:sz w:val="16"/>
          <w:szCs w:val="16"/>
        </w:rPr>
        <w:t>05-</w:t>
      </w:r>
      <w:r w:rsidRPr="007F7794" w:rsidR="00244F96">
        <w:rPr>
          <w:rFonts w:ascii="Times New Roman" w:hAnsi="Times New Roman" w:cs="Times New Roman"/>
          <w:b/>
          <w:sz w:val="16"/>
          <w:szCs w:val="16"/>
        </w:rPr>
        <w:t>0</w:t>
      </w:r>
      <w:r w:rsidRPr="007F7794" w:rsidR="00BB405F">
        <w:rPr>
          <w:rFonts w:ascii="Times New Roman" w:hAnsi="Times New Roman" w:cs="Times New Roman"/>
          <w:b/>
          <w:sz w:val="16"/>
          <w:szCs w:val="16"/>
        </w:rPr>
        <w:t>0</w:t>
      </w:r>
      <w:r w:rsidRPr="007F7794" w:rsidR="005919B2">
        <w:rPr>
          <w:rFonts w:ascii="Times New Roman" w:hAnsi="Times New Roman" w:cs="Times New Roman"/>
          <w:b/>
          <w:sz w:val="16"/>
          <w:szCs w:val="16"/>
        </w:rPr>
        <w:t>77</w:t>
      </w:r>
      <w:r w:rsidRPr="007F7794" w:rsidR="00244F96">
        <w:rPr>
          <w:rFonts w:ascii="Times New Roman" w:hAnsi="Times New Roman" w:cs="Times New Roman"/>
          <w:b/>
          <w:sz w:val="16"/>
          <w:szCs w:val="16"/>
        </w:rPr>
        <w:t>/</w:t>
      </w:r>
      <w:r w:rsidRPr="007F7794" w:rsidR="00917028">
        <w:rPr>
          <w:rFonts w:ascii="Times New Roman" w:hAnsi="Times New Roman" w:cs="Times New Roman"/>
          <w:b/>
          <w:sz w:val="16"/>
          <w:szCs w:val="16"/>
        </w:rPr>
        <w:t>21</w:t>
      </w:r>
      <w:r w:rsidRPr="007F7794" w:rsidR="000C0539">
        <w:rPr>
          <w:rFonts w:ascii="Times New Roman" w:hAnsi="Times New Roman" w:cs="Times New Roman"/>
          <w:b/>
          <w:sz w:val="16"/>
          <w:szCs w:val="16"/>
        </w:rPr>
        <w:t>/20</w:t>
      </w:r>
      <w:r w:rsidRPr="007F7794" w:rsidR="0051158C">
        <w:rPr>
          <w:rFonts w:ascii="Times New Roman" w:hAnsi="Times New Roman" w:cs="Times New Roman"/>
          <w:b/>
          <w:sz w:val="16"/>
          <w:szCs w:val="16"/>
        </w:rPr>
        <w:t>2</w:t>
      </w:r>
      <w:r w:rsidRPr="007F7794" w:rsidR="005919B2">
        <w:rPr>
          <w:rFonts w:ascii="Times New Roman" w:hAnsi="Times New Roman" w:cs="Times New Roman"/>
          <w:b/>
          <w:sz w:val="16"/>
          <w:szCs w:val="16"/>
        </w:rPr>
        <w:t>3</w:t>
      </w:r>
    </w:p>
    <w:p w:rsidR="00386444" w:rsidRPr="007F7794" w:rsidP="00DD36A4">
      <w:pPr>
        <w:spacing w:after="0"/>
        <w:ind w:firstLine="851"/>
        <w:jc w:val="right"/>
        <w:rPr>
          <w:rFonts w:ascii="Times New Roman" w:hAnsi="Times New Roman" w:cs="Times New Roman"/>
          <w:b/>
          <w:sz w:val="16"/>
          <w:szCs w:val="16"/>
        </w:rPr>
      </w:pPr>
    </w:p>
    <w:p w:rsidR="00DD36A4" w:rsidRPr="007F7794" w:rsidP="00DD36A4">
      <w:pPr>
        <w:spacing w:after="0"/>
        <w:ind w:firstLine="708"/>
        <w:jc w:val="center"/>
        <w:rPr>
          <w:rFonts w:ascii="Times New Roman" w:hAnsi="Times New Roman" w:cs="Times New Roman"/>
          <w:b/>
          <w:color w:val="000000" w:themeColor="text1"/>
          <w:sz w:val="16"/>
          <w:szCs w:val="16"/>
        </w:rPr>
      </w:pPr>
      <w:r w:rsidRPr="007F7794">
        <w:rPr>
          <w:rFonts w:ascii="Times New Roman" w:hAnsi="Times New Roman" w:cs="Times New Roman"/>
          <w:b/>
          <w:color w:val="000000" w:themeColor="text1"/>
          <w:sz w:val="16"/>
          <w:szCs w:val="16"/>
        </w:rPr>
        <w:t>ПОСТАНОВЛЕНИЕ</w:t>
      </w:r>
    </w:p>
    <w:p w:rsidR="00386444" w:rsidRPr="007F7794" w:rsidP="00DD36A4">
      <w:pPr>
        <w:spacing w:after="0"/>
        <w:ind w:firstLine="708"/>
        <w:jc w:val="center"/>
        <w:rPr>
          <w:rFonts w:ascii="Times New Roman" w:hAnsi="Times New Roman" w:cs="Times New Roman"/>
          <w:b/>
          <w:sz w:val="16"/>
          <w:szCs w:val="16"/>
        </w:rPr>
      </w:pPr>
      <w:r w:rsidRPr="007F7794">
        <w:rPr>
          <w:rFonts w:ascii="Times New Roman" w:hAnsi="Times New Roman" w:cs="Times New Roman"/>
          <w:b/>
          <w:color w:val="000000" w:themeColor="text1"/>
          <w:sz w:val="16"/>
          <w:szCs w:val="16"/>
        </w:rPr>
        <w:t>11</w:t>
      </w:r>
      <w:r w:rsidRPr="007F7794" w:rsidR="00917028">
        <w:rPr>
          <w:rFonts w:ascii="Times New Roman" w:hAnsi="Times New Roman" w:cs="Times New Roman"/>
          <w:b/>
          <w:color w:val="000000" w:themeColor="text1"/>
          <w:sz w:val="16"/>
          <w:szCs w:val="16"/>
        </w:rPr>
        <w:t xml:space="preserve"> </w:t>
      </w:r>
      <w:r w:rsidRPr="007F7794">
        <w:rPr>
          <w:rFonts w:ascii="Times New Roman" w:hAnsi="Times New Roman" w:cs="Times New Roman"/>
          <w:b/>
          <w:color w:val="000000" w:themeColor="text1"/>
          <w:sz w:val="16"/>
          <w:szCs w:val="16"/>
        </w:rPr>
        <w:t xml:space="preserve">апреля </w:t>
      </w:r>
      <w:r w:rsidRPr="007F7794" w:rsidR="00917028">
        <w:rPr>
          <w:rFonts w:ascii="Times New Roman" w:hAnsi="Times New Roman" w:cs="Times New Roman"/>
          <w:b/>
          <w:color w:val="000000" w:themeColor="text1"/>
          <w:sz w:val="16"/>
          <w:szCs w:val="16"/>
        </w:rPr>
        <w:t>202</w:t>
      </w:r>
      <w:r w:rsidRPr="007F7794">
        <w:rPr>
          <w:rFonts w:ascii="Times New Roman" w:hAnsi="Times New Roman" w:cs="Times New Roman"/>
          <w:b/>
          <w:color w:val="000000" w:themeColor="text1"/>
          <w:sz w:val="16"/>
          <w:szCs w:val="16"/>
        </w:rPr>
        <w:t>3</w:t>
      </w:r>
      <w:r w:rsidRPr="007F7794">
        <w:rPr>
          <w:rFonts w:ascii="Times New Roman" w:hAnsi="Times New Roman" w:cs="Times New Roman"/>
          <w:b/>
          <w:color w:val="000000" w:themeColor="text1"/>
          <w:sz w:val="16"/>
          <w:szCs w:val="16"/>
        </w:rPr>
        <w:t xml:space="preserve"> года                                                      </w:t>
      </w:r>
      <w:r w:rsidRPr="007F7794" w:rsidR="0066331D">
        <w:rPr>
          <w:rFonts w:ascii="Times New Roman" w:hAnsi="Times New Roman" w:cs="Times New Roman"/>
          <w:b/>
          <w:color w:val="000000" w:themeColor="text1"/>
          <w:sz w:val="16"/>
          <w:szCs w:val="16"/>
        </w:rPr>
        <w:tab/>
      </w:r>
      <w:r w:rsidRPr="007F7794" w:rsidR="0066331D">
        <w:rPr>
          <w:rFonts w:ascii="Times New Roman" w:hAnsi="Times New Roman" w:cs="Times New Roman"/>
          <w:b/>
          <w:color w:val="000000" w:themeColor="text1"/>
          <w:sz w:val="16"/>
          <w:szCs w:val="16"/>
        </w:rPr>
        <w:tab/>
      </w:r>
      <w:r w:rsidRPr="007F7794">
        <w:rPr>
          <w:rFonts w:ascii="Times New Roman" w:hAnsi="Times New Roman" w:cs="Times New Roman"/>
          <w:b/>
          <w:sz w:val="16"/>
          <w:szCs w:val="16"/>
        </w:rPr>
        <w:t>г. Симферополь</w:t>
      </w:r>
    </w:p>
    <w:p w:rsidR="00386444" w:rsidRPr="007F7794" w:rsidP="00DD36A4">
      <w:pPr>
        <w:spacing w:after="0"/>
        <w:ind w:firstLine="851"/>
        <w:jc w:val="center"/>
        <w:rPr>
          <w:rFonts w:ascii="Times New Roman" w:hAnsi="Times New Roman" w:cs="Times New Roman"/>
          <w:b/>
          <w:sz w:val="16"/>
          <w:szCs w:val="16"/>
        </w:rPr>
      </w:pPr>
    </w:p>
    <w:p w:rsidR="005D1CC4" w:rsidRPr="007F7794" w:rsidP="00DD36A4">
      <w:pPr>
        <w:spacing w:after="0"/>
        <w:ind w:firstLine="709"/>
        <w:jc w:val="both"/>
        <w:rPr>
          <w:rFonts w:ascii="Times New Roman" w:hAnsi="Times New Roman" w:cs="Times New Roman"/>
          <w:b/>
          <w:i/>
          <w:sz w:val="16"/>
          <w:szCs w:val="16"/>
        </w:rPr>
      </w:pPr>
      <w:r w:rsidRPr="007F7794">
        <w:rPr>
          <w:rFonts w:ascii="Times New Roman" w:hAnsi="Times New Roman" w:cs="Times New Roman"/>
          <w:sz w:val="16"/>
          <w:szCs w:val="16"/>
        </w:rPr>
        <w:t>М</w:t>
      </w:r>
      <w:r w:rsidRPr="007F7794">
        <w:rPr>
          <w:rFonts w:ascii="Times New Roman" w:hAnsi="Times New Roman" w:cs="Times New Roman"/>
          <w:sz w:val="16"/>
          <w:szCs w:val="16"/>
        </w:rPr>
        <w:t>ировой судья судебного участка №</w:t>
      </w:r>
      <w:r w:rsidRPr="007F7794" w:rsidR="00244F96">
        <w:rPr>
          <w:rFonts w:ascii="Times New Roman" w:hAnsi="Times New Roman" w:cs="Times New Roman"/>
          <w:sz w:val="16"/>
          <w:szCs w:val="16"/>
        </w:rPr>
        <w:t xml:space="preserve">21 </w:t>
      </w:r>
      <w:r w:rsidRPr="007F7794">
        <w:rPr>
          <w:rFonts w:ascii="Times New Roman" w:hAnsi="Times New Roman" w:cs="Times New Roman"/>
          <w:sz w:val="16"/>
          <w:szCs w:val="16"/>
        </w:rPr>
        <w:t xml:space="preserve">Центрального судебного района г. Симферополь (Центральный район городского округа Симферополя) Республики Крым </w:t>
      </w:r>
      <w:r w:rsidRPr="007F7794" w:rsidR="00244F96">
        <w:rPr>
          <w:rFonts w:ascii="Times New Roman" w:hAnsi="Times New Roman" w:cs="Times New Roman"/>
          <w:sz w:val="16"/>
          <w:szCs w:val="16"/>
        </w:rPr>
        <w:t>Василькова И.С</w:t>
      </w:r>
      <w:r w:rsidRPr="007F7794">
        <w:rPr>
          <w:rFonts w:ascii="Times New Roman" w:hAnsi="Times New Roman" w:cs="Times New Roman"/>
          <w:sz w:val="16"/>
          <w:szCs w:val="16"/>
        </w:rPr>
        <w:t>.</w:t>
      </w:r>
      <w:r w:rsidRPr="007F7794">
        <w:rPr>
          <w:rFonts w:ascii="Times New Roman" w:hAnsi="Times New Roman" w:cs="Times New Roman"/>
          <w:b/>
          <w:i/>
          <w:sz w:val="16"/>
          <w:szCs w:val="16"/>
        </w:rPr>
        <w:t>,</w:t>
      </w:r>
    </w:p>
    <w:p w:rsidR="00386444" w:rsidRPr="007F7794" w:rsidP="00DD36A4">
      <w:pPr>
        <w:spacing w:after="0"/>
        <w:ind w:firstLine="851"/>
        <w:jc w:val="both"/>
        <w:rPr>
          <w:rFonts w:ascii="Times New Roman" w:hAnsi="Times New Roman" w:cs="Times New Roman"/>
          <w:sz w:val="16"/>
          <w:szCs w:val="16"/>
        </w:rPr>
      </w:pPr>
      <w:r w:rsidRPr="007F7794">
        <w:rPr>
          <w:rFonts w:ascii="Times New Roman" w:hAnsi="Times New Roman" w:cs="Times New Roman"/>
          <w:sz w:val="16"/>
          <w:szCs w:val="16"/>
        </w:rPr>
        <w:t xml:space="preserve">в порядке подготовки к рассмотрению дела об административном правонарушении в отношении </w:t>
      </w:r>
      <w:r w:rsidRPr="007F7794" w:rsidR="005919B2">
        <w:rPr>
          <w:rFonts w:ascii="Times New Roman" w:hAnsi="Times New Roman" w:cs="Times New Roman"/>
          <w:sz w:val="16"/>
          <w:szCs w:val="16"/>
        </w:rPr>
        <w:t xml:space="preserve"> </w:t>
      </w:r>
      <w:r w:rsidRPr="007F7794" w:rsidR="005919B2">
        <w:rPr>
          <w:rFonts w:ascii="Times New Roman" w:hAnsi="Times New Roman" w:cs="Times New Roman"/>
          <w:sz w:val="16"/>
          <w:szCs w:val="16"/>
        </w:rPr>
        <w:t>Юкиной</w:t>
      </w:r>
      <w:r w:rsidRPr="007F7794" w:rsidR="005919B2">
        <w:rPr>
          <w:rFonts w:ascii="Times New Roman" w:hAnsi="Times New Roman" w:cs="Times New Roman"/>
          <w:sz w:val="16"/>
          <w:szCs w:val="16"/>
        </w:rPr>
        <w:t xml:space="preserve"> С</w:t>
      </w:r>
      <w:r w:rsidRPr="007F7794" w:rsidR="007F7794">
        <w:rPr>
          <w:rFonts w:ascii="Times New Roman" w:hAnsi="Times New Roman" w:cs="Times New Roman"/>
          <w:sz w:val="16"/>
          <w:szCs w:val="16"/>
        </w:rPr>
        <w:t>.А.</w:t>
      </w:r>
      <w:r w:rsidRPr="007F7794" w:rsidR="005919B2">
        <w:rPr>
          <w:rFonts w:ascii="Times New Roman" w:hAnsi="Times New Roman" w:cs="Times New Roman"/>
          <w:sz w:val="16"/>
          <w:szCs w:val="16"/>
        </w:rPr>
        <w:t xml:space="preserve"> </w:t>
      </w:r>
      <w:r w:rsidRPr="007F7794">
        <w:rPr>
          <w:rFonts w:ascii="Times New Roman" w:hAnsi="Times New Roman" w:cs="Times New Roman"/>
          <w:sz w:val="16"/>
          <w:szCs w:val="16"/>
        </w:rPr>
        <w:t xml:space="preserve">по признакам правонарушения, предусмотренного ч.1 ст. 20.25 Кодекса Российской Федерации об административных правонарушениях, </w:t>
      </w:r>
    </w:p>
    <w:p w:rsidR="00244F96" w:rsidRPr="007F7794" w:rsidP="00DD36A4">
      <w:pPr>
        <w:spacing w:after="0"/>
        <w:ind w:firstLine="851"/>
        <w:jc w:val="both"/>
        <w:rPr>
          <w:rFonts w:ascii="Times New Roman" w:hAnsi="Times New Roman" w:cs="Times New Roman"/>
          <w:sz w:val="16"/>
          <w:szCs w:val="16"/>
        </w:rPr>
      </w:pPr>
    </w:p>
    <w:p w:rsidR="00386444" w:rsidRPr="007F7794" w:rsidP="00DD36A4">
      <w:pPr>
        <w:spacing w:after="0"/>
        <w:jc w:val="center"/>
        <w:rPr>
          <w:rFonts w:ascii="Times New Roman" w:hAnsi="Times New Roman" w:cs="Times New Roman"/>
          <w:b/>
          <w:sz w:val="16"/>
          <w:szCs w:val="16"/>
        </w:rPr>
      </w:pPr>
      <w:r w:rsidRPr="007F7794">
        <w:rPr>
          <w:rFonts w:ascii="Times New Roman" w:hAnsi="Times New Roman" w:cs="Times New Roman"/>
          <w:b/>
          <w:sz w:val="16"/>
          <w:szCs w:val="16"/>
        </w:rPr>
        <w:t>УСТАНОВИЛ:</w:t>
      </w:r>
    </w:p>
    <w:p w:rsidR="00CF1980" w:rsidRPr="007F7794" w:rsidP="00DD36A4">
      <w:pPr>
        <w:spacing w:after="0"/>
        <w:jc w:val="center"/>
        <w:rPr>
          <w:rFonts w:ascii="Times New Roman" w:hAnsi="Times New Roman" w:cs="Times New Roman"/>
          <w:b/>
          <w:sz w:val="16"/>
          <w:szCs w:val="16"/>
        </w:rPr>
      </w:pPr>
    </w:p>
    <w:p w:rsidR="00386444" w:rsidRPr="007F7794" w:rsidP="00DD36A4">
      <w:pPr>
        <w:spacing w:after="0"/>
        <w:ind w:firstLine="851"/>
        <w:jc w:val="both"/>
        <w:rPr>
          <w:rFonts w:ascii="Times New Roman" w:hAnsi="Times New Roman" w:cs="Times New Roman"/>
          <w:sz w:val="16"/>
          <w:szCs w:val="16"/>
        </w:rPr>
      </w:pPr>
      <w:r w:rsidRPr="007F7794">
        <w:rPr>
          <w:rFonts w:ascii="Times New Roman" w:hAnsi="Times New Roman" w:cs="Times New Roman"/>
          <w:sz w:val="16"/>
          <w:szCs w:val="16"/>
        </w:rPr>
        <w:t>«данные изъят</w:t>
      </w:r>
      <w:r w:rsidRPr="007F7794">
        <w:rPr>
          <w:rFonts w:ascii="Times New Roman" w:hAnsi="Times New Roman" w:cs="Times New Roman"/>
          <w:sz w:val="16"/>
          <w:szCs w:val="16"/>
        </w:rPr>
        <w:t>ы»</w:t>
      </w:r>
      <w:r w:rsidRPr="007F7794">
        <w:rPr>
          <w:rFonts w:ascii="Times New Roman" w:hAnsi="Times New Roman" w:cs="Times New Roman"/>
          <w:sz w:val="16"/>
          <w:szCs w:val="16"/>
        </w:rPr>
        <w:t xml:space="preserve"> мировому судье судебного участка №</w:t>
      </w:r>
      <w:r w:rsidRPr="007F7794" w:rsidR="00917028">
        <w:rPr>
          <w:rFonts w:ascii="Times New Roman" w:hAnsi="Times New Roman" w:cs="Times New Roman"/>
          <w:sz w:val="16"/>
          <w:szCs w:val="16"/>
        </w:rPr>
        <w:t>21</w:t>
      </w:r>
      <w:r w:rsidRPr="007F7794">
        <w:rPr>
          <w:rFonts w:ascii="Times New Roman" w:hAnsi="Times New Roman" w:cs="Times New Roman"/>
          <w:sz w:val="16"/>
          <w:szCs w:val="16"/>
        </w:rPr>
        <w:t xml:space="preserve"> Центрального судебного района г. Симферополь (Центральный район городского о</w:t>
      </w:r>
      <w:r w:rsidRPr="007F7794" w:rsidR="005D1CC4">
        <w:rPr>
          <w:rFonts w:ascii="Times New Roman" w:hAnsi="Times New Roman" w:cs="Times New Roman"/>
          <w:sz w:val="16"/>
          <w:szCs w:val="16"/>
        </w:rPr>
        <w:t>круга Симферополя)</w:t>
      </w:r>
      <w:r w:rsidRPr="007F7794" w:rsidR="00BD657D">
        <w:rPr>
          <w:rFonts w:ascii="Times New Roman" w:hAnsi="Times New Roman" w:cs="Times New Roman"/>
          <w:sz w:val="16"/>
          <w:szCs w:val="16"/>
        </w:rPr>
        <w:t xml:space="preserve"> </w:t>
      </w:r>
      <w:r w:rsidRPr="007F7794" w:rsidR="00244F96">
        <w:rPr>
          <w:rFonts w:ascii="Times New Roman" w:hAnsi="Times New Roman" w:cs="Times New Roman"/>
          <w:sz w:val="16"/>
          <w:szCs w:val="16"/>
        </w:rPr>
        <w:t xml:space="preserve">Республики Крым </w:t>
      </w:r>
      <w:r w:rsidRPr="007F7794" w:rsidR="00BD657D">
        <w:rPr>
          <w:rFonts w:ascii="Times New Roman" w:hAnsi="Times New Roman" w:cs="Times New Roman"/>
          <w:sz w:val="16"/>
          <w:szCs w:val="16"/>
        </w:rPr>
        <w:t xml:space="preserve"> </w:t>
      </w:r>
      <w:r w:rsidRPr="007F7794">
        <w:rPr>
          <w:rFonts w:ascii="Times New Roman" w:hAnsi="Times New Roman" w:cs="Times New Roman"/>
          <w:sz w:val="16"/>
          <w:szCs w:val="16"/>
        </w:rPr>
        <w:t xml:space="preserve">поступил для рассмотрения </w:t>
      </w:r>
      <w:r w:rsidRPr="007F7794" w:rsidR="00BD657D">
        <w:rPr>
          <w:rFonts w:ascii="Times New Roman" w:hAnsi="Times New Roman" w:cs="Times New Roman"/>
          <w:sz w:val="16"/>
          <w:szCs w:val="16"/>
        </w:rPr>
        <w:t>П</w:t>
      </w:r>
      <w:r w:rsidRPr="007F7794">
        <w:rPr>
          <w:rFonts w:ascii="Times New Roman" w:hAnsi="Times New Roman" w:cs="Times New Roman"/>
          <w:sz w:val="16"/>
          <w:szCs w:val="16"/>
        </w:rPr>
        <w:t>ротокол об административном правонарушении</w:t>
      </w:r>
      <w:r w:rsidRPr="007F7794" w:rsidR="004C4D07">
        <w:rPr>
          <w:rFonts w:ascii="Times New Roman" w:hAnsi="Times New Roman" w:cs="Times New Roman"/>
          <w:sz w:val="16"/>
          <w:szCs w:val="16"/>
        </w:rPr>
        <w:t xml:space="preserve"> </w:t>
      </w:r>
      <w:r w:rsidRPr="007F7794">
        <w:rPr>
          <w:rFonts w:ascii="Times New Roman" w:hAnsi="Times New Roman" w:cs="Times New Roman"/>
          <w:sz w:val="16"/>
          <w:szCs w:val="16"/>
        </w:rPr>
        <w:t xml:space="preserve"> </w:t>
      </w:r>
      <w:r w:rsidRPr="007F7794">
        <w:rPr>
          <w:rFonts w:ascii="Times New Roman" w:hAnsi="Times New Roman" w:cs="Times New Roman"/>
          <w:sz w:val="16"/>
          <w:szCs w:val="16"/>
        </w:rPr>
        <w:t>«данные изъяты»</w:t>
      </w:r>
      <w:r w:rsidRPr="007F7794" w:rsidR="0064019C">
        <w:rPr>
          <w:rFonts w:ascii="Times New Roman" w:hAnsi="Times New Roman" w:cs="Times New Roman"/>
          <w:sz w:val="16"/>
          <w:szCs w:val="16"/>
        </w:rPr>
        <w:t xml:space="preserve"> </w:t>
      </w:r>
      <w:r w:rsidRPr="007F7794">
        <w:rPr>
          <w:rFonts w:ascii="Times New Roman" w:hAnsi="Times New Roman" w:cs="Times New Roman"/>
          <w:sz w:val="16"/>
          <w:szCs w:val="16"/>
        </w:rPr>
        <w:t>и материалы по нему в</w:t>
      </w:r>
      <w:r w:rsidRPr="007F7794" w:rsidR="00486D02">
        <w:rPr>
          <w:rFonts w:ascii="Times New Roman" w:hAnsi="Times New Roman" w:cs="Times New Roman"/>
          <w:sz w:val="16"/>
          <w:szCs w:val="16"/>
        </w:rPr>
        <w:t xml:space="preserve"> отношении</w:t>
      </w:r>
      <w:r w:rsidRPr="007F7794" w:rsidR="003C1D40">
        <w:rPr>
          <w:rFonts w:ascii="Times New Roman" w:hAnsi="Times New Roman" w:cs="Times New Roman"/>
          <w:sz w:val="16"/>
          <w:szCs w:val="16"/>
        </w:rPr>
        <w:t xml:space="preserve"> </w:t>
      </w:r>
      <w:r w:rsidRPr="007F7794" w:rsidR="003C1D40">
        <w:rPr>
          <w:rFonts w:ascii="Times New Roman" w:hAnsi="Times New Roman" w:cs="Times New Roman"/>
          <w:sz w:val="16"/>
          <w:szCs w:val="16"/>
        </w:rPr>
        <w:t>Юкиной</w:t>
      </w:r>
      <w:r w:rsidRPr="007F7794" w:rsidR="003C1D40">
        <w:rPr>
          <w:rFonts w:ascii="Times New Roman" w:hAnsi="Times New Roman" w:cs="Times New Roman"/>
          <w:sz w:val="16"/>
          <w:szCs w:val="16"/>
        </w:rPr>
        <w:t xml:space="preserve"> С.А.</w:t>
      </w:r>
      <w:r w:rsidRPr="007F7794" w:rsidR="005227D3">
        <w:rPr>
          <w:rFonts w:ascii="Times New Roman" w:hAnsi="Times New Roman" w:cs="Times New Roman"/>
          <w:sz w:val="16"/>
          <w:szCs w:val="16"/>
        </w:rPr>
        <w:t xml:space="preserve"> </w:t>
      </w:r>
      <w:r w:rsidRPr="007F7794" w:rsidR="00CD63F0">
        <w:rPr>
          <w:rFonts w:ascii="Times New Roman" w:hAnsi="Times New Roman" w:cs="Times New Roman"/>
          <w:sz w:val="16"/>
          <w:szCs w:val="16"/>
        </w:rPr>
        <w:t>п</w:t>
      </w:r>
      <w:r w:rsidRPr="007F7794">
        <w:rPr>
          <w:rFonts w:ascii="Times New Roman" w:hAnsi="Times New Roman" w:cs="Times New Roman"/>
          <w:sz w:val="16"/>
          <w:szCs w:val="16"/>
        </w:rPr>
        <w:t>о ч.1 ст. 20.25 Кодекса Российской Федерации об административных правонарушениях</w:t>
      </w:r>
      <w:r w:rsidRPr="007F7794" w:rsidR="004C4D07">
        <w:rPr>
          <w:rFonts w:ascii="Times New Roman" w:hAnsi="Times New Roman" w:cs="Times New Roman"/>
          <w:sz w:val="16"/>
          <w:szCs w:val="16"/>
        </w:rPr>
        <w:t xml:space="preserve">, составленный главным налоговым инспектором отдела регистрации и учета налогоплательщиков №1 УФНС по Астраханской области. </w:t>
      </w:r>
    </w:p>
    <w:p w:rsidR="00511614" w:rsidRPr="007F7794" w:rsidP="00DD3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contextualSpacing/>
        <w:jc w:val="both"/>
        <w:rPr>
          <w:rFonts w:ascii="Times New Roman" w:eastAsia="Times New Roman" w:hAnsi="Times New Roman" w:cs="Times New Roman"/>
          <w:sz w:val="16"/>
          <w:szCs w:val="16"/>
        </w:rPr>
      </w:pPr>
      <w:r w:rsidRPr="007F7794">
        <w:rPr>
          <w:rFonts w:ascii="Times New Roman" w:eastAsia="Times New Roman" w:hAnsi="Times New Roman" w:cs="Times New Roman"/>
          <w:sz w:val="16"/>
          <w:szCs w:val="16"/>
        </w:rPr>
        <w:t>Суд, изучив протокол об административном правонарушении, предусмотренном ч. 1 ст. 20.25 Кодекса Российской Федерации об административных правонарушениях</w:t>
      </w:r>
      <w:r w:rsidRPr="007F7794" w:rsidR="00486D02">
        <w:rPr>
          <w:rFonts w:ascii="Times New Roman" w:eastAsia="Times New Roman" w:hAnsi="Times New Roman" w:cs="Times New Roman"/>
          <w:sz w:val="16"/>
          <w:szCs w:val="16"/>
        </w:rPr>
        <w:t xml:space="preserve"> в отношении</w:t>
      </w:r>
      <w:r w:rsidRPr="007F7794" w:rsidR="003C1D40">
        <w:rPr>
          <w:rFonts w:ascii="Times New Roman" w:eastAsia="Times New Roman" w:hAnsi="Times New Roman" w:cs="Times New Roman"/>
          <w:sz w:val="16"/>
          <w:szCs w:val="16"/>
        </w:rPr>
        <w:t xml:space="preserve"> </w:t>
      </w:r>
      <w:r w:rsidRPr="007F7794" w:rsidR="003C1D40">
        <w:rPr>
          <w:rFonts w:ascii="Times New Roman" w:hAnsi="Times New Roman" w:cs="Times New Roman"/>
          <w:sz w:val="16"/>
          <w:szCs w:val="16"/>
        </w:rPr>
        <w:t>Юкиной</w:t>
      </w:r>
      <w:r w:rsidRPr="007F7794" w:rsidR="003C1D40">
        <w:rPr>
          <w:rFonts w:ascii="Times New Roman" w:hAnsi="Times New Roman" w:cs="Times New Roman"/>
          <w:sz w:val="16"/>
          <w:szCs w:val="16"/>
        </w:rPr>
        <w:t xml:space="preserve"> С.А.</w:t>
      </w:r>
      <w:r w:rsidRPr="007F7794">
        <w:rPr>
          <w:rFonts w:ascii="Times New Roman" w:eastAsia="Times New Roman" w:hAnsi="Times New Roman" w:cs="Times New Roman"/>
          <w:sz w:val="16"/>
          <w:szCs w:val="16"/>
        </w:rPr>
        <w:t>, приходит к следующему.</w:t>
      </w:r>
    </w:p>
    <w:p w:rsidR="00CC2146" w:rsidRPr="007F7794" w:rsidP="00DD36A4">
      <w:pPr>
        <w:contextualSpacing/>
        <w:jc w:val="both"/>
        <w:rPr>
          <w:rFonts w:ascii="Times New Roman" w:eastAsia="Times New Roman" w:hAnsi="Times New Roman" w:cs="Times New Roman"/>
          <w:sz w:val="16"/>
          <w:szCs w:val="16"/>
        </w:rPr>
      </w:pPr>
      <w:r w:rsidRPr="007F7794">
        <w:rPr>
          <w:rFonts w:ascii="Times New Roman" w:hAnsi="Times New Roman" w:cs="Times New Roman"/>
          <w:sz w:val="16"/>
          <w:szCs w:val="16"/>
        </w:rPr>
        <w:t xml:space="preserve">             </w:t>
      </w:r>
      <w:r w:rsidRPr="007F7794" w:rsidR="005227D3">
        <w:rPr>
          <w:rFonts w:ascii="Times New Roman" w:hAnsi="Times New Roman" w:cs="Times New Roman"/>
          <w:sz w:val="16"/>
          <w:szCs w:val="16"/>
        </w:rPr>
        <w:t xml:space="preserve">Исходя из протокола об административном правонарушении </w:t>
      </w:r>
      <w:r w:rsidRPr="007F7794" w:rsidR="007F7794">
        <w:rPr>
          <w:rFonts w:ascii="Times New Roman" w:hAnsi="Times New Roman" w:cs="Times New Roman"/>
          <w:sz w:val="16"/>
          <w:szCs w:val="16"/>
        </w:rPr>
        <w:t>«данные изъяты»</w:t>
      </w:r>
      <w:r w:rsidRPr="007F7794" w:rsidR="005227D3">
        <w:rPr>
          <w:rFonts w:ascii="Times New Roman" w:hAnsi="Times New Roman" w:cs="Times New Roman"/>
          <w:sz w:val="16"/>
          <w:szCs w:val="16"/>
        </w:rPr>
        <w:t xml:space="preserve"> следует, что </w:t>
      </w:r>
      <w:r w:rsidRPr="007F7794" w:rsidR="007F7794">
        <w:rPr>
          <w:rFonts w:ascii="Times New Roman" w:hAnsi="Times New Roman" w:cs="Times New Roman"/>
          <w:sz w:val="16"/>
          <w:szCs w:val="16"/>
        </w:rPr>
        <w:t>«данные изъяты»</w:t>
      </w:r>
      <w:r w:rsidRPr="007F7794" w:rsidR="00917028">
        <w:rPr>
          <w:rFonts w:ascii="Times New Roman" w:eastAsia="Times New Roman" w:hAnsi="Times New Roman" w:cs="Times New Roman"/>
          <w:color w:val="000000"/>
          <w:sz w:val="16"/>
          <w:szCs w:val="16"/>
        </w:rPr>
        <w:t xml:space="preserve"> по адресу: </w:t>
      </w:r>
      <w:r w:rsidRPr="007F7794" w:rsidR="007F7794">
        <w:rPr>
          <w:rFonts w:ascii="Times New Roman" w:hAnsi="Times New Roman" w:cs="Times New Roman"/>
          <w:sz w:val="16"/>
          <w:szCs w:val="16"/>
        </w:rPr>
        <w:t>«данные изъяты»</w:t>
      </w:r>
      <w:r w:rsidRPr="007F7794" w:rsidR="003C1D40">
        <w:rPr>
          <w:rFonts w:ascii="Times New Roman" w:hAnsi="Times New Roman" w:cs="Times New Roman"/>
          <w:sz w:val="16"/>
          <w:szCs w:val="16"/>
        </w:rPr>
        <w:t xml:space="preserve"> </w:t>
      </w:r>
      <w:r w:rsidRPr="007F7794" w:rsidR="003C1D40">
        <w:rPr>
          <w:rFonts w:ascii="Times New Roman" w:hAnsi="Times New Roman" w:cs="Times New Roman"/>
          <w:sz w:val="16"/>
          <w:szCs w:val="16"/>
        </w:rPr>
        <w:t>Юкина</w:t>
      </w:r>
      <w:r w:rsidRPr="007F7794" w:rsidR="003C1D40">
        <w:rPr>
          <w:rFonts w:ascii="Times New Roman" w:hAnsi="Times New Roman" w:cs="Times New Roman"/>
          <w:sz w:val="16"/>
          <w:szCs w:val="16"/>
        </w:rPr>
        <w:t xml:space="preserve"> С.А.</w:t>
      </w:r>
      <w:r w:rsidRPr="007F7794">
        <w:rPr>
          <w:rFonts w:ascii="Times New Roman" w:eastAsia="Times New Roman" w:hAnsi="Times New Roman" w:cs="Times New Roman"/>
          <w:color w:val="000000"/>
          <w:sz w:val="16"/>
          <w:szCs w:val="16"/>
        </w:rPr>
        <w:t xml:space="preserve"> </w:t>
      </w:r>
      <w:r w:rsidRPr="007F7794">
        <w:rPr>
          <w:rFonts w:ascii="Times New Roman" w:eastAsia="Times New Roman" w:hAnsi="Times New Roman" w:cs="Times New Roman"/>
          <w:color w:val="000000"/>
          <w:sz w:val="16"/>
          <w:szCs w:val="16"/>
        </w:rPr>
        <w:t>совершил</w:t>
      </w:r>
      <w:r w:rsidRPr="007F7794" w:rsidR="003C1D40">
        <w:rPr>
          <w:rFonts w:ascii="Times New Roman" w:eastAsia="Times New Roman" w:hAnsi="Times New Roman" w:cs="Times New Roman"/>
          <w:color w:val="000000"/>
          <w:sz w:val="16"/>
          <w:szCs w:val="16"/>
        </w:rPr>
        <w:t>а</w:t>
      </w:r>
      <w:r w:rsidRPr="007F7794">
        <w:rPr>
          <w:rFonts w:ascii="Times New Roman" w:eastAsia="Times New Roman" w:hAnsi="Times New Roman" w:cs="Times New Roman"/>
          <w:color w:val="000000"/>
          <w:sz w:val="16"/>
          <w:szCs w:val="16"/>
        </w:rPr>
        <w:t xml:space="preserve"> административное правонарушение по ч. 1 ст.20.25</w:t>
      </w:r>
      <w:r w:rsidRPr="007F7794">
        <w:rPr>
          <w:rFonts w:ascii="Times New Roman" w:eastAsia="Times New Roman" w:hAnsi="Times New Roman" w:cs="Times New Roman"/>
          <w:color w:val="000000"/>
          <w:sz w:val="16"/>
          <w:szCs w:val="16"/>
        </w:rPr>
        <w:t xml:space="preserve"> </w:t>
      </w:r>
      <w:r w:rsidRPr="007F7794">
        <w:rPr>
          <w:rFonts w:ascii="Times New Roman" w:eastAsia="Times New Roman" w:hAnsi="Times New Roman" w:cs="Times New Roman"/>
          <w:color w:val="000000"/>
          <w:sz w:val="16"/>
          <w:szCs w:val="16"/>
        </w:rPr>
        <w:t>КоАП РФ - неуплата административного штрафа в срок, предусмотренный Кодексом об административных правонарушениях, в форме бездействия.</w:t>
      </w:r>
    </w:p>
    <w:p w:rsidR="007350CB" w:rsidRPr="007F7794" w:rsidP="00DD36A4">
      <w:pPr>
        <w:ind w:firstLine="851"/>
        <w:contextualSpacing/>
        <w:jc w:val="both"/>
        <w:rPr>
          <w:rFonts w:ascii="Times New Roman" w:eastAsia="Times New Roman" w:hAnsi="Times New Roman" w:cs="Times New Roman"/>
          <w:color w:val="000000"/>
          <w:sz w:val="16"/>
          <w:szCs w:val="16"/>
        </w:rPr>
      </w:pPr>
      <w:r w:rsidRPr="007F7794">
        <w:rPr>
          <w:rFonts w:ascii="Times New Roman" w:eastAsia="Times New Roman" w:hAnsi="Times New Roman" w:cs="Times New Roman"/>
          <w:color w:val="000000"/>
          <w:sz w:val="16"/>
          <w:szCs w:val="16"/>
        </w:rPr>
        <w:t xml:space="preserve">Так, </w:t>
      </w:r>
      <w:r w:rsidRPr="007F7794" w:rsidR="007F7794">
        <w:rPr>
          <w:rFonts w:ascii="Times New Roman" w:hAnsi="Times New Roman" w:cs="Times New Roman"/>
          <w:sz w:val="16"/>
          <w:szCs w:val="16"/>
        </w:rPr>
        <w:t>«данные изъяты»</w:t>
      </w:r>
      <w:r w:rsidRPr="007F7794" w:rsidR="00CC4107">
        <w:rPr>
          <w:rFonts w:ascii="Times New Roman" w:eastAsia="Times New Roman" w:hAnsi="Times New Roman" w:cs="Times New Roman"/>
          <w:color w:val="000000"/>
          <w:sz w:val="16"/>
          <w:szCs w:val="16"/>
        </w:rPr>
        <w:t xml:space="preserve"> </w:t>
      </w:r>
      <w:r w:rsidRPr="007F7794" w:rsidR="00B6560E">
        <w:rPr>
          <w:rFonts w:ascii="Times New Roman" w:eastAsia="Times New Roman" w:hAnsi="Times New Roman" w:cs="Times New Roman"/>
          <w:color w:val="000000"/>
          <w:sz w:val="16"/>
          <w:szCs w:val="16"/>
        </w:rPr>
        <w:t>и</w:t>
      </w:r>
      <w:r w:rsidRPr="007F7794" w:rsidR="00CC4107">
        <w:rPr>
          <w:rFonts w:ascii="Times New Roman" w:eastAsia="Times New Roman" w:hAnsi="Times New Roman" w:cs="Times New Roman"/>
          <w:color w:val="000000"/>
          <w:sz w:val="16"/>
          <w:szCs w:val="16"/>
        </w:rPr>
        <w:t>.о</w:t>
      </w:r>
      <w:r w:rsidRPr="007F7794" w:rsidR="00CC4107">
        <w:rPr>
          <w:rFonts w:ascii="Times New Roman" w:eastAsia="Times New Roman" w:hAnsi="Times New Roman" w:cs="Times New Roman"/>
          <w:color w:val="000000"/>
          <w:sz w:val="16"/>
          <w:szCs w:val="16"/>
        </w:rPr>
        <w:t xml:space="preserve"> руководителя УФНС России по Астраханской области </w:t>
      </w:r>
      <w:r w:rsidRPr="007F7794" w:rsidR="007F7794">
        <w:rPr>
          <w:rFonts w:ascii="Times New Roman" w:hAnsi="Times New Roman" w:cs="Times New Roman"/>
          <w:sz w:val="16"/>
          <w:szCs w:val="16"/>
        </w:rPr>
        <w:t>«данные изъяты»</w:t>
      </w:r>
      <w:r w:rsidRPr="007F7794" w:rsidR="00CC4107">
        <w:rPr>
          <w:rFonts w:ascii="Times New Roman" w:eastAsia="Times New Roman" w:hAnsi="Times New Roman" w:cs="Times New Roman"/>
          <w:color w:val="000000"/>
          <w:sz w:val="16"/>
          <w:szCs w:val="16"/>
        </w:rPr>
        <w:t xml:space="preserve"> вынесено постановление </w:t>
      </w:r>
      <w:r w:rsidRPr="007F7794" w:rsidR="007F7794">
        <w:rPr>
          <w:rFonts w:ascii="Times New Roman" w:hAnsi="Times New Roman" w:cs="Times New Roman"/>
          <w:sz w:val="16"/>
          <w:szCs w:val="16"/>
        </w:rPr>
        <w:t>«данные изъяты»</w:t>
      </w:r>
      <w:r w:rsidRPr="007F7794" w:rsidR="00CC4107">
        <w:rPr>
          <w:rFonts w:ascii="Times New Roman" w:eastAsia="Times New Roman" w:hAnsi="Times New Roman" w:cs="Times New Roman"/>
          <w:color w:val="000000"/>
          <w:sz w:val="16"/>
          <w:szCs w:val="16"/>
        </w:rPr>
        <w:t xml:space="preserve"> о назначении административного наказания за непредставление сведений в орган, осуществляющий государственную ре</w:t>
      </w:r>
      <w:r w:rsidRPr="007F7794" w:rsidR="00CC4107">
        <w:rPr>
          <w:rFonts w:ascii="Times New Roman" w:eastAsia="Times New Roman" w:hAnsi="Times New Roman" w:cs="Times New Roman"/>
          <w:color w:val="000000"/>
          <w:sz w:val="16"/>
          <w:szCs w:val="16"/>
        </w:rPr>
        <w:softHyphen/>
        <w:t xml:space="preserve">гистрацию юридических лиц и индивидуальных предпринимателей, </w:t>
      </w:r>
      <w:r w:rsidRPr="007F7794" w:rsidR="00B6560E">
        <w:rPr>
          <w:rFonts w:ascii="Times New Roman" w:eastAsia="Times New Roman" w:hAnsi="Times New Roman" w:cs="Times New Roman"/>
          <w:color w:val="000000"/>
          <w:sz w:val="16"/>
          <w:szCs w:val="16"/>
        </w:rPr>
        <w:t xml:space="preserve"> по </w:t>
      </w:r>
      <w:r w:rsidRPr="007F7794" w:rsidR="00CC4107">
        <w:rPr>
          <w:rFonts w:ascii="Times New Roman" w:eastAsia="Times New Roman" w:hAnsi="Times New Roman" w:cs="Times New Roman"/>
          <w:color w:val="000000"/>
          <w:sz w:val="16"/>
          <w:szCs w:val="16"/>
        </w:rPr>
        <w:t xml:space="preserve"> ч.4 ст. 14.25 КоАП РФ</w:t>
      </w:r>
      <w:r w:rsidRPr="007F7794" w:rsidR="00B6560E">
        <w:rPr>
          <w:rFonts w:ascii="Times New Roman" w:eastAsia="Times New Roman" w:hAnsi="Times New Roman" w:cs="Times New Roman"/>
          <w:color w:val="000000"/>
          <w:sz w:val="16"/>
          <w:szCs w:val="16"/>
        </w:rPr>
        <w:t xml:space="preserve"> </w:t>
      </w:r>
      <w:r w:rsidRPr="007F7794" w:rsidR="00CC4107">
        <w:rPr>
          <w:rFonts w:ascii="Times New Roman" w:eastAsia="Times New Roman" w:hAnsi="Times New Roman" w:cs="Times New Roman"/>
          <w:color w:val="000000"/>
          <w:sz w:val="16"/>
          <w:szCs w:val="16"/>
        </w:rPr>
        <w:t>в отношении ЮКИНОЙ С</w:t>
      </w:r>
      <w:r w:rsidRPr="007F7794" w:rsidR="00B6560E">
        <w:rPr>
          <w:rFonts w:ascii="Times New Roman" w:eastAsia="Times New Roman" w:hAnsi="Times New Roman" w:cs="Times New Roman"/>
          <w:color w:val="000000"/>
          <w:sz w:val="16"/>
          <w:szCs w:val="16"/>
        </w:rPr>
        <w:t>.</w:t>
      </w:r>
      <w:r w:rsidRPr="007F7794" w:rsidR="00CC4107">
        <w:rPr>
          <w:rFonts w:ascii="Times New Roman" w:eastAsia="Times New Roman" w:hAnsi="Times New Roman" w:cs="Times New Roman"/>
          <w:color w:val="000000"/>
          <w:sz w:val="16"/>
          <w:szCs w:val="16"/>
        </w:rPr>
        <w:t xml:space="preserve"> А</w:t>
      </w:r>
      <w:r w:rsidRPr="007F7794" w:rsidR="00B6560E">
        <w:rPr>
          <w:rFonts w:ascii="Times New Roman" w:eastAsia="Times New Roman" w:hAnsi="Times New Roman" w:cs="Times New Roman"/>
          <w:color w:val="000000"/>
          <w:sz w:val="16"/>
          <w:szCs w:val="16"/>
        </w:rPr>
        <w:t>.</w:t>
      </w:r>
      <w:r w:rsidRPr="007F7794" w:rsidR="00CC4107">
        <w:rPr>
          <w:rFonts w:ascii="Times New Roman" w:eastAsia="Times New Roman" w:hAnsi="Times New Roman" w:cs="Times New Roman"/>
          <w:color w:val="000000"/>
          <w:sz w:val="16"/>
          <w:szCs w:val="16"/>
        </w:rPr>
        <w:t xml:space="preserve"> в виде штрафа в размере 5000 рублей.</w:t>
      </w:r>
      <w:r w:rsidRPr="007F7794">
        <w:rPr>
          <w:rFonts w:ascii="Times New Roman" w:eastAsia="Times New Roman" w:hAnsi="Times New Roman" w:cs="Times New Roman"/>
          <w:color w:val="000000"/>
          <w:sz w:val="16"/>
          <w:szCs w:val="16"/>
        </w:rPr>
        <w:t xml:space="preserve"> </w:t>
      </w:r>
    </w:p>
    <w:p w:rsidR="00CC2146" w:rsidRPr="007F7794" w:rsidP="00DD36A4">
      <w:pPr>
        <w:ind w:firstLine="851"/>
        <w:contextualSpacing/>
        <w:jc w:val="both"/>
        <w:rPr>
          <w:rFonts w:ascii="Times New Roman" w:eastAsia="Times New Roman" w:hAnsi="Times New Roman" w:cs="Times New Roman"/>
          <w:sz w:val="16"/>
          <w:szCs w:val="16"/>
        </w:rPr>
      </w:pPr>
      <w:r w:rsidRPr="007F7794">
        <w:rPr>
          <w:rFonts w:ascii="Times New Roman" w:eastAsia="Times New Roman" w:hAnsi="Times New Roman" w:cs="Times New Roman"/>
          <w:color w:val="000000"/>
          <w:sz w:val="16"/>
          <w:szCs w:val="16"/>
        </w:rPr>
        <w:t>Указанное постановл</w:t>
      </w:r>
      <w:r w:rsidRPr="007F7794" w:rsidR="00BB405F">
        <w:rPr>
          <w:rFonts w:ascii="Times New Roman" w:eastAsia="Times New Roman" w:hAnsi="Times New Roman" w:cs="Times New Roman"/>
          <w:color w:val="000000"/>
          <w:sz w:val="16"/>
          <w:szCs w:val="16"/>
        </w:rPr>
        <w:t xml:space="preserve">ение вступило в законную силу </w:t>
      </w:r>
      <w:r w:rsidRPr="007F7794" w:rsidR="007F7794">
        <w:rPr>
          <w:rFonts w:ascii="Times New Roman" w:hAnsi="Times New Roman" w:cs="Times New Roman"/>
          <w:sz w:val="16"/>
          <w:szCs w:val="16"/>
        </w:rPr>
        <w:t>«данные изъяты»</w:t>
      </w:r>
      <w:r w:rsidRPr="007F7794">
        <w:rPr>
          <w:rFonts w:ascii="Times New Roman" w:eastAsia="Times New Roman" w:hAnsi="Times New Roman" w:cs="Times New Roman"/>
          <w:color w:val="000000"/>
          <w:sz w:val="16"/>
          <w:szCs w:val="16"/>
        </w:rPr>
        <w:t>.</w:t>
      </w:r>
      <w:r w:rsidRPr="007F7794" w:rsidR="00A0711D">
        <w:rPr>
          <w:rFonts w:ascii="Times New Roman" w:eastAsia="Times New Roman" w:hAnsi="Times New Roman" w:cs="Times New Roman"/>
          <w:sz w:val="16"/>
          <w:szCs w:val="16"/>
        </w:rPr>
        <w:t xml:space="preserve"> </w:t>
      </w:r>
      <w:r w:rsidRPr="007F7794" w:rsidR="00AB2FD0">
        <w:rPr>
          <w:rFonts w:ascii="Times New Roman" w:eastAsia="Times New Roman" w:hAnsi="Times New Roman" w:cs="Times New Roman"/>
          <w:color w:val="000000"/>
          <w:sz w:val="16"/>
          <w:szCs w:val="16"/>
        </w:rPr>
        <w:t>Штраф не оплачен.</w:t>
      </w:r>
    </w:p>
    <w:p w:rsidR="000C172C" w:rsidRPr="007F7794" w:rsidP="00DD36A4">
      <w:pPr>
        <w:autoSpaceDE w:val="0"/>
        <w:autoSpaceDN w:val="0"/>
        <w:adjustRightInd w:val="0"/>
        <w:spacing w:after="0"/>
        <w:ind w:firstLine="709"/>
        <w:contextualSpacing/>
        <w:jc w:val="both"/>
        <w:rPr>
          <w:rFonts w:ascii="Times New Roman" w:hAnsi="Times New Roman" w:eastAsiaTheme="minorHAnsi" w:cs="Times New Roman"/>
          <w:sz w:val="16"/>
          <w:szCs w:val="16"/>
          <w:lang w:eastAsia="en-US"/>
        </w:rPr>
      </w:pPr>
      <w:r w:rsidRPr="007F7794">
        <w:rPr>
          <w:rFonts w:ascii="Times New Roman" w:hAnsi="Times New Roman" w:eastAsiaTheme="minorHAnsi" w:cs="Times New Roman"/>
          <w:sz w:val="16"/>
          <w:szCs w:val="16"/>
          <w:lang w:eastAsia="en-US"/>
        </w:rPr>
        <w:t>С</w:t>
      </w:r>
      <w:r w:rsidRPr="007F7794">
        <w:rPr>
          <w:rFonts w:ascii="Times New Roman" w:hAnsi="Times New Roman" w:eastAsiaTheme="minorHAnsi" w:cs="Times New Roman"/>
          <w:sz w:val="16"/>
          <w:szCs w:val="16"/>
          <w:lang w:eastAsia="en-US"/>
        </w:rPr>
        <w:t xml:space="preserve">огласно положениям </w:t>
      </w:r>
      <w:hyperlink r:id="rId4" w:history="1">
        <w:r w:rsidRPr="007F7794">
          <w:rPr>
            <w:rFonts w:ascii="Times New Roman" w:hAnsi="Times New Roman" w:eastAsiaTheme="minorHAnsi" w:cs="Times New Roman"/>
            <w:color w:val="0000FF"/>
            <w:sz w:val="16"/>
            <w:szCs w:val="16"/>
            <w:lang w:eastAsia="en-US"/>
          </w:rPr>
          <w:t>статей 30.3</w:t>
        </w:r>
      </w:hyperlink>
      <w:r w:rsidRPr="007F7794">
        <w:rPr>
          <w:rFonts w:ascii="Times New Roman" w:hAnsi="Times New Roman" w:eastAsiaTheme="minorHAnsi" w:cs="Times New Roman"/>
          <w:sz w:val="16"/>
          <w:szCs w:val="16"/>
          <w:lang w:eastAsia="en-US"/>
        </w:rPr>
        <w:t xml:space="preserve"> и </w:t>
      </w:r>
      <w:hyperlink r:id="rId5" w:history="1">
        <w:r w:rsidRPr="007F7794">
          <w:rPr>
            <w:rFonts w:ascii="Times New Roman" w:hAnsi="Times New Roman" w:eastAsiaTheme="minorHAnsi" w:cs="Times New Roman"/>
            <w:color w:val="0000FF"/>
            <w:sz w:val="16"/>
            <w:szCs w:val="16"/>
            <w:lang w:eastAsia="en-US"/>
          </w:rPr>
          <w:t>31.1</w:t>
        </w:r>
      </w:hyperlink>
      <w:r w:rsidRPr="007F7794">
        <w:rPr>
          <w:rFonts w:ascii="Times New Roman" w:hAnsi="Times New Roman" w:eastAsiaTheme="minorHAnsi" w:cs="Times New Roman"/>
          <w:sz w:val="16"/>
          <w:szCs w:val="16"/>
          <w:lang w:eastAsia="en-US"/>
        </w:rPr>
        <w:t xml:space="preserve"> КоАП РФ постановление по делу об административном правонарушении вступает в законную силу по истечении десяти суток, если оно не было обжаловано либо опротестовано.</w:t>
      </w:r>
    </w:p>
    <w:p w:rsidR="003A1CF9" w:rsidRPr="007F7794" w:rsidP="00DD36A4">
      <w:pPr>
        <w:spacing w:after="0"/>
        <w:ind w:firstLine="567"/>
        <w:jc w:val="both"/>
        <w:rPr>
          <w:rFonts w:ascii="Times New Roman" w:hAnsi="Times New Roman" w:cs="Times New Roman"/>
          <w:sz w:val="16"/>
          <w:szCs w:val="16"/>
        </w:rPr>
      </w:pPr>
      <w:r w:rsidRPr="007F7794">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D02039" w:rsidRPr="007F7794" w:rsidP="00DD36A4">
      <w:pPr>
        <w:spacing w:after="0"/>
        <w:ind w:firstLine="567"/>
        <w:jc w:val="both"/>
        <w:rPr>
          <w:rFonts w:ascii="Times New Roman" w:hAnsi="Times New Roman" w:cs="Times New Roman"/>
          <w:sz w:val="16"/>
          <w:szCs w:val="16"/>
        </w:rPr>
      </w:pPr>
      <w:r w:rsidRPr="007F7794">
        <w:rPr>
          <w:rFonts w:ascii="Times New Roman" w:hAnsi="Times New Roman" w:cs="Times New Roman"/>
          <w:sz w:val="16"/>
          <w:szCs w:val="16"/>
        </w:rPr>
        <w:t xml:space="preserve">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w:t>
      </w:r>
    </w:p>
    <w:p w:rsidR="003A1CF9" w:rsidRPr="007F7794" w:rsidP="00DD36A4">
      <w:pPr>
        <w:spacing w:after="0"/>
        <w:ind w:firstLine="567"/>
        <w:jc w:val="both"/>
        <w:rPr>
          <w:rFonts w:ascii="Times New Roman" w:hAnsi="Times New Roman" w:cs="Times New Roman"/>
          <w:sz w:val="16"/>
          <w:szCs w:val="16"/>
        </w:rPr>
      </w:pPr>
      <w:r w:rsidRPr="007F7794">
        <w:rPr>
          <w:rFonts w:ascii="Times New Roman" w:hAnsi="Times New Roman" w:cs="Times New Roman"/>
          <w:sz w:val="16"/>
          <w:szCs w:val="16"/>
        </w:rPr>
        <w:t xml:space="preserve">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5227D3" w:rsidRPr="007F7794" w:rsidP="00DD36A4">
      <w:pPr>
        <w:ind w:firstLine="540"/>
        <w:contextualSpacing/>
        <w:jc w:val="both"/>
        <w:rPr>
          <w:rFonts w:ascii="Times New Roman" w:hAnsi="Times New Roman" w:cs="Times New Roman"/>
          <w:sz w:val="16"/>
          <w:szCs w:val="16"/>
        </w:rPr>
      </w:pPr>
      <w:r w:rsidRPr="007F7794">
        <w:rPr>
          <w:rFonts w:ascii="Times New Roman" w:eastAsia="Times New Roman" w:hAnsi="Times New Roman" w:cs="Times New Roman"/>
          <w:sz w:val="16"/>
          <w:szCs w:val="16"/>
        </w:rPr>
        <w:t xml:space="preserve">В связи с изложенным, назначенный административный штраф должен был быть уплачен  </w:t>
      </w:r>
      <w:r w:rsidRPr="007F7794" w:rsidR="00F174AC">
        <w:rPr>
          <w:rFonts w:ascii="Times New Roman" w:hAnsi="Times New Roman" w:cs="Times New Roman"/>
          <w:sz w:val="16"/>
          <w:szCs w:val="16"/>
        </w:rPr>
        <w:t xml:space="preserve">до </w:t>
      </w:r>
      <w:r w:rsidRPr="007F7794" w:rsidR="007F7794">
        <w:rPr>
          <w:rFonts w:ascii="Times New Roman" w:hAnsi="Times New Roman" w:cs="Times New Roman"/>
          <w:sz w:val="16"/>
          <w:szCs w:val="16"/>
        </w:rPr>
        <w:t>«данные изъяты»</w:t>
      </w:r>
      <w:r w:rsidRPr="007F7794">
        <w:rPr>
          <w:rFonts w:ascii="Times New Roman" w:hAnsi="Times New Roman" w:cs="Times New Roman"/>
          <w:sz w:val="16"/>
          <w:szCs w:val="16"/>
        </w:rPr>
        <w:t>.</w:t>
      </w:r>
    </w:p>
    <w:p w:rsidR="003A1CF9" w:rsidRPr="007F7794" w:rsidP="00DD36A4">
      <w:pPr>
        <w:ind w:firstLine="540"/>
        <w:contextualSpacing/>
        <w:jc w:val="both"/>
        <w:rPr>
          <w:rFonts w:ascii="Times New Roman" w:eastAsia="Times New Roman" w:hAnsi="Times New Roman" w:cs="Times New Roman"/>
          <w:sz w:val="16"/>
          <w:szCs w:val="16"/>
        </w:rPr>
      </w:pPr>
      <w:r w:rsidRPr="007F7794">
        <w:rPr>
          <w:rFonts w:ascii="Times New Roman" w:hAnsi="Times New Roman" w:cs="Times New Roman"/>
          <w:sz w:val="16"/>
          <w:szCs w:val="16"/>
        </w:rPr>
        <w:t>Днем совер</w:t>
      </w:r>
      <w:r w:rsidRPr="007F7794" w:rsidR="00EB323D">
        <w:rPr>
          <w:rFonts w:ascii="Times New Roman" w:hAnsi="Times New Roman" w:cs="Times New Roman"/>
          <w:sz w:val="16"/>
          <w:szCs w:val="16"/>
        </w:rPr>
        <w:t>шения правонарушения являе</w:t>
      </w:r>
      <w:r w:rsidRPr="007F7794" w:rsidR="00F174AC">
        <w:rPr>
          <w:rFonts w:ascii="Times New Roman" w:hAnsi="Times New Roman" w:cs="Times New Roman"/>
          <w:sz w:val="16"/>
          <w:szCs w:val="16"/>
        </w:rPr>
        <w:t xml:space="preserve">тся </w:t>
      </w:r>
      <w:r w:rsidRPr="007F7794" w:rsidR="007F7794">
        <w:rPr>
          <w:rFonts w:ascii="Times New Roman" w:hAnsi="Times New Roman" w:cs="Times New Roman"/>
          <w:sz w:val="16"/>
          <w:szCs w:val="16"/>
        </w:rPr>
        <w:t>«данные изъяты»</w:t>
      </w:r>
      <w:r w:rsidRPr="007F7794">
        <w:rPr>
          <w:rFonts w:ascii="Times New Roman" w:hAnsi="Times New Roman" w:cs="Times New Roman"/>
          <w:sz w:val="16"/>
          <w:szCs w:val="16"/>
        </w:rPr>
        <w:t>.</w:t>
      </w:r>
    </w:p>
    <w:p w:rsidR="00CD774B" w:rsidRPr="007F7794" w:rsidP="00DD36A4">
      <w:pPr>
        <w:spacing w:after="0"/>
        <w:ind w:firstLine="540"/>
        <w:contextualSpacing/>
        <w:jc w:val="both"/>
        <w:rPr>
          <w:rFonts w:ascii="Times New Roman" w:hAnsi="Times New Roman" w:cs="Times New Roman"/>
          <w:color w:val="000000"/>
          <w:sz w:val="16"/>
          <w:szCs w:val="16"/>
          <w:shd w:val="clear" w:color="auto" w:fill="FFFFFF"/>
        </w:rPr>
      </w:pPr>
      <w:r w:rsidRPr="007F7794">
        <w:rPr>
          <w:rFonts w:ascii="Times New Roman" w:eastAsia="Times New Roman" w:hAnsi="Times New Roman" w:cs="Times New Roman"/>
          <w:sz w:val="16"/>
          <w:szCs w:val="16"/>
        </w:rPr>
        <w:t xml:space="preserve">В соответствии со ст. 29.1 КоАП РФ, судьей при подготовке к рассмотрению дела об административном правонарушении одним из вопросов, требующих обязательного выяснения, является установление обстоятельств, исключающих производство по делу, срок давности привлечения к административной ответственности за правонарушение, предусмотренное ч. </w:t>
      </w:r>
      <w:r w:rsidRPr="007F7794" w:rsidR="003A1CF9">
        <w:rPr>
          <w:rFonts w:ascii="Times New Roman" w:eastAsia="Times New Roman" w:hAnsi="Times New Roman" w:cs="Times New Roman"/>
          <w:sz w:val="16"/>
          <w:szCs w:val="16"/>
        </w:rPr>
        <w:t>1</w:t>
      </w:r>
      <w:r w:rsidRPr="007F7794">
        <w:rPr>
          <w:rFonts w:ascii="Times New Roman" w:eastAsia="Times New Roman" w:hAnsi="Times New Roman" w:cs="Times New Roman"/>
          <w:sz w:val="16"/>
          <w:szCs w:val="16"/>
        </w:rPr>
        <w:t xml:space="preserve"> </w:t>
      </w:r>
      <w:r w:rsidRPr="007F7794" w:rsidR="003A1CF9">
        <w:rPr>
          <w:rFonts w:ascii="Times New Roman" w:eastAsia="Times New Roman" w:hAnsi="Times New Roman" w:cs="Times New Roman"/>
          <w:sz w:val="16"/>
          <w:szCs w:val="16"/>
        </w:rPr>
        <w:t>ст. 20.25</w:t>
      </w:r>
      <w:r w:rsidRPr="007F7794">
        <w:rPr>
          <w:rFonts w:ascii="Times New Roman" w:eastAsia="Times New Roman" w:hAnsi="Times New Roman" w:cs="Times New Roman"/>
          <w:sz w:val="16"/>
          <w:szCs w:val="16"/>
        </w:rPr>
        <w:t xml:space="preserve"> КоАП РФ, составляет три месяца.</w:t>
      </w:r>
      <w:r w:rsidRPr="007F7794">
        <w:rPr>
          <w:rFonts w:ascii="Times New Roman" w:hAnsi="Times New Roman" w:cs="Times New Roman"/>
          <w:color w:val="000000"/>
          <w:sz w:val="16"/>
          <w:szCs w:val="16"/>
          <w:shd w:val="clear" w:color="auto" w:fill="FFFFFF"/>
        </w:rPr>
        <w:t xml:space="preserve">  </w:t>
      </w:r>
    </w:p>
    <w:p w:rsidR="005227D3" w:rsidRPr="007F7794" w:rsidP="00DD36A4">
      <w:pPr>
        <w:spacing w:after="0"/>
        <w:ind w:firstLine="540"/>
        <w:contextualSpacing/>
        <w:jc w:val="both"/>
        <w:rPr>
          <w:rFonts w:ascii="Times New Roman" w:eastAsia="Times New Roman" w:hAnsi="Times New Roman" w:cs="Times New Roman"/>
          <w:sz w:val="16"/>
          <w:szCs w:val="16"/>
        </w:rPr>
      </w:pPr>
      <w:r w:rsidRPr="007F7794">
        <w:rPr>
          <w:rFonts w:ascii="Times New Roman" w:eastAsia="Times New Roman" w:hAnsi="Times New Roman" w:cs="Times New Roman"/>
          <w:sz w:val="16"/>
          <w:szCs w:val="16"/>
        </w:rPr>
        <w:t>Согласно ч. 1 ст. 4.5 КоАП РФ</w:t>
      </w:r>
      <w:r w:rsidRPr="007F7794">
        <w:rPr>
          <w:rFonts w:ascii="Times New Roman" w:hAnsi="Times New Roman" w:cs="Times New Roman"/>
          <w:color w:val="000000"/>
          <w:sz w:val="16"/>
          <w:szCs w:val="16"/>
          <w:shd w:val="clear" w:color="auto" w:fill="FFFFFF"/>
        </w:rPr>
        <w:t xml:space="preserve">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w:t>
      </w:r>
    </w:p>
    <w:p w:rsidR="005227D3" w:rsidRPr="007F7794" w:rsidP="00DD36A4">
      <w:pPr>
        <w:spacing w:after="0"/>
        <w:ind w:firstLine="540"/>
        <w:contextualSpacing/>
        <w:jc w:val="both"/>
        <w:rPr>
          <w:rFonts w:ascii="Times New Roman" w:eastAsia="Times New Roman" w:hAnsi="Times New Roman" w:cs="Times New Roman"/>
          <w:sz w:val="16"/>
          <w:szCs w:val="16"/>
        </w:rPr>
      </w:pPr>
      <w:r w:rsidRPr="007F7794">
        <w:rPr>
          <w:rFonts w:ascii="Times New Roman" w:eastAsia="Times New Roman" w:hAnsi="Times New Roman" w:cs="Times New Roman"/>
          <w:sz w:val="16"/>
          <w:szCs w:val="16"/>
        </w:rPr>
        <w:t xml:space="preserve">По настоящему материалу трехмесячный срок давности привлечения к административной ответственности по ч. </w:t>
      </w:r>
      <w:r w:rsidRPr="007F7794" w:rsidR="003A1CF9">
        <w:rPr>
          <w:rFonts w:ascii="Times New Roman" w:eastAsia="Times New Roman" w:hAnsi="Times New Roman" w:cs="Times New Roman"/>
          <w:sz w:val="16"/>
          <w:szCs w:val="16"/>
        </w:rPr>
        <w:t>1</w:t>
      </w:r>
      <w:r w:rsidRPr="007F7794">
        <w:rPr>
          <w:rFonts w:ascii="Times New Roman" w:eastAsia="Times New Roman" w:hAnsi="Times New Roman" w:cs="Times New Roman"/>
          <w:sz w:val="16"/>
          <w:szCs w:val="16"/>
        </w:rPr>
        <w:t xml:space="preserve"> ст. </w:t>
      </w:r>
      <w:r w:rsidRPr="007F7794" w:rsidR="003A1CF9">
        <w:rPr>
          <w:rFonts w:ascii="Times New Roman" w:eastAsia="Times New Roman" w:hAnsi="Times New Roman" w:cs="Times New Roman"/>
          <w:sz w:val="16"/>
          <w:szCs w:val="16"/>
        </w:rPr>
        <w:t>20.</w:t>
      </w:r>
      <w:r w:rsidRPr="007F7794">
        <w:rPr>
          <w:rFonts w:ascii="Times New Roman" w:eastAsia="Times New Roman" w:hAnsi="Times New Roman" w:cs="Times New Roman"/>
          <w:sz w:val="16"/>
          <w:szCs w:val="16"/>
        </w:rPr>
        <w:t>2</w:t>
      </w:r>
      <w:r w:rsidRPr="007F7794" w:rsidR="003A1CF9">
        <w:rPr>
          <w:rFonts w:ascii="Times New Roman" w:eastAsia="Times New Roman" w:hAnsi="Times New Roman" w:cs="Times New Roman"/>
          <w:sz w:val="16"/>
          <w:szCs w:val="16"/>
        </w:rPr>
        <w:t>5</w:t>
      </w:r>
      <w:r w:rsidRPr="007F7794">
        <w:rPr>
          <w:rFonts w:ascii="Times New Roman" w:eastAsia="Times New Roman" w:hAnsi="Times New Roman" w:cs="Times New Roman"/>
          <w:sz w:val="16"/>
          <w:szCs w:val="16"/>
        </w:rPr>
        <w:t xml:space="preserve"> КоАП РФ начал исчисляться с </w:t>
      </w:r>
      <w:r w:rsidRPr="007F7794" w:rsidR="007F7794">
        <w:rPr>
          <w:rFonts w:ascii="Times New Roman" w:hAnsi="Times New Roman" w:cs="Times New Roman"/>
          <w:sz w:val="16"/>
          <w:szCs w:val="16"/>
        </w:rPr>
        <w:t>«данные изъяты»</w:t>
      </w:r>
      <w:r w:rsidRPr="007F7794">
        <w:rPr>
          <w:rFonts w:ascii="Times New Roman" w:eastAsia="Times New Roman" w:hAnsi="Times New Roman" w:cs="Times New Roman"/>
          <w:sz w:val="16"/>
          <w:szCs w:val="16"/>
        </w:rPr>
        <w:t xml:space="preserve"> и истек </w:t>
      </w:r>
      <w:r w:rsidRPr="007F7794" w:rsidR="007F7794">
        <w:rPr>
          <w:rFonts w:ascii="Times New Roman" w:hAnsi="Times New Roman" w:cs="Times New Roman"/>
          <w:sz w:val="16"/>
          <w:szCs w:val="16"/>
        </w:rPr>
        <w:t>«данные изъяты»</w:t>
      </w:r>
      <w:r w:rsidRPr="007F7794">
        <w:rPr>
          <w:rFonts w:ascii="Times New Roman" w:eastAsia="Times New Roman" w:hAnsi="Times New Roman" w:cs="Times New Roman"/>
          <w:sz w:val="16"/>
          <w:szCs w:val="16"/>
        </w:rPr>
        <w:t>.</w:t>
      </w:r>
    </w:p>
    <w:p w:rsidR="005227D3" w:rsidRPr="007F7794" w:rsidP="00DD36A4">
      <w:pPr>
        <w:spacing w:after="0"/>
        <w:ind w:firstLine="540"/>
        <w:contextualSpacing/>
        <w:jc w:val="both"/>
        <w:rPr>
          <w:rFonts w:ascii="Times New Roman" w:eastAsia="Times New Roman" w:hAnsi="Times New Roman" w:cs="Times New Roman"/>
          <w:sz w:val="16"/>
          <w:szCs w:val="16"/>
        </w:rPr>
      </w:pPr>
      <w:r w:rsidRPr="007F7794">
        <w:rPr>
          <w:rFonts w:ascii="Times New Roman" w:eastAsia="Times New Roman" w:hAnsi="Times New Roman" w:cs="Times New Roman"/>
          <w:sz w:val="16"/>
          <w:szCs w:val="16"/>
        </w:rPr>
        <w:t xml:space="preserve"> На момент поступления мировому судье данного протокола об административном правонарушении - </w:t>
      </w:r>
      <w:r w:rsidRPr="007F7794" w:rsidR="007F7794">
        <w:rPr>
          <w:rFonts w:ascii="Times New Roman" w:hAnsi="Times New Roman" w:cs="Times New Roman"/>
          <w:sz w:val="16"/>
          <w:szCs w:val="16"/>
        </w:rPr>
        <w:t>«данные изъяты»</w:t>
      </w:r>
      <w:r w:rsidRPr="007F7794">
        <w:rPr>
          <w:rFonts w:ascii="Times New Roman" w:eastAsia="Times New Roman" w:hAnsi="Times New Roman" w:cs="Times New Roman"/>
          <w:sz w:val="16"/>
          <w:szCs w:val="16"/>
        </w:rPr>
        <w:t xml:space="preserve">, срок давности привлечения </w:t>
      </w:r>
      <w:r w:rsidRPr="007F7794" w:rsidR="00CD774B">
        <w:rPr>
          <w:rFonts w:ascii="Times New Roman" w:eastAsia="Times New Roman" w:hAnsi="Times New Roman" w:cs="Times New Roman"/>
          <w:sz w:val="16"/>
          <w:szCs w:val="16"/>
        </w:rPr>
        <w:t xml:space="preserve"> </w:t>
      </w:r>
      <w:r w:rsidRPr="007F7794" w:rsidR="00CD774B">
        <w:rPr>
          <w:rFonts w:ascii="Times New Roman" w:eastAsia="Times New Roman" w:hAnsi="Times New Roman" w:cs="Times New Roman"/>
          <w:sz w:val="16"/>
          <w:szCs w:val="16"/>
        </w:rPr>
        <w:t>Юкиной</w:t>
      </w:r>
      <w:r w:rsidRPr="007F7794" w:rsidR="00CD774B">
        <w:rPr>
          <w:rFonts w:ascii="Times New Roman" w:eastAsia="Times New Roman" w:hAnsi="Times New Roman" w:cs="Times New Roman"/>
          <w:sz w:val="16"/>
          <w:szCs w:val="16"/>
        </w:rPr>
        <w:t xml:space="preserve"> С.А. </w:t>
      </w:r>
      <w:r w:rsidRPr="007F7794">
        <w:rPr>
          <w:rFonts w:ascii="Times New Roman" w:eastAsia="Times New Roman" w:hAnsi="Times New Roman" w:cs="Times New Roman"/>
          <w:sz w:val="16"/>
          <w:szCs w:val="16"/>
        </w:rPr>
        <w:t xml:space="preserve">к административной ответственности по ч. </w:t>
      </w:r>
      <w:r w:rsidRPr="007F7794" w:rsidR="003A1CF9">
        <w:rPr>
          <w:rFonts w:ascii="Times New Roman" w:eastAsia="Times New Roman" w:hAnsi="Times New Roman" w:cs="Times New Roman"/>
          <w:sz w:val="16"/>
          <w:szCs w:val="16"/>
        </w:rPr>
        <w:t>1</w:t>
      </w:r>
      <w:r w:rsidRPr="007F7794">
        <w:rPr>
          <w:rFonts w:ascii="Times New Roman" w:eastAsia="Times New Roman" w:hAnsi="Times New Roman" w:cs="Times New Roman"/>
          <w:sz w:val="16"/>
          <w:szCs w:val="16"/>
        </w:rPr>
        <w:t xml:space="preserve"> ст. </w:t>
      </w:r>
      <w:r w:rsidRPr="007F7794" w:rsidR="003A1CF9">
        <w:rPr>
          <w:rFonts w:ascii="Times New Roman" w:eastAsia="Times New Roman" w:hAnsi="Times New Roman" w:cs="Times New Roman"/>
          <w:sz w:val="16"/>
          <w:szCs w:val="16"/>
        </w:rPr>
        <w:t>20.25</w:t>
      </w:r>
      <w:r w:rsidRPr="007F7794">
        <w:rPr>
          <w:rFonts w:ascii="Times New Roman" w:eastAsia="Times New Roman" w:hAnsi="Times New Roman" w:cs="Times New Roman"/>
          <w:sz w:val="16"/>
          <w:szCs w:val="16"/>
        </w:rPr>
        <w:t xml:space="preserve"> КоАП РФ, истек </w:t>
      </w:r>
      <w:r w:rsidRPr="007F7794" w:rsidR="007F7794">
        <w:rPr>
          <w:rFonts w:ascii="Times New Roman" w:hAnsi="Times New Roman" w:cs="Times New Roman"/>
          <w:sz w:val="16"/>
          <w:szCs w:val="16"/>
        </w:rPr>
        <w:t>«данные изъяты»</w:t>
      </w:r>
      <w:r w:rsidRPr="007F7794">
        <w:rPr>
          <w:rFonts w:ascii="Times New Roman" w:eastAsia="Times New Roman" w:hAnsi="Times New Roman" w:cs="Times New Roman"/>
          <w:sz w:val="16"/>
          <w:szCs w:val="16"/>
        </w:rPr>
        <w:t>.</w:t>
      </w:r>
    </w:p>
    <w:p w:rsidR="00A623CF" w:rsidRPr="007F7794" w:rsidP="00DD36A4">
      <w:pPr>
        <w:spacing w:after="0"/>
        <w:ind w:firstLine="540"/>
        <w:contextualSpacing/>
        <w:jc w:val="both"/>
        <w:rPr>
          <w:rFonts w:ascii="Times New Roman" w:eastAsia="Times New Roman" w:hAnsi="Times New Roman" w:cs="Times New Roman"/>
          <w:sz w:val="16"/>
          <w:szCs w:val="16"/>
        </w:rPr>
      </w:pPr>
      <w:r w:rsidRPr="007F7794">
        <w:rPr>
          <w:rFonts w:ascii="Times New Roman" w:eastAsia="Times New Roman" w:hAnsi="Times New Roman" w:cs="Times New Roman"/>
          <w:sz w:val="16"/>
          <w:szCs w:val="16"/>
        </w:rPr>
        <w:t>Данное обстоятельство, в соответствии с п. 6 ч. 1 ст. 24.5 КоАП РФ, является исключающим производство по делу об административном правонарушении</w:t>
      </w:r>
      <w:r w:rsidRPr="007F7794">
        <w:rPr>
          <w:rFonts w:ascii="Times New Roman" w:eastAsia="Times New Roman" w:hAnsi="Times New Roman" w:cs="Times New Roman"/>
          <w:sz w:val="16"/>
          <w:szCs w:val="16"/>
        </w:rPr>
        <w:t>.</w:t>
      </w:r>
      <w:r w:rsidRPr="007F7794">
        <w:rPr>
          <w:rFonts w:ascii="Times New Roman" w:eastAsia="Times New Roman" w:hAnsi="Times New Roman" w:cs="Times New Roman"/>
          <w:sz w:val="16"/>
          <w:szCs w:val="16"/>
        </w:rPr>
        <w:t xml:space="preserve"> </w:t>
      </w:r>
    </w:p>
    <w:p w:rsidR="00A623CF" w:rsidRPr="007F7794" w:rsidP="00DD3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eastAsia="Times New Roman" w:hAnsi="Times New Roman" w:cs="Times New Roman"/>
          <w:sz w:val="16"/>
          <w:szCs w:val="16"/>
        </w:rPr>
      </w:pPr>
      <w:r w:rsidRPr="007F7794">
        <w:rPr>
          <w:rFonts w:ascii="Times New Roman" w:eastAsia="Times New Roman" w:hAnsi="Times New Roman" w:cs="Times New Roman"/>
          <w:sz w:val="16"/>
          <w:szCs w:val="16"/>
        </w:rPr>
        <w:t>В соответствие с ч.2 ст. 29.4 КоАП РФ  при наличии обстоятельств, предусмотренных статьей 24.5 КоАП РФ, выносится постановление о прекращении производства по делу об административном правонарушении.</w:t>
      </w:r>
    </w:p>
    <w:p w:rsidR="00A623CF" w:rsidRPr="007F7794" w:rsidP="00DD36A4">
      <w:pPr>
        <w:spacing w:after="0"/>
        <w:ind w:firstLine="540"/>
        <w:contextualSpacing/>
        <w:jc w:val="both"/>
        <w:rPr>
          <w:rFonts w:ascii="Times New Roman" w:eastAsia="Times New Roman" w:hAnsi="Times New Roman" w:cs="Times New Roman"/>
          <w:sz w:val="16"/>
          <w:szCs w:val="16"/>
        </w:rPr>
      </w:pPr>
      <w:r w:rsidRPr="007F7794">
        <w:rPr>
          <w:rFonts w:ascii="Times New Roman" w:eastAsia="Times New Roman" w:hAnsi="Times New Roman" w:cs="Times New Roman"/>
          <w:sz w:val="16"/>
          <w:szCs w:val="16"/>
        </w:rPr>
        <w:t>В</w:t>
      </w:r>
      <w:r w:rsidRPr="007F7794" w:rsidR="005227D3">
        <w:rPr>
          <w:rFonts w:ascii="Times New Roman" w:eastAsia="Times New Roman" w:hAnsi="Times New Roman" w:cs="Times New Roman"/>
          <w:sz w:val="16"/>
          <w:szCs w:val="16"/>
        </w:rPr>
        <w:t xml:space="preserve"> связи с чем, мировой судья считает необходимым </w:t>
      </w:r>
      <w:r w:rsidRPr="007F7794">
        <w:rPr>
          <w:rFonts w:ascii="Times New Roman" w:eastAsia="Times New Roman" w:hAnsi="Times New Roman" w:cs="Times New Roman"/>
          <w:sz w:val="16"/>
          <w:szCs w:val="16"/>
        </w:rPr>
        <w:t xml:space="preserve">прекратить производство по делу </w:t>
      </w:r>
      <w:r w:rsidRPr="007F7794" w:rsidR="005227D3">
        <w:rPr>
          <w:rFonts w:ascii="Times New Roman" w:eastAsia="Times New Roman" w:hAnsi="Times New Roman" w:cs="Times New Roman"/>
          <w:sz w:val="16"/>
          <w:szCs w:val="16"/>
        </w:rPr>
        <w:t xml:space="preserve">об административном правонарушении, предусмотренном ч. </w:t>
      </w:r>
      <w:r w:rsidRPr="007F7794" w:rsidR="003A1CF9">
        <w:rPr>
          <w:rFonts w:ascii="Times New Roman" w:eastAsia="Times New Roman" w:hAnsi="Times New Roman" w:cs="Times New Roman"/>
          <w:sz w:val="16"/>
          <w:szCs w:val="16"/>
        </w:rPr>
        <w:t>1</w:t>
      </w:r>
      <w:r w:rsidRPr="007F7794" w:rsidR="005227D3">
        <w:rPr>
          <w:rFonts w:ascii="Times New Roman" w:eastAsia="Times New Roman" w:hAnsi="Times New Roman" w:cs="Times New Roman"/>
          <w:sz w:val="16"/>
          <w:szCs w:val="16"/>
        </w:rPr>
        <w:t xml:space="preserve"> ст. </w:t>
      </w:r>
      <w:r w:rsidRPr="007F7794" w:rsidR="003A1CF9">
        <w:rPr>
          <w:rFonts w:ascii="Times New Roman" w:eastAsia="Times New Roman" w:hAnsi="Times New Roman" w:cs="Times New Roman"/>
          <w:sz w:val="16"/>
          <w:szCs w:val="16"/>
        </w:rPr>
        <w:t>20</w:t>
      </w:r>
      <w:r w:rsidRPr="007F7794" w:rsidR="005227D3">
        <w:rPr>
          <w:rFonts w:ascii="Times New Roman" w:eastAsia="Times New Roman" w:hAnsi="Times New Roman" w:cs="Times New Roman"/>
          <w:sz w:val="16"/>
          <w:szCs w:val="16"/>
        </w:rPr>
        <w:t>.2</w:t>
      </w:r>
      <w:r w:rsidRPr="007F7794" w:rsidR="003A1CF9">
        <w:rPr>
          <w:rFonts w:ascii="Times New Roman" w:eastAsia="Times New Roman" w:hAnsi="Times New Roman" w:cs="Times New Roman"/>
          <w:sz w:val="16"/>
          <w:szCs w:val="16"/>
        </w:rPr>
        <w:t>5</w:t>
      </w:r>
      <w:r w:rsidRPr="007F7794" w:rsidR="005227D3">
        <w:rPr>
          <w:rFonts w:ascii="Times New Roman" w:eastAsia="Times New Roman" w:hAnsi="Times New Roman" w:cs="Times New Roman"/>
          <w:sz w:val="16"/>
          <w:szCs w:val="16"/>
        </w:rPr>
        <w:t xml:space="preserve"> КоАП РФ в отношении </w:t>
      </w:r>
      <w:r w:rsidRPr="007F7794">
        <w:rPr>
          <w:rFonts w:ascii="Times New Roman" w:eastAsia="Times New Roman" w:hAnsi="Times New Roman" w:cs="Times New Roman"/>
          <w:sz w:val="16"/>
          <w:szCs w:val="16"/>
        </w:rPr>
        <w:t>Юкиной</w:t>
      </w:r>
      <w:r w:rsidRPr="007F7794">
        <w:rPr>
          <w:rFonts w:ascii="Times New Roman" w:eastAsia="Times New Roman" w:hAnsi="Times New Roman" w:cs="Times New Roman"/>
          <w:sz w:val="16"/>
          <w:szCs w:val="16"/>
        </w:rPr>
        <w:t xml:space="preserve"> С.А.</w:t>
      </w:r>
    </w:p>
    <w:p w:rsidR="005227D3" w:rsidRPr="007F7794" w:rsidP="00DD36A4">
      <w:pPr>
        <w:spacing w:after="0"/>
        <w:ind w:firstLine="540"/>
        <w:contextualSpacing/>
        <w:jc w:val="both"/>
        <w:rPr>
          <w:rFonts w:ascii="Times New Roman" w:eastAsia="Times New Roman" w:hAnsi="Times New Roman" w:cs="Times New Roman"/>
          <w:sz w:val="16"/>
          <w:szCs w:val="16"/>
        </w:rPr>
      </w:pPr>
      <w:r w:rsidRPr="007F7794">
        <w:rPr>
          <w:rFonts w:ascii="Times New Roman" w:eastAsia="Times New Roman" w:hAnsi="Times New Roman" w:cs="Times New Roman"/>
          <w:sz w:val="16"/>
          <w:szCs w:val="16"/>
        </w:rPr>
        <w:t>Руководствуясь п. 6 ч. 1 ст. 24.5, п. 4 ч. 1 ст. 29.4 КоАП РФ, мировой судья,</w:t>
      </w:r>
    </w:p>
    <w:p w:rsidR="005227D3" w:rsidRPr="007F7794" w:rsidP="00DD36A4">
      <w:pPr>
        <w:spacing w:after="0"/>
        <w:ind w:firstLine="709"/>
        <w:contextualSpacing/>
        <w:jc w:val="both"/>
        <w:rPr>
          <w:rFonts w:ascii="Times New Roman" w:hAnsi="Times New Roman" w:cs="Times New Roman"/>
          <w:sz w:val="16"/>
          <w:szCs w:val="16"/>
        </w:rPr>
      </w:pPr>
    </w:p>
    <w:p w:rsidR="005227D3" w:rsidRPr="007F7794" w:rsidP="00DD36A4">
      <w:pPr>
        <w:pStyle w:val="NoSpacing"/>
        <w:spacing w:line="276" w:lineRule="auto"/>
        <w:ind w:firstLine="709"/>
        <w:contextualSpacing/>
        <w:jc w:val="both"/>
        <w:rPr>
          <w:rFonts w:ascii="Times New Roman" w:hAnsi="Times New Roman" w:cs="Times New Roman"/>
          <w:sz w:val="16"/>
          <w:szCs w:val="16"/>
        </w:rPr>
      </w:pPr>
    </w:p>
    <w:p w:rsidR="005227D3" w:rsidRPr="007F7794" w:rsidP="00DD36A4">
      <w:pPr>
        <w:pStyle w:val="NoSpacing"/>
        <w:spacing w:line="276" w:lineRule="auto"/>
        <w:ind w:firstLine="709"/>
        <w:contextualSpacing/>
        <w:jc w:val="center"/>
        <w:rPr>
          <w:rFonts w:ascii="Times New Roman" w:hAnsi="Times New Roman" w:cs="Times New Roman"/>
          <w:sz w:val="16"/>
          <w:szCs w:val="16"/>
        </w:rPr>
      </w:pPr>
      <w:r w:rsidRPr="007F7794">
        <w:rPr>
          <w:rFonts w:ascii="Times New Roman" w:hAnsi="Times New Roman" w:cs="Times New Roman"/>
          <w:sz w:val="16"/>
          <w:szCs w:val="16"/>
        </w:rPr>
        <w:t>ОПРЕДЕЛИЛ:</w:t>
      </w:r>
    </w:p>
    <w:p w:rsidR="00A623CF" w:rsidRPr="007F7794" w:rsidP="00DD36A4">
      <w:pPr>
        <w:pStyle w:val="HTMLPreformatted"/>
        <w:spacing w:line="276" w:lineRule="auto"/>
        <w:ind w:firstLine="540"/>
        <w:jc w:val="both"/>
        <w:rPr>
          <w:rFonts w:ascii="Times New Roman" w:hAnsi="Times New Roman" w:cs="Times New Roman"/>
          <w:sz w:val="16"/>
          <w:szCs w:val="16"/>
        </w:rPr>
      </w:pPr>
      <w:r w:rsidRPr="007F7794">
        <w:rPr>
          <w:rFonts w:ascii="Times New Roman" w:hAnsi="Times New Roman" w:cs="Times New Roman"/>
          <w:sz w:val="16"/>
          <w:szCs w:val="16"/>
        </w:rPr>
        <w:t xml:space="preserve">Производство по делу </w:t>
      </w:r>
      <w:r w:rsidRPr="007F7794" w:rsidR="005227D3">
        <w:rPr>
          <w:rFonts w:ascii="Times New Roman" w:hAnsi="Times New Roman" w:cs="Times New Roman"/>
          <w:sz w:val="16"/>
          <w:szCs w:val="16"/>
        </w:rPr>
        <w:t>об административном правонарушении в отношении</w:t>
      </w:r>
      <w:r w:rsidRPr="007F7794" w:rsidR="0070698A">
        <w:rPr>
          <w:rFonts w:ascii="Times New Roman" w:hAnsi="Times New Roman" w:cs="Times New Roman"/>
          <w:sz w:val="16"/>
          <w:szCs w:val="16"/>
        </w:rPr>
        <w:t xml:space="preserve"> </w:t>
      </w:r>
      <w:r w:rsidRPr="007F7794" w:rsidR="0070698A">
        <w:rPr>
          <w:rFonts w:ascii="Times New Roman" w:hAnsi="Times New Roman" w:cs="Times New Roman"/>
          <w:sz w:val="16"/>
          <w:szCs w:val="16"/>
        </w:rPr>
        <w:t>Юкиной</w:t>
      </w:r>
      <w:r w:rsidRPr="007F7794" w:rsidR="0070698A">
        <w:rPr>
          <w:rFonts w:ascii="Times New Roman" w:hAnsi="Times New Roman" w:cs="Times New Roman"/>
          <w:sz w:val="16"/>
          <w:szCs w:val="16"/>
        </w:rPr>
        <w:t xml:space="preserve"> С.А.</w:t>
      </w:r>
      <w:r w:rsidRPr="007F7794" w:rsidR="005227D3">
        <w:rPr>
          <w:rFonts w:ascii="Times New Roman" w:hAnsi="Times New Roman" w:cs="Times New Roman"/>
          <w:sz w:val="16"/>
          <w:szCs w:val="16"/>
        </w:rPr>
        <w:t xml:space="preserve"> по признакам правонарушения, предусмотренного ч.</w:t>
      </w:r>
      <w:r w:rsidRPr="007F7794" w:rsidR="000B142A">
        <w:rPr>
          <w:rFonts w:ascii="Times New Roman" w:hAnsi="Times New Roman" w:cs="Times New Roman"/>
          <w:sz w:val="16"/>
          <w:szCs w:val="16"/>
        </w:rPr>
        <w:t>1</w:t>
      </w:r>
      <w:r w:rsidRPr="007F7794" w:rsidR="005227D3">
        <w:rPr>
          <w:rFonts w:ascii="Times New Roman" w:hAnsi="Times New Roman" w:cs="Times New Roman"/>
          <w:sz w:val="16"/>
          <w:szCs w:val="16"/>
        </w:rPr>
        <w:t xml:space="preserve"> ст. </w:t>
      </w:r>
      <w:r w:rsidRPr="007F7794" w:rsidR="000B142A">
        <w:rPr>
          <w:rFonts w:ascii="Times New Roman" w:hAnsi="Times New Roman" w:cs="Times New Roman"/>
          <w:sz w:val="16"/>
          <w:szCs w:val="16"/>
        </w:rPr>
        <w:t xml:space="preserve">20.25 </w:t>
      </w:r>
      <w:r w:rsidRPr="007F7794" w:rsidR="005227D3">
        <w:rPr>
          <w:rFonts w:ascii="Times New Roman" w:hAnsi="Times New Roman" w:cs="Times New Roman"/>
          <w:sz w:val="16"/>
          <w:szCs w:val="16"/>
        </w:rPr>
        <w:t xml:space="preserve"> Кодекса Российской Федерации об административных правонарушениях</w:t>
      </w:r>
      <w:r w:rsidRPr="007F7794">
        <w:rPr>
          <w:rFonts w:ascii="Times New Roman" w:hAnsi="Times New Roman" w:cs="Times New Roman"/>
          <w:sz w:val="16"/>
          <w:szCs w:val="16"/>
        </w:rPr>
        <w:t xml:space="preserve"> прекратить согласно п.6 ч.1 ст. 24.5 КоАП РФ в связи с истечение сроков давности привлечения к административной ответственности.</w:t>
      </w:r>
    </w:p>
    <w:p w:rsidR="005227D3" w:rsidRPr="007F7794" w:rsidP="00DD36A4">
      <w:pPr>
        <w:spacing w:after="0"/>
        <w:ind w:firstLine="540"/>
        <w:contextualSpacing/>
        <w:jc w:val="both"/>
        <w:rPr>
          <w:rFonts w:ascii="Times New Roman" w:eastAsia="Times New Roman" w:hAnsi="Times New Roman" w:cs="Times New Roman"/>
          <w:sz w:val="16"/>
          <w:szCs w:val="16"/>
        </w:rPr>
      </w:pPr>
      <w:r w:rsidRPr="007F7794">
        <w:rPr>
          <w:rFonts w:ascii="Times New Roman" w:eastAsia="Times New Roman" w:hAnsi="Times New Roman" w:cs="Times New Roman"/>
          <w:sz w:val="16"/>
          <w:szCs w:val="16"/>
        </w:rPr>
        <w:t xml:space="preserve">Постановление может быть обжаловано в течение 10 суток в Центральный районный суд г. Симферополя  путем подачи жалобы через судебный участок N </w:t>
      </w:r>
      <w:r w:rsidRPr="007F7794" w:rsidR="00EB323D">
        <w:rPr>
          <w:rFonts w:ascii="Times New Roman" w:eastAsia="Times New Roman" w:hAnsi="Times New Roman" w:cs="Times New Roman"/>
          <w:sz w:val="16"/>
          <w:szCs w:val="16"/>
        </w:rPr>
        <w:t>21</w:t>
      </w:r>
      <w:r w:rsidRPr="007F7794">
        <w:rPr>
          <w:rFonts w:ascii="Times New Roman" w:eastAsia="Times New Roman" w:hAnsi="Times New Roman" w:cs="Times New Roman"/>
          <w:sz w:val="16"/>
          <w:szCs w:val="16"/>
        </w:rPr>
        <w:t xml:space="preserve"> Центрального судебного района г. Симферополь.</w:t>
      </w:r>
    </w:p>
    <w:p w:rsidR="005227D3" w:rsidRPr="007F7794" w:rsidP="00DD36A4">
      <w:pPr>
        <w:spacing w:after="0"/>
        <w:contextualSpacing/>
        <w:jc w:val="both"/>
        <w:rPr>
          <w:rFonts w:ascii="Times New Roman" w:eastAsia="Times New Roman" w:hAnsi="Times New Roman" w:cs="Times New Roman"/>
          <w:sz w:val="16"/>
          <w:szCs w:val="16"/>
        </w:rPr>
      </w:pPr>
    </w:p>
    <w:p w:rsidR="005227D3" w:rsidRPr="007F7794" w:rsidP="00DD36A4">
      <w:pPr>
        <w:spacing w:after="0"/>
        <w:contextualSpacing/>
        <w:jc w:val="both"/>
        <w:rPr>
          <w:rFonts w:ascii="Times New Roman" w:eastAsia="Times New Roman" w:hAnsi="Times New Roman" w:cs="Times New Roman"/>
          <w:sz w:val="16"/>
          <w:szCs w:val="16"/>
        </w:rPr>
      </w:pPr>
    </w:p>
    <w:p w:rsidR="00EB323D" w:rsidRPr="007F7794" w:rsidP="00DD36A4">
      <w:pPr>
        <w:spacing w:after="0"/>
        <w:contextualSpacing/>
        <w:jc w:val="both"/>
        <w:rPr>
          <w:rFonts w:ascii="Times New Roman" w:eastAsia="Times New Roman" w:hAnsi="Times New Roman" w:cs="Times New Roman"/>
          <w:b/>
          <w:sz w:val="16"/>
          <w:szCs w:val="16"/>
        </w:rPr>
      </w:pPr>
      <w:r w:rsidRPr="007F7794">
        <w:rPr>
          <w:rFonts w:ascii="Times New Roman" w:eastAsia="Times New Roman" w:hAnsi="Times New Roman" w:cs="Times New Roman"/>
          <w:b/>
          <w:sz w:val="16"/>
          <w:szCs w:val="16"/>
        </w:rPr>
        <w:t>Мировой судья</w:t>
      </w:r>
      <w:r w:rsidRPr="007F7794">
        <w:rPr>
          <w:rFonts w:ascii="Times New Roman" w:eastAsia="Times New Roman" w:hAnsi="Times New Roman" w:cs="Times New Roman"/>
          <w:b/>
          <w:sz w:val="16"/>
          <w:szCs w:val="16"/>
        </w:rPr>
        <w:tab/>
      </w:r>
      <w:r w:rsidRPr="007F7794">
        <w:rPr>
          <w:rFonts w:ascii="Times New Roman" w:eastAsia="Times New Roman" w:hAnsi="Times New Roman" w:cs="Times New Roman"/>
          <w:b/>
          <w:sz w:val="16"/>
          <w:szCs w:val="16"/>
        </w:rPr>
        <w:tab/>
      </w:r>
      <w:r w:rsidRPr="007F7794">
        <w:rPr>
          <w:rFonts w:ascii="Times New Roman" w:eastAsia="Times New Roman" w:hAnsi="Times New Roman" w:cs="Times New Roman"/>
          <w:b/>
          <w:sz w:val="16"/>
          <w:szCs w:val="16"/>
        </w:rPr>
        <w:tab/>
        <w:t xml:space="preserve">                                                     И.С.  Василькова</w:t>
      </w:r>
    </w:p>
    <w:sectPr w:rsidSect="00486D02">
      <w:footerReference w:type="default" r:id="rId6"/>
      <w:pgSz w:w="11906" w:h="16838"/>
      <w:pgMar w:top="993" w:right="707"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82191821"/>
      <w:docPartObj>
        <w:docPartGallery w:val="Page Numbers (Bottom of Page)"/>
        <w:docPartUnique/>
      </w:docPartObj>
    </w:sdtPr>
    <w:sdtContent>
      <w:p w:rsidR="00EE386F">
        <w:pPr>
          <w:pStyle w:val="Footer"/>
          <w:jc w:val="right"/>
        </w:pPr>
        <w:r>
          <w:fldChar w:fldCharType="begin"/>
        </w:r>
        <w:r>
          <w:instrText>PAGE   \* MERGEFORMAT</w:instrText>
        </w:r>
        <w:r>
          <w:fldChar w:fldCharType="separate"/>
        </w:r>
        <w:r w:rsidR="007F7794">
          <w:rPr>
            <w:noProof/>
          </w:rPr>
          <w:t>2</w:t>
        </w:r>
        <w:r>
          <w:rPr>
            <w:noProof/>
          </w:rPr>
          <w:fldChar w:fldCharType="end"/>
        </w:r>
      </w:p>
    </w:sdtContent>
  </w:sdt>
  <w:p w:rsidR="00EE386F">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61D08FA"/>
    <w:multiLevelType w:val="hybridMultilevel"/>
    <w:tmpl w:val="9136438E"/>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44"/>
    <w:rsid w:val="00014C1D"/>
    <w:rsid w:val="00060DB3"/>
    <w:rsid w:val="000B142A"/>
    <w:rsid w:val="000C0539"/>
    <w:rsid w:val="000C172C"/>
    <w:rsid w:val="00104060"/>
    <w:rsid w:val="00126041"/>
    <w:rsid w:val="001D7499"/>
    <w:rsid w:val="001D7AC6"/>
    <w:rsid w:val="00244F96"/>
    <w:rsid w:val="002D62E5"/>
    <w:rsid w:val="00326552"/>
    <w:rsid w:val="00373312"/>
    <w:rsid w:val="00386444"/>
    <w:rsid w:val="0039109F"/>
    <w:rsid w:val="003A0F13"/>
    <w:rsid w:val="003A1CF9"/>
    <w:rsid w:val="003A7B5D"/>
    <w:rsid w:val="003C1D40"/>
    <w:rsid w:val="003D01BF"/>
    <w:rsid w:val="0041108F"/>
    <w:rsid w:val="00434834"/>
    <w:rsid w:val="0044776D"/>
    <w:rsid w:val="00456A27"/>
    <w:rsid w:val="00486D02"/>
    <w:rsid w:val="004C4D07"/>
    <w:rsid w:val="0051158C"/>
    <w:rsid w:val="00511614"/>
    <w:rsid w:val="005227D3"/>
    <w:rsid w:val="00533983"/>
    <w:rsid w:val="0056460F"/>
    <w:rsid w:val="005919B2"/>
    <w:rsid w:val="005C6D80"/>
    <w:rsid w:val="005D1CC4"/>
    <w:rsid w:val="0064019C"/>
    <w:rsid w:val="0066331D"/>
    <w:rsid w:val="006F2A7D"/>
    <w:rsid w:val="0070698A"/>
    <w:rsid w:val="00715F5C"/>
    <w:rsid w:val="00723A96"/>
    <w:rsid w:val="007350CB"/>
    <w:rsid w:val="0073724B"/>
    <w:rsid w:val="0075298D"/>
    <w:rsid w:val="007B4899"/>
    <w:rsid w:val="007F7794"/>
    <w:rsid w:val="00834F78"/>
    <w:rsid w:val="008A22DC"/>
    <w:rsid w:val="00903899"/>
    <w:rsid w:val="00917028"/>
    <w:rsid w:val="009300A2"/>
    <w:rsid w:val="009302A6"/>
    <w:rsid w:val="00973F3E"/>
    <w:rsid w:val="009C5BBE"/>
    <w:rsid w:val="00A00388"/>
    <w:rsid w:val="00A0711D"/>
    <w:rsid w:val="00A243A6"/>
    <w:rsid w:val="00A5706E"/>
    <w:rsid w:val="00A623CF"/>
    <w:rsid w:val="00A641D4"/>
    <w:rsid w:val="00AB2FD0"/>
    <w:rsid w:val="00AC56B3"/>
    <w:rsid w:val="00B352F7"/>
    <w:rsid w:val="00B51CE9"/>
    <w:rsid w:val="00B6560E"/>
    <w:rsid w:val="00B81A7D"/>
    <w:rsid w:val="00BA6923"/>
    <w:rsid w:val="00BB405F"/>
    <w:rsid w:val="00BC53CD"/>
    <w:rsid w:val="00BD657D"/>
    <w:rsid w:val="00C22ED7"/>
    <w:rsid w:val="00C545F8"/>
    <w:rsid w:val="00C73D34"/>
    <w:rsid w:val="00C82B7F"/>
    <w:rsid w:val="00CC2146"/>
    <w:rsid w:val="00CC4107"/>
    <w:rsid w:val="00CD63F0"/>
    <w:rsid w:val="00CD774B"/>
    <w:rsid w:val="00CF1980"/>
    <w:rsid w:val="00D02039"/>
    <w:rsid w:val="00D54C83"/>
    <w:rsid w:val="00D72C8E"/>
    <w:rsid w:val="00D92FDF"/>
    <w:rsid w:val="00DD36A4"/>
    <w:rsid w:val="00DF7954"/>
    <w:rsid w:val="00E8520B"/>
    <w:rsid w:val="00E9123D"/>
    <w:rsid w:val="00E944DB"/>
    <w:rsid w:val="00EB323D"/>
    <w:rsid w:val="00EC1183"/>
    <w:rsid w:val="00EE386F"/>
    <w:rsid w:val="00F01BB9"/>
    <w:rsid w:val="00F174AC"/>
    <w:rsid w:val="00F94A5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444"/>
    <w:rPr>
      <w:rFonts w:eastAsiaTheme="minorEastAsia"/>
      <w:lang w:eastAsia="ru-RU"/>
    </w:rPr>
  </w:style>
  <w:style w:type="paragraph" w:styleId="Heading1">
    <w:name w:val="heading 1"/>
    <w:basedOn w:val="Normal"/>
    <w:link w:val="10"/>
    <w:uiPriority w:val="9"/>
    <w:qFormat/>
    <w:rsid w:val="005116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386444"/>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386444"/>
    <w:rPr>
      <w:rFonts w:eastAsiaTheme="minorEastAsia"/>
      <w:lang w:eastAsia="ru-RU"/>
    </w:rPr>
  </w:style>
  <w:style w:type="paragraph" w:styleId="BalloonText">
    <w:name w:val="Balloon Text"/>
    <w:basedOn w:val="Normal"/>
    <w:link w:val="a0"/>
    <w:uiPriority w:val="99"/>
    <w:semiHidden/>
    <w:unhideWhenUsed/>
    <w:rsid w:val="00533983"/>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533983"/>
    <w:rPr>
      <w:rFonts w:ascii="Tahoma" w:hAnsi="Tahoma" w:eastAsiaTheme="minorEastAsia" w:cs="Tahoma"/>
      <w:sz w:val="16"/>
      <w:szCs w:val="16"/>
      <w:lang w:eastAsia="ru-RU"/>
    </w:rPr>
  </w:style>
  <w:style w:type="character" w:customStyle="1" w:styleId="a1">
    <w:name w:val="Основной текст_"/>
    <w:link w:val="1"/>
    <w:locked/>
    <w:rsid w:val="00060DB3"/>
    <w:rPr>
      <w:sz w:val="23"/>
      <w:szCs w:val="23"/>
      <w:shd w:val="clear" w:color="auto" w:fill="FFFFFF"/>
    </w:rPr>
  </w:style>
  <w:style w:type="paragraph" w:customStyle="1" w:styleId="1">
    <w:name w:val="Основной текст1"/>
    <w:basedOn w:val="Normal"/>
    <w:link w:val="a1"/>
    <w:rsid w:val="00060DB3"/>
    <w:pPr>
      <w:widowControl w:val="0"/>
      <w:shd w:val="clear" w:color="auto" w:fill="FFFFFF"/>
      <w:spacing w:before="840" w:after="0" w:line="547" w:lineRule="exact"/>
      <w:jc w:val="right"/>
    </w:pPr>
    <w:rPr>
      <w:rFonts w:eastAsiaTheme="minorHAnsi"/>
      <w:sz w:val="23"/>
      <w:szCs w:val="23"/>
      <w:lang w:eastAsia="en-US"/>
    </w:rPr>
  </w:style>
  <w:style w:type="paragraph" w:styleId="HTMLPreformatted">
    <w:name w:val="HTML Preformatted"/>
    <w:basedOn w:val="Normal"/>
    <w:link w:val="HTML"/>
    <w:uiPriority w:val="99"/>
    <w:semiHidden/>
    <w:unhideWhenUsed/>
    <w:rsid w:val="00511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semiHidden/>
    <w:rsid w:val="00511614"/>
    <w:rPr>
      <w:rFonts w:ascii="Courier New" w:eastAsia="Times New Roman" w:hAnsi="Courier New" w:cs="Courier New"/>
      <w:sz w:val="20"/>
      <w:szCs w:val="20"/>
      <w:lang w:eastAsia="ru-RU"/>
    </w:rPr>
  </w:style>
  <w:style w:type="character" w:customStyle="1" w:styleId="10">
    <w:name w:val="Заголовок 1 Знак"/>
    <w:basedOn w:val="DefaultParagraphFont"/>
    <w:link w:val="Heading1"/>
    <w:uiPriority w:val="9"/>
    <w:rsid w:val="00511614"/>
    <w:rPr>
      <w:rFonts w:ascii="Times New Roman" w:eastAsia="Times New Roman" w:hAnsi="Times New Roman" w:cs="Times New Roman"/>
      <w:b/>
      <w:bCs/>
      <w:kern w:val="36"/>
      <w:sz w:val="48"/>
      <w:szCs w:val="48"/>
      <w:lang w:eastAsia="ru-RU"/>
    </w:rPr>
  </w:style>
  <w:style w:type="paragraph" w:styleId="NoSpacing">
    <w:name w:val="No Spacing"/>
    <w:uiPriority w:val="1"/>
    <w:qFormat/>
    <w:rsid w:val="005227D3"/>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EC1AEC23565BDE97A20D958BE23D41ABCC1B74CC6E7AEB468F023BF61EC5CCED5E99826D67ED20E529C762ECEB44FB32C7BF201041B3E8ED640I" TargetMode="External" /><Relationship Id="rId5" Type="http://schemas.openxmlformats.org/officeDocument/2006/relationships/hyperlink" Target="consultantplus://offline/ref=0EC1AEC23565BDE97A20D958BE23D41ABCC1B74CC6E7AEB468F023BF61EC5CCED5E99826D67ED2055E9C762ECEB44FB32C7BF201041B3E8ED640I"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