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3AFF" w:rsidP="00752AF0">
      <w:pPr>
        <w:ind w:right="23"/>
        <w:jc w:val="right"/>
        <w:rPr>
          <w:lang w:val="ru-RU"/>
        </w:rPr>
      </w:pPr>
    </w:p>
    <w:p w:rsidR="00752AF0" w:rsidRPr="00752AF0" w:rsidP="00752AF0">
      <w:pPr>
        <w:ind w:right="23"/>
        <w:jc w:val="right"/>
        <w:rPr>
          <w:lang w:val="ru-RU"/>
        </w:rPr>
      </w:pPr>
      <w:r w:rsidRPr="00752AF0">
        <w:rPr>
          <w:lang w:val="ru-RU"/>
        </w:rPr>
        <w:t>Дело №5-28-7/2022</w:t>
      </w:r>
    </w:p>
    <w:p w:rsidR="00752AF0" w:rsidRPr="00752AF0" w:rsidP="00752AF0">
      <w:pPr>
        <w:ind w:right="23"/>
        <w:jc w:val="center"/>
        <w:rPr>
          <w:bCs/>
          <w:lang w:val="ru-RU"/>
        </w:rPr>
      </w:pPr>
      <w:r w:rsidRPr="00752AF0">
        <w:rPr>
          <w:bCs/>
          <w:lang w:val="ru-RU"/>
        </w:rPr>
        <w:t xml:space="preserve">ПОСТАНОВЛЕНИЕ </w:t>
      </w:r>
    </w:p>
    <w:p w:rsidR="00752AF0" w:rsidRPr="00752AF0" w:rsidP="00752AF0">
      <w:pPr>
        <w:ind w:right="23"/>
        <w:jc w:val="center"/>
        <w:rPr>
          <w:bCs/>
          <w:lang w:val="ru-RU"/>
        </w:rPr>
      </w:pPr>
      <w:r w:rsidRPr="00752AF0">
        <w:rPr>
          <w:bCs/>
          <w:lang w:val="ru-RU"/>
        </w:rPr>
        <w:t>по делу об административном правонарушении</w:t>
      </w:r>
    </w:p>
    <w:p w:rsidR="00752AF0" w:rsidRPr="00752AF0" w:rsidP="00752AF0">
      <w:pPr>
        <w:pStyle w:val="BodyTextIndent"/>
        <w:tabs>
          <w:tab w:val="center" w:pos="4686"/>
        </w:tabs>
        <w:ind w:left="0" w:right="23"/>
        <w:jc w:val="left"/>
        <w:rPr>
          <w:lang w:val="ru-RU"/>
        </w:rPr>
      </w:pPr>
      <w:r w:rsidRPr="00752AF0">
        <w:rPr>
          <w:lang w:val="ru-RU"/>
        </w:rPr>
        <w:t xml:space="preserve">17 января 2022 года                                                                       </w:t>
      </w:r>
      <w:r>
        <w:rPr>
          <w:lang w:val="ru-RU"/>
        </w:rPr>
        <w:t xml:space="preserve">                      </w:t>
      </w:r>
      <w:r w:rsidRPr="00752AF0">
        <w:rPr>
          <w:lang w:val="ru-RU"/>
        </w:rPr>
        <w:t xml:space="preserve"> г. Бахчисарай</w:t>
      </w:r>
    </w:p>
    <w:p w:rsidR="00752AF0" w:rsidRPr="00752AF0" w:rsidP="00752AF0">
      <w:pPr>
        <w:pStyle w:val="BodyTextIndent"/>
        <w:ind w:left="0" w:firstLine="851"/>
        <w:jc w:val="both"/>
        <w:rPr>
          <w:lang w:val="ru-RU"/>
        </w:rPr>
      </w:pPr>
      <w:r w:rsidRPr="00752AF0">
        <w:rPr>
          <w:lang w:val="ru-RU"/>
        </w:rPr>
        <w:t>М</w:t>
      </w:r>
      <w:r w:rsidRPr="00752AF0">
        <w:t>ировой судья судебного участка № 2</w:t>
      </w:r>
      <w:r w:rsidRPr="00752AF0">
        <w:rPr>
          <w:lang w:val="ru-RU"/>
        </w:rPr>
        <w:t>6</w:t>
      </w:r>
      <w:r w:rsidRPr="00752AF0">
        <w:t xml:space="preserve"> Бахчисарайского судебного района (Бахчисарайский муниципальный район) Республики Крым </w:t>
      </w:r>
      <w:r w:rsidRPr="00752AF0">
        <w:rPr>
          <w:lang w:val="ru-RU"/>
        </w:rPr>
        <w:t xml:space="preserve">Андрухова Е.Н., </w:t>
      </w:r>
      <w:r w:rsidRPr="00752AF0">
        <w:t>исполняющий обязанности мирового судьи судебного участка № 2</w:t>
      </w:r>
      <w:r w:rsidRPr="00752AF0">
        <w:rPr>
          <w:lang w:val="ru-RU"/>
        </w:rPr>
        <w:t>8</w:t>
      </w:r>
      <w:r w:rsidRPr="00752AF0">
        <w:t xml:space="preserve"> Бахчисарайского судебного района (Бахчисарайский муниципальный район) Республики Крым (298400, г. Бахчисарай, ул. </w:t>
      </w:r>
      <w:r w:rsidRPr="00752AF0">
        <w:rPr>
          <w:lang w:val="ru-RU"/>
        </w:rPr>
        <w:t>Фрунзе</w:t>
      </w:r>
      <w:r w:rsidRPr="00752AF0">
        <w:t>,</w:t>
      </w:r>
      <w:r w:rsidRPr="00752AF0">
        <w:rPr>
          <w:lang w:val="ru-RU"/>
        </w:rPr>
        <w:t>36в</w:t>
      </w:r>
      <w:r w:rsidRPr="00752AF0">
        <w:t xml:space="preserve">), </w:t>
      </w:r>
      <w:r w:rsidRPr="00752AF0">
        <w:rPr>
          <w:lang w:val="ru-RU"/>
        </w:rPr>
        <w:t xml:space="preserve">рассмотрев дело об административном правонарушении в отношении Ющенко </w:t>
      </w:r>
      <w:r w:rsidR="007822ED">
        <w:rPr>
          <w:lang w:val="ru-RU"/>
        </w:rPr>
        <w:t>В.Н.</w:t>
      </w:r>
      <w:r w:rsidRPr="00752AF0">
        <w:rPr>
          <w:lang w:val="ru-RU"/>
        </w:rPr>
        <w:t xml:space="preserve">, </w:t>
      </w:r>
      <w:r w:rsidR="007822ED">
        <w:rPr>
          <w:lang w:val="ru-RU"/>
        </w:rPr>
        <w:t>ххххх</w:t>
      </w:r>
      <w:r w:rsidRPr="00752AF0">
        <w:rPr>
          <w:lang w:val="ru-RU"/>
        </w:rPr>
        <w:t xml:space="preserve"> года рождения, уроженца </w:t>
      </w:r>
      <w:r w:rsidR="007822ED">
        <w:rPr>
          <w:lang w:val="ru-RU"/>
        </w:rPr>
        <w:t>хххххххххххх</w:t>
      </w:r>
      <w:r w:rsidRPr="00752AF0">
        <w:rPr>
          <w:lang w:val="ru-RU"/>
        </w:rPr>
        <w:t xml:space="preserve">, </w:t>
      </w:r>
      <w:r w:rsidR="002A7095">
        <w:rPr>
          <w:lang w:val="ru-RU"/>
        </w:rPr>
        <w:t xml:space="preserve">гражданина РФ, </w:t>
      </w:r>
      <w:r w:rsidRPr="00752AF0">
        <w:rPr>
          <w:lang w:val="ru-RU"/>
        </w:rPr>
        <w:t xml:space="preserve">зарегистрированного и проживающего по адресу: </w:t>
      </w:r>
      <w:r w:rsidR="007822ED">
        <w:rPr>
          <w:lang w:val="ru-RU"/>
        </w:rPr>
        <w:t>хххххххххххх</w:t>
      </w:r>
      <w:r w:rsidRPr="00752AF0">
        <w:rPr>
          <w:lang w:val="ru-RU"/>
        </w:rPr>
        <w:t xml:space="preserve">, в совершении административного правонарушения, предусмотренного ч. 2 </w:t>
      </w:r>
      <w:r w:rsidRPr="00752AF0">
        <w:rPr>
          <w:rStyle w:val="snippetequal"/>
          <w:lang w:val="ru-RU"/>
        </w:rPr>
        <w:t>ст</w:t>
      </w:r>
      <w:r w:rsidRPr="00752AF0">
        <w:rPr>
          <w:lang w:val="ru-RU"/>
        </w:rPr>
        <w:t>. 17.3 Кодекса РФ об административных правонарушениях,</w:t>
      </w:r>
    </w:p>
    <w:p w:rsidR="00752AF0" w:rsidRPr="00752AF0" w:rsidP="00752AF0">
      <w:pPr>
        <w:pStyle w:val="BodyTextIndent"/>
        <w:ind w:left="0"/>
        <w:rPr>
          <w:bCs/>
          <w:lang w:val="ru-RU"/>
        </w:rPr>
      </w:pPr>
      <w:r w:rsidRPr="00752AF0">
        <w:rPr>
          <w:lang w:val="ru-RU"/>
        </w:rPr>
        <w:t>У С Т А Н О В И Л</w:t>
      </w:r>
      <w:r w:rsidRPr="00752AF0">
        <w:rPr>
          <w:bCs/>
          <w:lang w:val="ru-RU"/>
        </w:rPr>
        <w:t>:</w:t>
      </w:r>
    </w:p>
    <w:p w:rsidR="00752AF0" w:rsidRPr="00752AF0" w:rsidP="00752AF0">
      <w:pPr>
        <w:pStyle w:val="BodyTextIndent"/>
        <w:ind w:left="0" w:right="23" w:firstLine="851"/>
        <w:jc w:val="both"/>
        <w:rPr>
          <w:lang w:val="ru-RU" w:eastAsia="uk-UA"/>
        </w:rPr>
      </w:pPr>
      <w:r>
        <w:rPr>
          <w:lang w:val="ru-RU" w:eastAsia="uk-UA"/>
        </w:rPr>
        <w:t>26.11.2021 года</w:t>
      </w:r>
      <w:r w:rsidRPr="00752AF0">
        <w:rPr>
          <w:lang w:val="ru-RU" w:eastAsia="uk-UA"/>
        </w:rPr>
        <w:t xml:space="preserve"> около 1</w:t>
      </w:r>
      <w:r>
        <w:rPr>
          <w:lang w:val="ru-RU" w:eastAsia="uk-UA"/>
        </w:rPr>
        <w:t>1</w:t>
      </w:r>
      <w:r w:rsidRPr="00752AF0">
        <w:rPr>
          <w:lang w:val="ru-RU" w:eastAsia="uk-UA"/>
        </w:rPr>
        <w:t xml:space="preserve"> часов </w:t>
      </w:r>
      <w:r>
        <w:rPr>
          <w:lang w:val="ru-RU" w:eastAsia="uk-UA"/>
        </w:rPr>
        <w:t>00</w:t>
      </w:r>
      <w:r w:rsidRPr="00752AF0">
        <w:rPr>
          <w:lang w:val="ru-RU" w:eastAsia="uk-UA"/>
        </w:rPr>
        <w:t xml:space="preserve"> минут</w:t>
      </w:r>
      <w:r>
        <w:rPr>
          <w:lang w:val="ru-RU" w:eastAsia="uk-UA"/>
        </w:rPr>
        <w:t xml:space="preserve"> в</w:t>
      </w:r>
      <w:r w:rsidRPr="00752AF0">
        <w:rPr>
          <w:lang w:val="ru-RU" w:eastAsia="uk-UA"/>
        </w:rPr>
        <w:t xml:space="preserve"> здании Бахчисарайского районного суда</w:t>
      </w:r>
      <w:r>
        <w:rPr>
          <w:lang w:val="ru-RU" w:eastAsia="uk-UA"/>
        </w:rPr>
        <w:t>, расположенного по адресу:</w:t>
      </w:r>
      <w:r w:rsidRPr="00752AF0">
        <w:rPr>
          <w:lang w:val="ru-RU" w:eastAsia="uk-UA"/>
        </w:rPr>
        <w:t xml:space="preserve"> </w:t>
      </w:r>
      <w:r w:rsidR="007822ED">
        <w:rPr>
          <w:lang w:val="ru-RU" w:eastAsia="uk-UA"/>
        </w:rPr>
        <w:t>ххххххххххххх</w:t>
      </w:r>
      <w:r w:rsidRPr="00752AF0">
        <w:rPr>
          <w:lang w:val="ru-RU" w:eastAsia="uk-UA"/>
        </w:rPr>
        <w:t xml:space="preserve">, 1, </w:t>
      </w:r>
      <w:r>
        <w:rPr>
          <w:lang w:val="ru-RU" w:eastAsia="uk-UA"/>
        </w:rPr>
        <w:t>Ющенко В.Н. не исполнил</w:t>
      </w:r>
      <w:r w:rsidRPr="00752AF0">
        <w:rPr>
          <w:lang w:val="ru-RU" w:eastAsia="uk-UA"/>
        </w:rPr>
        <w:t xml:space="preserve"> законные требования судебного пристава по </w:t>
      </w:r>
      <w:r w:rsidR="00EB3EFC">
        <w:rPr>
          <w:lang w:val="ru-RU" w:eastAsia="uk-UA"/>
        </w:rPr>
        <w:t>ОУПДС по Бахчисарайскому району</w:t>
      </w:r>
      <w:r w:rsidRPr="00752AF0">
        <w:rPr>
          <w:lang w:val="ru-RU" w:eastAsia="uk-UA"/>
        </w:rPr>
        <w:t xml:space="preserve"> </w:t>
      </w:r>
      <w:r w:rsidR="00D711A6">
        <w:rPr>
          <w:lang w:val="ru-RU" w:eastAsia="uk-UA"/>
        </w:rPr>
        <w:t>о прекращении действий, нарушающих установленные в суде правила, а именно:</w:t>
      </w:r>
      <w:r w:rsidRPr="00752AF0">
        <w:rPr>
          <w:lang w:val="ru-RU" w:eastAsia="uk-UA"/>
        </w:rPr>
        <w:t xml:space="preserve"> </w:t>
      </w:r>
      <w:r w:rsidR="00D711A6">
        <w:rPr>
          <w:lang w:val="ru-RU" w:eastAsia="uk-UA"/>
        </w:rPr>
        <w:t>пытаясь пройти рамку стационарного металлообнаружения, отказывался предьявить предметы, вызывающие ее срабатывание, отказывался говорить цель визита, ругался с посетителями, пререкался</w:t>
      </w:r>
      <w:r w:rsidR="00D711A6">
        <w:rPr>
          <w:lang w:val="ru-RU" w:eastAsia="uk-UA"/>
        </w:rPr>
        <w:t xml:space="preserve"> с судебным пристав</w:t>
      </w:r>
      <w:r w:rsidR="00EB3EFC">
        <w:rPr>
          <w:lang w:val="ru-RU" w:eastAsia="uk-UA"/>
        </w:rPr>
        <w:t>о</w:t>
      </w:r>
      <w:r w:rsidR="00D711A6">
        <w:rPr>
          <w:lang w:val="ru-RU" w:eastAsia="uk-UA"/>
        </w:rPr>
        <w:t>м.</w:t>
      </w:r>
      <w:r w:rsidRPr="00752AF0">
        <w:rPr>
          <w:lang w:val="ru-RU" w:eastAsia="uk-UA"/>
        </w:rPr>
        <w:t xml:space="preserve"> На неоднократные замечания судебного пристава </w:t>
      </w:r>
      <w:r w:rsidR="00D711A6">
        <w:rPr>
          <w:lang w:val="ru-RU" w:eastAsia="uk-UA"/>
        </w:rPr>
        <w:t>прекратить нарушать установленные правила,</w:t>
      </w:r>
      <w:r w:rsidRPr="00752AF0">
        <w:rPr>
          <w:lang w:val="ru-RU" w:eastAsia="uk-UA"/>
        </w:rPr>
        <w:t xml:space="preserve"> не реагировал</w:t>
      </w:r>
      <w:r w:rsidR="00EB3EFC">
        <w:rPr>
          <w:lang w:val="ru-RU" w:eastAsia="uk-UA"/>
        </w:rPr>
        <w:t>, покинуть здание суда отказался</w:t>
      </w:r>
      <w:r w:rsidRPr="00752AF0">
        <w:rPr>
          <w:lang w:val="ru-RU" w:eastAsia="uk-UA"/>
        </w:rPr>
        <w:t xml:space="preserve">. Своими действиями </w:t>
      </w:r>
      <w:r w:rsidRPr="00FB76D2">
        <w:rPr>
          <w:lang w:val="ru-RU" w:eastAsia="uk-UA"/>
        </w:rPr>
        <w:t>Ющенко В.Н</w:t>
      </w:r>
      <w:r>
        <w:rPr>
          <w:lang w:val="ru-RU" w:eastAsia="uk-UA"/>
        </w:rPr>
        <w:t>. нарушил</w:t>
      </w:r>
      <w:r w:rsidRPr="00752AF0">
        <w:rPr>
          <w:lang w:val="ru-RU" w:eastAsia="uk-UA"/>
        </w:rPr>
        <w:t xml:space="preserve"> </w:t>
      </w:r>
      <w:r w:rsidRPr="00752AF0">
        <w:rPr>
          <w:rStyle w:val="snippetequal"/>
          <w:lang w:val="ru-RU"/>
        </w:rPr>
        <w:t>ст</w:t>
      </w:r>
      <w:r w:rsidRPr="00752AF0">
        <w:rPr>
          <w:lang w:val="ru-RU"/>
        </w:rPr>
        <w:t>. ст. 11, 14</w:t>
      </w:r>
      <w:r w:rsidRPr="00752AF0">
        <w:rPr>
          <w:lang w:val="ru-RU" w:eastAsia="uk-UA"/>
        </w:rPr>
        <w:t xml:space="preserve"> </w:t>
      </w:r>
      <w:r w:rsidRPr="00752AF0">
        <w:rPr>
          <w:lang w:val="ru-RU"/>
        </w:rPr>
        <w:t>Федерального закона от 21.07.1997 г. № 118 ФЗ «О судебных приставах»</w:t>
      </w:r>
      <w:r w:rsidRPr="00752AF0">
        <w:rPr>
          <w:lang w:val="ru-RU" w:eastAsia="uk-UA"/>
        </w:rPr>
        <w:t xml:space="preserve">. </w:t>
      </w:r>
    </w:p>
    <w:p w:rsidR="00752AF0" w:rsidRPr="00752AF0" w:rsidP="00752AF0">
      <w:pPr>
        <w:pStyle w:val="Standard"/>
        <w:ind w:right="2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B76D2">
        <w:rPr>
          <w:rFonts w:ascii="Times New Roman" w:hAnsi="Times New Roman" w:cs="Times New Roman"/>
        </w:rPr>
        <w:t>Для</w:t>
      </w:r>
      <w:r w:rsidRPr="00FB76D2" w:rsidR="00FB76D2">
        <w:rPr>
          <w:rFonts w:ascii="Times New Roman" w:hAnsi="Times New Roman" w:cs="Times New Roman"/>
          <w:lang w:val="uk-UA" w:eastAsia="uk-UA"/>
        </w:rPr>
        <w:t xml:space="preserve"> рассмотрения дела Ющенко В.Н. не явил</w:t>
      </w:r>
      <w:r w:rsidR="00FB76D2">
        <w:rPr>
          <w:rFonts w:ascii="Times New Roman" w:hAnsi="Times New Roman" w:cs="Times New Roman"/>
          <w:lang w:val="uk-UA" w:eastAsia="uk-UA"/>
        </w:rPr>
        <w:t>ся</w:t>
      </w:r>
      <w:r w:rsidRPr="00FB76D2" w:rsidR="00FB76D2">
        <w:rPr>
          <w:rFonts w:ascii="Times New Roman" w:hAnsi="Times New Roman" w:cs="Times New Roman"/>
          <w:lang w:val="uk-UA" w:eastAsia="uk-UA"/>
        </w:rPr>
        <w:t xml:space="preserve">, о времени и </w:t>
      </w:r>
      <w:r w:rsidR="00FB76D2">
        <w:rPr>
          <w:rFonts w:ascii="Times New Roman" w:hAnsi="Times New Roman" w:cs="Times New Roman"/>
          <w:lang w:val="uk-UA" w:eastAsia="uk-UA"/>
        </w:rPr>
        <w:t>месте рассмотрения дела извещен</w:t>
      </w:r>
      <w:r w:rsidRPr="00FB76D2" w:rsidR="00FB76D2">
        <w:rPr>
          <w:rFonts w:ascii="Times New Roman" w:hAnsi="Times New Roman" w:cs="Times New Roman"/>
          <w:lang w:val="uk-UA" w:eastAsia="uk-UA"/>
        </w:rPr>
        <w:t xml:space="preserve"> надлежащим образом по адресу указанному в протоколе. Каких-либо заявлений и ходатайств мировому судье не представил</w:t>
      </w:r>
      <w:r w:rsidRPr="00752AF0">
        <w:rPr>
          <w:rFonts w:ascii="Times New Roman" w:eastAsia="Times New Roman" w:hAnsi="Times New Roman" w:cs="Times New Roman"/>
          <w:lang w:eastAsia="uk-UA"/>
        </w:rPr>
        <w:t xml:space="preserve">. </w:t>
      </w:r>
    </w:p>
    <w:p w:rsidR="00752AF0" w:rsidRPr="00752AF0" w:rsidP="00C8263D">
      <w:pPr>
        <w:pStyle w:val="Standard"/>
        <w:ind w:right="23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752AF0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ч. 2 ст. 17.3 КоАП РФ </w:t>
      </w:r>
      <w:r w:rsidRPr="00752AF0">
        <w:rPr>
          <w:rFonts w:ascii="Times New Roman" w:eastAsia="Times New Roman" w:hAnsi="Times New Roman" w:cs="Times New Roman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что влечёт наложение административного штрафа в размере от</w:t>
      </w:r>
      <w:r w:rsidR="00C8263D">
        <w:rPr>
          <w:rFonts w:ascii="Times New Roman" w:eastAsia="Times New Roman" w:hAnsi="Times New Roman" w:cs="Times New Roman"/>
          <w:lang w:eastAsia="ru-RU"/>
        </w:rPr>
        <w:t xml:space="preserve"> пятисот до одной тысячи рублей.</w:t>
      </w:r>
    </w:p>
    <w:p w:rsidR="00752AF0" w:rsidRPr="00752AF0" w:rsidP="00752AF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52AF0">
        <w:rPr>
          <w:rFonts w:ascii="Times New Roman" w:eastAsia="Times New Roman" w:hAnsi="Times New Roman" w:cs="Times New Roman"/>
          <w:lang w:eastAsia="ru-RU"/>
        </w:rPr>
        <w:t>В силу  ч. 1 ст. 11 Федерального закона № 118-ФЗ от 21.07.1997 «Об органах принудительного исполнения Российской Федерации» судебный пристав по обеспечению установленного порядка деятельности судов обязан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752AF0" w:rsidP="00752AF0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52AF0">
        <w:rPr>
          <w:rFonts w:ascii="Times New Roman" w:eastAsia="Times New Roman" w:hAnsi="Times New Roman" w:cs="Times New Roman"/>
          <w:lang w:eastAsia="ru-RU"/>
        </w:rPr>
        <w:t xml:space="preserve">Согласно ч. 1,4 ст. 14 Федерального </w:t>
      </w:r>
      <w:r w:rsidR="00FB76D2">
        <w:rPr>
          <w:rFonts w:ascii="Times New Roman" w:eastAsia="Times New Roman" w:hAnsi="Times New Roman" w:cs="Times New Roman"/>
          <w:lang w:eastAsia="ru-RU"/>
        </w:rPr>
        <w:t>закона № 118-ФЗ от 21.07.1997</w:t>
      </w:r>
      <w:r w:rsidRPr="00752AF0">
        <w:rPr>
          <w:rFonts w:ascii="Times New Roman" w:eastAsia="Times New Roman" w:hAnsi="Times New Roman" w:cs="Times New Roman"/>
          <w:lang w:eastAsia="ru-RU"/>
        </w:rPr>
        <w:t xml:space="preserve"> «Об органах принудительного исполнения Российской Федерации» 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сотрудника органов принудительного исполнения, в том числе непредоставление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2A7095" w:rsidP="00752AF0">
      <w:pPr>
        <w:pStyle w:val="Standard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A7095" w:rsidRPr="00752AF0" w:rsidP="00752AF0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752AF0" w:rsidRPr="00752AF0" w:rsidP="00752AF0">
      <w:pPr>
        <w:ind w:firstLine="851"/>
        <w:jc w:val="both"/>
        <w:rPr>
          <w:lang w:val="ru-RU"/>
        </w:rPr>
      </w:pPr>
      <w:r w:rsidRPr="00752AF0">
        <w:rPr>
          <w:color w:val="000000"/>
          <w:lang w:val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FB76D2" w:rsidR="00FB76D2">
        <w:rPr>
          <w:lang w:val="ru-RU" w:eastAsia="uk-UA"/>
        </w:rPr>
        <w:t>Ющенко В.Н</w:t>
      </w:r>
      <w:r w:rsidRPr="00752AF0">
        <w:rPr>
          <w:lang w:val="ru-RU" w:eastAsia="uk-UA"/>
        </w:rPr>
        <w:t>.</w:t>
      </w:r>
      <w:r w:rsidRPr="00752AF0">
        <w:rPr>
          <w:lang w:val="ru-RU"/>
        </w:rPr>
        <w:t xml:space="preserve"> </w:t>
      </w:r>
      <w:r w:rsidRPr="00752AF0">
        <w:rPr>
          <w:color w:val="000000"/>
          <w:lang w:val="ru-RU"/>
        </w:rPr>
        <w:t xml:space="preserve">усматриваются нарушения требований </w:t>
      </w:r>
      <w:r w:rsidRPr="00752AF0">
        <w:rPr>
          <w:lang w:val="ru-RU"/>
        </w:rPr>
        <w:t xml:space="preserve">ч. 2 </w:t>
      </w:r>
      <w:r w:rsidRPr="00752AF0">
        <w:rPr>
          <w:rStyle w:val="snippetequal"/>
          <w:lang w:val="ru-RU"/>
        </w:rPr>
        <w:t>ст</w:t>
      </w:r>
      <w:r w:rsidRPr="00752AF0">
        <w:rPr>
          <w:lang w:val="ru-RU"/>
        </w:rPr>
        <w:t>. 17.3</w:t>
      </w:r>
      <w:r w:rsidRPr="00752AF0">
        <w:rPr>
          <w:color w:val="000000"/>
          <w:lang w:val="ru-RU"/>
        </w:rPr>
        <w:t xml:space="preserve"> </w:t>
      </w:r>
      <w:r w:rsidRPr="00752AF0">
        <w:rPr>
          <w:lang w:val="ru-RU"/>
        </w:rPr>
        <w:t>Кодекса РФ об административных правонарушениях</w:t>
      </w:r>
      <w:r w:rsidRPr="00752AF0">
        <w:rPr>
          <w:color w:val="000000"/>
          <w:lang w:val="ru-RU"/>
        </w:rPr>
        <w:t xml:space="preserve">. </w:t>
      </w:r>
    </w:p>
    <w:p w:rsidR="00752AF0" w:rsidRPr="00752AF0" w:rsidP="00752AF0">
      <w:pPr>
        <w:pStyle w:val="BodyTextIndent"/>
        <w:ind w:left="0" w:right="23" w:firstLine="851"/>
        <w:jc w:val="both"/>
        <w:rPr>
          <w:color w:val="000000"/>
          <w:lang w:val="ru-RU"/>
        </w:rPr>
      </w:pPr>
      <w:r w:rsidRPr="00752AF0">
        <w:rPr>
          <w:color w:val="000000"/>
          <w:lang w:val="ru-RU"/>
        </w:rPr>
        <w:t xml:space="preserve">Вина </w:t>
      </w:r>
      <w:r w:rsidRPr="00FB76D2" w:rsidR="00FB76D2">
        <w:rPr>
          <w:lang w:val="ru-RU" w:eastAsia="uk-UA"/>
        </w:rPr>
        <w:t>Ющенко В.Н</w:t>
      </w:r>
      <w:r w:rsidRPr="00752AF0">
        <w:rPr>
          <w:lang w:val="ru-RU" w:eastAsia="uk-UA"/>
        </w:rPr>
        <w:t xml:space="preserve">. </w:t>
      </w:r>
      <w:r w:rsidRPr="00752AF0">
        <w:rPr>
          <w:color w:val="000000"/>
          <w:lang w:val="ru-RU"/>
        </w:rPr>
        <w:t xml:space="preserve">в совершении административного правонарушения, предусмотренного </w:t>
      </w:r>
      <w:r w:rsidRPr="00752AF0">
        <w:rPr>
          <w:lang w:val="ru-RU"/>
        </w:rPr>
        <w:t xml:space="preserve">ч. 2 </w:t>
      </w:r>
      <w:r w:rsidRPr="00752AF0">
        <w:rPr>
          <w:rStyle w:val="snippetequal"/>
          <w:lang w:val="ru-RU"/>
        </w:rPr>
        <w:t>ст</w:t>
      </w:r>
      <w:r w:rsidRPr="00752AF0">
        <w:rPr>
          <w:lang w:val="ru-RU"/>
        </w:rPr>
        <w:t>. 17.3</w:t>
      </w:r>
      <w:r w:rsidRPr="00752AF0">
        <w:rPr>
          <w:color w:val="000000"/>
          <w:lang w:val="ru-RU"/>
        </w:rPr>
        <w:t xml:space="preserve"> </w:t>
      </w:r>
      <w:r w:rsidRPr="00752AF0">
        <w:rPr>
          <w:lang w:val="ru-RU"/>
        </w:rPr>
        <w:t>Кодекса РФ об административных правонарушениях,</w:t>
      </w:r>
      <w:r w:rsidRPr="00752AF0">
        <w:rPr>
          <w:color w:val="000000"/>
          <w:lang w:val="ru-RU"/>
        </w:rPr>
        <w:t xml:space="preserve"> подтверждается письменными доказательствами, </w:t>
      </w:r>
      <w:r w:rsidRPr="00FB76D2" w:rsidR="00FB76D2">
        <w:rPr>
          <w:color w:val="000000"/>
          <w:lang w:val="ru-RU"/>
        </w:rPr>
        <w:t xml:space="preserve">имеющимися в материалах дела, которые оценены мировым судьей в их совокупности и принимаются в качестве </w:t>
      </w:r>
      <w:r w:rsidR="00FB76D2">
        <w:rPr>
          <w:color w:val="000000"/>
          <w:lang w:val="ru-RU"/>
        </w:rPr>
        <w:t>доказательств его вины,</w:t>
      </w:r>
      <w:r w:rsidRPr="00752AF0">
        <w:rPr>
          <w:color w:val="000000"/>
          <w:lang w:val="ru-RU"/>
        </w:rPr>
        <w:t xml:space="preserve"> а именно: </w:t>
      </w:r>
    </w:p>
    <w:p w:rsidR="00752AF0" w:rsidRPr="00752AF0" w:rsidP="00FB76D2">
      <w:pPr>
        <w:pStyle w:val="BodyTextIndent"/>
        <w:ind w:left="0" w:right="23"/>
        <w:jc w:val="both"/>
        <w:rPr>
          <w:color w:val="000000"/>
          <w:lang w:val="ru-RU"/>
        </w:rPr>
      </w:pPr>
      <w:r w:rsidRPr="00752AF0">
        <w:rPr>
          <w:color w:val="000000"/>
          <w:lang w:val="ru-RU"/>
        </w:rPr>
        <w:t xml:space="preserve">- протоколом об административном правонарушении № </w:t>
      </w:r>
      <w:r w:rsidR="007822ED">
        <w:rPr>
          <w:color w:val="000000"/>
          <w:lang w:val="ru-RU"/>
        </w:rPr>
        <w:t>хххх</w:t>
      </w:r>
      <w:r w:rsidRPr="00752AF0">
        <w:rPr>
          <w:color w:val="000000"/>
          <w:lang w:val="ru-RU"/>
        </w:rPr>
        <w:t xml:space="preserve"> (л.д.1-3);</w:t>
      </w:r>
    </w:p>
    <w:p w:rsidR="00752AF0" w:rsidRPr="00752AF0" w:rsidP="00FB76D2">
      <w:pPr>
        <w:pStyle w:val="BodyTextIndent"/>
        <w:tabs>
          <w:tab w:val="left" w:pos="2688"/>
        </w:tabs>
        <w:ind w:left="0" w:right="23"/>
        <w:jc w:val="both"/>
        <w:rPr>
          <w:color w:val="000000"/>
          <w:lang w:val="ru-RU"/>
        </w:rPr>
      </w:pPr>
      <w:r w:rsidRPr="00752AF0">
        <w:rPr>
          <w:color w:val="000000"/>
          <w:lang w:val="ru-RU"/>
        </w:rPr>
        <w:t>- актом обнаружения административного правонарушения от 2</w:t>
      </w:r>
      <w:r w:rsidR="00FB76D2">
        <w:rPr>
          <w:color w:val="000000"/>
          <w:lang w:val="ru-RU"/>
        </w:rPr>
        <w:t>6.11.</w:t>
      </w:r>
      <w:r w:rsidRPr="00752AF0">
        <w:rPr>
          <w:color w:val="000000"/>
          <w:lang w:val="ru-RU"/>
        </w:rPr>
        <w:t>202</w:t>
      </w:r>
      <w:r w:rsidR="002E3821">
        <w:rPr>
          <w:color w:val="000000"/>
          <w:lang w:val="ru-RU"/>
        </w:rPr>
        <w:t>1</w:t>
      </w:r>
      <w:r w:rsidRPr="00752AF0">
        <w:rPr>
          <w:color w:val="000000"/>
          <w:lang w:val="ru-RU"/>
        </w:rPr>
        <w:t xml:space="preserve"> (л.д.</w:t>
      </w:r>
      <w:r w:rsidR="00FB76D2">
        <w:rPr>
          <w:color w:val="000000"/>
          <w:lang w:val="ru-RU"/>
        </w:rPr>
        <w:t>5</w:t>
      </w:r>
      <w:r w:rsidRPr="00752AF0">
        <w:rPr>
          <w:color w:val="000000"/>
          <w:lang w:val="ru-RU"/>
        </w:rPr>
        <w:t>);</w:t>
      </w:r>
    </w:p>
    <w:p w:rsidR="00752AF0" w:rsidRPr="00752AF0" w:rsidP="00FB76D2">
      <w:pPr>
        <w:pStyle w:val="BodyTextIndent"/>
        <w:tabs>
          <w:tab w:val="left" w:pos="2688"/>
        </w:tabs>
        <w:ind w:left="0" w:right="23"/>
        <w:jc w:val="both"/>
        <w:rPr>
          <w:color w:val="000000"/>
          <w:lang w:val="ru-RU"/>
        </w:rPr>
      </w:pPr>
      <w:r w:rsidRPr="00752AF0">
        <w:rPr>
          <w:color w:val="000000"/>
          <w:lang w:val="ru-RU"/>
        </w:rPr>
        <w:t>- объяснени</w:t>
      </w:r>
      <w:r w:rsidR="00FB76D2">
        <w:rPr>
          <w:color w:val="000000"/>
          <w:lang w:val="ru-RU"/>
        </w:rPr>
        <w:t>ем</w:t>
      </w:r>
      <w:r w:rsidRPr="00752AF0">
        <w:rPr>
          <w:color w:val="000000"/>
          <w:lang w:val="ru-RU"/>
        </w:rPr>
        <w:t xml:space="preserve"> </w:t>
      </w:r>
      <w:r w:rsidR="00FB76D2">
        <w:rPr>
          <w:color w:val="000000"/>
          <w:lang w:val="ru-RU"/>
        </w:rPr>
        <w:t>Ющенко В.Н.</w:t>
      </w:r>
      <w:r w:rsidRPr="00752AF0">
        <w:rPr>
          <w:color w:val="000000"/>
          <w:lang w:val="ru-RU"/>
        </w:rPr>
        <w:t>, в котор</w:t>
      </w:r>
      <w:r w:rsidR="00FB76D2">
        <w:rPr>
          <w:color w:val="000000"/>
          <w:lang w:val="ru-RU"/>
        </w:rPr>
        <w:t>ом</w:t>
      </w:r>
      <w:r w:rsidRPr="00752AF0">
        <w:rPr>
          <w:color w:val="000000"/>
          <w:lang w:val="ru-RU"/>
        </w:rPr>
        <w:t xml:space="preserve"> вину признал (л.д.</w:t>
      </w:r>
      <w:r w:rsidR="00FB76D2">
        <w:rPr>
          <w:color w:val="000000"/>
          <w:lang w:val="ru-RU"/>
        </w:rPr>
        <w:t>9</w:t>
      </w:r>
      <w:r w:rsidRPr="00752AF0">
        <w:rPr>
          <w:color w:val="000000"/>
          <w:lang w:val="ru-RU"/>
        </w:rPr>
        <w:t>)</w:t>
      </w:r>
    </w:p>
    <w:p w:rsidR="00752AF0" w:rsidRPr="00752AF0" w:rsidP="00FB76D2">
      <w:pPr>
        <w:pStyle w:val="BodyTextIndent"/>
        <w:tabs>
          <w:tab w:val="left" w:pos="2688"/>
        </w:tabs>
        <w:ind w:left="0" w:right="23"/>
        <w:jc w:val="both"/>
        <w:rPr>
          <w:color w:val="000000"/>
          <w:lang w:val="ru-RU"/>
        </w:rPr>
      </w:pPr>
      <w:r w:rsidRPr="00752AF0">
        <w:rPr>
          <w:color w:val="000000"/>
          <w:lang w:val="ru-RU"/>
        </w:rPr>
        <w:t>- объяснени</w:t>
      </w:r>
      <w:r w:rsidR="00FB76D2">
        <w:rPr>
          <w:color w:val="000000"/>
          <w:lang w:val="ru-RU"/>
        </w:rPr>
        <w:t>я</w:t>
      </w:r>
      <w:r w:rsidRPr="00752AF0">
        <w:rPr>
          <w:color w:val="000000"/>
          <w:lang w:val="ru-RU"/>
        </w:rPr>
        <w:t xml:space="preserve"> </w:t>
      </w:r>
      <w:r w:rsidRPr="00752AF0">
        <w:rPr>
          <w:lang w:val="ru-RU" w:eastAsia="uk-UA"/>
        </w:rPr>
        <w:t xml:space="preserve">свидетелей </w:t>
      </w:r>
      <w:r w:rsidR="00FB76D2">
        <w:rPr>
          <w:lang w:val="ru-RU" w:eastAsia="uk-UA"/>
        </w:rPr>
        <w:t>Астрахан Ю.В.,</w:t>
      </w:r>
      <w:r w:rsidRPr="00752AF0">
        <w:rPr>
          <w:lang w:val="ru-RU" w:eastAsia="uk-UA"/>
        </w:rPr>
        <w:t xml:space="preserve"> </w:t>
      </w:r>
      <w:r w:rsidR="00FB76D2">
        <w:rPr>
          <w:lang w:val="ru-RU" w:eastAsia="uk-UA"/>
        </w:rPr>
        <w:t>Фролова</w:t>
      </w:r>
      <w:r w:rsidRPr="00752AF0">
        <w:rPr>
          <w:lang w:val="ru-RU" w:eastAsia="uk-UA"/>
        </w:rPr>
        <w:t xml:space="preserve"> </w:t>
      </w:r>
      <w:r w:rsidR="00FB76D2">
        <w:rPr>
          <w:lang w:val="ru-RU" w:eastAsia="uk-UA"/>
        </w:rPr>
        <w:t>В</w:t>
      </w:r>
      <w:r w:rsidRPr="00752AF0">
        <w:rPr>
          <w:lang w:val="ru-RU" w:eastAsia="uk-UA"/>
        </w:rPr>
        <w:t>.</w:t>
      </w:r>
      <w:r w:rsidR="00FB76D2">
        <w:rPr>
          <w:lang w:val="ru-RU" w:eastAsia="uk-UA"/>
        </w:rPr>
        <w:t>И</w:t>
      </w:r>
      <w:r w:rsidRPr="00752AF0">
        <w:rPr>
          <w:lang w:val="ru-RU" w:eastAsia="uk-UA"/>
        </w:rPr>
        <w:t>.</w:t>
      </w:r>
      <w:r w:rsidRPr="00752AF0">
        <w:rPr>
          <w:color w:val="000000"/>
          <w:lang w:val="ru-RU"/>
        </w:rPr>
        <w:t>(л.д.7, 8);</w:t>
      </w:r>
    </w:p>
    <w:p w:rsidR="00752AF0" w:rsidRPr="00C8263D" w:rsidP="00752AF0">
      <w:pPr>
        <w:ind w:firstLine="708"/>
        <w:jc w:val="both"/>
        <w:rPr>
          <w:lang w:val="ru-RU"/>
        </w:rPr>
      </w:pPr>
      <w:r>
        <w:rPr>
          <w:lang w:val="ru-RU"/>
        </w:rPr>
        <w:t xml:space="preserve">   </w:t>
      </w:r>
      <w:r w:rsidRPr="00752AF0">
        <w:t xml:space="preserve">При назначении административного наказания мировой судья принимает во внимание характер совершенного </w:t>
      </w:r>
      <w:r w:rsidRPr="00FB76D2" w:rsidR="00FB76D2">
        <w:rPr>
          <w:lang w:val="ru-RU" w:eastAsia="uk-UA"/>
        </w:rPr>
        <w:t>Ющенко В.Н</w:t>
      </w:r>
      <w:r w:rsidRPr="00752AF0">
        <w:rPr>
          <w:lang w:val="ru-RU" w:eastAsia="uk-UA"/>
        </w:rPr>
        <w:t>.</w:t>
      </w:r>
      <w:r w:rsidRPr="00752AF0">
        <w:t xml:space="preserve"> административного правонарушения, личность правонарушителя, его иму</w:t>
      </w:r>
      <w:r w:rsidR="00C8263D">
        <w:t>щественное и семейное положение</w:t>
      </w:r>
      <w:r w:rsidR="00C8263D">
        <w:rPr>
          <w:lang w:val="ru-RU"/>
        </w:rPr>
        <w:t>, обстоятельства смягчающие и отягчающие административную ответственность.</w:t>
      </w:r>
    </w:p>
    <w:p w:rsidR="00752AF0" w:rsidRPr="00752AF0" w:rsidP="00752AF0">
      <w:pPr>
        <w:pStyle w:val="BodyTextIndent"/>
        <w:ind w:left="0" w:right="23" w:firstLine="851"/>
        <w:jc w:val="both"/>
        <w:rPr>
          <w:color w:val="000000"/>
          <w:lang w:val="ru-RU"/>
        </w:rPr>
      </w:pPr>
      <w:r w:rsidRPr="00752AF0">
        <w:rPr>
          <w:color w:val="000000"/>
          <w:lang w:val="ru-RU"/>
        </w:rPr>
        <w:t xml:space="preserve">На основании вышеизложенного, считаю необходимым назначить </w:t>
      </w:r>
      <w:r w:rsidRPr="000C3AFF" w:rsidR="000C3AFF">
        <w:rPr>
          <w:lang w:val="ru-RU" w:eastAsia="uk-UA"/>
        </w:rPr>
        <w:t>Ющенко В.Н</w:t>
      </w:r>
      <w:r w:rsidRPr="00752AF0">
        <w:rPr>
          <w:lang w:val="ru-RU" w:eastAsia="uk-UA"/>
        </w:rPr>
        <w:t xml:space="preserve">. </w:t>
      </w:r>
      <w:r w:rsidRPr="00752AF0">
        <w:rPr>
          <w:color w:val="000000"/>
          <w:lang w:val="ru-RU"/>
        </w:rPr>
        <w:t xml:space="preserve">административное наказание в виде административного штрафа, предусмотренное </w:t>
      </w:r>
      <w:r w:rsidRPr="00752AF0">
        <w:rPr>
          <w:lang w:val="ru-RU"/>
        </w:rPr>
        <w:t xml:space="preserve">ч. 2 </w:t>
      </w:r>
      <w:r w:rsidRPr="00752AF0">
        <w:rPr>
          <w:rStyle w:val="snippetequal"/>
          <w:lang w:val="ru-RU"/>
        </w:rPr>
        <w:t>ст</w:t>
      </w:r>
      <w:r w:rsidRPr="00752AF0">
        <w:rPr>
          <w:lang w:val="ru-RU"/>
        </w:rPr>
        <w:t>. 17.3</w:t>
      </w:r>
      <w:r w:rsidRPr="00752AF0">
        <w:rPr>
          <w:color w:val="000000"/>
          <w:lang w:val="ru-RU"/>
        </w:rPr>
        <w:t xml:space="preserve"> </w:t>
      </w:r>
      <w:r w:rsidRPr="00752AF0">
        <w:rPr>
          <w:lang w:val="ru-RU"/>
        </w:rPr>
        <w:t>Кодекса РФ об административных правонарушениях</w:t>
      </w:r>
      <w:r w:rsidRPr="00752AF0">
        <w:rPr>
          <w:color w:val="000000"/>
          <w:lang w:val="ru-RU"/>
        </w:rPr>
        <w:t>.</w:t>
      </w:r>
    </w:p>
    <w:p w:rsidR="00752AF0" w:rsidRPr="00752AF0" w:rsidP="00752AF0">
      <w:pPr>
        <w:pStyle w:val="BodyTextIndent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  <w:r w:rsidRPr="00752AF0">
        <w:rPr>
          <w:color w:val="000000"/>
          <w:lang w:val="ru-RU"/>
        </w:rPr>
        <w:t>Руководствуясь ч. 2 ст. 17.3, ст. 29.9, 29.10, 29.11 Кодекса РФ об административных правонарушениях,</w:t>
      </w:r>
    </w:p>
    <w:p w:rsidR="00752AF0" w:rsidRPr="00752AF0" w:rsidP="00752AF0">
      <w:pPr>
        <w:pStyle w:val="BodyTextIndent"/>
        <w:tabs>
          <w:tab w:val="left" w:pos="8228"/>
        </w:tabs>
        <w:ind w:left="0" w:right="23"/>
        <w:rPr>
          <w:bCs/>
          <w:color w:val="000000"/>
          <w:lang w:val="ru-RU"/>
        </w:rPr>
      </w:pPr>
      <w:r w:rsidRPr="00752AF0">
        <w:rPr>
          <w:bCs/>
          <w:color w:val="000000"/>
          <w:lang w:val="ru-RU"/>
        </w:rPr>
        <w:t xml:space="preserve">П О С Т А Н О В И Л:  </w:t>
      </w:r>
    </w:p>
    <w:p w:rsidR="00752AF0" w:rsidRPr="00752AF0" w:rsidP="00752AF0">
      <w:pPr>
        <w:tabs>
          <w:tab w:val="left" w:pos="1560"/>
          <w:tab w:val="left" w:pos="8789"/>
        </w:tabs>
        <w:ind w:firstLine="851"/>
        <w:jc w:val="both"/>
        <w:rPr>
          <w:lang w:val="ru-RU" w:eastAsia="uk-UA"/>
        </w:rPr>
      </w:pPr>
      <w:r w:rsidRPr="00752AF0">
        <w:rPr>
          <w:lang w:val="ru-RU" w:eastAsia="uk-UA"/>
        </w:rPr>
        <w:t xml:space="preserve">Признать </w:t>
      </w:r>
      <w:r w:rsidRPr="00752AF0">
        <w:rPr>
          <w:lang w:val="ru-RU"/>
        </w:rPr>
        <w:t xml:space="preserve">Ющенко </w:t>
      </w:r>
      <w:r w:rsidR="007822ED">
        <w:rPr>
          <w:lang w:val="ru-RU"/>
        </w:rPr>
        <w:t>В.Н.</w:t>
      </w:r>
      <w:r w:rsidRPr="00752AF0">
        <w:rPr>
          <w:lang w:val="ru-RU"/>
        </w:rPr>
        <w:t xml:space="preserve">, </w:t>
      </w:r>
      <w:r w:rsidR="007822ED">
        <w:rPr>
          <w:lang w:val="ru-RU"/>
        </w:rPr>
        <w:t>ххххх</w:t>
      </w:r>
      <w:r w:rsidRPr="00752AF0">
        <w:rPr>
          <w:lang w:val="ru-RU"/>
        </w:rPr>
        <w:t xml:space="preserve"> года рождения, </w:t>
      </w:r>
      <w:r w:rsidRPr="00752AF0">
        <w:rPr>
          <w:lang w:val="ru-RU" w:eastAsia="uk-UA"/>
        </w:rPr>
        <w:t xml:space="preserve">виновным в совершении административного правонарушения, предусмотренного </w:t>
      </w:r>
      <w:r w:rsidRPr="00752AF0">
        <w:rPr>
          <w:lang w:val="ru-RU"/>
        </w:rPr>
        <w:t xml:space="preserve">ч. 2 </w:t>
      </w:r>
      <w:r w:rsidRPr="00752AF0">
        <w:rPr>
          <w:rStyle w:val="snippetequal"/>
          <w:lang w:val="ru-RU"/>
        </w:rPr>
        <w:t>ст</w:t>
      </w:r>
      <w:r w:rsidRPr="00752AF0">
        <w:rPr>
          <w:lang w:val="ru-RU"/>
        </w:rPr>
        <w:t>. 17.3</w:t>
      </w:r>
      <w:r w:rsidRPr="00752AF0">
        <w:rPr>
          <w:lang w:val="ru-RU" w:eastAsia="uk-UA"/>
        </w:rPr>
        <w:t xml:space="preserve">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 </w:t>
      </w:r>
    </w:p>
    <w:p w:rsidR="00752AF0" w:rsidRPr="00752AF0" w:rsidP="00752AF0">
      <w:pPr>
        <w:tabs>
          <w:tab w:val="left" w:pos="1560"/>
          <w:tab w:val="left" w:pos="8789"/>
        </w:tabs>
        <w:ind w:firstLine="851"/>
        <w:jc w:val="both"/>
        <w:rPr>
          <w:lang w:val="ru-RU"/>
        </w:rPr>
      </w:pPr>
      <w:r w:rsidRPr="00752AF0">
        <w:rPr>
          <w:lang w:val="ru-RU"/>
        </w:rPr>
        <w:t>В соответствии с частью 1  статьи 32.2 Кодекса РФ об административных правонарушения,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752AF0" w:rsidRPr="00752AF0" w:rsidP="00752AF0">
      <w:pPr>
        <w:tabs>
          <w:tab w:val="left" w:pos="1560"/>
          <w:tab w:val="left" w:pos="8789"/>
        </w:tabs>
        <w:ind w:firstLine="851"/>
        <w:jc w:val="both"/>
        <w:rPr>
          <w:lang w:val="ru-RU"/>
        </w:rPr>
      </w:pPr>
      <w:r w:rsidRPr="00752AF0">
        <w:rPr>
          <w:lang w:val="ru-RU"/>
        </w:rPr>
        <w:t>Штраф перечислять по следующим реквизитам:</w:t>
      </w:r>
      <w:r w:rsidRPr="00752AF0">
        <w:t xml:space="preserve"> </w:t>
      </w:r>
      <w:r w:rsidR="007822ED">
        <w:rPr>
          <w:lang w:val="ru-RU"/>
        </w:rPr>
        <w:t>ххххх</w:t>
      </w:r>
    </w:p>
    <w:p w:rsidR="00752AF0" w:rsidRPr="00752AF0" w:rsidP="00752AF0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52AF0">
        <w:rPr>
          <w:rFonts w:ascii="Times New Roman" w:eastAsia="Times New Roman" w:hAnsi="Times New Roman" w:cs="Times New Roman"/>
          <w:lang w:eastAsia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силу, по адресу: 298400, Республика Крым, г. Бахчисарай, ул. Фрунзе, д. 36в, кабинет 10 – для приобщения к материалам дела.         </w:t>
      </w:r>
    </w:p>
    <w:p w:rsidR="00752AF0" w:rsidP="00C8263D">
      <w:pPr>
        <w:autoSpaceDE w:val="0"/>
        <w:autoSpaceDN w:val="0"/>
        <w:adjustRightInd w:val="0"/>
        <w:jc w:val="both"/>
        <w:rPr>
          <w:bCs/>
          <w:iCs/>
          <w:shd w:val="clear" w:color="auto" w:fill="FFFFFF"/>
          <w:lang w:val="ru-RU"/>
        </w:rPr>
      </w:pPr>
      <w:r w:rsidRPr="00752AF0">
        <w:t xml:space="preserve">           </w:t>
      </w:r>
      <w:r w:rsidRPr="00752AF0">
        <w:rPr>
          <w:lang w:val="ru-RU"/>
        </w:rPr>
        <w:t>П</w:t>
      </w:r>
      <w:r w:rsidRPr="00752AF0">
        <w:rPr>
          <w:bCs/>
          <w:iCs/>
          <w:shd w:val="clear" w:color="auto" w:fill="FFFFFF"/>
        </w:rPr>
        <w:t>остановление может быть обжаловано в Бахчисарайский районный суд Республики Крым путем подачи жалобы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</w:t>
      </w:r>
      <w:r w:rsidRPr="00752AF0">
        <w:rPr>
          <w:bCs/>
          <w:i/>
          <w:iCs/>
          <w:shd w:val="clear" w:color="auto" w:fill="FFFFFF"/>
        </w:rPr>
        <w:t xml:space="preserve"> </w:t>
      </w:r>
      <w:r w:rsidRPr="00752AF0">
        <w:rPr>
          <w:bCs/>
          <w:iCs/>
          <w:shd w:val="clear" w:color="auto" w:fill="FFFFFF"/>
        </w:rPr>
        <w:t>со дня вручения или получения копии постановления.</w:t>
      </w:r>
    </w:p>
    <w:p w:rsidR="000C3AFF" w:rsidRPr="000C3AFF" w:rsidP="00C8263D">
      <w:pPr>
        <w:autoSpaceDE w:val="0"/>
        <w:autoSpaceDN w:val="0"/>
        <w:adjustRightInd w:val="0"/>
        <w:jc w:val="both"/>
        <w:rPr>
          <w:bCs/>
          <w:iCs/>
          <w:shd w:val="clear" w:color="auto" w:fill="FFFFFF"/>
          <w:lang w:val="ru-RU"/>
        </w:rPr>
      </w:pPr>
    </w:p>
    <w:p w:rsidR="00752AF0" w:rsidRPr="00752AF0" w:rsidP="00752AF0">
      <w:pPr>
        <w:spacing w:after="200" w:line="276" w:lineRule="auto"/>
        <w:ind w:firstLine="709"/>
        <w:jc w:val="both"/>
        <w:rPr>
          <w:lang w:val="ru-RU"/>
        </w:rPr>
      </w:pPr>
      <w:r w:rsidRPr="00752AF0">
        <w:rPr>
          <w:lang w:val="ru-RU"/>
        </w:rPr>
        <w:t xml:space="preserve">Мировой судья           </w:t>
      </w:r>
      <w:r w:rsidRPr="00752AF0">
        <w:rPr>
          <w:lang w:val="ru-RU"/>
        </w:rPr>
        <w:tab/>
      </w:r>
      <w:r w:rsidRPr="00752AF0">
        <w:rPr>
          <w:lang w:val="ru-RU"/>
        </w:rPr>
        <w:tab/>
      </w:r>
      <w:r w:rsidRPr="00752AF0">
        <w:rPr>
          <w:lang w:val="ru-RU"/>
        </w:rPr>
        <w:tab/>
      </w:r>
      <w:r w:rsidRPr="00752AF0">
        <w:rPr>
          <w:lang w:val="ru-RU"/>
        </w:rPr>
        <w:tab/>
      </w:r>
      <w:r w:rsidRPr="00752AF0">
        <w:rPr>
          <w:lang w:val="ru-RU"/>
        </w:rPr>
        <w:tab/>
      </w:r>
      <w:r w:rsidR="00C8263D">
        <w:rPr>
          <w:lang w:val="ru-RU"/>
        </w:rPr>
        <w:t xml:space="preserve">             </w:t>
      </w:r>
      <w:r w:rsidRPr="00752AF0">
        <w:rPr>
          <w:lang w:val="ru-RU"/>
        </w:rPr>
        <w:t xml:space="preserve">Е.Н. Андрухова                             </w:t>
      </w:r>
    </w:p>
    <w:p w:rsidR="009D08AA" w:rsidRPr="00752AF0"/>
    <w:sectPr w:rsidSect="00C8263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60"/>
    <w:rsid w:val="000C3AFF"/>
    <w:rsid w:val="002A7095"/>
    <w:rsid w:val="002E3821"/>
    <w:rsid w:val="003F0460"/>
    <w:rsid w:val="0040707F"/>
    <w:rsid w:val="00752AF0"/>
    <w:rsid w:val="007822ED"/>
    <w:rsid w:val="009D08AA"/>
    <w:rsid w:val="00BF4D54"/>
    <w:rsid w:val="00C8263D"/>
    <w:rsid w:val="00D711A6"/>
    <w:rsid w:val="00EB3EFC"/>
    <w:rsid w:val="00FB7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752AF0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52AF0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Standard">
    <w:name w:val="Standard"/>
    <w:rsid w:val="00752AF0"/>
    <w:pPr>
      <w:suppressAutoHyphens/>
      <w:autoSpaceDN w:val="0"/>
      <w:spacing w:after="0" w:line="240" w:lineRule="auto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snippetequal">
    <w:name w:val="snippet_equal"/>
    <w:basedOn w:val="DefaultParagraphFont"/>
    <w:rsid w:val="0075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