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5B3969" w:rsidP="00637295">
      <w:pPr>
        <w:pStyle w:val="1"/>
        <w:shd w:val="clear" w:color="auto" w:fill="auto"/>
        <w:spacing w:after="0" w:line="240" w:lineRule="auto"/>
        <w:ind w:firstLine="567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ab/>
      </w:r>
      <w:r w:rsidRPr="005B3969">
        <w:rPr>
          <w:color w:val="000000" w:themeColor="text1"/>
          <w:sz w:val="28"/>
          <w:szCs w:val="28"/>
        </w:rPr>
        <w:tab/>
      </w:r>
      <w:r w:rsidRPr="005B3969">
        <w:rPr>
          <w:color w:val="000000" w:themeColor="text1"/>
          <w:sz w:val="28"/>
          <w:szCs w:val="28"/>
        </w:rPr>
        <w:tab/>
      </w:r>
      <w:r w:rsidRPr="005B3969">
        <w:rPr>
          <w:color w:val="000000" w:themeColor="text1"/>
          <w:sz w:val="28"/>
          <w:szCs w:val="28"/>
        </w:rPr>
        <w:tab/>
      </w:r>
      <w:r w:rsidRPr="005B3969">
        <w:rPr>
          <w:color w:val="000000" w:themeColor="text1"/>
          <w:sz w:val="28"/>
          <w:szCs w:val="28"/>
        </w:rPr>
        <w:tab/>
      </w:r>
      <w:r w:rsidRPr="005B3969">
        <w:rPr>
          <w:color w:val="000000" w:themeColor="text1"/>
          <w:sz w:val="28"/>
          <w:szCs w:val="28"/>
        </w:rPr>
        <w:tab/>
      </w:r>
      <w:r w:rsidRPr="005B3969" w:rsidR="00133D76">
        <w:rPr>
          <w:color w:val="000000" w:themeColor="text1"/>
          <w:sz w:val="28"/>
          <w:szCs w:val="28"/>
        </w:rPr>
        <w:t xml:space="preserve">         </w:t>
      </w:r>
      <w:r w:rsidRPr="005B3969">
        <w:rPr>
          <w:color w:val="000000" w:themeColor="text1"/>
          <w:sz w:val="28"/>
          <w:szCs w:val="28"/>
        </w:rPr>
        <w:tab/>
        <w:t xml:space="preserve">        </w:t>
      </w:r>
      <w:r w:rsidRPr="005B3969" w:rsidR="00486958">
        <w:rPr>
          <w:color w:val="000000" w:themeColor="text1"/>
          <w:sz w:val="28"/>
          <w:szCs w:val="28"/>
        </w:rPr>
        <w:t xml:space="preserve">       </w:t>
      </w:r>
      <w:r w:rsidRPr="005B3969" w:rsidR="00F010DE">
        <w:rPr>
          <w:color w:val="000000" w:themeColor="text1"/>
          <w:sz w:val="28"/>
          <w:szCs w:val="28"/>
        </w:rPr>
        <w:t xml:space="preserve"> </w:t>
      </w:r>
      <w:r w:rsidRPr="005B3969" w:rsidR="008F07A9">
        <w:rPr>
          <w:color w:val="000000" w:themeColor="text1"/>
          <w:sz w:val="28"/>
          <w:szCs w:val="28"/>
        </w:rPr>
        <w:t xml:space="preserve">      </w:t>
      </w:r>
      <w:r w:rsidRPr="005B3969">
        <w:rPr>
          <w:color w:val="000000" w:themeColor="text1"/>
          <w:sz w:val="28"/>
          <w:szCs w:val="28"/>
        </w:rPr>
        <w:t>Дело № 5-3</w:t>
      </w:r>
      <w:r w:rsidRPr="005B3969" w:rsidR="00B34C29">
        <w:rPr>
          <w:color w:val="000000" w:themeColor="text1"/>
          <w:sz w:val="28"/>
          <w:szCs w:val="28"/>
        </w:rPr>
        <w:t>2</w:t>
      </w:r>
      <w:r w:rsidRPr="005B3969">
        <w:rPr>
          <w:color w:val="000000" w:themeColor="text1"/>
          <w:sz w:val="28"/>
          <w:szCs w:val="28"/>
        </w:rPr>
        <w:t>-</w:t>
      </w:r>
      <w:r w:rsidRPr="005B3969" w:rsidR="00D40A9F">
        <w:rPr>
          <w:color w:val="000000" w:themeColor="text1"/>
          <w:sz w:val="28"/>
          <w:szCs w:val="28"/>
        </w:rPr>
        <w:t>147</w:t>
      </w:r>
      <w:r w:rsidRPr="005B3969" w:rsidR="00365EA4">
        <w:rPr>
          <w:color w:val="000000" w:themeColor="text1"/>
          <w:sz w:val="28"/>
          <w:szCs w:val="28"/>
        </w:rPr>
        <w:t>/</w:t>
      </w:r>
      <w:r w:rsidRPr="005B3969" w:rsidR="00940654">
        <w:rPr>
          <w:color w:val="000000" w:themeColor="text1"/>
          <w:sz w:val="28"/>
          <w:szCs w:val="28"/>
        </w:rPr>
        <w:t>202</w:t>
      </w:r>
      <w:r w:rsidRPr="005B3969" w:rsidR="00D40A9F">
        <w:rPr>
          <w:color w:val="000000" w:themeColor="text1"/>
          <w:sz w:val="28"/>
          <w:szCs w:val="28"/>
        </w:rPr>
        <w:t>2</w:t>
      </w:r>
    </w:p>
    <w:p w:rsidR="003B0BD8" w:rsidRPr="005B3969" w:rsidP="00637295">
      <w:pPr>
        <w:pStyle w:val="1"/>
        <w:shd w:val="clear" w:color="auto" w:fill="auto"/>
        <w:spacing w:after="0" w:line="240" w:lineRule="auto"/>
        <w:ind w:left="2832"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>ПОСТАНОВЛЕНИЕ</w:t>
      </w:r>
    </w:p>
    <w:p w:rsidR="003B0BD8" w:rsidRPr="005B3969" w:rsidP="00637295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>07</w:t>
      </w:r>
      <w:r w:rsidRPr="005B3969" w:rsidR="008B0FA1">
        <w:rPr>
          <w:color w:val="000000" w:themeColor="text1"/>
          <w:sz w:val="28"/>
          <w:szCs w:val="28"/>
        </w:rPr>
        <w:t xml:space="preserve"> </w:t>
      </w:r>
      <w:r w:rsidRPr="005B3969">
        <w:rPr>
          <w:color w:val="000000" w:themeColor="text1"/>
          <w:sz w:val="28"/>
          <w:szCs w:val="28"/>
        </w:rPr>
        <w:t xml:space="preserve">апреля </w:t>
      </w:r>
      <w:r w:rsidRPr="005B3969" w:rsidR="00940654">
        <w:rPr>
          <w:color w:val="000000" w:themeColor="text1"/>
          <w:sz w:val="28"/>
          <w:szCs w:val="28"/>
        </w:rPr>
        <w:t>202</w:t>
      </w:r>
      <w:r w:rsidRPr="005B3969">
        <w:rPr>
          <w:color w:val="000000" w:themeColor="text1"/>
          <w:sz w:val="28"/>
          <w:szCs w:val="28"/>
        </w:rPr>
        <w:t>2</w:t>
      </w:r>
      <w:r w:rsidRPr="005B3969" w:rsidR="00766E11">
        <w:rPr>
          <w:color w:val="000000" w:themeColor="text1"/>
          <w:sz w:val="28"/>
          <w:szCs w:val="28"/>
        </w:rPr>
        <w:t xml:space="preserve"> года</w:t>
      </w:r>
      <w:r w:rsidRPr="005B3969" w:rsidR="00805810">
        <w:rPr>
          <w:color w:val="000000" w:themeColor="text1"/>
          <w:sz w:val="28"/>
          <w:szCs w:val="28"/>
        </w:rPr>
        <w:t xml:space="preserve">                                                                      г. Белогорск</w:t>
      </w:r>
    </w:p>
    <w:p w:rsidR="00937C8A" w:rsidRPr="005B3969" w:rsidP="006E3F8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B3969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>ировой судья судебного участка № 3</w:t>
      </w: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B3969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Белогорского судебного района Республики Крым (297600, Республика Крым, г. Белогорск, ул. Чобан Заде, 26) </w:t>
      </w: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С.Р.</w:t>
      </w:r>
      <w:r w:rsidRPr="005B3969" w:rsidR="008977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3969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969" w:rsidR="0076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зале судебных заседаний материалы дела об административном правонарушении, поступившие из </w:t>
      </w:r>
      <w:r w:rsidR="00210A4A">
        <w:rPr>
          <w:color w:val="000000" w:themeColor="text1"/>
          <w:sz w:val="28"/>
          <w:szCs w:val="28"/>
        </w:rPr>
        <w:t>&lt;данные изъяты&gt;</w:t>
      </w:r>
      <w:r w:rsidRPr="005B3969" w:rsidR="00766E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3969" w:rsidR="0076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Pr="005B3969" w:rsidR="00D40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Хайретдинова </w:t>
      </w:r>
      <w:r w:rsidRPr="005B3969" w:rsidR="00D40A9F">
        <w:rPr>
          <w:rFonts w:ascii="Times New Roman" w:hAnsi="Times New Roman" w:cs="Times New Roman"/>
          <w:color w:val="000000" w:themeColor="text1"/>
          <w:sz w:val="28"/>
          <w:szCs w:val="28"/>
        </w:rPr>
        <w:t>Смаила</w:t>
      </w:r>
      <w:r w:rsidRPr="005B3969" w:rsidR="00D40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969" w:rsidR="00D40A9F">
        <w:rPr>
          <w:rFonts w:ascii="Times New Roman" w:hAnsi="Times New Roman" w:cs="Times New Roman"/>
          <w:color w:val="000000" w:themeColor="text1"/>
          <w:sz w:val="28"/>
          <w:szCs w:val="28"/>
        </w:rPr>
        <w:t>Юсуфовича</w:t>
      </w:r>
      <w:r w:rsidRPr="005B3969" w:rsidR="006E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10A4A">
        <w:rPr>
          <w:color w:val="000000" w:themeColor="text1"/>
          <w:sz w:val="28"/>
          <w:szCs w:val="28"/>
        </w:rPr>
        <w:t>&lt;данные изъяты&gt;</w:t>
      </w:r>
      <w:r w:rsidRPr="005B3969" w:rsidR="008467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3969" w:rsidR="003D16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>привлекаемого к административной ответственности по ч. 2 ст. 8.28 КоАП РФ</w:t>
      </w:r>
    </w:p>
    <w:p w:rsidR="003B0BD8" w:rsidRPr="005B3969" w:rsidP="00637295">
      <w:pPr>
        <w:pStyle w:val="1"/>
        <w:shd w:val="clear" w:color="auto" w:fill="auto"/>
        <w:spacing w:after="0" w:line="240" w:lineRule="auto"/>
        <w:ind w:left="3540"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 xml:space="preserve">    </w:t>
      </w:r>
      <w:r w:rsidRPr="005B3969" w:rsidR="00AF1AA4">
        <w:rPr>
          <w:color w:val="000000" w:themeColor="text1"/>
          <w:sz w:val="28"/>
          <w:szCs w:val="28"/>
        </w:rPr>
        <w:t>УСТАНОВИЛ:</w:t>
      </w:r>
    </w:p>
    <w:p w:rsidR="00D31638" w:rsidRPr="005B3969" w:rsidP="00895D8B">
      <w:pPr>
        <w:pStyle w:val="HTMLPreformatte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&lt;данные изъяты&gt;</w:t>
      </w:r>
      <w:r w:rsidRPr="005B3969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3969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969" w:rsidR="00501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Хайретдинов С.Ю. </w:t>
      </w:r>
      <w:r w:rsidRPr="005B3969" w:rsidR="00CD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&lt;данные изъяты&gt;</w:t>
      </w:r>
      <w:r w:rsidRPr="005B3969" w:rsidR="00CE4B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3969" w:rsidR="00CE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>
        <w:rPr>
          <w:color w:val="000000" w:themeColor="text1"/>
          <w:sz w:val="28"/>
          <w:szCs w:val="28"/>
        </w:rPr>
        <w:t xml:space="preserve">&lt;данные </w:t>
      </w:r>
      <w:r>
        <w:rPr>
          <w:color w:val="000000" w:themeColor="text1"/>
          <w:sz w:val="28"/>
          <w:szCs w:val="28"/>
        </w:rPr>
        <w:t xml:space="preserve">изъяты&gt; </w:t>
      </w:r>
      <w:r w:rsidRPr="005B3969" w:rsidR="00CE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Pr="005B3969" w:rsidR="00CE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5B3969" w:rsidR="00610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без разрешительных документов, осуществил с помощью бензопилы </w:t>
      </w:r>
      <w:r>
        <w:rPr>
          <w:color w:val="000000" w:themeColor="text1"/>
          <w:sz w:val="28"/>
          <w:szCs w:val="28"/>
        </w:rPr>
        <w:t xml:space="preserve">&lt;данные изъяты&gt; </w:t>
      </w:r>
      <w:r w:rsidRPr="005B3969" w:rsidR="00610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&lt;данные изъяты&gt; </w:t>
      </w:r>
      <w:r w:rsidRPr="005B3969" w:rsidR="00C07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транспортного средства </w:t>
      </w:r>
      <w:r>
        <w:rPr>
          <w:color w:val="000000" w:themeColor="text1"/>
          <w:sz w:val="28"/>
          <w:szCs w:val="28"/>
        </w:rPr>
        <w:t xml:space="preserve">&lt;данные изъяты&gt; </w:t>
      </w:r>
      <w:r w:rsidRPr="005B3969" w:rsidR="00756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969" w:rsidR="00284021">
        <w:rPr>
          <w:rFonts w:ascii="Times New Roman" w:hAnsi="Times New Roman" w:cs="Times New Roman"/>
          <w:color w:val="000000" w:themeColor="text1"/>
          <w:sz w:val="28"/>
          <w:szCs w:val="28"/>
        </w:rPr>
        <w:t>незаконную рубку</w:t>
      </w:r>
      <w:r w:rsidRPr="005B3969" w:rsidR="000D26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деревьев: </w:t>
      </w:r>
      <w:r>
        <w:rPr>
          <w:color w:val="000000" w:themeColor="text1"/>
          <w:sz w:val="28"/>
          <w:szCs w:val="28"/>
        </w:rPr>
        <w:t>&lt;данные изъяты&gt;</w:t>
      </w:r>
      <w:r w:rsidRPr="005B3969" w:rsidR="00C170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3969" w:rsidR="00C17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969" w:rsidR="00F27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совершил правонарушение,  ответственность за которое </w:t>
      </w:r>
      <w:r w:rsidRPr="005B3969" w:rsidR="00501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предусмотрена </w:t>
      </w:r>
      <w:r w:rsidRPr="005B3969" w:rsidR="00F27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B3969" w:rsidR="00501D4A">
        <w:rPr>
          <w:rFonts w:ascii="Times New Roman" w:hAnsi="Times New Roman" w:cs="Times New Roman"/>
          <w:color w:val="000000" w:themeColor="text1"/>
          <w:sz w:val="28"/>
          <w:szCs w:val="28"/>
        </w:rPr>
        <w:t>ч.2 ст. 8.28 КоАП РФ.</w:t>
      </w:r>
    </w:p>
    <w:p w:rsidR="00EA74D8" w:rsidRPr="005B3969" w:rsidP="00637295">
      <w:pPr>
        <w:pStyle w:val="HTMLPreformatte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</w:t>
      </w: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</w:t>
      </w: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</w:t>
      </w: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</w:t>
      </w: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>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527F88" w:rsidRPr="005B3969" w:rsidP="00637295">
      <w:pPr>
        <w:pStyle w:val="HTMLPreformatte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Pr="005B3969" w:rsidR="00A80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Хайретдинов С.Ю.  </w:t>
      </w: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явился, о дате, времени и месте судебного заседания извещался надлежащим образом посредством телефонограммы, при этом указал, что вину признает, </w:t>
      </w:r>
      <w:r w:rsidRPr="005B3969" w:rsidR="005C52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раскаивается, </w:t>
      </w: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>просит рассмотреть дело в его отсутствие. Учитывая вышеизложенное, мировой судья, считает возм</w:t>
      </w: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ожным рассмотреть дело в отсутствии </w:t>
      </w:r>
      <w:r w:rsidRPr="005B3969" w:rsidR="00692E19">
        <w:rPr>
          <w:rFonts w:ascii="Times New Roman" w:hAnsi="Times New Roman" w:cs="Times New Roman"/>
          <w:color w:val="000000" w:themeColor="text1"/>
          <w:sz w:val="28"/>
          <w:szCs w:val="28"/>
        </w:rPr>
        <w:t>Хайретдинова С.Ю.</w:t>
      </w: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обязательным. Вышеобозначенное является позицией, изложенной в Постановлении Четвертого кассационного суда общей юрисдикции от 02.04.2021 по делу № 16-1543/2021.</w:t>
      </w:r>
    </w:p>
    <w:p w:rsidR="00906CC0" w:rsidRPr="005B3969" w:rsidP="00637295">
      <w:pPr>
        <w:pStyle w:val="HTMLPreformatte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B3969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>сследовав и оценив материалы дела в их совокупности, прихожу к следующим выводам.</w:t>
      </w:r>
    </w:p>
    <w:p w:rsidR="003B0BD8" w:rsidRPr="005B3969" w:rsidP="00637295">
      <w:pPr>
        <w:pStyle w:val="HTMLPreformatted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совершение административного правонарушения, предусмотренного частью 2 статьи 8.28 КоАП РФ наступает за незаконную рубку, повреждение лесных насаждений или</w:t>
      </w: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самовольное выкапывание в лесах </w:t>
      </w: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>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5B3969" w:rsidP="0063729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 xml:space="preserve">В соответствии со ст.24.1 </w:t>
      </w:r>
      <w:r w:rsidRPr="005B3969">
        <w:rPr>
          <w:color w:val="000000" w:themeColor="text1"/>
          <w:sz w:val="28"/>
          <w:szCs w:val="28"/>
        </w:rPr>
        <w:t>КоАП РФ задачами производст</w:t>
      </w:r>
      <w:r w:rsidRPr="005B3969" w:rsidR="00486958">
        <w:rPr>
          <w:color w:val="000000" w:themeColor="text1"/>
          <w:sz w:val="28"/>
          <w:szCs w:val="28"/>
        </w:rPr>
        <w:t xml:space="preserve">ва по делам об административных </w:t>
      </w:r>
      <w:r w:rsidRPr="005B3969">
        <w:rPr>
          <w:color w:val="000000" w:themeColor="text1"/>
          <w:sz w:val="28"/>
          <w:szCs w:val="28"/>
        </w:rPr>
        <w:t>правона</w:t>
      </w:r>
      <w:r w:rsidRPr="005B3969" w:rsidR="006B27B6">
        <w:rPr>
          <w:color w:val="000000" w:themeColor="text1"/>
          <w:sz w:val="28"/>
          <w:szCs w:val="28"/>
        </w:rPr>
        <w:t xml:space="preserve">рушениях, </w:t>
      </w:r>
      <w:r w:rsidRPr="005B3969" w:rsidR="00486958">
        <w:rPr>
          <w:color w:val="000000" w:themeColor="text1"/>
          <w:sz w:val="28"/>
          <w:szCs w:val="28"/>
        </w:rPr>
        <w:t xml:space="preserve"> яв</w:t>
      </w:r>
      <w:r w:rsidRPr="005B3969" w:rsidR="006B27B6">
        <w:rPr>
          <w:color w:val="000000" w:themeColor="text1"/>
          <w:sz w:val="28"/>
          <w:szCs w:val="28"/>
        </w:rPr>
        <w:t>ляются</w:t>
      </w:r>
      <w:r w:rsidRPr="005B3969" w:rsidR="006B27B6">
        <w:rPr>
          <w:color w:val="000000" w:themeColor="text1"/>
          <w:sz w:val="28"/>
          <w:szCs w:val="28"/>
        </w:rPr>
        <w:tab/>
        <w:t xml:space="preserve"> всестороннее</w:t>
      </w:r>
      <w:r w:rsidRPr="005B3969" w:rsidR="00486958">
        <w:rPr>
          <w:color w:val="000000" w:themeColor="text1"/>
          <w:sz w:val="28"/>
          <w:szCs w:val="28"/>
        </w:rPr>
        <w:t xml:space="preserve"> </w:t>
      </w:r>
      <w:r w:rsidRPr="005B3969">
        <w:rPr>
          <w:color w:val="000000" w:themeColor="text1"/>
          <w:sz w:val="28"/>
          <w:szCs w:val="28"/>
        </w:rPr>
        <w:t>полное</w:t>
      </w:r>
      <w:r w:rsidRPr="005B3969" w:rsidR="00486958">
        <w:rPr>
          <w:color w:val="000000" w:themeColor="text1"/>
          <w:sz w:val="28"/>
          <w:szCs w:val="28"/>
        </w:rPr>
        <w:t xml:space="preserve">, </w:t>
      </w:r>
      <w:r w:rsidRPr="005B3969">
        <w:rPr>
          <w:color w:val="000000" w:themeColor="text1"/>
          <w:sz w:val="28"/>
          <w:szCs w:val="28"/>
        </w:rPr>
        <w:t xml:space="preserve">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5B3969">
        <w:rPr>
          <w:color w:val="000000" w:themeColor="text1"/>
          <w:sz w:val="28"/>
          <w:szCs w:val="28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5B3969" w:rsidP="0063729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</w:t>
      </w:r>
      <w:r w:rsidRPr="005B3969">
        <w:rPr>
          <w:color w:val="000000" w:themeColor="text1"/>
          <w:sz w:val="28"/>
          <w:szCs w:val="28"/>
        </w:rPr>
        <w:t>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5B3969" w:rsidR="006B27B6">
        <w:rPr>
          <w:color w:val="000000" w:themeColor="text1"/>
          <w:sz w:val="28"/>
          <w:szCs w:val="28"/>
        </w:rPr>
        <w:t xml:space="preserve"> </w:t>
      </w:r>
      <w:r w:rsidRPr="005B3969">
        <w:rPr>
          <w:color w:val="000000" w:themeColor="text1"/>
          <w:sz w:val="28"/>
          <w:szCs w:val="28"/>
        </w:rPr>
        <w:t>правонарушения, виновность</w:t>
      </w:r>
      <w:r w:rsidRPr="005B3969" w:rsidR="006B27B6">
        <w:rPr>
          <w:color w:val="000000" w:themeColor="text1"/>
          <w:sz w:val="28"/>
          <w:szCs w:val="28"/>
        </w:rPr>
        <w:t xml:space="preserve"> </w:t>
      </w:r>
      <w:r w:rsidRPr="005B3969">
        <w:rPr>
          <w:color w:val="000000" w:themeColor="text1"/>
          <w:sz w:val="28"/>
          <w:szCs w:val="28"/>
        </w:rPr>
        <w:t>лица, привлекаемого к</w:t>
      </w:r>
      <w:r w:rsidRPr="005B3969" w:rsidR="006B27B6">
        <w:rPr>
          <w:color w:val="000000" w:themeColor="text1"/>
          <w:sz w:val="28"/>
          <w:szCs w:val="28"/>
        </w:rPr>
        <w:t xml:space="preserve"> </w:t>
      </w:r>
      <w:r w:rsidRPr="005B3969">
        <w:rPr>
          <w:color w:val="000000" w:themeColor="text1"/>
          <w:sz w:val="28"/>
          <w:szCs w:val="28"/>
        </w:rPr>
        <w:t>административной ответственности, а также иные обстоятельства, име</w:t>
      </w:r>
      <w:r w:rsidRPr="005B3969">
        <w:rPr>
          <w:color w:val="000000" w:themeColor="text1"/>
          <w:sz w:val="28"/>
          <w:szCs w:val="28"/>
        </w:rPr>
        <w:t>ющие значение для правильного разрешения дела.</w:t>
      </w:r>
    </w:p>
    <w:p w:rsidR="003B0BD8" w:rsidRPr="005B3969" w:rsidP="00637295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>Эти данные</w:t>
      </w:r>
      <w:r w:rsidRPr="005B3969" w:rsidR="006B27B6">
        <w:rPr>
          <w:color w:val="000000" w:themeColor="text1"/>
          <w:sz w:val="28"/>
          <w:szCs w:val="28"/>
        </w:rPr>
        <w:t xml:space="preserve"> </w:t>
      </w:r>
      <w:r w:rsidRPr="005B3969">
        <w:rPr>
          <w:color w:val="000000" w:themeColor="text1"/>
          <w:sz w:val="28"/>
          <w:szCs w:val="28"/>
        </w:rPr>
        <w:t>устанавливаются протоколом</w:t>
      </w:r>
      <w:r w:rsidRPr="005B3969" w:rsidR="006B27B6">
        <w:rPr>
          <w:color w:val="000000" w:themeColor="text1"/>
          <w:sz w:val="28"/>
          <w:szCs w:val="28"/>
        </w:rPr>
        <w:t xml:space="preserve"> </w:t>
      </w:r>
      <w:r w:rsidRPr="005B3969">
        <w:rPr>
          <w:color w:val="000000" w:themeColor="text1"/>
          <w:sz w:val="28"/>
          <w:szCs w:val="28"/>
        </w:rPr>
        <w:t>об</w:t>
      </w:r>
      <w:r w:rsidRPr="005B3969" w:rsidR="006B27B6">
        <w:rPr>
          <w:color w:val="000000" w:themeColor="text1"/>
          <w:sz w:val="28"/>
          <w:szCs w:val="28"/>
        </w:rPr>
        <w:t xml:space="preserve"> </w:t>
      </w:r>
      <w:r w:rsidRPr="005B3969">
        <w:rPr>
          <w:color w:val="000000" w:themeColor="text1"/>
          <w:sz w:val="28"/>
          <w:szCs w:val="28"/>
        </w:rPr>
        <w:t>административном</w:t>
      </w:r>
      <w:r w:rsidRPr="005B3969" w:rsidR="006B27B6">
        <w:rPr>
          <w:color w:val="000000" w:themeColor="text1"/>
          <w:sz w:val="28"/>
          <w:szCs w:val="28"/>
        </w:rPr>
        <w:t xml:space="preserve"> </w:t>
      </w:r>
      <w:r w:rsidRPr="005B3969">
        <w:rPr>
          <w:color w:val="000000" w:themeColor="text1"/>
          <w:sz w:val="28"/>
          <w:szCs w:val="28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</w:t>
      </w:r>
      <w:r w:rsidRPr="005B3969">
        <w:rPr>
          <w:color w:val="000000" w:themeColor="text1"/>
          <w:sz w:val="28"/>
          <w:szCs w:val="28"/>
        </w:rPr>
        <w:t>тративном правонарушении, показаниями потерпевшего, свидетелей, заключениями эксперта, иными документами, а также показаниями</w:t>
      </w:r>
      <w:r w:rsidRPr="005B3969" w:rsidR="006B27B6">
        <w:rPr>
          <w:color w:val="000000" w:themeColor="text1"/>
          <w:sz w:val="28"/>
          <w:szCs w:val="28"/>
        </w:rPr>
        <w:t xml:space="preserve"> </w:t>
      </w:r>
      <w:r w:rsidRPr="005B3969">
        <w:rPr>
          <w:color w:val="000000" w:themeColor="text1"/>
          <w:sz w:val="28"/>
          <w:szCs w:val="28"/>
        </w:rPr>
        <w:t>специальных технических средств, вещественными доказательствами.</w:t>
      </w:r>
    </w:p>
    <w:p w:rsidR="002B6984" w:rsidRPr="005B3969" w:rsidP="0063729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 xml:space="preserve">Из представленных материалов дела установлено, что в действиях </w:t>
      </w:r>
      <w:r w:rsidRPr="005B3969" w:rsidR="00692E19">
        <w:rPr>
          <w:color w:val="000000" w:themeColor="text1"/>
          <w:sz w:val="28"/>
          <w:szCs w:val="28"/>
        </w:rPr>
        <w:t>Хайретдинова С.Ю.</w:t>
      </w:r>
      <w:r w:rsidRPr="005B3969" w:rsidR="00B511A6">
        <w:rPr>
          <w:color w:val="000000" w:themeColor="text1"/>
          <w:sz w:val="28"/>
          <w:szCs w:val="28"/>
        </w:rPr>
        <w:t xml:space="preserve">, </w:t>
      </w:r>
      <w:r w:rsidRPr="005B3969">
        <w:rPr>
          <w:color w:val="000000" w:themeColor="text1"/>
          <w:sz w:val="28"/>
          <w:szCs w:val="28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Pr="005B3969" w:rsidR="007B6898">
        <w:rPr>
          <w:color w:val="000000" w:themeColor="text1"/>
          <w:sz w:val="28"/>
          <w:szCs w:val="28"/>
        </w:rPr>
        <w:t xml:space="preserve">ивном правонарушении № </w:t>
      </w:r>
      <w:r w:rsidR="00DA243F">
        <w:rPr>
          <w:color w:val="000000" w:themeColor="text1"/>
          <w:sz w:val="28"/>
          <w:szCs w:val="28"/>
        </w:rPr>
        <w:t>&lt;данные изъяты&gt;</w:t>
      </w:r>
      <w:r w:rsidRPr="005B3969">
        <w:rPr>
          <w:color w:val="000000" w:themeColor="text1"/>
          <w:sz w:val="28"/>
          <w:szCs w:val="28"/>
        </w:rPr>
        <w:t>.</w:t>
      </w:r>
      <w:r w:rsidRPr="005B3969">
        <w:rPr>
          <w:color w:val="000000" w:themeColor="text1"/>
          <w:sz w:val="28"/>
          <w:szCs w:val="28"/>
        </w:rPr>
        <w:t xml:space="preserve"> (л.д.1</w:t>
      </w:r>
      <w:r w:rsidRPr="005B3969" w:rsidR="00B83744">
        <w:rPr>
          <w:color w:val="000000" w:themeColor="text1"/>
          <w:sz w:val="28"/>
          <w:szCs w:val="28"/>
        </w:rPr>
        <w:t xml:space="preserve">-2); актом </w:t>
      </w:r>
      <w:r w:rsidRPr="005B3969" w:rsidR="00692E19">
        <w:rPr>
          <w:color w:val="000000" w:themeColor="text1"/>
          <w:sz w:val="28"/>
          <w:szCs w:val="28"/>
        </w:rPr>
        <w:t xml:space="preserve">патрулирования лесов </w:t>
      </w:r>
      <w:r w:rsidRPr="005B3969" w:rsidR="00B83744">
        <w:rPr>
          <w:color w:val="000000" w:themeColor="text1"/>
          <w:sz w:val="28"/>
          <w:szCs w:val="28"/>
        </w:rPr>
        <w:t>№</w:t>
      </w:r>
      <w:r w:rsidR="00DA243F">
        <w:rPr>
          <w:color w:val="000000" w:themeColor="text1"/>
          <w:sz w:val="28"/>
          <w:szCs w:val="28"/>
        </w:rPr>
        <w:t>&lt;</w:t>
      </w:r>
      <w:r w:rsidR="00DA243F">
        <w:rPr>
          <w:color w:val="000000" w:themeColor="text1"/>
          <w:sz w:val="28"/>
          <w:szCs w:val="28"/>
        </w:rPr>
        <w:t xml:space="preserve">данные изъяты&gt; </w:t>
      </w:r>
      <w:r w:rsidRPr="005B3969" w:rsidR="00F01349">
        <w:rPr>
          <w:color w:val="000000" w:themeColor="text1"/>
          <w:sz w:val="28"/>
          <w:szCs w:val="28"/>
        </w:rPr>
        <w:t>(л.д.3</w:t>
      </w:r>
      <w:r w:rsidRPr="005B3969" w:rsidR="00643D3F">
        <w:rPr>
          <w:color w:val="000000" w:themeColor="text1"/>
          <w:sz w:val="28"/>
          <w:szCs w:val="28"/>
        </w:rPr>
        <w:t>-4</w:t>
      </w:r>
      <w:r w:rsidRPr="005B3969" w:rsidR="00F01349">
        <w:rPr>
          <w:color w:val="000000" w:themeColor="text1"/>
          <w:sz w:val="28"/>
          <w:szCs w:val="28"/>
        </w:rPr>
        <w:t>);</w:t>
      </w:r>
      <w:r w:rsidRPr="005B3969" w:rsidR="00643D3F">
        <w:rPr>
          <w:color w:val="000000" w:themeColor="text1"/>
          <w:sz w:val="28"/>
          <w:szCs w:val="28"/>
        </w:rPr>
        <w:t xml:space="preserve"> протоколом досмотра транспортного средства от </w:t>
      </w:r>
      <w:r w:rsidR="00DA243F">
        <w:rPr>
          <w:color w:val="000000" w:themeColor="text1"/>
          <w:sz w:val="28"/>
          <w:szCs w:val="28"/>
        </w:rPr>
        <w:t>&lt;данные изъяты&gt;</w:t>
      </w:r>
      <w:r w:rsidRPr="005B3969" w:rsidR="00643D3F">
        <w:rPr>
          <w:color w:val="000000" w:themeColor="text1"/>
          <w:sz w:val="28"/>
          <w:szCs w:val="28"/>
        </w:rPr>
        <w:t>.</w:t>
      </w:r>
      <w:r w:rsidRPr="005B3969" w:rsidR="00643D3F">
        <w:rPr>
          <w:color w:val="000000" w:themeColor="text1"/>
          <w:sz w:val="28"/>
          <w:szCs w:val="28"/>
        </w:rPr>
        <w:t xml:space="preserve">д.5-6); планом-схемой к акту патрулирования </w:t>
      </w:r>
      <w:r w:rsidRPr="005B3969" w:rsidR="00581E13">
        <w:rPr>
          <w:color w:val="000000" w:themeColor="text1"/>
          <w:sz w:val="28"/>
          <w:szCs w:val="28"/>
        </w:rPr>
        <w:t xml:space="preserve"> лесов</w:t>
      </w:r>
      <w:r w:rsidRPr="005B3969" w:rsidR="00643D3F">
        <w:rPr>
          <w:color w:val="000000" w:themeColor="text1"/>
          <w:sz w:val="28"/>
          <w:szCs w:val="28"/>
        </w:rPr>
        <w:t xml:space="preserve"> №</w:t>
      </w:r>
      <w:r w:rsidR="00DA243F">
        <w:rPr>
          <w:color w:val="000000" w:themeColor="text1"/>
          <w:sz w:val="28"/>
          <w:szCs w:val="28"/>
        </w:rPr>
        <w:t xml:space="preserve">&lt;данные изъяты&gt; </w:t>
      </w:r>
      <w:r w:rsidRPr="005B3969" w:rsidR="00643D3F">
        <w:rPr>
          <w:color w:val="000000" w:themeColor="text1"/>
          <w:sz w:val="28"/>
          <w:szCs w:val="28"/>
        </w:rPr>
        <w:t xml:space="preserve"> (л.д.</w:t>
      </w:r>
      <w:r w:rsidRPr="005B3969" w:rsidR="007B3AAF">
        <w:rPr>
          <w:color w:val="000000" w:themeColor="text1"/>
          <w:sz w:val="28"/>
          <w:szCs w:val="28"/>
        </w:rPr>
        <w:t>7</w:t>
      </w:r>
      <w:r w:rsidRPr="005B3969" w:rsidR="00643D3F">
        <w:rPr>
          <w:color w:val="000000" w:themeColor="text1"/>
          <w:sz w:val="28"/>
          <w:szCs w:val="28"/>
        </w:rPr>
        <w:t>);</w:t>
      </w:r>
      <w:r w:rsidRPr="005B3969" w:rsidR="00BA5602">
        <w:rPr>
          <w:color w:val="000000" w:themeColor="text1"/>
          <w:sz w:val="28"/>
          <w:szCs w:val="28"/>
        </w:rPr>
        <w:t xml:space="preserve"> </w:t>
      </w:r>
      <w:r w:rsidRPr="005B3969" w:rsidR="00BA5602">
        <w:rPr>
          <w:color w:val="000000" w:themeColor="text1"/>
          <w:sz w:val="28"/>
          <w:szCs w:val="28"/>
        </w:rPr>
        <w:t>фототаблица</w:t>
      </w:r>
      <w:r w:rsidRPr="005B3969" w:rsidR="00BA5602">
        <w:rPr>
          <w:color w:val="000000" w:themeColor="text1"/>
          <w:sz w:val="28"/>
          <w:szCs w:val="28"/>
        </w:rPr>
        <w:t xml:space="preserve"> к акту патрулирования  лесов №</w:t>
      </w:r>
      <w:r w:rsidR="00DA243F">
        <w:rPr>
          <w:color w:val="000000" w:themeColor="text1"/>
          <w:sz w:val="28"/>
          <w:szCs w:val="28"/>
        </w:rPr>
        <w:t xml:space="preserve">&lt;данные изъяты&gt; </w:t>
      </w:r>
      <w:r w:rsidRPr="005B3969" w:rsidR="00BA5602">
        <w:rPr>
          <w:color w:val="000000" w:themeColor="text1"/>
          <w:sz w:val="28"/>
          <w:szCs w:val="28"/>
        </w:rPr>
        <w:t xml:space="preserve"> (л.д.</w:t>
      </w:r>
      <w:r w:rsidRPr="005B3969" w:rsidR="007B3AAF">
        <w:rPr>
          <w:color w:val="000000" w:themeColor="text1"/>
          <w:sz w:val="28"/>
          <w:szCs w:val="28"/>
        </w:rPr>
        <w:t>8</w:t>
      </w:r>
      <w:r w:rsidRPr="005B3969" w:rsidR="00BA5602">
        <w:rPr>
          <w:color w:val="000000" w:themeColor="text1"/>
          <w:sz w:val="28"/>
          <w:szCs w:val="28"/>
        </w:rPr>
        <w:t>-13);</w:t>
      </w:r>
      <w:r w:rsidRPr="005B3969" w:rsidR="007B3AAF">
        <w:rPr>
          <w:color w:val="000000" w:themeColor="text1"/>
          <w:sz w:val="28"/>
          <w:szCs w:val="28"/>
        </w:rPr>
        <w:t xml:space="preserve"> протоколом об изъятии вещей и документов по делу об административном правонарушении №</w:t>
      </w:r>
      <w:r w:rsidRPr="005B3969" w:rsidR="007B3AAF">
        <w:rPr>
          <w:color w:val="000000" w:themeColor="text1"/>
        </w:rPr>
        <w:t xml:space="preserve"> </w:t>
      </w:r>
      <w:r w:rsidR="00DA243F">
        <w:rPr>
          <w:color w:val="000000" w:themeColor="text1"/>
          <w:sz w:val="28"/>
          <w:szCs w:val="28"/>
        </w:rPr>
        <w:t>&lt;данные изъяты&gt;</w:t>
      </w:r>
      <w:r w:rsidRPr="005B3969" w:rsidR="007B3AAF">
        <w:rPr>
          <w:color w:val="000000" w:themeColor="text1"/>
          <w:sz w:val="28"/>
          <w:szCs w:val="28"/>
        </w:rPr>
        <w:t>.</w:t>
      </w:r>
      <w:r w:rsidRPr="005B3969" w:rsidR="007B3AAF">
        <w:rPr>
          <w:color w:val="000000" w:themeColor="text1"/>
          <w:sz w:val="28"/>
          <w:szCs w:val="28"/>
        </w:rPr>
        <w:t xml:space="preserve"> (л.д.</w:t>
      </w:r>
      <w:r w:rsidRPr="005B3969" w:rsidR="009058DF">
        <w:rPr>
          <w:color w:val="000000" w:themeColor="text1"/>
          <w:sz w:val="28"/>
          <w:szCs w:val="28"/>
        </w:rPr>
        <w:t>14</w:t>
      </w:r>
      <w:r w:rsidRPr="005B3969" w:rsidR="007B3AAF">
        <w:rPr>
          <w:color w:val="000000" w:themeColor="text1"/>
          <w:sz w:val="28"/>
          <w:szCs w:val="28"/>
        </w:rPr>
        <w:t>);</w:t>
      </w:r>
      <w:r w:rsidRPr="005B3969" w:rsidR="009058DF">
        <w:rPr>
          <w:color w:val="000000" w:themeColor="text1"/>
          <w:sz w:val="28"/>
          <w:szCs w:val="28"/>
        </w:rPr>
        <w:t xml:space="preserve"> ведомостью перерасчета древесно-кустарниковой растительности от </w:t>
      </w:r>
      <w:r w:rsidR="00DA243F">
        <w:rPr>
          <w:color w:val="000000" w:themeColor="text1"/>
          <w:sz w:val="28"/>
          <w:szCs w:val="28"/>
        </w:rPr>
        <w:t>&lt;данные изъяты&gt;</w:t>
      </w:r>
      <w:r w:rsidRPr="005B3969" w:rsidR="009058DF">
        <w:rPr>
          <w:color w:val="000000" w:themeColor="text1"/>
          <w:sz w:val="28"/>
          <w:szCs w:val="28"/>
        </w:rPr>
        <w:t>.</w:t>
      </w:r>
      <w:r w:rsidRPr="005B3969" w:rsidR="009058DF">
        <w:rPr>
          <w:color w:val="000000" w:themeColor="text1"/>
          <w:sz w:val="28"/>
          <w:szCs w:val="28"/>
        </w:rPr>
        <w:t xml:space="preserve"> (л.д.15); расчетом куботрассы Новокленовского участкового лесничества (л.д.16);</w:t>
      </w:r>
      <w:r w:rsidRPr="005B3969" w:rsidR="009058DF">
        <w:rPr>
          <w:color w:val="000000" w:themeColor="text1"/>
        </w:rPr>
        <w:t xml:space="preserve"> </w:t>
      </w:r>
      <w:r w:rsidRPr="005B3969" w:rsidR="001655CB">
        <w:rPr>
          <w:color w:val="000000" w:themeColor="text1"/>
          <w:sz w:val="28"/>
          <w:szCs w:val="28"/>
        </w:rPr>
        <w:t xml:space="preserve">копией сохранной расписки от </w:t>
      </w:r>
      <w:r w:rsidR="00DA243F">
        <w:rPr>
          <w:color w:val="000000" w:themeColor="text1"/>
          <w:sz w:val="28"/>
          <w:szCs w:val="28"/>
        </w:rPr>
        <w:t>&lt;данные изъяты&gt;</w:t>
      </w:r>
      <w:r w:rsidRPr="005B3969" w:rsidR="001655CB">
        <w:rPr>
          <w:color w:val="000000" w:themeColor="text1"/>
          <w:sz w:val="28"/>
          <w:szCs w:val="28"/>
        </w:rPr>
        <w:t>.</w:t>
      </w:r>
      <w:r w:rsidRPr="005B3969" w:rsidR="001655CB">
        <w:rPr>
          <w:color w:val="000000" w:themeColor="text1"/>
          <w:sz w:val="28"/>
          <w:szCs w:val="28"/>
        </w:rPr>
        <w:t xml:space="preserve"> (л.д.17); актом приема-передачи имущества на </w:t>
      </w:r>
      <w:r w:rsidRPr="005B3969" w:rsidR="00572C81">
        <w:rPr>
          <w:color w:val="000000" w:themeColor="text1"/>
          <w:sz w:val="28"/>
          <w:szCs w:val="28"/>
        </w:rPr>
        <w:t>ответственное</w:t>
      </w:r>
      <w:r w:rsidRPr="005B3969" w:rsidR="001655CB">
        <w:rPr>
          <w:color w:val="000000" w:themeColor="text1"/>
          <w:sz w:val="28"/>
          <w:szCs w:val="28"/>
        </w:rPr>
        <w:t xml:space="preserve"> хранение от </w:t>
      </w:r>
      <w:r w:rsidRPr="006921EA" w:rsidR="006921EA">
        <w:rPr>
          <w:color w:val="000000" w:themeColor="text1"/>
          <w:sz w:val="28"/>
          <w:szCs w:val="28"/>
        </w:rPr>
        <w:t xml:space="preserve">&lt;данные изъяты&gt; </w:t>
      </w:r>
      <w:r w:rsidRPr="005B3969" w:rsidR="001655CB">
        <w:rPr>
          <w:color w:val="000000" w:themeColor="text1"/>
          <w:sz w:val="28"/>
          <w:szCs w:val="28"/>
        </w:rPr>
        <w:t>г. (л.д. 18); расчетом размера ущерба, причиненного незаконной рубкой (л.д.19);</w:t>
      </w:r>
      <w:r w:rsidRPr="005B3969" w:rsidR="005E4D0A">
        <w:rPr>
          <w:color w:val="000000" w:themeColor="text1"/>
          <w:sz w:val="28"/>
          <w:szCs w:val="28"/>
        </w:rPr>
        <w:t xml:space="preserve"> видеоматериалом.</w:t>
      </w:r>
    </w:p>
    <w:p w:rsidR="003B0BD8" w:rsidRPr="005B3969" w:rsidP="0063729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>Проанализировав имеющиеся в деле доказательства, которые не противоречат фактическим обстоятельствам по делу, прихожу к выводу о том, ч</w:t>
      </w:r>
      <w:r w:rsidRPr="005B3969">
        <w:rPr>
          <w:color w:val="000000" w:themeColor="text1"/>
          <w:sz w:val="28"/>
          <w:szCs w:val="28"/>
        </w:rPr>
        <w:t xml:space="preserve">то </w:t>
      </w:r>
      <w:r w:rsidRPr="005B3969" w:rsidR="005C5233">
        <w:rPr>
          <w:color w:val="000000" w:themeColor="text1"/>
          <w:sz w:val="28"/>
          <w:szCs w:val="28"/>
        </w:rPr>
        <w:t>Хайретдинов С.Ю.</w:t>
      </w:r>
      <w:r w:rsidRPr="005B3969" w:rsidR="00B511A6">
        <w:rPr>
          <w:color w:val="000000" w:themeColor="text1"/>
          <w:sz w:val="28"/>
          <w:szCs w:val="28"/>
        </w:rPr>
        <w:t xml:space="preserve">, </w:t>
      </w:r>
      <w:r w:rsidRPr="005B3969">
        <w:rPr>
          <w:color w:val="000000" w:themeColor="text1"/>
          <w:sz w:val="28"/>
          <w:szCs w:val="28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B05155" w:rsidRPr="005B3969" w:rsidP="0063729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</w:t>
      </w: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>ствии с п.</w:t>
      </w:r>
      <w:r w:rsidRPr="005B3969" w:rsidR="00120E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 </w:t>
      </w:r>
      <w:r w:rsidRPr="005B3969" w:rsidR="00C86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ст.4.2 КоАП РФ обстоятельством, смягчающим административную ответственность </w:t>
      </w:r>
      <w:r w:rsidRPr="005B3969" w:rsidR="005C5233">
        <w:rPr>
          <w:rFonts w:ascii="Times New Roman" w:hAnsi="Times New Roman" w:cs="Times New Roman"/>
          <w:color w:val="000000" w:themeColor="text1"/>
          <w:sz w:val="28"/>
          <w:szCs w:val="28"/>
        </w:rPr>
        <w:t>Хайретдинова С.Ю.</w:t>
      </w:r>
      <w:r w:rsidRPr="005B3969" w:rsidR="00C35E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3969" w:rsidR="000A16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– его раскаяние</w:t>
      </w:r>
      <w:r w:rsidRPr="005B3969" w:rsidR="00120E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6B0E" w:rsidRPr="005B3969" w:rsidP="0063729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5B3969" w:rsidP="00637295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Pr="005B3969" w:rsidR="008F610F">
        <w:rPr>
          <w:color w:val="000000" w:themeColor="text1"/>
          <w:sz w:val="28"/>
          <w:szCs w:val="28"/>
        </w:rPr>
        <w:t xml:space="preserve"> </w:t>
      </w:r>
      <w:r w:rsidRPr="005B3969">
        <w:rPr>
          <w:color w:val="000000" w:themeColor="text1"/>
          <w:sz w:val="28"/>
          <w:szCs w:val="28"/>
        </w:rPr>
        <w:t>имущественного положения, всех обстоятельств дела, судья считает возможным назначить наказание в виде штрафа в размере, преду</w:t>
      </w:r>
      <w:r w:rsidRPr="005B3969">
        <w:rPr>
          <w:color w:val="000000" w:themeColor="text1"/>
          <w:sz w:val="28"/>
          <w:szCs w:val="28"/>
        </w:rPr>
        <w:t>смотренном в пределах санкции статьи ч.2 ст.8.28 КоАП РФ,</w:t>
      </w:r>
      <w:r w:rsidRPr="005B3969" w:rsidR="00454788">
        <w:rPr>
          <w:color w:val="000000" w:themeColor="text1"/>
          <w:sz w:val="28"/>
          <w:szCs w:val="28"/>
        </w:rPr>
        <w:t xml:space="preserve"> </w:t>
      </w:r>
      <w:r w:rsidRPr="005B3969" w:rsidR="00F5420A">
        <w:rPr>
          <w:color w:val="000000" w:themeColor="text1"/>
          <w:sz w:val="28"/>
          <w:szCs w:val="28"/>
        </w:rPr>
        <w:t>без конфискации орудий совершения административного правонарушения, с конфискацией продукции незаконного природопользования</w:t>
      </w:r>
      <w:r w:rsidRPr="005B3969">
        <w:rPr>
          <w:color w:val="000000" w:themeColor="text1"/>
          <w:sz w:val="28"/>
          <w:szCs w:val="28"/>
        </w:rPr>
        <w:t>.</w:t>
      </w:r>
    </w:p>
    <w:p w:rsidR="003B0BD8" w:rsidRPr="005B3969" w:rsidP="00637295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>Мировой судья считает возможным не применять конфискацию орудия совершени</w:t>
      </w:r>
      <w:r w:rsidRPr="005B3969">
        <w:rPr>
          <w:color w:val="000000" w:themeColor="text1"/>
          <w:sz w:val="28"/>
          <w:szCs w:val="28"/>
        </w:rPr>
        <w:t>я правонарушения в связи с повреждением только сухостойн</w:t>
      </w:r>
      <w:r w:rsidRPr="005B3969" w:rsidR="00C35E6F">
        <w:rPr>
          <w:color w:val="000000" w:themeColor="text1"/>
          <w:sz w:val="28"/>
          <w:szCs w:val="28"/>
        </w:rPr>
        <w:t>ого</w:t>
      </w:r>
      <w:r w:rsidRPr="005B3969">
        <w:rPr>
          <w:color w:val="000000" w:themeColor="text1"/>
          <w:sz w:val="28"/>
          <w:szCs w:val="28"/>
        </w:rPr>
        <w:t xml:space="preserve"> дерев</w:t>
      </w:r>
      <w:r w:rsidRPr="005B3969" w:rsidR="00C35E6F">
        <w:rPr>
          <w:color w:val="000000" w:themeColor="text1"/>
          <w:sz w:val="28"/>
          <w:szCs w:val="28"/>
        </w:rPr>
        <w:t>а</w:t>
      </w:r>
      <w:r w:rsidRPr="005B3969">
        <w:rPr>
          <w:color w:val="000000" w:themeColor="text1"/>
          <w:sz w:val="28"/>
          <w:szCs w:val="28"/>
        </w:rPr>
        <w:t xml:space="preserve">, что не повлекло </w:t>
      </w:r>
      <w:r w:rsidRPr="005B3969" w:rsidR="006D4444">
        <w:rPr>
          <w:color w:val="000000" w:themeColor="text1"/>
          <w:sz w:val="28"/>
          <w:szCs w:val="28"/>
        </w:rPr>
        <w:t>существенных неблагоприятных</w:t>
      </w:r>
      <w:r w:rsidRPr="005B3969">
        <w:rPr>
          <w:color w:val="000000" w:themeColor="text1"/>
          <w:sz w:val="28"/>
          <w:szCs w:val="28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5B3969" w:rsidP="00637295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>В связи с тем, что продукция незаконного природопользования</w:t>
      </w:r>
      <w:r w:rsidRPr="005B3969">
        <w:rPr>
          <w:color w:val="000000" w:themeColor="text1"/>
          <w:sz w:val="28"/>
          <w:szCs w:val="28"/>
        </w:rPr>
        <w:t xml:space="preserve"> не изымалась, ее конфискация невозможна.</w:t>
      </w:r>
    </w:p>
    <w:p w:rsidR="003B0BD8" w:rsidRPr="005B3969" w:rsidP="00637295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>На основании изложенного, руководствуясь ч. 2 ст. 8.28 ст.ст. 29.9, 29.10, 30.1 КоАП РФ,</w:t>
      </w:r>
    </w:p>
    <w:p w:rsidR="003B0BD8" w:rsidRPr="005B3969" w:rsidP="00637295">
      <w:pPr>
        <w:pStyle w:val="1"/>
        <w:shd w:val="clear" w:color="auto" w:fill="auto"/>
        <w:spacing w:after="0" w:line="240" w:lineRule="auto"/>
        <w:ind w:left="3540"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>ПОСТАНОВИЛ:</w:t>
      </w:r>
    </w:p>
    <w:p w:rsidR="003B0BD8" w:rsidRPr="005B3969" w:rsidP="00F439FD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 xml:space="preserve">Хайретдинова Смаила Юсуфовича </w:t>
      </w:r>
      <w:r w:rsidRPr="005B3969" w:rsidR="00AF1AA4">
        <w:rPr>
          <w:color w:val="000000" w:themeColor="text1"/>
          <w:sz w:val="28"/>
          <w:szCs w:val="28"/>
        </w:rPr>
        <w:t>признать виновным в совершении административного правонарушения, п</w:t>
      </w:r>
      <w:r w:rsidRPr="005B3969" w:rsidR="005C1845">
        <w:rPr>
          <w:color w:val="000000" w:themeColor="text1"/>
          <w:sz w:val="28"/>
          <w:szCs w:val="28"/>
        </w:rPr>
        <w:t>редусмотренного</w:t>
      </w:r>
      <w:r w:rsidRPr="005B3969" w:rsidR="00AF1AA4">
        <w:rPr>
          <w:color w:val="000000" w:themeColor="text1"/>
          <w:sz w:val="28"/>
          <w:szCs w:val="28"/>
        </w:rPr>
        <w:t xml:space="preserve"> ч.2 ст. 8.28 КоАП РФ </w:t>
      </w:r>
      <w:r w:rsidRPr="005B3969" w:rsidR="005C1845">
        <w:rPr>
          <w:color w:val="000000" w:themeColor="text1"/>
          <w:sz w:val="28"/>
          <w:szCs w:val="28"/>
        </w:rPr>
        <w:t>и назначить ему</w:t>
      </w:r>
      <w:r w:rsidRPr="005B3969" w:rsidR="00EE0F7D">
        <w:rPr>
          <w:color w:val="000000" w:themeColor="text1"/>
          <w:sz w:val="28"/>
          <w:szCs w:val="28"/>
        </w:rPr>
        <w:t xml:space="preserve"> административное</w:t>
      </w:r>
      <w:r w:rsidRPr="005B3969" w:rsidR="005C1845">
        <w:rPr>
          <w:color w:val="000000" w:themeColor="text1"/>
          <w:sz w:val="28"/>
          <w:szCs w:val="28"/>
        </w:rPr>
        <w:t xml:space="preserve"> наказание </w:t>
      </w:r>
      <w:r w:rsidRPr="005B3969" w:rsidR="00AF1AA4">
        <w:rPr>
          <w:color w:val="000000" w:themeColor="text1"/>
          <w:sz w:val="28"/>
          <w:szCs w:val="28"/>
        </w:rPr>
        <w:t>в виде админ</w:t>
      </w:r>
      <w:r w:rsidRPr="005B3969" w:rsidR="00C35E6F">
        <w:rPr>
          <w:color w:val="000000" w:themeColor="text1"/>
          <w:sz w:val="28"/>
          <w:szCs w:val="28"/>
        </w:rPr>
        <w:t xml:space="preserve">истративного штрафа в размере </w:t>
      </w:r>
      <w:r w:rsidR="006921EA">
        <w:rPr>
          <w:color w:val="000000" w:themeColor="text1"/>
          <w:sz w:val="28"/>
          <w:szCs w:val="28"/>
        </w:rPr>
        <w:t xml:space="preserve">&lt;данные изъяты&gt; </w:t>
      </w:r>
      <w:r w:rsidRPr="005B3969" w:rsidR="00486958">
        <w:rPr>
          <w:color w:val="000000" w:themeColor="text1"/>
          <w:sz w:val="28"/>
          <w:szCs w:val="28"/>
        </w:rPr>
        <w:t xml:space="preserve">рублей, </w:t>
      </w:r>
      <w:r w:rsidRPr="005B3969" w:rsidR="00454788">
        <w:rPr>
          <w:color w:val="000000" w:themeColor="text1"/>
          <w:sz w:val="28"/>
          <w:szCs w:val="28"/>
        </w:rPr>
        <w:t>без конфискации орудий совершения административного правонарушения</w:t>
      </w:r>
      <w:r w:rsidRPr="005B3969" w:rsidR="00F5420A">
        <w:rPr>
          <w:color w:val="000000" w:themeColor="text1"/>
          <w:sz w:val="28"/>
          <w:szCs w:val="28"/>
        </w:rPr>
        <w:t>, с конфискацией продукции незаконного природопользования.</w:t>
      </w:r>
    </w:p>
    <w:p w:rsidR="0057610C" w:rsidRPr="005B3969" w:rsidP="00F439FD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>Бензопи</w:t>
      </w:r>
      <w:r w:rsidRPr="005B3969" w:rsidR="00133D76">
        <w:rPr>
          <w:color w:val="000000" w:themeColor="text1"/>
          <w:sz w:val="28"/>
          <w:szCs w:val="28"/>
        </w:rPr>
        <w:t>лу марки</w:t>
      </w:r>
      <w:r w:rsidRPr="005B3969" w:rsidR="00AF1AA4">
        <w:rPr>
          <w:color w:val="000000" w:themeColor="text1"/>
          <w:sz w:val="28"/>
          <w:szCs w:val="28"/>
        </w:rPr>
        <w:t xml:space="preserve"> </w:t>
      </w:r>
      <w:r w:rsidR="006921EA">
        <w:rPr>
          <w:color w:val="000000" w:themeColor="text1"/>
          <w:sz w:val="28"/>
          <w:szCs w:val="28"/>
        </w:rPr>
        <w:t xml:space="preserve">&lt;данные изъяты&gt; </w:t>
      </w:r>
      <w:r w:rsidRPr="005B3969" w:rsidR="0066067B">
        <w:rPr>
          <w:color w:val="000000" w:themeColor="text1"/>
          <w:sz w:val="28"/>
          <w:szCs w:val="28"/>
        </w:rPr>
        <w:t>в корпусе оранжево-белого</w:t>
      </w:r>
      <w:r w:rsidRPr="005B3969" w:rsidR="0067243F">
        <w:rPr>
          <w:color w:val="000000" w:themeColor="text1"/>
          <w:sz w:val="28"/>
          <w:szCs w:val="28"/>
        </w:rPr>
        <w:t xml:space="preserve"> цвета, хранящуюся по сохранной расписке у </w:t>
      </w:r>
      <w:r w:rsidR="006921EA">
        <w:rPr>
          <w:color w:val="000000" w:themeColor="text1"/>
          <w:sz w:val="28"/>
          <w:szCs w:val="28"/>
        </w:rPr>
        <w:t xml:space="preserve">&lt;данные изъяты&gt; </w:t>
      </w:r>
      <w:r w:rsidRPr="005B3969" w:rsidR="002A12CC">
        <w:rPr>
          <w:color w:val="000000" w:themeColor="text1"/>
          <w:sz w:val="28"/>
          <w:szCs w:val="28"/>
        </w:rPr>
        <w:t>Михайловича</w:t>
      </w:r>
      <w:r w:rsidRPr="005B3969" w:rsidR="0067243F">
        <w:rPr>
          <w:color w:val="000000" w:themeColor="text1"/>
          <w:sz w:val="28"/>
          <w:szCs w:val="28"/>
        </w:rPr>
        <w:t xml:space="preserve"> </w:t>
      </w:r>
      <w:r w:rsidRPr="005B3969" w:rsidR="00AF1AA4">
        <w:rPr>
          <w:color w:val="000000" w:themeColor="text1"/>
          <w:sz w:val="28"/>
          <w:szCs w:val="28"/>
        </w:rPr>
        <w:t xml:space="preserve">- возвратить по принадлежности </w:t>
      </w:r>
      <w:r w:rsidRPr="005B3969" w:rsidR="009E251A">
        <w:rPr>
          <w:color w:val="000000" w:themeColor="text1"/>
          <w:sz w:val="28"/>
          <w:szCs w:val="28"/>
        </w:rPr>
        <w:t>Хайретдинову Смаилу Юсуфовичу</w:t>
      </w:r>
      <w:r w:rsidRPr="005B3969" w:rsidR="00133D76">
        <w:rPr>
          <w:color w:val="000000" w:themeColor="text1"/>
          <w:sz w:val="28"/>
          <w:szCs w:val="28"/>
        </w:rPr>
        <w:t>.</w:t>
      </w:r>
    </w:p>
    <w:p w:rsidR="002A12CC" w:rsidRPr="005B3969" w:rsidP="00F439FD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 xml:space="preserve">Транспортное </w:t>
      </w:r>
      <w:r w:rsidR="006921EA">
        <w:rPr>
          <w:color w:val="000000" w:themeColor="text1"/>
          <w:sz w:val="28"/>
          <w:szCs w:val="28"/>
        </w:rPr>
        <w:t>&lt;данные изъяты&gt;</w:t>
      </w:r>
      <w:r w:rsidRPr="005B3969" w:rsidR="00D62E31">
        <w:rPr>
          <w:color w:val="000000" w:themeColor="text1"/>
          <w:sz w:val="28"/>
          <w:szCs w:val="28"/>
        </w:rPr>
        <w:t>,</w:t>
      </w:r>
      <w:r w:rsidRPr="005B3969" w:rsidR="00D62E31">
        <w:rPr>
          <w:color w:val="000000" w:themeColor="text1"/>
          <w:sz w:val="28"/>
          <w:szCs w:val="28"/>
        </w:rPr>
        <w:t xml:space="preserve"> хранящееся по </w:t>
      </w:r>
      <w:r w:rsidRPr="005B3969" w:rsidR="002A261B">
        <w:rPr>
          <w:color w:val="000000" w:themeColor="text1"/>
          <w:sz w:val="28"/>
          <w:szCs w:val="28"/>
        </w:rPr>
        <w:t xml:space="preserve">акту приема-передачи имущества на ответственное хранение </w:t>
      </w:r>
      <w:r w:rsidR="006921EA">
        <w:rPr>
          <w:color w:val="000000" w:themeColor="text1"/>
          <w:sz w:val="28"/>
          <w:szCs w:val="28"/>
        </w:rPr>
        <w:t xml:space="preserve">&lt;данные изъяты&gt; </w:t>
      </w:r>
      <w:r w:rsidRPr="005B3969" w:rsidR="002A261B">
        <w:rPr>
          <w:color w:val="000000" w:themeColor="text1"/>
          <w:sz w:val="28"/>
          <w:szCs w:val="28"/>
        </w:rPr>
        <w:t xml:space="preserve">г. </w:t>
      </w:r>
      <w:r w:rsidRPr="005B3969" w:rsidR="00D62E31">
        <w:rPr>
          <w:color w:val="000000" w:themeColor="text1"/>
          <w:sz w:val="28"/>
          <w:szCs w:val="28"/>
        </w:rPr>
        <w:t xml:space="preserve">у </w:t>
      </w:r>
      <w:r w:rsidR="006921EA">
        <w:rPr>
          <w:color w:val="000000" w:themeColor="text1"/>
          <w:sz w:val="28"/>
          <w:szCs w:val="28"/>
        </w:rPr>
        <w:t xml:space="preserve">&lt;данные изъяты&gt; </w:t>
      </w:r>
      <w:r w:rsidRPr="005B3969" w:rsidR="00D62E31">
        <w:rPr>
          <w:color w:val="000000" w:themeColor="text1"/>
          <w:sz w:val="28"/>
          <w:szCs w:val="28"/>
        </w:rPr>
        <w:t xml:space="preserve">- возвратить по принадлежности </w:t>
      </w:r>
      <w:r w:rsidRPr="005B3969" w:rsidR="009E251A">
        <w:rPr>
          <w:color w:val="000000" w:themeColor="text1"/>
          <w:sz w:val="28"/>
          <w:szCs w:val="28"/>
        </w:rPr>
        <w:t>Хайретдинову Смаилу Юсуфовичу</w:t>
      </w:r>
      <w:r w:rsidRPr="005B3969" w:rsidR="00D62E31">
        <w:rPr>
          <w:color w:val="000000" w:themeColor="text1"/>
          <w:sz w:val="28"/>
          <w:szCs w:val="28"/>
        </w:rPr>
        <w:t>.</w:t>
      </w:r>
    </w:p>
    <w:p w:rsidR="00F5420A" w:rsidRPr="005B3969" w:rsidP="00F439FD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 xml:space="preserve">Продукцию незаконного природопользования: </w:t>
      </w:r>
      <w:r w:rsidR="006921EA">
        <w:rPr>
          <w:color w:val="000000" w:themeColor="text1"/>
          <w:sz w:val="28"/>
          <w:szCs w:val="28"/>
        </w:rPr>
        <w:t xml:space="preserve">&lt;данные изъяты&gt; </w:t>
      </w:r>
      <w:r w:rsidRPr="005B3969">
        <w:rPr>
          <w:color w:val="000000" w:themeColor="text1"/>
          <w:sz w:val="28"/>
          <w:szCs w:val="28"/>
        </w:rPr>
        <w:t>- конфисковать, передать по принадлежности в Министерство экологии и природных ресурсов Республики Крым.</w:t>
      </w:r>
    </w:p>
    <w:p w:rsidR="003B0BD8" w:rsidRPr="005B3969" w:rsidP="00F439F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штраф подлежит перечи</w:t>
      </w:r>
      <w:r w:rsidRPr="005B3969" w:rsidR="00016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слению по следующим реквизитам: </w:t>
      </w:r>
      <w:r w:rsidR="000A0ECD">
        <w:rPr>
          <w:color w:val="000000" w:themeColor="text1"/>
          <w:sz w:val="28"/>
          <w:szCs w:val="28"/>
        </w:rPr>
        <w:t>&lt;данные изъяты&gt;</w:t>
      </w:r>
      <w:r w:rsidRPr="005B39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0BD8" w:rsidRPr="005B3969" w:rsidP="00F439FD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>Квитанцию об оплате штрафа необходимо представить в судебный участок № 3</w:t>
      </w:r>
      <w:r w:rsidRPr="005B3969" w:rsidR="00133D76">
        <w:rPr>
          <w:color w:val="000000" w:themeColor="text1"/>
          <w:sz w:val="28"/>
          <w:szCs w:val="28"/>
        </w:rPr>
        <w:t>2</w:t>
      </w:r>
      <w:r w:rsidRPr="005B3969">
        <w:rPr>
          <w:color w:val="000000" w:themeColor="text1"/>
          <w:sz w:val="28"/>
          <w:szCs w:val="28"/>
        </w:rPr>
        <w:t xml:space="preserve">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5B3969" w:rsidP="00F439FD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 xml:space="preserve">Административный </w:t>
      </w:r>
      <w:r w:rsidRPr="005B3969">
        <w:rPr>
          <w:color w:val="000000" w:themeColor="text1"/>
          <w:sz w:val="28"/>
          <w:szCs w:val="28"/>
        </w:rPr>
        <w:t>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 АП РФ.</w:t>
      </w:r>
    </w:p>
    <w:p w:rsidR="003B0BD8" w:rsidRPr="005B3969" w:rsidP="00F439FD">
      <w:pPr>
        <w:pStyle w:val="1"/>
        <w:shd w:val="clear" w:color="auto" w:fill="auto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5B3969">
        <w:rPr>
          <w:color w:val="000000" w:themeColor="text1"/>
          <w:sz w:val="28"/>
          <w:szCs w:val="28"/>
        </w:rPr>
        <w:t>Разъясн</w:t>
      </w:r>
      <w:r w:rsidRPr="005B3969">
        <w:rPr>
          <w:color w:val="000000" w:themeColor="text1"/>
          <w:sz w:val="28"/>
          <w:szCs w:val="28"/>
        </w:rPr>
        <w:t xml:space="preserve">ить </w:t>
      </w:r>
      <w:r w:rsidRPr="005B3969" w:rsidR="005B3969">
        <w:rPr>
          <w:color w:val="000000" w:themeColor="text1"/>
          <w:sz w:val="28"/>
          <w:szCs w:val="28"/>
        </w:rPr>
        <w:t>Хайретдинову Смаилу Юсуфовичу</w:t>
      </w:r>
      <w:r w:rsidRPr="005B3969" w:rsidR="00664F49">
        <w:rPr>
          <w:color w:val="000000" w:themeColor="text1"/>
          <w:sz w:val="28"/>
          <w:szCs w:val="28"/>
        </w:rPr>
        <w:t xml:space="preserve">, </w:t>
      </w:r>
      <w:r w:rsidRPr="005B3969">
        <w:rPr>
          <w:color w:val="000000" w:themeColor="text1"/>
          <w:sz w:val="28"/>
          <w:szCs w:val="28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F12AA1" w:rsidRPr="005B3969" w:rsidP="00F439F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3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</w:t>
      </w:r>
      <w:r w:rsidRPr="005B3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Крым путем подачи жалобы через мирового судью судебного участка №32 Белогорского судебного района Республики  Крым в течение </w:t>
      </w:r>
      <w:r w:rsidRPr="005B3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десяти суток со дня вручения или получения его копии.</w:t>
      </w:r>
    </w:p>
    <w:p w:rsidR="00F12AA1" w:rsidRPr="005B3969" w:rsidP="00F439F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2AA1" w:rsidRPr="005B3969" w:rsidP="00F439F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2AA1" w:rsidRPr="005B3969" w:rsidP="00F439F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B3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5B3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судья: </w:t>
      </w:r>
      <w:r w:rsidRPr="005B3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B3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Pr="005B39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С.Р. Новиков</w:t>
      </w:r>
    </w:p>
    <w:p w:rsidR="001C50EC" w:rsidRPr="005B3969" w:rsidP="00F439FD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B27B6" w:rsidRPr="00880FCF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sectPr w:rsidSect="00637295">
      <w:headerReference w:type="default" r:id="rId4"/>
      <w:pgSz w:w="11909" w:h="16838"/>
      <w:pgMar w:top="568" w:right="709" w:bottom="709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C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20975"/>
    <w:rsid w:val="000314B9"/>
    <w:rsid w:val="00055C51"/>
    <w:rsid w:val="00070C8E"/>
    <w:rsid w:val="00082607"/>
    <w:rsid w:val="00091CD2"/>
    <w:rsid w:val="000A0ECD"/>
    <w:rsid w:val="000A16C8"/>
    <w:rsid w:val="000D267E"/>
    <w:rsid w:val="00104DBB"/>
    <w:rsid w:val="001122EA"/>
    <w:rsid w:val="00112AC0"/>
    <w:rsid w:val="00114937"/>
    <w:rsid w:val="00120E13"/>
    <w:rsid w:val="00133D76"/>
    <w:rsid w:val="001558D3"/>
    <w:rsid w:val="001655CB"/>
    <w:rsid w:val="00180153"/>
    <w:rsid w:val="001B214D"/>
    <w:rsid w:val="001B7D5E"/>
    <w:rsid w:val="001C179B"/>
    <w:rsid w:val="001C50EC"/>
    <w:rsid w:val="00202B14"/>
    <w:rsid w:val="00210306"/>
    <w:rsid w:val="00210A4A"/>
    <w:rsid w:val="00233516"/>
    <w:rsid w:val="00233A20"/>
    <w:rsid w:val="00234B2E"/>
    <w:rsid w:val="00241CDC"/>
    <w:rsid w:val="002728B6"/>
    <w:rsid w:val="00284021"/>
    <w:rsid w:val="002A12CC"/>
    <w:rsid w:val="002A261B"/>
    <w:rsid w:val="002B6984"/>
    <w:rsid w:val="002C1011"/>
    <w:rsid w:val="003232CE"/>
    <w:rsid w:val="00337F5F"/>
    <w:rsid w:val="003552DE"/>
    <w:rsid w:val="00365EA4"/>
    <w:rsid w:val="003A1D82"/>
    <w:rsid w:val="003B0BD8"/>
    <w:rsid w:val="003C0A38"/>
    <w:rsid w:val="003D167B"/>
    <w:rsid w:val="00402DF2"/>
    <w:rsid w:val="004138C6"/>
    <w:rsid w:val="00446F70"/>
    <w:rsid w:val="00454788"/>
    <w:rsid w:val="00460881"/>
    <w:rsid w:val="00474FB2"/>
    <w:rsid w:val="00486958"/>
    <w:rsid w:val="00487176"/>
    <w:rsid w:val="004E7D4B"/>
    <w:rsid w:val="00500A23"/>
    <w:rsid w:val="00501D4A"/>
    <w:rsid w:val="00527F88"/>
    <w:rsid w:val="00555A22"/>
    <w:rsid w:val="00572C81"/>
    <w:rsid w:val="00573FFC"/>
    <w:rsid w:val="00574CA8"/>
    <w:rsid w:val="0057610C"/>
    <w:rsid w:val="00581E13"/>
    <w:rsid w:val="005B3969"/>
    <w:rsid w:val="005C0142"/>
    <w:rsid w:val="005C1845"/>
    <w:rsid w:val="005C5233"/>
    <w:rsid w:val="005D0802"/>
    <w:rsid w:val="005E4D0A"/>
    <w:rsid w:val="005F1905"/>
    <w:rsid w:val="00610A70"/>
    <w:rsid w:val="00614012"/>
    <w:rsid w:val="00637295"/>
    <w:rsid w:val="00640C29"/>
    <w:rsid w:val="00643D3F"/>
    <w:rsid w:val="0066067B"/>
    <w:rsid w:val="00664E13"/>
    <w:rsid w:val="00664F49"/>
    <w:rsid w:val="006664F5"/>
    <w:rsid w:val="0067243F"/>
    <w:rsid w:val="006921EA"/>
    <w:rsid w:val="00692E19"/>
    <w:rsid w:val="00697398"/>
    <w:rsid w:val="006B2721"/>
    <w:rsid w:val="006B27B6"/>
    <w:rsid w:val="006D4444"/>
    <w:rsid w:val="006E3F87"/>
    <w:rsid w:val="007126BE"/>
    <w:rsid w:val="00717EEE"/>
    <w:rsid w:val="00720A31"/>
    <w:rsid w:val="007568F4"/>
    <w:rsid w:val="007662E5"/>
    <w:rsid w:val="00766E11"/>
    <w:rsid w:val="007B3AAF"/>
    <w:rsid w:val="007B6898"/>
    <w:rsid w:val="007E2686"/>
    <w:rsid w:val="007F40D2"/>
    <w:rsid w:val="00803D60"/>
    <w:rsid w:val="00805810"/>
    <w:rsid w:val="008467A9"/>
    <w:rsid w:val="00880FCF"/>
    <w:rsid w:val="00895D8B"/>
    <w:rsid w:val="0089773C"/>
    <w:rsid w:val="008A673A"/>
    <w:rsid w:val="008B0FA1"/>
    <w:rsid w:val="008B4226"/>
    <w:rsid w:val="008B7D0F"/>
    <w:rsid w:val="008D421A"/>
    <w:rsid w:val="008F07A9"/>
    <w:rsid w:val="008F610F"/>
    <w:rsid w:val="009058DF"/>
    <w:rsid w:val="00906CC0"/>
    <w:rsid w:val="00911BC7"/>
    <w:rsid w:val="00924F7D"/>
    <w:rsid w:val="00937C8A"/>
    <w:rsid w:val="00940654"/>
    <w:rsid w:val="00964A1B"/>
    <w:rsid w:val="009704D1"/>
    <w:rsid w:val="009A1208"/>
    <w:rsid w:val="009A267B"/>
    <w:rsid w:val="009C3A44"/>
    <w:rsid w:val="009E251A"/>
    <w:rsid w:val="00A04803"/>
    <w:rsid w:val="00A15390"/>
    <w:rsid w:val="00A21B9B"/>
    <w:rsid w:val="00A2454F"/>
    <w:rsid w:val="00A52BF3"/>
    <w:rsid w:val="00A55F45"/>
    <w:rsid w:val="00A563B1"/>
    <w:rsid w:val="00A60AB5"/>
    <w:rsid w:val="00A70871"/>
    <w:rsid w:val="00A71962"/>
    <w:rsid w:val="00A80230"/>
    <w:rsid w:val="00A8599B"/>
    <w:rsid w:val="00AA1E2F"/>
    <w:rsid w:val="00AA51CD"/>
    <w:rsid w:val="00AC298A"/>
    <w:rsid w:val="00AC4F7F"/>
    <w:rsid w:val="00AD2576"/>
    <w:rsid w:val="00AD5E2C"/>
    <w:rsid w:val="00AF1AA4"/>
    <w:rsid w:val="00AF1E84"/>
    <w:rsid w:val="00B05155"/>
    <w:rsid w:val="00B34C29"/>
    <w:rsid w:val="00B44B0B"/>
    <w:rsid w:val="00B511A6"/>
    <w:rsid w:val="00B67DCA"/>
    <w:rsid w:val="00B775DE"/>
    <w:rsid w:val="00B83744"/>
    <w:rsid w:val="00BA5602"/>
    <w:rsid w:val="00BC197F"/>
    <w:rsid w:val="00BD4821"/>
    <w:rsid w:val="00C07A3A"/>
    <w:rsid w:val="00C170CB"/>
    <w:rsid w:val="00C35E6F"/>
    <w:rsid w:val="00C86B0E"/>
    <w:rsid w:val="00C872EB"/>
    <w:rsid w:val="00CA212F"/>
    <w:rsid w:val="00CB15CD"/>
    <w:rsid w:val="00CB40A1"/>
    <w:rsid w:val="00CC089F"/>
    <w:rsid w:val="00CD688D"/>
    <w:rsid w:val="00CE4BA9"/>
    <w:rsid w:val="00CE5AAC"/>
    <w:rsid w:val="00CF524B"/>
    <w:rsid w:val="00D051AF"/>
    <w:rsid w:val="00D31638"/>
    <w:rsid w:val="00D40A9F"/>
    <w:rsid w:val="00D42B10"/>
    <w:rsid w:val="00D62E31"/>
    <w:rsid w:val="00D75B65"/>
    <w:rsid w:val="00DA243F"/>
    <w:rsid w:val="00DF30FC"/>
    <w:rsid w:val="00E03F0A"/>
    <w:rsid w:val="00E32B4E"/>
    <w:rsid w:val="00E3722E"/>
    <w:rsid w:val="00E538C4"/>
    <w:rsid w:val="00E6695B"/>
    <w:rsid w:val="00E92ED2"/>
    <w:rsid w:val="00EA5D60"/>
    <w:rsid w:val="00EA74D8"/>
    <w:rsid w:val="00EC17C1"/>
    <w:rsid w:val="00EE0F7D"/>
    <w:rsid w:val="00EF56B7"/>
    <w:rsid w:val="00F010DE"/>
    <w:rsid w:val="00F01349"/>
    <w:rsid w:val="00F12AA1"/>
    <w:rsid w:val="00F27878"/>
    <w:rsid w:val="00F439FD"/>
    <w:rsid w:val="00F523BD"/>
    <w:rsid w:val="00F5420A"/>
    <w:rsid w:val="00F75853"/>
    <w:rsid w:val="00F92C89"/>
    <w:rsid w:val="00FD381F"/>
    <w:rsid w:val="00FE0ECE"/>
    <w:rsid w:val="00FF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7F0100-64DE-4670-8CC0-9B3B861F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