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3567C" w:rsidRPr="008C5879" w:rsidP="0013567C">
      <w:pPr>
        <w:pStyle w:val="PlainText"/>
        <w:jc w:val="right"/>
        <w:rPr>
          <w:rFonts w:ascii="Times New Roman" w:hAnsi="Times New Roman"/>
          <w:sz w:val="24"/>
        </w:rPr>
      </w:pPr>
    </w:p>
    <w:p w:rsidR="0013567C" w:rsidRPr="00C05030" w:rsidP="00C05030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C05030">
        <w:rPr>
          <w:rFonts w:ascii="Times New Roman" w:hAnsi="Times New Roman"/>
          <w:sz w:val="28"/>
          <w:szCs w:val="28"/>
          <w:lang w:val="uk-UA"/>
        </w:rPr>
        <w:t>Дело № 5-</w:t>
      </w:r>
      <w:r w:rsidRPr="00C05030">
        <w:rPr>
          <w:rFonts w:ascii="Times New Roman" w:hAnsi="Times New Roman"/>
          <w:sz w:val="28"/>
          <w:szCs w:val="28"/>
        </w:rPr>
        <w:t>40-235</w:t>
      </w:r>
      <w:r w:rsidRPr="00C05030">
        <w:rPr>
          <w:rFonts w:ascii="Times New Roman" w:hAnsi="Times New Roman"/>
          <w:sz w:val="28"/>
          <w:szCs w:val="28"/>
          <w:lang w:val="uk-UA"/>
        </w:rPr>
        <w:t>/201</w:t>
      </w:r>
      <w:r w:rsidRPr="00C05030">
        <w:rPr>
          <w:rFonts w:ascii="Times New Roman" w:hAnsi="Times New Roman"/>
          <w:sz w:val="28"/>
          <w:szCs w:val="28"/>
        </w:rPr>
        <w:t>8</w:t>
      </w:r>
    </w:p>
    <w:p w:rsidR="0013567C" w:rsidRPr="00C05030" w:rsidP="00C05030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13567C" w:rsidRPr="00C05030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5030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13567C" w:rsidRPr="00C05030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567C" w:rsidRPr="00C05030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 xml:space="preserve">25 июня </w:t>
      </w:r>
      <w:r w:rsidRPr="00C05030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C05030">
        <w:rPr>
          <w:rFonts w:ascii="Times New Roman" w:hAnsi="Times New Roman" w:cs="Times New Roman"/>
          <w:sz w:val="28"/>
          <w:szCs w:val="28"/>
        </w:rPr>
        <w:t>8</w:t>
      </w:r>
      <w:r w:rsidRPr="00C05030"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Pr="00C05030">
        <w:rPr>
          <w:rFonts w:ascii="Times New Roman" w:hAnsi="Times New Roman" w:cs="Times New Roman"/>
          <w:sz w:val="28"/>
          <w:szCs w:val="28"/>
        </w:rPr>
        <w:t>г. Евпатория проспект Ленина,51/50</w:t>
      </w:r>
    </w:p>
    <w:p w:rsidR="0013567C" w:rsidRPr="00C05030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АметоваАлимеЭнверовна, рассмотрев дело об административном правонарушении, поступившее из Отдельной роты ДПС ГИБДД МВД по Республике Крым о привлечении к административной ответственности </w:t>
      </w:r>
    </w:p>
    <w:p w:rsidR="0013567C" w:rsidRPr="00C05030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b/>
          <w:sz w:val="28"/>
          <w:szCs w:val="28"/>
        </w:rPr>
        <w:t>Колодяжного Сергея Вячеславовича</w:t>
      </w:r>
      <w:r w:rsidRPr="00C05030">
        <w:rPr>
          <w:rFonts w:ascii="Times New Roman" w:hAnsi="Times New Roman" w:cs="Times New Roman"/>
          <w:sz w:val="28"/>
          <w:szCs w:val="28"/>
        </w:rPr>
        <w:t xml:space="preserve">, </w:t>
      </w:r>
      <w:r w:rsidR="00EB39D3">
        <w:rPr>
          <w:rFonts w:ascii="Times New Roman" w:hAnsi="Times New Roman" w:cs="Times New Roman"/>
          <w:sz w:val="28"/>
          <w:szCs w:val="28"/>
        </w:rPr>
        <w:t>иные данные</w:t>
      </w:r>
      <w:r w:rsidRPr="00C05030">
        <w:rPr>
          <w:rFonts w:ascii="Times New Roman" w:hAnsi="Times New Roman" w:cs="Times New Roman"/>
          <w:sz w:val="28"/>
          <w:szCs w:val="28"/>
        </w:rPr>
        <w:t>,</w:t>
      </w:r>
    </w:p>
    <w:p w:rsidR="0013567C" w:rsidRPr="00C05030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>по ч.1 ст. 12.26 КоАП РФ,</w:t>
      </w:r>
    </w:p>
    <w:p w:rsidR="0013567C" w:rsidRPr="00C05030" w:rsidP="00C050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>УСТАНОВИЛ:</w:t>
      </w:r>
    </w:p>
    <w:p w:rsidR="0013567C" w:rsidRPr="00C05030" w:rsidP="00C05030">
      <w:pPr>
        <w:pStyle w:val="Heading1"/>
        <w:spacing w:line="240" w:lineRule="atLeast"/>
        <w:jc w:val="both"/>
        <w:rPr>
          <w:sz w:val="28"/>
          <w:szCs w:val="28"/>
        </w:rPr>
      </w:pPr>
      <w:r w:rsidRPr="00C05030">
        <w:rPr>
          <w:sz w:val="28"/>
          <w:szCs w:val="28"/>
        </w:rPr>
        <w:tab/>
      </w:r>
      <w:r w:rsidRPr="00C05030">
        <w:rPr>
          <w:b w:val="0"/>
          <w:sz w:val="28"/>
          <w:szCs w:val="28"/>
        </w:rPr>
        <w:t xml:space="preserve">31.05.2018 г. в г. Евпатории Колодяжный С.В. управляя транспортным средством – автомобилем марки </w:t>
      </w:r>
      <w:r w:rsidR="00EB39D3">
        <w:rPr>
          <w:b w:val="0"/>
          <w:sz w:val="28"/>
          <w:szCs w:val="28"/>
        </w:rPr>
        <w:t>«Иные данные»</w:t>
      </w:r>
      <w:r w:rsidRPr="00C05030">
        <w:rPr>
          <w:b w:val="0"/>
          <w:sz w:val="28"/>
          <w:szCs w:val="28"/>
        </w:rPr>
        <w:t xml:space="preserve"> государственный регистрационный знак </w:t>
      </w:r>
      <w:r w:rsidR="00EB39D3">
        <w:rPr>
          <w:b w:val="0"/>
          <w:sz w:val="28"/>
          <w:szCs w:val="28"/>
        </w:rPr>
        <w:t>«Иные данные»</w:t>
      </w:r>
      <w:r w:rsidRPr="00C05030" w:rsidR="00EB39D3">
        <w:rPr>
          <w:b w:val="0"/>
          <w:sz w:val="28"/>
          <w:szCs w:val="28"/>
        </w:rPr>
        <w:t xml:space="preserve"> </w:t>
      </w:r>
      <w:r w:rsidRPr="00C05030">
        <w:rPr>
          <w:b w:val="0"/>
          <w:sz w:val="28"/>
          <w:szCs w:val="28"/>
        </w:rPr>
        <w:t xml:space="preserve">с признаками опьянения (запах алкоголя изо рта, нарушение речи, резкое изменение кожных покровов лица), не выполнил законное требование уполномоченного должностного лица о прохождении медицинского освидетельствования на состояние опьянения.  </w:t>
      </w:r>
    </w:p>
    <w:p w:rsidR="0013567C" w:rsidRPr="00C05030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 xml:space="preserve">Своими действиями Колодяжный С.В.нарушил п.2.3.2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C05030">
        <w:rPr>
          <w:rStyle w:val="a2"/>
          <w:rFonts w:ascii="Times New Roman" w:hAnsi="Times New Roman" w:cs="Times New Roman"/>
          <w:color w:val="000000"/>
          <w:sz w:val="28"/>
          <w:szCs w:val="28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C050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567C" w:rsidRPr="00C05030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030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действия </w:t>
      </w:r>
      <w:r w:rsidRPr="00C05030">
        <w:rPr>
          <w:rFonts w:ascii="Times New Roman" w:hAnsi="Times New Roman" w:cs="Times New Roman"/>
          <w:sz w:val="28"/>
          <w:szCs w:val="28"/>
        </w:rPr>
        <w:t>Колодяжного С.В</w:t>
      </w:r>
      <w:r w:rsidRPr="00C05030">
        <w:rPr>
          <w:rFonts w:ascii="Times New Roman" w:hAnsi="Times New Roman" w:cs="Times New Roman"/>
          <w:color w:val="000000"/>
          <w:sz w:val="28"/>
          <w:szCs w:val="28"/>
        </w:rPr>
        <w:t xml:space="preserve">. не содержат уголовно наказуемого деяния. </w:t>
      </w:r>
    </w:p>
    <w:p w:rsidR="0013567C" w:rsidRPr="00C05030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 xml:space="preserve">В суде Колодяжный С.В. свою вину в совершении административного правонарушения предусмотренного ч.1 ст. 12.26 КоАП РФ признал. Колодяжный С.В. пояснил, что употребил алкогольный напиток </w:t>
      </w:r>
      <w:r w:rsidRPr="00EB39D3" w:rsidR="00EB39D3">
        <w:rPr>
          <w:rFonts w:ascii="Times New Roman" w:hAnsi="Times New Roman" w:cs="Times New Roman"/>
          <w:sz w:val="28"/>
          <w:szCs w:val="28"/>
        </w:rPr>
        <w:t>«Иные данные»</w:t>
      </w:r>
      <w:r w:rsidRPr="00C05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67C" w:rsidRPr="00C05030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ab/>
        <w:t xml:space="preserve">Выслушав Колодяжного С.В., исследовав материалы дела, мировой судья приходит к выводу о наличии в действиях Колодяжного С.В. состава правонарушения, предусмотренного ч.1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 </w:t>
      </w:r>
    </w:p>
    <w:p w:rsidR="0013567C" w:rsidRPr="00C05030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ab/>
        <w:t xml:space="preserve">Вина Колодяжного С.В.  в совершении правонарушения подтверждается: </w:t>
      </w:r>
    </w:p>
    <w:p w:rsidR="0013567C" w:rsidRPr="00C05030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EB39D3" w:rsidR="00EB39D3">
        <w:rPr>
          <w:rFonts w:ascii="Times New Roman" w:hAnsi="Times New Roman" w:cs="Times New Roman"/>
          <w:sz w:val="28"/>
          <w:szCs w:val="28"/>
        </w:rPr>
        <w:t>«Иные данные»</w:t>
      </w:r>
      <w:r w:rsidRPr="00C05030" w:rsidR="00EB39D3">
        <w:rPr>
          <w:sz w:val="28"/>
          <w:szCs w:val="28"/>
        </w:rPr>
        <w:t xml:space="preserve"> </w:t>
      </w:r>
      <w:r w:rsidRPr="00C05030">
        <w:rPr>
          <w:rFonts w:ascii="Times New Roman" w:hAnsi="Times New Roman" w:cs="Times New Roman"/>
          <w:sz w:val="28"/>
          <w:szCs w:val="28"/>
        </w:rPr>
        <w:t xml:space="preserve">от </w:t>
      </w:r>
      <w:r w:rsidR="00EB39D3">
        <w:rPr>
          <w:rFonts w:ascii="Times New Roman" w:hAnsi="Times New Roman" w:cs="Times New Roman"/>
          <w:sz w:val="28"/>
          <w:szCs w:val="28"/>
        </w:rPr>
        <w:t xml:space="preserve">.. </w:t>
      </w:r>
      <w:r w:rsidRPr="00C05030">
        <w:rPr>
          <w:rFonts w:ascii="Times New Roman" w:hAnsi="Times New Roman" w:cs="Times New Roman"/>
          <w:sz w:val="28"/>
          <w:szCs w:val="28"/>
        </w:rPr>
        <w:t>.</w:t>
      </w:r>
      <w:r w:rsidR="00EB39D3">
        <w:rPr>
          <w:rFonts w:ascii="Times New Roman" w:hAnsi="Times New Roman" w:cs="Times New Roman"/>
          <w:sz w:val="28"/>
          <w:szCs w:val="28"/>
        </w:rPr>
        <w:t xml:space="preserve"> .. </w:t>
      </w:r>
      <w:r w:rsidRPr="00C05030">
        <w:rPr>
          <w:rFonts w:ascii="Times New Roman" w:hAnsi="Times New Roman" w:cs="Times New Roman"/>
          <w:sz w:val="28"/>
          <w:szCs w:val="28"/>
        </w:rPr>
        <w:t>.</w:t>
      </w:r>
      <w:r w:rsidR="00EB39D3">
        <w:rPr>
          <w:rFonts w:ascii="Times New Roman" w:hAnsi="Times New Roman" w:cs="Times New Roman"/>
          <w:sz w:val="28"/>
          <w:szCs w:val="28"/>
        </w:rPr>
        <w:t xml:space="preserve"> </w:t>
      </w:r>
      <w:r w:rsidRPr="00C05030">
        <w:rPr>
          <w:rFonts w:ascii="Times New Roman" w:hAnsi="Times New Roman" w:cs="Times New Roman"/>
          <w:sz w:val="28"/>
          <w:szCs w:val="28"/>
        </w:rPr>
        <w:t xml:space="preserve">2018 г., из содержания которого следует, что в отношении </w:t>
      </w:r>
      <w:r w:rsidRPr="00C05030" w:rsidR="003173C9">
        <w:rPr>
          <w:rFonts w:ascii="Times New Roman" w:hAnsi="Times New Roman" w:cs="Times New Roman"/>
          <w:sz w:val="28"/>
          <w:szCs w:val="28"/>
        </w:rPr>
        <w:t>Колодяжного С.В</w:t>
      </w:r>
      <w:r w:rsidRPr="00C05030">
        <w:rPr>
          <w:rFonts w:ascii="Times New Roman" w:hAnsi="Times New Roman" w:cs="Times New Roman"/>
          <w:sz w:val="28"/>
          <w:szCs w:val="28"/>
        </w:rPr>
        <w:t xml:space="preserve">.  составлен протокол по ст. 12.26 ч.1 КоАП РФ за отказ от выполнения требования уполномоченного должностного лица о прохождении медицинского освидетельствования; </w:t>
      </w:r>
    </w:p>
    <w:p w:rsidR="0013567C" w:rsidRPr="00C05030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Pr="00EB39D3" w:rsidR="00EB39D3">
        <w:rPr>
          <w:rFonts w:ascii="Times New Roman" w:hAnsi="Times New Roman" w:cs="Times New Roman"/>
          <w:sz w:val="28"/>
          <w:szCs w:val="28"/>
        </w:rPr>
        <w:t>«Иные данные»</w:t>
      </w:r>
      <w:r w:rsidRPr="00C05030" w:rsidR="00EB39D3">
        <w:rPr>
          <w:sz w:val="28"/>
          <w:szCs w:val="28"/>
        </w:rPr>
        <w:t xml:space="preserve"> </w:t>
      </w:r>
      <w:r w:rsidRPr="00C05030">
        <w:rPr>
          <w:rFonts w:ascii="Times New Roman" w:hAnsi="Times New Roman" w:cs="Times New Roman"/>
          <w:sz w:val="28"/>
          <w:szCs w:val="28"/>
        </w:rPr>
        <w:t xml:space="preserve">от </w:t>
      </w:r>
      <w:r w:rsidR="00EB39D3">
        <w:rPr>
          <w:rFonts w:ascii="Times New Roman" w:hAnsi="Times New Roman" w:cs="Times New Roman"/>
          <w:sz w:val="28"/>
          <w:szCs w:val="28"/>
        </w:rPr>
        <w:t xml:space="preserve">.. </w:t>
      </w:r>
      <w:r w:rsidRPr="00C05030">
        <w:rPr>
          <w:rFonts w:ascii="Times New Roman" w:hAnsi="Times New Roman" w:cs="Times New Roman"/>
          <w:sz w:val="28"/>
          <w:szCs w:val="28"/>
        </w:rPr>
        <w:t>.</w:t>
      </w:r>
      <w:r w:rsidR="00EB39D3">
        <w:rPr>
          <w:rFonts w:ascii="Times New Roman" w:hAnsi="Times New Roman" w:cs="Times New Roman"/>
          <w:sz w:val="28"/>
          <w:szCs w:val="28"/>
        </w:rPr>
        <w:t xml:space="preserve"> .. </w:t>
      </w:r>
      <w:r w:rsidRPr="00C05030">
        <w:rPr>
          <w:rFonts w:ascii="Times New Roman" w:hAnsi="Times New Roman" w:cs="Times New Roman"/>
          <w:sz w:val="28"/>
          <w:szCs w:val="28"/>
        </w:rPr>
        <w:t>.</w:t>
      </w:r>
      <w:r w:rsidR="00EB39D3">
        <w:rPr>
          <w:rFonts w:ascii="Times New Roman" w:hAnsi="Times New Roman" w:cs="Times New Roman"/>
          <w:sz w:val="28"/>
          <w:szCs w:val="28"/>
        </w:rPr>
        <w:t xml:space="preserve"> </w:t>
      </w:r>
      <w:r w:rsidRPr="00C05030">
        <w:rPr>
          <w:rFonts w:ascii="Times New Roman" w:hAnsi="Times New Roman" w:cs="Times New Roman"/>
          <w:sz w:val="28"/>
          <w:szCs w:val="28"/>
        </w:rPr>
        <w:t xml:space="preserve">2018 г., согласно  которого </w:t>
      </w:r>
      <w:r w:rsidRPr="00C05030" w:rsidR="003173C9">
        <w:rPr>
          <w:rFonts w:ascii="Times New Roman" w:hAnsi="Times New Roman" w:cs="Times New Roman"/>
          <w:sz w:val="28"/>
          <w:szCs w:val="28"/>
        </w:rPr>
        <w:t>Колодяжный С.В</w:t>
      </w:r>
      <w:r w:rsidRPr="00C05030">
        <w:rPr>
          <w:rFonts w:ascii="Times New Roman" w:hAnsi="Times New Roman" w:cs="Times New Roman"/>
          <w:sz w:val="28"/>
          <w:szCs w:val="28"/>
        </w:rPr>
        <w:t xml:space="preserve">.  отстранен от </w:t>
      </w:r>
      <w:r w:rsidRPr="00C05030">
        <w:rPr>
          <w:rFonts w:ascii="Times New Roman" w:hAnsi="Times New Roman" w:cs="Times New Roman"/>
          <w:sz w:val="28"/>
          <w:szCs w:val="28"/>
        </w:rPr>
        <w:t xml:space="preserve">управления транспортным средством ввиду наличия основания полагать,  что он находится в состоянии опьянения; </w:t>
      </w:r>
    </w:p>
    <w:p w:rsidR="0013567C" w:rsidRPr="00C05030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 на состояние опьянения </w:t>
      </w:r>
      <w:r w:rsidRPr="00EB39D3" w:rsidR="00EB39D3">
        <w:rPr>
          <w:rFonts w:ascii="Times New Roman" w:hAnsi="Times New Roman" w:cs="Times New Roman"/>
          <w:sz w:val="28"/>
          <w:szCs w:val="28"/>
        </w:rPr>
        <w:t>«Иные данные»</w:t>
      </w:r>
      <w:r w:rsidRPr="00C05030" w:rsidR="00EB39D3">
        <w:rPr>
          <w:sz w:val="28"/>
          <w:szCs w:val="28"/>
        </w:rPr>
        <w:t xml:space="preserve"> </w:t>
      </w:r>
      <w:r w:rsidRPr="00C05030">
        <w:rPr>
          <w:rFonts w:ascii="Times New Roman" w:hAnsi="Times New Roman" w:cs="Times New Roman"/>
          <w:sz w:val="28"/>
          <w:szCs w:val="28"/>
        </w:rPr>
        <w:t xml:space="preserve">от </w:t>
      </w:r>
      <w:r w:rsidR="00EB39D3">
        <w:rPr>
          <w:rFonts w:ascii="Times New Roman" w:hAnsi="Times New Roman" w:cs="Times New Roman"/>
          <w:sz w:val="28"/>
          <w:szCs w:val="28"/>
        </w:rPr>
        <w:t xml:space="preserve">.. </w:t>
      </w:r>
      <w:r w:rsidRPr="00C05030">
        <w:rPr>
          <w:rFonts w:ascii="Times New Roman" w:hAnsi="Times New Roman" w:cs="Times New Roman"/>
          <w:sz w:val="28"/>
          <w:szCs w:val="28"/>
        </w:rPr>
        <w:t>.</w:t>
      </w:r>
      <w:r w:rsidR="00EB39D3">
        <w:rPr>
          <w:rFonts w:ascii="Times New Roman" w:hAnsi="Times New Roman" w:cs="Times New Roman"/>
          <w:sz w:val="28"/>
          <w:szCs w:val="28"/>
        </w:rPr>
        <w:t xml:space="preserve"> .. </w:t>
      </w:r>
      <w:r w:rsidRPr="00C05030">
        <w:rPr>
          <w:rFonts w:ascii="Times New Roman" w:hAnsi="Times New Roman" w:cs="Times New Roman"/>
          <w:sz w:val="28"/>
          <w:szCs w:val="28"/>
        </w:rPr>
        <w:t xml:space="preserve">.2018 г., согласно которого </w:t>
      </w:r>
      <w:r w:rsidRPr="00C05030" w:rsidR="003173C9">
        <w:rPr>
          <w:rFonts w:ascii="Times New Roman" w:hAnsi="Times New Roman" w:cs="Times New Roman"/>
          <w:sz w:val="28"/>
          <w:szCs w:val="28"/>
        </w:rPr>
        <w:t>Колодяжный С.В</w:t>
      </w:r>
      <w:r w:rsidRPr="00C05030">
        <w:rPr>
          <w:rFonts w:ascii="Times New Roman" w:hAnsi="Times New Roman" w:cs="Times New Roman"/>
          <w:sz w:val="28"/>
          <w:szCs w:val="28"/>
        </w:rPr>
        <w:t>. направлен для прохождения медицинского освидетельствования на состояние опьянения при наличии признаков  опьянения- запах алкоголя изо рта, нарушение речи, резкое изменение окраски кожных покровов лица, однако от прохождения освидетельствования отказался</w:t>
      </w:r>
    </w:p>
    <w:p w:rsidR="003173C9" w:rsidRPr="00C05030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 xml:space="preserve">-    протоколом </w:t>
      </w:r>
      <w:r w:rsidRPr="00EB39D3" w:rsidR="00EB39D3">
        <w:rPr>
          <w:rFonts w:ascii="Times New Roman" w:hAnsi="Times New Roman" w:cs="Times New Roman"/>
          <w:sz w:val="28"/>
          <w:szCs w:val="28"/>
        </w:rPr>
        <w:t>«Иные данные»</w:t>
      </w:r>
      <w:r w:rsidRPr="00C05030" w:rsidR="00EB39D3">
        <w:rPr>
          <w:sz w:val="28"/>
          <w:szCs w:val="28"/>
        </w:rPr>
        <w:t xml:space="preserve"> </w:t>
      </w:r>
      <w:r w:rsidRPr="00C05030">
        <w:rPr>
          <w:rFonts w:ascii="Times New Roman" w:hAnsi="Times New Roman" w:cs="Times New Roman"/>
          <w:sz w:val="28"/>
          <w:szCs w:val="28"/>
        </w:rPr>
        <w:t xml:space="preserve">от </w:t>
      </w:r>
      <w:r w:rsidR="00EB39D3">
        <w:rPr>
          <w:rFonts w:ascii="Times New Roman" w:hAnsi="Times New Roman" w:cs="Times New Roman"/>
          <w:sz w:val="28"/>
          <w:szCs w:val="28"/>
        </w:rPr>
        <w:t xml:space="preserve">.. </w:t>
      </w:r>
      <w:r w:rsidRPr="00C05030">
        <w:rPr>
          <w:rFonts w:ascii="Times New Roman" w:hAnsi="Times New Roman" w:cs="Times New Roman"/>
          <w:sz w:val="28"/>
          <w:szCs w:val="28"/>
        </w:rPr>
        <w:t>.</w:t>
      </w:r>
      <w:r w:rsidR="00EB39D3">
        <w:rPr>
          <w:rFonts w:ascii="Times New Roman" w:hAnsi="Times New Roman" w:cs="Times New Roman"/>
          <w:sz w:val="28"/>
          <w:szCs w:val="28"/>
        </w:rPr>
        <w:t xml:space="preserve"> .. </w:t>
      </w:r>
      <w:r w:rsidRPr="00C05030">
        <w:rPr>
          <w:rFonts w:ascii="Times New Roman" w:hAnsi="Times New Roman" w:cs="Times New Roman"/>
          <w:sz w:val="28"/>
          <w:szCs w:val="28"/>
        </w:rPr>
        <w:t>.</w:t>
      </w:r>
      <w:r w:rsidR="00EB39D3">
        <w:rPr>
          <w:rFonts w:ascii="Times New Roman" w:hAnsi="Times New Roman" w:cs="Times New Roman"/>
          <w:sz w:val="28"/>
          <w:szCs w:val="28"/>
        </w:rPr>
        <w:t xml:space="preserve"> </w:t>
      </w:r>
      <w:r w:rsidRPr="00C05030">
        <w:rPr>
          <w:rFonts w:ascii="Times New Roman" w:hAnsi="Times New Roman" w:cs="Times New Roman"/>
          <w:sz w:val="28"/>
          <w:szCs w:val="28"/>
        </w:rPr>
        <w:t xml:space="preserve">2018 года о задержании транспортного средства, согласно которого автомобиль </w:t>
      </w:r>
      <w:r w:rsidRPr="00EB39D3" w:rsidR="00EB39D3">
        <w:rPr>
          <w:rFonts w:ascii="Times New Roman" w:hAnsi="Times New Roman" w:cs="Times New Roman"/>
          <w:sz w:val="28"/>
          <w:szCs w:val="28"/>
        </w:rPr>
        <w:t>«Иные данные»</w:t>
      </w:r>
      <w:r w:rsidRPr="00C05030" w:rsidR="00EB39D3">
        <w:rPr>
          <w:sz w:val="28"/>
          <w:szCs w:val="28"/>
        </w:rPr>
        <w:t xml:space="preserve"> </w:t>
      </w:r>
      <w:r w:rsidRPr="00C05030">
        <w:rPr>
          <w:rFonts w:ascii="Times New Roman" w:hAnsi="Times New Roman" w:cs="Times New Roman"/>
          <w:sz w:val="28"/>
          <w:szCs w:val="28"/>
        </w:rPr>
        <w:t xml:space="preserve">г/н </w:t>
      </w:r>
      <w:r w:rsidRPr="00EB39D3" w:rsidR="00EB39D3">
        <w:rPr>
          <w:rFonts w:ascii="Times New Roman" w:hAnsi="Times New Roman" w:cs="Times New Roman"/>
          <w:sz w:val="28"/>
          <w:szCs w:val="28"/>
        </w:rPr>
        <w:t>«Иные данные»</w:t>
      </w:r>
      <w:r w:rsidRPr="00C05030" w:rsidR="00EB39D3">
        <w:rPr>
          <w:sz w:val="28"/>
          <w:szCs w:val="28"/>
        </w:rPr>
        <w:t xml:space="preserve"> </w:t>
      </w:r>
      <w:r w:rsidRPr="00C05030">
        <w:rPr>
          <w:rFonts w:ascii="Times New Roman" w:hAnsi="Times New Roman" w:cs="Times New Roman"/>
          <w:sz w:val="28"/>
          <w:szCs w:val="28"/>
        </w:rPr>
        <w:t xml:space="preserve"> принадлежащий Колодяжному С.В. помещен на специализированную стоянку;</w:t>
      </w:r>
    </w:p>
    <w:p w:rsidR="0013567C" w:rsidRPr="00C05030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 xml:space="preserve">-  видеозаписью к протоколу об административном правонарушении, на которой зафиксирован факт отказа </w:t>
      </w:r>
      <w:r w:rsidRPr="00C05030" w:rsidR="003173C9">
        <w:rPr>
          <w:rFonts w:ascii="Times New Roman" w:hAnsi="Times New Roman" w:cs="Times New Roman"/>
          <w:sz w:val="28"/>
          <w:szCs w:val="28"/>
        </w:rPr>
        <w:t>Колодяжного С.В</w:t>
      </w:r>
      <w:r w:rsidRPr="00C05030">
        <w:rPr>
          <w:rFonts w:ascii="Times New Roman" w:hAnsi="Times New Roman" w:cs="Times New Roman"/>
          <w:sz w:val="28"/>
          <w:szCs w:val="28"/>
        </w:rPr>
        <w:t>.  от прохождения медицинского освидетельствования.</w:t>
      </w:r>
    </w:p>
    <w:p w:rsidR="0013567C" w:rsidRPr="00C05030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>Представленные документы и видеозапись составлены надлежащим образом, с соблюдением требований закона и являются допустимым доказательством.</w:t>
      </w:r>
    </w:p>
    <w:p w:rsidR="0013567C" w:rsidRPr="00C05030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3567C" w:rsidRPr="00C05030" w:rsidP="00C05030">
      <w:pPr>
        <w:spacing w:after="0" w:line="240" w:lineRule="atLeast"/>
        <w:ind w:firstLine="708"/>
        <w:jc w:val="both"/>
        <w:rPr>
          <w:rStyle w:val="longtext"/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>При назначенииадминистративного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отсутствие обстоятельств  смягчающих и  отягчающих административную ответственность, считает необходимым назначить наказание в виде штрафа с лишением права управления транспортными средствами в пределах санкции ч.1 ст.12.26 КоАП РФ.</w:t>
      </w:r>
    </w:p>
    <w:p w:rsidR="0013567C" w:rsidRPr="00C05030" w:rsidP="00C05030">
      <w:pPr>
        <w:pStyle w:val="PlainText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05030">
        <w:rPr>
          <w:rStyle w:val="longtext"/>
          <w:rFonts w:ascii="Times New Roman" w:hAnsi="Times New Roman"/>
          <w:color w:val="222222"/>
          <w:sz w:val="28"/>
          <w:szCs w:val="28"/>
        </w:rPr>
        <w:t>Руководствуясь ст. ст.</w:t>
      </w:r>
      <w:r w:rsidRPr="00C05030">
        <w:rPr>
          <w:rFonts w:ascii="Times New Roman" w:hAnsi="Times New Roman"/>
          <w:sz w:val="28"/>
          <w:szCs w:val="28"/>
        </w:rPr>
        <w:t xml:space="preserve"> 12.26 ч.1, 29.9, 29.10 Кодекса Российской Федерации об административных правонарушениях, мировой судья, </w:t>
      </w:r>
    </w:p>
    <w:p w:rsidR="0013567C" w:rsidRPr="00C05030" w:rsidP="00C05030">
      <w:pPr>
        <w:pStyle w:val="PlainText"/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C05030">
        <w:rPr>
          <w:rFonts w:ascii="Times New Roman" w:hAnsi="Times New Roman"/>
          <w:sz w:val="28"/>
          <w:szCs w:val="28"/>
        </w:rPr>
        <w:t>ПОСТАНОВИЛ:</w:t>
      </w:r>
    </w:p>
    <w:p w:rsidR="0013567C" w:rsidRPr="00C05030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b/>
          <w:sz w:val="28"/>
          <w:szCs w:val="28"/>
        </w:rPr>
        <w:t>Колодяжного Сергея Вячеславовича</w:t>
      </w:r>
      <w:r w:rsidRPr="00C05030">
        <w:rPr>
          <w:rFonts w:ascii="Times New Roman" w:hAnsi="Times New Roman" w:cs="Times New Roman"/>
          <w:sz w:val="28"/>
          <w:szCs w:val="28"/>
        </w:rPr>
        <w:t xml:space="preserve"> признатьвиновным в совершении правонарушения, предусмотренного ч.1 ст.12.26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13567C" w:rsidRPr="00C05030" w:rsidP="00C0503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C0503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567C" w:rsidRPr="00C05030" w:rsidP="00C05030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>Штраф подлежит оплате по следующим реквизитам: расчётный счёт 40101810335100010001,  получатель – УФК по Республике Крым (УМВД России по  г. Симферополю), Банк получателя Отделение по Республики Крым ЮГУ ЦБ РФ,  БИК банка  получателя: 043510001; ИНН: 9102003230; КПП: 910201001; КБК</w:t>
      </w:r>
      <w:r w:rsidRPr="00C05030">
        <w:rPr>
          <w:rFonts w:ascii="Times New Roman" w:hAnsi="Times New Roman" w:cs="Times New Roman"/>
          <w:spacing w:val="-10"/>
          <w:sz w:val="28"/>
          <w:szCs w:val="28"/>
        </w:rPr>
        <w:t xml:space="preserve">188 1 16 30020 01 6000 140, УИН </w:t>
      </w:r>
      <w:r w:rsidRPr="00EB39D3" w:rsidR="00EB39D3">
        <w:rPr>
          <w:rFonts w:ascii="Times New Roman" w:hAnsi="Times New Roman" w:cs="Times New Roman"/>
          <w:sz w:val="28"/>
          <w:szCs w:val="28"/>
        </w:rPr>
        <w:t>«Иные данные»</w:t>
      </w:r>
      <w:r w:rsidR="00EB39D3">
        <w:rPr>
          <w:rFonts w:ascii="Times New Roman" w:hAnsi="Times New Roman" w:cs="Times New Roman"/>
          <w:sz w:val="28"/>
          <w:szCs w:val="28"/>
        </w:rPr>
        <w:t>.</w:t>
      </w:r>
    </w:p>
    <w:p w:rsidR="0013567C" w:rsidRPr="00C05030" w:rsidP="00C05030">
      <w:pPr>
        <w:spacing w:after="0" w:line="240" w:lineRule="atLeast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ab/>
        <w:t>Квитанция об уплате штрафа должна быть предоставлена в судебный участок №40 Евпаторийского судебного района (городской округ Евпатория)</w:t>
      </w:r>
      <w:r w:rsidRPr="00C05030">
        <w:rPr>
          <w:rStyle w:val="cnsl"/>
          <w:rFonts w:ascii="Times New Roman" w:hAnsi="Times New Roman" w:cs="Times New Roman"/>
          <w:sz w:val="28"/>
          <w:szCs w:val="28"/>
        </w:rPr>
        <w:t>.</w:t>
      </w:r>
    </w:p>
    <w:p w:rsidR="0013567C" w:rsidRPr="00C05030" w:rsidP="00C05030">
      <w:pPr>
        <w:spacing w:after="0" w:line="240" w:lineRule="atLeast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C05030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3567C" w:rsidRPr="00C05030" w:rsidP="00C05030">
      <w:pPr>
        <w:spacing w:after="0" w:line="240" w:lineRule="atLeast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C05030">
        <w:rPr>
          <w:rStyle w:val="Emphasis"/>
          <w:rFonts w:ascii="Times New Roman" w:hAnsi="Times New Roman" w:cs="Times New Roman"/>
          <w:i w:val="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567C" w:rsidRPr="00C05030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3567C" w:rsidRPr="00C05030" w:rsidP="00C05030">
      <w:pPr>
        <w:pStyle w:val="BodyText"/>
        <w:spacing w:line="240" w:lineRule="atLeast"/>
        <w:jc w:val="both"/>
        <w:rPr>
          <w:b w:val="0"/>
          <w:sz w:val="28"/>
          <w:szCs w:val="28"/>
          <w:lang w:val="ru-RU"/>
        </w:rPr>
      </w:pPr>
      <w:r w:rsidRPr="00C05030">
        <w:rPr>
          <w:b w:val="0"/>
          <w:sz w:val="28"/>
          <w:szCs w:val="28"/>
          <w:lang w:val="ru-RU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3567C" w:rsidRPr="00C05030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течение 10 суток в порядке, предусмотренном ст. 30.2 КоАП Российской Федерации.</w:t>
      </w:r>
    </w:p>
    <w:p w:rsidR="0013567C" w:rsidRPr="00C05030" w:rsidP="00C05030">
      <w:pPr>
        <w:pStyle w:val="PlainText"/>
        <w:spacing w:line="240" w:lineRule="atLeast"/>
        <w:rPr>
          <w:rFonts w:ascii="Times New Roman" w:hAnsi="Times New Roman"/>
          <w:sz w:val="28"/>
          <w:szCs w:val="28"/>
        </w:rPr>
      </w:pPr>
    </w:p>
    <w:p w:rsidR="00C05030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>Мирово</w:t>
      </w:r>
      <w:r w:rsidR="0094346A">
        <w:rPr>
          <w:rFonts w:ascii="Times New Roman" w:hAnsi="Times New Roman" w:cs="Times New Roman"/>
          <w:sz w:val="28"/>
          <w:szCs w:val="28"/>
        </w:rPr>
        <w:t xml:space="preserve">й судья                                          </w:t>
      </w:r>
      <w:r w:rsidRPr="00C05030">
        <w:rPr>
          <w:rFonts w:ascii="Times New Roman" w:hAnsi="Times New Roman" w:cs="Times New Roman"/>
          <w:sz w:val="28"/>
          <w:szCs w:val="28"/>
        </w:rPr>
        <w:t xml:space="preserve">                               А. Э. Аметова</w:t>
      </w:r>
    </w:p>
    <w:p w:rsidR="00EB39D3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9D3" w:rsidRPr="00C05030" w:rsidP="00EB39D3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13567C" w:rsidRPr="00C05030" w:rsidP="00C05030">
      <w:pPr>
        <w:pStyle w:val="PlainText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EB39D3" w:rsidP="00EB39D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030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 xml:space="preserve">й судья                                          </w:t>
      </w:r>
      <w:r w:rsidRPr="00C05030">
        <w:rPr>
          <w:rFonts w:ascii="Times New Roman" w:hAnsi="Times New Roman" w:cs="Times New Roman"/>
          <w:sz w:val="28"/>
          <w:szCs w:val="28"/>
        </w:rPr>
        <w:t xml:space="preserve">                               А. Э. Аметова</w:t>
      </w:r>
    </w:p>
    <w:p w:rsidR="00104CB4" w:rsidRPr="00C05030" w:rsidP="00C050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C05030">
      <w:headerReference w:type="even" r:id="rId4"/>
      <w:headerReference w:type="default" r:id="rId5"/>
      <w:headerReference w:type="first" r:id="rId6"/>
      <w:pgSz w:w="11907" w:h="16840" w:code="9"/>
      <w:pgMar w:top="1134" w:right="851" w:bottom="1134" w:left="1418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2D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0E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5F2DA0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EB39D3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330E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defaultTabStop w:val="708"/>
  <w:characterSpacingControl w:val="doNotCompress"/>
  <w:compat>
    <w:useFELayout/>
  </w:compat>
  <w:rsids>
    <w:rsidRoot w:val="0013567C"/>
    <w:rsid w:val="000B1269"/>
    <w:rsid w:val="00104CB4"/>
    <w:rsid w:val="0013567C"/>
    <w:rsid w:val="00213B43"/>
    <w:rsid w:val="003173C9"/>
    <w:rsid w:val="00330E08"/>
    <w:rsid w:val="005F2DA0"/>
    <w:rsid w:val="008C5879"/>
    <w:rsid w:val="0094346A"/>
    <w:rsid w:val="00C05030"/>
    <w:rsid w:val="00EB39D3"/>
    <w:rsid w:val="00EC3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B4"/>
  </w:style>
  <w:style w:type="paragraph" w:styleId="Heading1">
    <w:name w:val="heading 1"/>
    <w:basedOn w:val="Normal"/>
    <w:next w:val="Normal"/>
    <w:link w:val="1"/>
    <w:qFormat/>
    <w:rsid w:val="001356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"/>
    <w:rsid w:val="001356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13567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eader">
    <w:name w:val="header"/>
    <w:basedOn w:val="Normal"/>
    <w:link w:val="a0"/>
    <w:rsid w:val="00135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1356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567C"/>
  </w:style>
  <w:style w:type="paragraph" w:styleId="PlainText">
    <w:name w:val="Plain Text"/>
    <w:basedOn w:val="Normal"/>
    <w:link w:val="a1"/>
    <w:rsid w:val="0013567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1">
    <w:name w:val="Текст Знак"/>
    <w:basedOn w:val="DefaultParagraphFont"/>
    <w:link w:val="PlainText"/>
    <w:rsid w:val="0013567C"/>
    <w:rPr>
      <w:rFonts w:ascii="Courier New" w:eastAsia="Times New Roman" w:hAnsi="Courier New" w:cs="Times New Roman"/>
      <w:sz w:val="20"/>
      <w:szCs w:val="24"/>
    </w:rPr>
  </w:style>
  <w:style w:type="character" w:customStyle="1" w:styleId="a2">
    <w:name w:val="Гипертекстовая ссылка"/>
    <w:rsid w:val="0013567C"/>
    <w:rPr>
      <w:color w:val="106BBE"/>
    </w:rPr>
  </w:style>
  <w:style w:type="character" w:customStyle="1" w:styleId="longtext">
    <w:name w:val="long_text"/>
    <w:basedOn w:val="DefaultParagraphFont"/>
    <w:rsid w:val="0013567C"/>
  </w:style>
  <w:style w:type="character" w:customStyle="1" w:styleId="cnsl">
    <w:name w:val="cnsl"/>
    <w:basedOn w:val="DefaultParagraphFont"/>
    <w:rsid w:val="0013567C"/>
  </w:style>
  <w:style w:type="character" w:styleId="Emphasis">
    <w:name w:val="Emphasis"/>
    <w:qFormat/>
    <w:rsid w:val="001356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