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147" w:rsidRPr="00B6216A" w:rsidP="00B6216A" w14:paraId="74878337" w14:textId="77777777">
      <w:pPr>
        <w:spacing w:before="100" w:beforeAutospacing="1" w:after="0" w:line="240" w:lineRule="auto"/>
        <w:ind w:left="6373"/>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val="uk-UA" w:eastAsia="ru-RU"/>
        </w:rPr>
        <w:t>Дело</w:t>
      </w:r>
      <w:r>
        <w:rPr>
          <w:rFonts w:ascii="Times New Roman" w:eastAsia="Times New Roman" w:hAnsi="Times New Roman" w:cs="Times New Roman"/>
          <w:b/>
          <w:bCs/>
          <w:sz w:val="26"/>
          <w:szCs w:val="26"/>
          <w:lang w:val="uk-UA" w:eastAsia="ru-RU"/>
        </w:rPr>
        <w:t xml:space="preserve"> № 5-46-112</w:t>
      </w:r>
      <w:r w:rsidRPr="00B6216A">
        <w:rPr>
          <w:rFonts w:ascii="Times New Roman" w:eastAsia="Times New Roman" w:hAnsi="Times New Roman" w:cs="Times New Roman"/>
          <w:b/>
          <w:bCs/>
          <w:sz w:val="26"/>
          <w:szCs w:val="26"/>
          <w:lang w:val="uk-UA" w:eastAsia="ru-RU"/>
        </w:rPr>
        <w:t>/2021</w:t>
      </w:r>
    </w:p>
    <w:p w:rsidR="00440147" w:rsidRPr="00B6216A" w:rsidP="00B6216A" w14:paraId="0DC1CA79" w14:textId="77777777">
      <w:pPr>
        <w:spacing w:before="100" w:beforeAutospacing="1" w:after="0" w:line="240" w:lineRule="auto"/>
        <w:ind w:firstLine="454"/>
        <w:contextualSpacing/>
        <w:jc w:val="center"/>
        <w:rPr>
          <w:rFonts w:ascii="Times New Roman" w:eastAsia="Times New Roman" w:hAnsi="Times New Roman" w:cs="Times New Roman"/>
          <w:b/>
          <w:bCs/>
          <w:sz w:val="26"/>
          <w:szCs w:val="26"/>
          <w:lang w:eastAsia="ru-RU"/>
        </w:rPr>
      </w:pPr>
    </w:p>
    <w:p w:rsidR="00440147" w:rsidRPr="00B6216A" w:rsidP="00B6216A" w14:paraId="5E81303D" w14:textId="77777777">
      <w:pPr>
        <w:spacing w:before="100" w:beforeAutospacing="1" w:after="0" w:line="240" w:lineRule="auto"/>
        <w:ind w:firstLine="454"/>
        <w:contextualSpacing/>
        <w:jc w:val="center"/>
        <w:rPr>
          <w:rFonts w:ascii="Times New Roman" w:eastAsia="Times New Roman" w:hAnsi="Times New Roman" w:cs="Times New Roman"/>
          <w:sz w:val="26"/>
          <w:szCs w:val="26"/>
          <w:lang w:eastAsia="ru-RU"/>
        </w:rPr>
      </w:pPr>
      <w:r w:rsidRPr="00B6216A">
        <w:rPr>
          <w:rFonts w:ascii="Times New Roman" w:eastAsia="Times New Roman" w:hAnsi="Times New Roman" w:cs="Times New Roman"/>
          <w:b/>
          <w:bCs/>
          <w:sz w:val="26"/>
          <w:szCs w:val="26"/>
          <w:lang w:eastAsia="ru-RU"/>
        </w:rPr>
        <w:t>ПОСТАНОВЛЕНИЕ</w:t>
      </w:r>
    </w:p>
    <w:p w:rsidR="00440147" w:rsidRPr="00B6216A" w:rsidP="00B6216A" w14:paraId="1D247B6A" w14:textId="77777777">
      <w:pPr>
        <w:spacing w:before="100" w:beforeAutospacing="1" w:after="0" w:line="240" w:lineRule="auto"/>
        <w:ind w:firstLine="454"/>
        <w:contextualSpacing/>
        <w:jc w:val="center"/>
        <w:rPr>
          <w:rFonts w:ascii="Times New Roman" w:eastAsia="Times New Roman" w:hAnsi="Times New Roman" w:cs="Times New Roman"/>
          <w:sz w:val="26"/>
          <w:szCs w:val="26"/>
          <w:lang w:eastAsia="ru-RU"/>
        </w:rPr>
      </w:pPr>
      <w:r w:rsidRPr="00B6216A">
        <w:rPr>
          <w:rFonts w:ascii="Times New Roman" w:eastAsia="Times New Roman" w:hAnsi="Times New Roman" w:cs="Times New Roman"/>
          <w:b/>
          <w:bCs/>
          <w:sz w:val="26"/>
          <w:szCs w:val="26"/>
          <w:lang w:eastAsia="ru-RU"/>
        </w:rPr>
        <w:t>по делу об административном правонарушении</w:t>
      </w:r>
    </w:p>
    <w:p w:rsidR="00440147" w:rsidRPr="00B6216A" w:rsidP="00B6216A" w14:paraId="1B9F5086" w14:textId="77777777">
      <w:pPr>
        <w:spacing w:before="100" w:beforeAutospacing="1" w:after="0" w:line="240" w:lineRule="auto"/>
        <w:contextualSpacing/>
        <w:rPr>
          <w:rFonts w:ascii="Times New Roman" w:eastAsia="Times New Roman" w:hAnsi="Times New Roman" w:cs="Times New Roman"/>
          <w:sz w:val="26"/>
          <w:szCs w:val="26"/>
          <w:lang w:eastAsia="ru-RU"/>
        </w:rPr>
      </w:pPr>
    </w:p>
    <w:p w:rsidR="00440147" w:rsidRPr="00B6216A" w:rsidP="00B6216A" w14:paraId="49E0F54D" w14:textId="554DB311">
      <w:pPr>
        <w:spacing w:before="100" w:beforeAutospacing="1"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E7E1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апреля</w:t>
      </w:r>
      <w:r w:rsidRPr="00B6216A">
        <w:rPr>
          <w:rFonts w:ascii="Times New Roman" w:eastAsia="Times New Roman" w:hAnsi="Times New Roman" w:cs="Times New Roman"/>
          <w:sz w:val="26"/>
          <w:szCs w:val="26"/>
          <w:lang w:eastAsia="ru-RU"/>
        </w:rPr>
        <w:t xml:space="preserve"> 2021 года </w:t>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r>
      <w:r w:rsidRPr="00B6216A">
        <w:rPr>
          <w:rFonts w:ascii="Times New Roman" w:eastAsia="Times New Roman" w:hAnsi="Times New Roman" w:cs="Times New Roman"/>
          <w:sz w:val="26"/>
          <w:szCs w:val="26"/>
          <w:lang w:eastAsia="ru-RU"/>
        </w:rPr>
        <w:tab/>
        <w:t xml:space="preserve">      г. Керчь</w:t>
      </w:r>
    </w:p>
    <w:p w:rsidR="00440147" w:rsidRPr="00B6216A" w:rsidP="00B6216A" w14:paraId="562F75E5" w14:textId="77777777">
      <w:pPr>
        <w:spacing w:before="100" w:beforeAutospacing="1" w:after="0" w:line="240" w:lineRule="auto"/>
        <w:ind w:firstLine="709"/>
        <w:contextualSpacing/>
        <w:jc w:val="both"/>
        <w:rPr>
          <w:rFonts w:ascii="Times New Roman" w:eastAsia="Times New Roman" w:hAnsi="Times New Roman" w:cs="Times New Roman"/>
          <w:sz w:val="26"/>
          <w:szCs w:val="26"/>
          <w:lang w:eastAsia="ru-RU"/>
        </w:rPr>
      </w:pPr>
    </w:p>
    <w:p w:rsidR="00440147" w:rsidRPr="00B6216A" w:rsidP="00B6216A" w14:paraId="75CAB3BF" w14:textId="77777777">
      <w:pPr>
        <w:spacing w:before="100" w:beforeAutospacing="1" w:after="0"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Мировой судья судебного участка № 51 Керченского судебного района (городской округ Керчь) Республики Крым, по адресу: г. Керчь, ул. Фурманова, 9 - Урюпина С.С., исполняя обязанности мирового судьи судебного участка № 46 Керченского судебного района (городской округ Керчь) Республики Крым,</w:t>
      </w:r>
    </w:p>
    <w:p w:rsidR="00440147" w:rsidRPr="00B6216A" w:rsidP="00B6216A" w14:paraId="7C5E9341" w14:textId="77777777">
      <w:pPr>
        <w:spacing w:before="100" w:beforeAutospacing="1" w:after="0"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с участием лица, привлекаемого к административной ответственности, Фёдоров А.Г.</w:t>
      </w:r>
    </w:p>
    <w:p w:rsidR="00440147" w:rsidRPr="00B6216A" w:rsidP="00B6216A" w14:paraId="534421F8" w14:textId="77777777">
      <w:pPr>
        <w:spacing w:before="100" w:beforeAutospacing="1" w:after="0"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рассмотрев дело об административном правонарушении, поступившее из УМВД России по г. Керчи, в отношении:</w:t>
      </w:r>
    </w:p>
    <w:p w:rsidR="00440147" w:rsidRPr="00B6216A" w:rsidP="00B6216A" w14:paraId="77D7FC95" w14:textId="0F3033F6">
      <w:pPr>
        <w:spacing w:before="100" w:beforeAutospacing="1" w:after="0" w:line="240" w:lineRule="auto"/>
        <w:ind w:left="2126"/>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Фёдорова А.Г.</w:t>
      </w:r>
      <w:r>
        <w:rPr>
          <w:rFonts w:ascii="Times New Roman" w:eastAsia="Times New Roman" w:hAnsi="Times New Roman" w:cs="Times New Roman"/>
          <w:sz w:val="26"/>
          <w:szCs w:val="26"/>
          <w:lang w:eastAsia="ru-RU"/>
        </w:rPr>
        <w:t>, /изъято/</w:t>
      </w:r>
    </w:p>
    <w:p w:rsidR="00440147" w:rsidRPr="00B6216A" w:rsidP="00B6216A" w14:paraId="3401E9FF" w14:textId="77777777">
      <w:pPr>
        <w:spacing w:before="100" w:beforeAutospacing="1" w:after="0" w:line="240" w:lineRule="auto"/>
        <w:ind w:firstLine="708"/>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привлекаемого к административной ответственности по ч.3 ст. 19.24 Кодекса Российской Федерации об административных правонарушениях (далее КоАП РФ),</w:t>
      </w:r>
    </w:p>
    <w:p w:rsidR="00440147" w:rsidRPr="00B6216A" w:rsidP="00B6216A" w14:paraId="487ABDDE" w14:textId="77777777">
      <w:pPr>
        <w:spacing w:before="100" w:beforeAutospacing="1" w:after="0" w:line="240" w:lineRule="auto"/>
        <w:contextualSpacing/>
        <w:jc w:val="center"/>
        <w:rPr>
          <w:rFonts w:ascii="Times New Roman" w:eastAsia="Times New Roman" w:hAnsi="Times New Roman" w:cs="Times New Roman"/>
          <w:sz w:val="26"/>
          <w:szCs w:val="26"/>
          <w:lang w:eastAsia="ru-RU"/>
        </w:rPr>
      </w:pPr>
    </w:p>
    <w:p w:rsidR="00440147" w:rsidRPr="00B6216A" w:rsidP="00B6216A" w14:paraId="27D2CC82" w14:textId="77777777">
      <w:pPr>
        <w:spacing w:before="100" w:beforeAutospacing="1" w:after="0" w:line="240" w:lineRule="auto"/>
        <w:contextualSpacing/>
        <w:jc w:val="center"/>
        <w:rPr>
          <w:rFonts w:ascii="Times New Roman" w:eastAsia="Times New Roman" w:hAnsi="Times New Roman" w:cs="Times New Roman"/>
          <w:sz w:val="26"/>
          <w:szCs w:val="26"/>
          <w:lang w:eastAsia="ru-RU"/>
        </w:rPr>
      </w:pPr>
      <w:r w:rsidRPr="00B6216A">
        <w:rPr>
          <w:rFonts w:ascii="Times New Roman" w:eastAsia="Times New Roman" w:hAnsi="Times New Roman" w:cs="Times New Roman"/>
          <w:b/>
          <w:bCs/>
          <w:sz w:val="26"/>
          <w:szCs w:val="26"/>
          <w:lang w:eastAsia="ru-RU"/>
        </w:rPr>
        <w:t>УСТАНОВИЛ:</w:t>
      </w:r>
    </w:p>
    <w:p w:rsidR="00440147" w:rsidRPr="00B6216A" w:rsidP="00B6216A" w14:paraId="5CFC6F6A" w14:textId="77777777">
      <w:pPr>
        <w:spacing w:before="100" w:beforeAutospacing="1" w:after="0" w:line="240" w:lineRule="auto"/>
        <w:contextualSpacing/>
        <w:jc w:val="both"/>
        <w:rPr>
          <w:rFonts w:ascii="Times New Roman" w:eastAsia="Times New Roman" w:hAnsi="Times New Roman" w:cs="Times New Roman"/>
          <w:sz w:val="26"/>
          <w:szCs w:val="26"/>
          <w:lang w:val="uk-UA" w:eastAsia="ru-RU"/>
        </w:rPr>
      </w:pPr>
    </w:p>
    <w:p w:rsidR="00440147" w:rsidRPr="00B6216A" w:rsidP="00B6216A" w14:paraId="5B4B2DB1"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Фёдоров А.Г. привлекается к административной ответственности по ч.3 ст. 19.24. КоАП РФ.</w:t>
      </w:r>
    </w:p>
    <w:p w:rsidR="00440147" w:rsidRPr="00B6216A" w:rsidP="00B6216A" w14:paraId="6E24C6A0" w14:textId="12CF16CD">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Согласно протоколу об адми</w:t>
      </w:r>
      <w:r w:rsidR="00CB296B">
        <w:rPr>
          <w:rFonts w:ascii="Times New Roman" w:eastAsia="Times New Roman" w:hAnsi="Times New Roman" w:cs="Times New Roman"/>
          <w:sz w:val="26"/>
          <w:szCs w:val="26"/>
          <w:lang w:eastAsia="ru-RU"/>
        </w:rPr>
        <w:t>нистративном правонарушении /изъято/</w:t>
      </w:r>
      <w:r w:rsidRPr="00B6216A">
        <w:rPr>
          <w:rFonts w:ascii="Times New Roman" w:eastAsia="Times New Roman" w:hAnsi="Times New Roman" w:cs="Times New Roman"/>
          <w:sz w:val="26"/>
          <w:szCs w:val="26"/>
          <w:lang w:eastAsia="ru-RU"/>
        </w:rPr>
        <w:t xml:space="preserve"> Фёдоров А.Г.</w:t>
      </w:r>
      <w:r w:rsidR="00591B44">
        <w:rPr>
          <w:rFonts w:ascii="Times New Roman" w:eastAsia="Times New Roman" w:hAnsi="Times New Roman" w:cs="Times New Roman"/>
          <w:sz w:val="26"/>
          <w:szCs w:val="26"/>
          <w:lang w:eastAsia="ru-RU"/>
        </w:rPr>
        <w:t>,</w:t>
      </w:r>
      <w:r w:rsidR="00CB296B">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color w:val="000000"/>
          <w:sz w:val="26"/>
          <w:szCs w:val="26"/>
          <w:lang w:eastAsia="ru-RU"/>
        </w:rPr>
        <w:t xml:space="preserve">состоя под административным надзором по решению Керченского городского суда Республики Крым </w:t>
      </w:r>
      <w:r w:rsidR="00CB296B">
        <w:rPr>
          <w:rFonts w:ascii="Times New Roman" w:eastAsia="Times New Roman" w:hAnsi="Times New Roman" w:cs="Times New Roman"/>
          <w:sz w:val="26"/>
          <w:szCs w:val="26"/>
          <w:lang w:eastAsia="ru-RU"/>
        </w:rPr>
        <w:t>/изъято/</w:t>
      </w:r>
      <w:r w:rsidRPr="00B6216A" w:rsidR="00CB296B">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color w:val="000000"/>
          <w:sz w:val="26"/>
          <w:szCs w:val="26"/>
          <w:lang w:eastAsia="ru-RU"/>
        </w:rPr>
        <w:t>с установлением ограничений, в том числе обязательной явки 1 раз в месяц (в первый понедельник месяца) в орган внутренних дел по месту жительства или фактического</w:t>
      </w:r>
      <w:r w:rsidR="00591B44">
        <w:rPr>
          <w:rFonts w:ascii="Times New Roman" w:eastAsia="Times New Roman" w:hAnsi="Times New Roman" w:cs="Times New Roman"/>
          <w:color w:val="000000"/>
          <w:sz w:val="26"/>
          <w:szCs w:val="26"/>
          <w:lang w:eastAsia="ru-RU"/>
        </w:rPr>
        <w:t xml:space="preserve"> на</w:t>
      </w:r>
      <w:r w:rsidR="00CB296B">
        <w:rPr>
          <w:rFonts w:ascii="Times New Roman" w:eastAsia="Times New Roman" w:hAnsi="Times New Roman" w:cs="Times New Roman"/>
          <w:color w:val="000000"/>
          <w:sz w:val="26"/>
          <w:szCs w:val="26"/>
          <w:lang w:eastAsia="ru-RU"/>
        </w:rPr>
        <w:t xml:space="preserve">хождения, для регистрации, </w:t>
      </w:r>
      <w:r w:rsidR="00CB296B">
        <w:rPr>
          <w:rFonts w:ascii="Times New Roman" w:eastAsia="Times New Roman" w:hAnsi="Times New Roman" w:cs="Times New Roman"/>
          <w:sz w:val="26"/>
          <w:szCs w:val="26"/>
          <w:lang w:eastAsia="ru-RU"/>
        </w:rPr>
        <w:t>/изъято/</w:t>
      </w:r>
      <w:r w:rsidRPr="00B6216A" w:rsidR="00CB296B">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color w:val="000000"/>
          <w:sz w:val="26"/>
          <w:szCs w:val="26"/>
          <w:lang w:eastAsia="ru-RU"/>
        </w:rPr>
        <w:t xml:space="preserve"> не явился на регистрацию, ч</w:t>
      </w:r>
      <w:r w:rsidRPr="00B6216A">
        <w:rPr>
          <w:rFonts w:ascii="Times New Roman" w:eastAsia="Times New Roman" w:hAnsi="Times New Roman" w:cs="Times New Roman"/>
          <w:sz w:val="26"/>
          <w:szCs w:val="26"/>
          <w:lang w:eastAsia="ru-RU"/>
        </w:rPr>
        <w:t xml:space="preserve">ем нарушил </w:t>
      </w:r>
      <w:r w:rsidRPr="00B6216A">
        <w:rPr>
          <w:rFonts w:ascii="Times New Roman" w:eastAsia="Times New Roman" w:hAnsi="Times New Roman" w:cs="Times New Roman"/>
          <w:color w:val="000000"/>
          <w:sz w:val="26"/>
          <w:szCs w:val="26"/>
          <w:lang w:eastAsia="ru-RU"/>
        </w:rPr>
        <w:t>п. 5 ч.1</w:t>
      </w:r>
      <w:r w:rsidRPr="00B6216A">
        <w:rPr>
          <w:rFonts w:ascii="Times New Roman" w:eastAsia="Times New Roman" w:hAnsi="Times New Roman" w:cs="Times New Roman"/>
          <w:color w:val="000000"/>
          <w:sz w:val="26"/>
          <w:szCs w:val="26"/>
          <w:lang w:eastAsia="ru-RU"/>
        </w:rPr>
        <w:t xml:space="preserve"> ст.4 ФЗ№64 от 06.04.2011года «Об административном надзоре за лицами, освобожденными из мест лишения свободы»</w:t>
      </w:r>
      <w:r w:rsidRPr="00B6216A">
        <w:rPr>
          <w:rFonts w:ascii="Times New Roman" w:eastAsia="Times New Roman" w:hAnsi="Times New Roman" w:cs="Times New Roman"/>
          <w:sz w:val="26"/>
          <w:szCs w:val="26"/>
          <w:lang w:eastAsia="ru-RU"/>
        </w:rPr>
        <w:t>.</w:t>
      </w:r>
    </w:p>
    <w:p w:rsidR="00440147" w:rsidRPr="00B6216A" w:rsidP="00B6216A" w14:paraId="13E4D479"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Копию протокола Фёдоров А.Г. получил, замечаний и дополнений по его составлению не имел.</w:t>
      </w:r>
    </w:p>
    <w:p w:rsidR="00591B44" w:rsidP="00B6216A" w14:paraId="4CB7F29C" w14:textId="51A4A724">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CA4E27">
        <w:rPr>
          <w:rFonts w:ascii="Times New Roman" w:eastAsia="Times New Roman" w:hAnsi="Times New Roman" w:cs="Times New Roman"/>
          <w:sz w:val="26"/>
          <w:szCs w:val="26"/>
          <w:lang w:eastAsia="ru-RU"/>
        </w:rPr>
        <w:t>В судебном заседании Фёдоров А.Г. вину признал и пояснил, что</w:t>
      </w:r>
      <w:r w:rsidR="00CB296B">
        <w:rPr>
          <w:rFonts w:ascii="Times New Roman" w:eastAsia="Times New Roman" w:hAnsi="Times New Roman" w:cs="Times New Roman"/>
          <w:sz w:val="26"/>
          <w:szCs w:val="26"/>
          <w:lang w:eastAsia="ru-RU"/>
        </w:rPr>
        <w:t xml:space="preserve"> /</w:t>
      </w:r>
      <w:r w:rsidR="00CB296B">
        <w:rPr>
          <w:rFonts w:ascii="Times New Roman" w:eastAsia="Times New Roman" w:hAnsi="Times New Roman" w:cs="Times New Roman"/>
          <w:sz w:val="26"/>
          <w:szCs w:val="26"/>
          <w:lang w:eastAsia="ru-RU"/>
        </w:rPr>
        <w:t>изъято</w:t>
      </w:r>
      <w:r w:rsidR="00CB296B">
        <w:rPr>
          <w:rFonts w:ascii="Times New Roman" w:eastAsia="Times New Roman" w:hAnsi="Times New Roman" w:cs="Times New Roman"/>
          <w:sz w:val="26"/>
          <w:szCs w:val="26"/>
          <w:lang w:eastAsia="ru-RU"/>
        </w:rPr>
        <w:t>/</w:t>
      </w:r>
      <w:r w:rsidRPr="00B6216A" w:rsidR="00CB296B">
        <w:rPr>
          <w:rFonts w:ascii="Times New Roman" w:eastAsia="Times New Roman" w:hAnsi="Times New Roman" w:cs="Times New Roman"/>
          <w:sz w:val="26"/>
          <w:szCs w:val="26"/>
          <w:lang w:eastAsia="ru-RU"/>
        </w:rPr>
        <w:t xml:space="preserve"> </w:t>
      </w:r>
      <w:r w:rsidR="00536E5E">
        <w:rPr>
          <w:rFonts w:ascii="Times New Roman" w:eastAsia="Times New Roman" w:hAnsi="Times New Roman" w:cs="Times New Roman"/>
          <w:sz w:val="26"/>
          <w:szCs w:val="26"/>
          <w:lang w:eastAsia="ru-RU"/>
        </w:rPr>
        <w:t xml:space="preserve"> не явился на регистрацию, т.к. у него не было денег на проезд.</w:t>
      </w:r>
    </w:p>
    <w:p w:rsidR="00440147" w:rsidRPr="00B6216A" w:rsidP="00B6216A" w14:paraId="47E31D8B"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 xml:space="preserve">Заслушав показания лица, привлекаемого к административной ответственности, исследовав материалы дела, суд приходит к выводу о том, что действия Фёдорова А.Г. по </w:t>
      </w:r>
      <w:r w:rsidRPr="00B6216A">
        <w:rPr>
          <w:rFonts w:ascii="Times New Roman" w:eastAsia="Times New Roman" w:hAnsi="Times New Roman" w:cs="Times New Roman"/>
          <w:sz w:val="26"/>
          <w:szCs w:val="26"/>
          <w:lang w:val="uk-UA" w:eastAsia="ru-RU"/>
        </w:rPr>
        <w:t>ч.3</w:t>
      </w:r>
      <w:r w:rsidRPr="00B6216A">
        <w:rPr>
          <w:rFonts w:ascii="Times New Roman" w:eastAsia="Times New Roman" w:hAnsi="Times New Roman" w:cs="Times New Roman"/>
          <w:sz w:val="26"/>
          <w:szCs w:val="26"/>
          <w:lang w:eastAsia="ru-RU"/>
        </w:rPr>
        <w:t xml:space="preserve"> ст. </w:t>
      </w:r>
      <w:r w:rsidRPr="00B6216A">
        <w:rPr>
          <w:rFonts w:ascii="Times New Roman" w:eastAsia="Times New Roman" w:hAnsi="Times New Roman" w:cs="Times New Roman"/>
          <w:sz w:val="26"/>
          <w:szCs w:val="26"/>
          <w:lang w:val="uk-UA" w:eastAsia="ru-RU"/>
        </w:rPr>
        <w:t xml:space="preserve">19.24 </w:t>
      </w:r>
      <w:r w:rsidRPr="00B6216A">
        <w:rPr>
          <w:rFonts w:ascii="Times New Roman" w:eastAsia="Times New Roman" w:hAnsi="Times New Roman" w:cs="Times New Roman"/>
          <w:sz w:val="26"/>
          <w:szCs w:val="26"/>
          <w:lang w:val="uk-UA" w:eastAsia="ru-RU"/>
        </w:rPr>
        <w:t>КоАП</w:t>
      </w:r>
      <w:r w:rsidRPr="00B6216A">
        <w:rPr>
          <w:rFonts w:ascii="Times New Roman" w:eastAsia="Times New Roman" w:hAnsi="Times New Roman" w:cs="Times New Roman"/>
          <w:sz w:val="26"/>
          <w:szCs w:val="26"/>
          <w:lang w:val="uk-UA" w:eastAsia="ru-RU"/>
        </w:rPr>
        <w:t xml:space="preserve"> РФ</w:t>
      </w:r>
      <w:r w:rsidRPr="00B6216A">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sz w:val="26"/>
          <w:szCs w:val="26"/>
          <w:lang w:eastAsia="ru-RU"/>
        </w:rPr>
        <w:t>квалифицированы</w:t>
      </w:r>
      <w:r w:rsidRPr="00B6216A">
        <w:rPr>
          <w:rFonts w:ascii="Times New Roman" w:eastAsia="Times New Roman" w:hAnsi="Times New Roman" w:cs="Times New Roman"/>
          <w:sz w:val="26"/>
          <w:szCs w:val="26"/>
          <w:lang w:eastAsia="ru-RU"/>
        </w:rPr>
        <w:t xml:space="preserve"> верно, а его вина полностью доказана.</w:t>
      </w:r>
    </w:p>
    <w:p w:rsidR="00440147" w:rsidRPr="00B6216A" w:rsidP="00B6216A" w14:paraId="6EF13349" w14:textId="77777777">
      <w:pPr>
        <w:spacing w:after="1" w:line="240" w:lineRule="auto"/>
        <w:ind w:firstLine="540"/>
        <w:contextualSpacing/>
        <w:jc w:val="both"/>
        <w:rPr>
          <w:rFonts w:ascii="Times New Roman" w:hAnsi="Times New Roman" w:cs="Times New Roman"/>
          <w:sz w:val="26"/>
          <w:szCs w:val="26"/>
        </w:rPr>
      </w:pPr>
      <w:r w:rsidRPr="00B6216A">
        <w:rPr>
          <w:rFonts w:ascii="Times New Roman" w:hAnsi="Times New Roman" w:cs="Times New Roman"/>
          <w:sz w:val="26"/>
          <w:szCs w:val="26"/>
        </w:rPr>
        <w:t>Согласно статье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40147" w:rsidRPr="00B6216A" w:rsidP="00B6216A" w14:paraId="364976E6"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 xml:space="preserve">Административная ответственность по </w:t>
      </w:r>
      <w:hyperlink r:id="rId4" w:history="1">
        <w:r w:rsidRPr="00B6216A">
          <w:rPr>
            <w:rFonts w:ascii="Times New Roman" w:eastAsia="Times New Roman" w:hAnsi="Times New Roman" w:cs="Times New Roman"/>
            <w:color w:val="000080"/>
            <w:sz w:val="26"/>
            <w:szCs w:val="26"/>
            <w:lang w:eastAsia="ru-RU"/>
          </w:rPr>
          <w:t>части 3 статьи 19.24</w:t>
        </w:r>
      </w:hyperlink>
      <w:r w:rsidRPr="00B6216A">
        <w:rPr>
          <w:rFonts w:ascii="Times New Roman" w:eastAsia="Times New Roman" w:hAnsi="Times New Roman" w:cs="Times New Roman"/>
          <w:sz w:val="26"/>
          <w:szCs w:val="26"/>
          <w:lang w:eastAsia="ru-RU"/>
        </w:rPr>
        <w:t xml:space="preserve"> КоАП РФ,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и влечет обязательные </w:t>
      </w:r>
      <w:r w:rsidRPr="00B6216A">
        <w:rPr>
          <w:rFonts w:ascii="Times New Roman" w:eastAsia="Times New Roman" w:hAnsi="Times New Roman" w:cs="Times New Roman"/>
          <w:sz w:val="26"/>
          <w:szCs w:val="26"/>
          <w:lang w:eastAsia="ru-RU"/>
        </w:rPr>
        <w:t>работы на срок до сорока часов, либо административный арест на срок от десяти до пятнадцати суток.</w:t>
      </w:r>
    </w:p>
    <w:p w:rsidR="00440147" w:rsidRPr="00B6216A" w:rsidP="00B6216A" w14:paraId="3B63274D"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Помимо ус</w:t>
      </w:r>
      <w:r w:rsidR="00591B44">
        <w:rPr>
          <w:rFonts w:ascii="Times New Roman" w:eastAsia="Times New Roman" w:hAnsi="Times New Roman" w:cs="Times New Roman"/>
          <w:sz w:val="26"/>
          <w:szCs w:val="26"/>
          <w:lang w:eastAsia="ru-RU"/>
        </w:rPr>
        <w:t>тных и письменных (л.д.4</w:t>
      </w:r>
      <w:r w:rsidRPr="00B6216A">
        <w:rPr>
          <w:rFonts w:ascii="Times New Roman" w:eastAsia="Times New Roman" w:hAnsi="Times New Roman" w:cs="Times New Roman"/>
          <w:sz w:val="26"/>
          <w:szCs w:val="26"/>
          <w:lang w:eastAsia="ru-RU"/>
        </w:rPr>
        <w:t>) признательных показаний лица, привлекаемого к административной ответственности, его вина подтверждается представленными суду доказательствами.</w:t>
      </w:r>
    </w:p>
    <w:p w:rsidR="00440147" w:rsidRPr="00B6216A" w:rsidP="00B6216A" w14:paraId="65E79554" w14:textId="1C3D37FF">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 xml:space="preserve">Согласно решению Керченского городского суда </w:t>
      </w:r>
      <w:r w:rsidRPr="00B6216A">
        <w:rPr>
          <w:rFonts w:ascii="Times New Roman" w:eastAsia="Times New Roman" w:hAnsi="Times New Roman" w:cs="Times New Roman"/>
          <w:color w:val="000000"/>
          <w:sz w:val="26"/>
          <w:szCs w:val="26"/>
          <w:lang w:eastAsia="ru-RU"/>
        </w:rPr>
        <w:t xml:space="preserve">Республики Крым от </w:t>
      </w:r>
      <w:r w:rsidR="00CB296B">
        <w:rPr>
          <w:rFonts w:ascii="Times New Roman" w:eastAsia="Times New Roman" w:hAnsi="Times New Roman" w:cs="Times New Roman"/>
          <w:sz w:val="26"/>
          <w:szCs w:val="26"/>
          <w:lang w:eastAsia="ru-RU"/>
        </w:rPr>
        <w:t>/изъято/</w:t>
      </w:r>
      <w:r w:rsidRPr="00B6216A" w:rsidR="00CB296B">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sz w:val="26"/>
          <w:szCs w:val="26"/>
          <w:lang w:eastAsia="ru-RU"/>
        </w:rPr>
        <w:t xml:space="preserve">Фёдорову А.Г. </w:t>
      </w:r>
      <w:r w:rsidRPr="00B6216A">
        <w:rPr>
          <w:rFonts w:ascii="Times New Roman" w:eastAsia="Times New Roman" w:hAnsi="Times New Roman" w:cs="Times New Roman"/>
          <w:color w:val="000000"/>
          <w:sz w:val="26"/>
          <w:szCs w:val="26"/>
          <w:lang w:eastAsia="ru-RU"/>
        </w:rPr>
        <w:t xml:space="preserve">установлен административный </w:t>
      </w:r>
      <w:r w:rsidR="00CB296B">
        <w:rPr>
          <w:rFonts w:ascii="Times New Roman" w:eastAsia="Times New Roman" w:hAnsi="Times New Roman" w:cs="Times New Roman"/>
          <w:color w:val="000000"/>
          <w:sz w:val="26"/>
          <w:szCs w:val="26"/>
          <w:lang w:eastAsia="ru-RU"/>
        </w:rPr>
        <w:t xml:space="preserve">надзор сроком до </w:t>
      </w:r>
      <w:r w:rsidR="00CB296B">
        <w:rPr>
          <w:rFonts w:ascii="Times New Roman" w:eastAsia="Times New Roman" w:hAnsi="Times New Roman" w:cs="Times New Roman"/>
          <w:sz w:val="26"/>
          <w:szCs w:val="26"/>
          <w:lang w:eastAsia="ru-RU"/>
        </w:rPr>
        <w:t>/изъято/</w:t>
      </w:r>
      <w:r w:rsidRPr="00B6216A">
        <w:rPr>
          <w:rFonts w:ascii="Times New Roman" w:eastAsia="Times New Roman" w:hAnsi="Times New Roman" w:cs="Times New Roman"/>
          <w:color w:val="000000"/>
          <w:sz w:val="26"/>
          <w:szCs w:val="26"/>
          <w:lang w:eastAsia="ru-RU"/>
        </w:rPr>
        <w:t>, с применением ограничений:  обязательной явки на регистрацию один раз в месяц в ОВД по месту жительства и пребывания; запрета пребывания вне жилого или иного помещения, являющегося местом жительства, пребывания или фактического нахождения поднадзорного лица, с 22-00 часов до 06-00 часов;</w:t>
      </w:r>
      <w:r w:rsidRPr="00B6216A">
        <w:rPr>
          <w:rFonts w:ascii="Times New Roman" w:eastAsia="Times New Roman" w:hAnsi="Times New Roman" w:cs="Times New Roman"/>
          <w:color w:val="000000"/>
          <w:sz w:val="26"/>
          <w:szCs w:val="26"/>
          <w:lang w:eastAsia="ru-RU"/>
        </w:rPr>
        <w:t xml:space="preserve"> запрета на пребывание в местах общественного питания, осуществляющих реализацию алкогольной продукции на розлив; запрета пребывания в зданиях и на территории </w:t>
      </w:r>
      <w:r w:rsidRPr="00B6216A">
        <w:rPr>
          <w:rFonts w:ascii="Times New Roman" w:eastAsia="Times New Roman" w:hAnsi="Times New Roman" w:cs="Times New Roman"/>
          <w:color w:val="000000"/>
          <w:sz w:val="26"/>
          <w:szCs w:val="26"/>
          <w:lang w:eastAsia="ru-RU"/>
        </w:rPr>
        <w:t>воспитательно</w:t>
      </w:r>
      <w:r w:rsidRPr="00B6216A">
        <w:rPr>
          <w:rFonts w:ascii="Times New Roman" w:eastAsia="Times New Roman" w:hAnsi="Times New Roman" w:cs="Times New Roman"/>
          <w:color w:val="000000"/>
          <w:sz w:val="26"/>
          <w:szCs w:val="26"/>
          <w:lang w:eastAsia="ru-RU"/>
        </w:rPr>
        <w:t>-образовательных и иных учреждений, где могут находиться несовершеннолетние (детские са</w:t>
      </w:r>
      <w:r w:rsidR="00591B44">
        <w:rPr>
          <w:rFonts w:ascii="Times New Roman" w:eastAsia="Times New Roman" w:hAnsi="Times New Roman" w:cs="Times New Roman"/>
          <w:color w:val="000000"/>
          <w:sz w:val="26"/>
          <w:szCs w:val="26"/>
          <w:lang w:eastAsia="ru-RU"/>
        </w:rPr>
        <w:t>ды, школы, центры и др.) (л.д.8-11</w:t>
      </w:r>
      <w:r w:rsidRPr="00B6216A">
        <w:rPr>
          <w:rFonts w:ascii="Times New Roman" w:eastAsia="Times New Roman" w:hAnsi="Times New Roman" w:cs="Times New Roman"/>
          <w:color w:val="000000"/>
          <w:sz w:val="26"/>
          <w:szCs w:val="26"/>
          <w:lang w:eastAsia="ru-RU"/>
        </w:rPr>
        <w:t>).</w:t>
      </w:r>
    </w:p>
    <w:p w:rsidR="00440147" w:rsidRPr="00B6216A" w:rsidP="00B6216A" w14:paraId="0058A7FD"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Фёдоров А.Г. был ознакомлен и предупрежден с административными (временными) ограничениями своих прав и свобод установленными в отношении него судом, а также с обязанностями, предусмотренными ФЗ от 06.04.2011 года № 64-ФЗ «Об административном надзоре за лицами, освобожденными из мест лишения свободы» (л.д.</w:t>
      </w:r>
      <w:r w:rsidR="00591B44">
        <w:rPr>
          <w:rFonts w:ascii="Times New Roman" w:eastAsia="Times New Roman" w:hAnsi="Times New Roman" w:cs="Times New Roman"/>
          <w:sz w:val="26"/>
          <w:szCs w:val="26"/>
          <w:lang w:eastAsia="ru-RU"/>
        </w:rPr>
        <w:t>7</w:t>
      </w:r>
      <w:r w:rsidRPr="00B6216A">
        <w:rPr>
          <w:rFonts w:ascii="Times New Roman" w:eastAsia="Times New Roman" w:hAnsi="Times New Roman" w:cs="Times New Roman"/>
          <w:sz w:val="26"/>
          <w:szCs w:val="26"/>
          <w:lang w:eastAsia="ru-RU"/>
        </w:rPr>
        <w:t>).</w:t>
      </w:r>
    </w:p>
    <w:p w:rsidR="00440147" w:rsidRPr="00B6216A" w:rsidP="00B6216A" w14:paraId="64313AAC" w14:textId="669C9323">
      <w:pPr>
        <w:spacing w:line="240" w:lineRule="auto"/>
        <w:ind w:firstLine="708"/>
        <w:contextualSpacing/>
        <w:jc w:val="both"/>
        <w:rPr>
          <w:rFonts w:ascii="Times New Roman" w:hAnsi="Times New Roman" w:cs="Times New Roman"/>
          <w:sz w:val="26"/>
          <w:szCs w:val="26"/>
        </w:rPr>
      </w:pPr>
      <w:r w:rsidRPr="00B6216A">
        <w:rPr>
          <w:rFonts w:ascii="Times New Roman" w:hAnsi="Times New Roman" w:cs="Times New Roman"/>
          <w:sz w:val="26"/>
          <w:szCs w:val="26"/>
        </w:rPr>
        <w:t xml:space="preserve">Начальником УМВД России по г. Керчи </w:t>
      </w:r>
      <w:r w:rsidR="00CB296B">
        <w:rPr>
          <w:rFonts w:ascii="Times New Roman" w:eastAsia="Times New Roman" w:hAnsi="Times New Roman" w:cs="Times New Roman"/>
          <w:sz w:val="26"/>
          <w:szCs w:val="26"/>
          <w:lang w:eastAsia="ru-RU"/>
        </w:rPr>
        <w:t>/изъято/</w:t>
      </w:r>
      <w:r w:rsidRPr="00B6216A" w:rsidR="00BE5330">
        <w:rPr>
          <w:rFonts w:ascii="Times New Roman" w:hAnsi="Times New Roman" w:cs="Times New Roman"/>
          <w:sz w:val="26"/>
          <w:szCs w:val="26"/>
        </w:rPr>
        <w:t xml:space="preserve"> </w:t>
      </w:r>
      <w:r w:rsidRPr="00B6216A">
        <w:rPr>
          <w:rFonts w:ascii="Times New Roman" w:hAnsi="Times New Roman" w:cs="Times New Roman"/>
          <w:sz w:val="26"/>
          <w:szCs w:val="26"/>
        </w:rPr>
        <w:t xml:space="preserve">был утвержден график прибытия поднадзорного лица на регистрацию в </w:t>
      </w:r>
      <w:r w:rsidRPr="00B6216A">
        <w:rPr>
          <w:rFonts w:ascii="Times New Roman" w:hAnsi="Times New Roman" w:cs="Times New Roman"/>
          <w:sz w:val="26"/>
          <w:szCs w:val="26"/>
        </w:rPr>
        <w:t>соответствии</w:t>
      </w:r>
      <w:r w:rsidRPr="00B6216A">
        <w:rPr>
          <w:rFonts w:ascii="Times New Roman" w:hAnsi="Times New Roman" w:cs="Times New Roman"/>
          <w:sz w:val="26"/>
          <w:szCs w:val="26"/>
        </w:rPr>
        <w:t xml:space="preserve"> с которым, </w:t>
      </w:r>
      <w:r w:rsidRPr="00B6216A">
        <w:rPr>
          <w:rFonts w:ascii="Times New Roman" w:eastAsia="Times New Roman" w:hAnsi="Times New Roman" w:cs="Times New Roman"/>
          <w:sz w:val="26"/>
          <w:szCs w:val="26"/>
          <w:lang w:eastAsia="ru-RU"/>
        </w:rPr>
        <w:t xml:space="preserve">Фёдорову А.Г. </w:t>
      </w:r>
      <w:r w:rsidR="00591B44">
        <w:rPr>
          <w:rFonts w:ascii="Times New Roman" w:hAnsi="Times New Roman" w:cs="Times New Roman"/>
          <w:sz w:val="26"/>
          <w:szCs w:val="26"/>
        </w:rPr>
        <w:t>была</w:t>
      </w:r>
      <w:r w:rsidRPr="00B6216A">
        <w:rPr>
          <w:rFonts w:ascii="Times New Roman" w:hAnsi="Times New Roman" w:cs="Times New Roman"/>
          <w:sz w:val="26"/>
          <w:szCs w:val="26"/>
        </w:rPr>
        <w:t xml:space="preserve"> установлен</w:t>
      </w:r>
      <w:r w:rsidR="00591B44">
        <w:rPr>
          <w:rFonts w:ascii="Times New Roman" w:hAnsi="Times New Roman" w:cs="Times New Roman"/>
          <w:sz w:val="26"/>
          <w:szCs w:val="26"/>
        </w:rPr>
        <w:t>а обязанность</w:t>
      </w:r>
      <w:r w:rsidR="00CB296B">
        <w:rPr>
          <w:rFonts w:ascii="Times New Roman" w:hAnsi="Times New Roman" w:cs="Times New Roman"/>
          <w:sz w:val="26"/>
          <w:szCs w:val="26"/>
        </w:rPr>
        <w:t xml:space="preserve"> </w:t>
      </w:r>
      <w:r w:rsidR="00591B44">
        <w:rPr>
          <w:rFonts w:ascii="Times New Roman" w:hAnsi="Times New Roman" w:cs="Times New Roman"/>
          <w:sz w:val="26"/>
          <w:szCs w:val="26"/>
        </w:rPr>
        <w:t>являться</w:t>
      </w:r>
      <w:r w:rsidRPr="00B6216A">
        <w:rPr>
          <w:rFonts w:ascii="Times New Roman" w:hAnsi="Times New Roman" w:cs="Times New Roman"/>
          <w:sz w:val="26"/>
          <w:szCs w:val="26"/>
        </w:rPr>
        <w:t xml:space="preserve"> на регистрацию </w:t>
      </w:r>
      <w:r w:rsidR="00591B44">
        <w:rPr>
          <w:rFonts w:ascii="Times New Roman" w:hAnsi="Times New Roman" w:cs="Times New Roman"/>
          <w:sz w:val="26"/>
          <w:szCs w:val="26"/>
        </w:rPr>
        <w:t>–</w:t>
      </w:r>
      <w:r w:rsidRPr="00B6216A">
        <w:rPr>
          <w:rFonts w:ascii="Times New Roman" w:hAnsi="Times New Roman" w:cs="Times New Roman"/>
          <w:sz w:val="26"/>
          <w:szCs w:val="26"/>
        </w:rPr>
        <w:t xml:space="preserve"> первый</w:t>
      </w:r>
      <w:r w:rsidR="00591B44">
        <w:rPr>
          <w:rFonts w:ascii="Times New Roman" w:hAnsi="Times New Roman" w:cs="Times New Roman"/>
          <w:sz w:val="26"/>
          <w:szCs w:val="26"/>
        </w:rPr>
        <w:t>, второй, третий</w:t>
      </w:r>
      <w:r w:rsidRPr="00B6216A">
        <w:rPr>
          <w:rFonts w:ascii="Times New Roman" w:hAnsi="Times New Roman" w:cs="Times New Roman"/>
          <w:sz w:val="26"/>
          <w:szCs w:val="26"/>
        </w:rPr>
        <w:t xml:space="preserve"> понедельник каждого месяца в период времени с 16 часов 00 минут до 18 часов 00 минут. С графиком явки Ф</w:t>
      </w:r>
      <w:r w:rsidRPr="00B6216A">
        <w:rPr>
          <w:rFonts w:ascii="Times New Roman" w:eastAsia="Times New Roman" w:hAnsi="Times New Roman" w:cs="Times New Roman"/>
          <w:sz w:val="26"/>
          <w:szCs w:val="26"/>
          <w:lang w:eastAsia="ru-RU"/>
        </w:rPr>
        <w:t>ёдоров А.Г.</w:t>
      </w:r>
      <w:r w:rsidRPr="00B6216A">
        <w:rPr>
          <w:rFonts w:ascii="Times New Roman" w:hAnsi="Times New Roman" w:cs="Times New Roman"/>
          <w:sz w:val="26"/>
          <w:szCs w:val="26"/>
        </w:rPr>
        <w:t xml:space="preserve"> был ознакомлен, копию получил лично, о чем св</w:t>
      </w:r>
      <w:r w:rsidR="00591B44">
        <w:rPr>
          <w:rFonts w:ascii="Times New Roman" w:hAnsi="Times New Roman" w:cs="Times New Roman"/>
          <w:sz w:val="26"/>
          <w:szCs w:val="26"/>
        </w:rPr>
        <w:t>идетельствует его подпись (л.д.6</w:t>
      </w:r>
      <w:r w:rsidRPr="00B6216A">
        <w:rPr>
          <w:rFonts w:ascii="Times New Roman" w:hAnsi="Times New Roman" w:cs="Times New Roman"/>
          <w:sz w:val="26"/>
          <w:szCs w:val="26"/>
        </w:rPr>
        <w:t>).</w:t>
      </w:r>
    </w:p>
    <w:p w:rsidR="00440147" w:rsidRPr="00B6216A" w:rsidP="00B6216A" w14:paraId="4FA4C74E" w14:textId="1E398352">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Однако, с</w:t>
      </w:r>
      <w:r w:rsidRPr="00B6216A">
        <w:rPr>
          <w:rFonts w:ascii="Times New Roman" w:eastAsia="Times New Roman" w:hAnsi="Times New Roman" w:cs="Times New Roman"/>
          <w:color w:val="000000"/>
          <w:sz w:val="26"/>
          <w:szCs w:val="26"/>
          <w:lang w:eastAsia="ru-RU"/>
        </w:rPr>
        <w:t xml:space="preserve">огласно </w:t>
      </w:r>
      <w:r w:rsidRPr="00B6216A" w:rsidR="00BE5330">
        <w:rPr>
          <w:rFonts w:ascii="Times New Roman" w:eastAsia="Times New Roman" w:hAnsi="Times New Roman" w:cs="Times New Roman"/>
          <w:color w:val="000000"/>
          <w:sz w:val="26"/>
          <w:szCs w:val="26"/>
          <w:lang w:eastAsia="ru-RU"/>
        </w:rPr>
        <w:t xml:space="preserve">рапорту </w:t>
      </w:r>
      <w:r w:rsidRPr="00B6216A">
        <w:rPr>
          <w:rFonts w:ascii="Times New Roman" w:eastAsia="Times New Roman" w:hAnsi="Times New Roman" w:cs="Times New Roman"/>
          <w:color w:val="000000"/>
          <w:sz w:val="26"/>
          <w:szCs w:val="26"/>
          <w:lang w:eastAsia="ru-RU"/>
        </w:rPr>
        <w:t xml:space="preserve">инспектора ГОАН </w:t>
      </w:r>
      <w:r w:rsidRPr="00B6216A">
        <w:rPr>
          <w:rFonts w:ascii="Times New Roman" w:eastAsia="Times New Roman" w:hAnsi="Times New Roman" w:cs="Times New Roman"/>
          <w:sz w:val="26"/>
          <w:szCs w:val="26"/>
          <w:lang w:eastAsia="ru-RU"/>
        </w:rPr>
        <w:t xml:space="preserve">УМВД России по г. Керчи </w:t>
      </w:r>
      <w:r w:rsidR="00591B44">
        <w:rPr>
          <w:rFonts w:ascii="Times New Roman" w:eastAsia="Times New Roman" w:hAnsi="Times New Roman" w:cs="Times New Roman"/>
          <w:sz w:val="26"/>
          <w:szCs w:val="26"/>
          <w:lang w:eastAsia="ru-RU"/>
        </w:rPr>
        <w:t>майора</w:t>
      </w:r>
      <w:r w:rsidRPr="00B6216A">
        <w:rPr>
          <w:rFonts w:ascii="Times New Roman" w:eastAsia="Times New Roman" w:hAnsi="Times New Roman" w:cs="Times New Roman"/>
          <w:sz w:val="26"/>
          <w:szCs w:val="26"/>
          <w:lang w:eastAsia="ru-RU"/>
        </w:rPr>
        <w:t xml:space="preserve"> полиции </w:t>
      </w:r>
      <w:r w:rsidR="00CB296B">
        <w:rPr>
          <w:rFonts w:ascii="Times New Roman" w:eastAsia="Times New Roman" w:hAnsi="Times New Roman" w:cs="Times New Roman"/>
          <w:sz w:val="26"/>
          <w:szCs w:val="26"/>
          <w:lang w:eastAsia="ru-RU"/>
        </w:rPr>
        <w:t>/изъято/</w:t>
      </w:r>
      <w:r w:rsidR="00536E5E">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color w:val="000000"/>
          <w:sz w:val="26"/>
          <w:szCs w:val="26"/>
          <w:lang w:eastAsia="ru-RU"/>
        </w:rPr>
        <w:t xml:space="preserve">поднадзорное лицо - </w:t>
      </w:r>
      <w:r w:rsidRPr="00B6216A">
        <w:rPr>
          <w:rFonts w:ascii="Times New Roman" w:eastAsia="Times New Roman" w:hAnsi="Times New Roman" w:cs="Times New Roman"/>
          <w:sz w:val="26"/>
          <w:szCs w:val="26"/>
          <w:lang w:eastAsia="ru-RU"/>
        </w:rPr>
        <w:t xml:space="preserve">Фёдоров А.Г. находясь под административным надзором, не явился на регистрацию в первый понедельник </w:t>
      </w:r>
      <w:r w:rsidR="00CB296B">
        <w:rPr>
          <w:rFonts w:ascii="Times New Roman" w:eastAsia="Times New Roman" w:hAnsi="Times New Roman" w:cs="Times New Roman"/>
          <w:sz w:val="26"/>
          <w:szCs w:val="26"/>
          <w:lang w:eastAsia="ru-RU"/>
        </w:rPr>
        <w:t xml:space="preserve"> месяца - /изъято/</w:t>
      </w:r>
      <w:r w:rsidRPr="00B6216A">
        <w:rPr>
          <w:rFonts w:ascii="Times New Roman" w:eastAsia="Times New Roman" w:hAnsi="Times New Roman" w:cs="Times New Roman"/>
          <w:sz w:val="26"/>
          <w:szCs w:val="26"/>
          <w:lang w:eastAsia="ru-RU"/>
        </w:rPr>
        <w:t>, в чем усматриваются признаки административного правонарушения</w:t>
      </w:r>
      <w:r w:rsidRPr="00B6216A" w:rsidR="00B6216A">
        <w:rPr>
          <w:rFonts w:ascii="Times New Roman" w:eastAsia="Times New Roman" w:hAnsi="Times New Roman" w:cs="Times New Roman"/>
          <w:sz w:val="26"/>
          <w:szCs w:val="26"/>
          <w:lang w:eastAsia="ru-RU"/>
        </w:rPr>
        <w:t xml:space="preserve"> (</w:t>
      </w:r>
      <w:r w:rsidRPr="00B6216A" w:rsidR="00B6216A">
        <w:rPr>
          <w:rFonts w:ascii="Times New Roman" w:eastAsia="Times New Roman" w:hAnsi="Times New Roman" w:cs="Times New Roman"/>
          <w:sz w:val="26"/>
          <w:szCs w:val="26"/>
          <w:lang w:eastAsia="ru-RU"/>
        </w:rPr>
        <w:t>л.д</w:t>
      </w:r>
      <w:r w:rsidRPr="00B6216A" w:rsidR="00B6216A">
        <w:rPr>
          <w:rFonts w:ascii="Times New Roman" w:eastAsia="Times New Roman" w:hAnsi="Times New Roman" w:cs="Times New Roman"/>
          <w:sz w:val="26"/>
          <w:szCs w:val="26"/>
          <w:lang w:eastAsia="ru-RU"/>
        </w:rPr>
        <w:t>. 3)</w:t>
      </w:r>
      <w:r w:rsidRPr="00B6216A">
        <w:rPr>
          <w:rFonts w:ascii="Times New Roman" w:eastAsia="Times New Roman" w:hAnsi="Times New Roman" w:cs="Times New Roman"/>
          <w:sz w:val="26"/>
          <w:szCs w:val="26"/>
          <w:lang w:eastAsia="ru-RU"/>
        </w:rPr>
        <w:t xml:space="preserve">.  </w:t>
      </w:r>
    </w:p>
    <w:p w:rsidR="00440147" w:rsidRPr="00B6216A" w:rsidP="00B6216A" w14:paraId="7F7ED5FF" w14:textId="77154D8B">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Данный факт неявки на регистрацию подтверждается записью в регистрационном листе поднадзорного лица (л.д.</w:t>
      </w:r>
      <w:r w:rsidRPr="00B6216A" w:rsidR="00B6216A">
        <w:rPr>
          <w:rFonts w:ascii="Times New Roman" w:eastAsia="Times New Roman" w:hAnsi="Times New Roman" w:cs="Times New Roman"/>
          <w:sz w:val="26"/>
          <w:szCs w:val="26"/>
          <w:lang w:eastAsia="ru-RU"/>
        </w:rPr>
        <w:t>5</w:t>
      </w:r>
      <w:r w:rsidRPr="00B6216A">
        <w:rPr>
          <w:rFonts w:ascii="Times New Roman" w:eastAsia="Times New Roman" w:hAnsi="Times New Roman" w:cs="Times New Roman"/>
          <w:sz w:val="26"/>
          <w:szCs w:val="26"/>
          <w:lang w:eastAsia="ru-RU"/>
        </w:rPr>
        <w:t xml:space="preserve">), где указано, что </w:t>
      </w:r>
      <w:r w:rsidR="00CB296B">
        <w:rPr>
          <w:rFonts w:ascii="Times New Roman" w:eastAsia="Times New Roman" w:hAnsi="Times New Roman" w:cs="Times New Roman"/>
          <w:sz w:val="26"/>
          <w:szCs w:val="26"/>
          <w:lang w:eastAsia="ru-RU"/>
        </w:rPr>
        <w:t>/изъято/</w:t>
      </w:r>
      <w:r w:rsidRPr="00B6216A" w:rsidR="00CB296B">
        <w:rPr>
          <w:rFonts w:ascii="Times New Roman" w:eastAsia="Times New Roman" w:hAnsi="Times New Roman" w:cs="Times New Roman"/>
          <w:sz w:val="26"/>
          <w:szCs w:val="26"/>
          <w:lang w:eastAsia="ru-RU"/>
        </w:rPr>
        <w:t xml:space="preserve"> </w:t>
      </w:r>
      <w:r w:rsidRPr="00B6216A" w:rsidR="00B6216A">
        <w:rPr>
          <w:rFonts w:ascii="Times New Roman" w:eastAsia="Times New Roman" w:hAnsi="Times New Roman" w:cs="Times New Roman"/>
          <w:color w:val="000000"/>
          <w:sz w:val="26"/>
          <w:szCs w:val="26"/>
          <w:lang w:eastAsia="ru-RU"/>
        </w:rPr>
        <w:t xml:space="preserve"> </w:t>
      </w:r>
      <w:r w:rsidRPr="00B6216A">
        <w:rPr>
          <w:rFonts w:ascii="Times New Roman" w:eastAsia="Times New Roman" w:hAnsi="Times New Roman" w:cs="Times New Roman"/>
          <w:sz w:val="26"/>
          <w:szCs w:val="26"/>
          <w:lang w:eastAsia="ru-RU"/>
        </w:rPr>
        <w:t>Фёдоров А.Г. на регистрацию не явился.</w:t>
      </w:r>
    </w:p>
    <w:p w:rsidR="00440147" w:rsidRPr="00B6216A" w:rsidP="00B6216A" w14:paraId="3FE48F99" w14:textId="15E095D1">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/изъято/</w:t>
      </w:r>
      <w:r w:rsidRPr="00B6216A">
        <w:rPr>
          <w:rFonts w:ascii="Times New Roman" w:eastAsia="Times New Roman" w:hAnsi="Times New Roman" w:cs="Times New Roman"/>
          <w:sz w:val="26"/>
          <w:szCs w:val="26"/>
          <w:lang w:eastAsia="ru-RU"/>
        </w:rPr>
        <w:t xml:space="preserve"> </w:t>
      </w:r>
      <w:r w:rsidRPr="00B6216A">
        <w:rPr>
          <w:rFonts w:ascii="Times New Roman" w:eastAsia="Times New Roman" w:hAnsi="Times New Roman" w:cs="Times New Roman"/>
          <w:sz w:val="26"/>
          <w:szCs w:val="26"/>
          <w:lang w:eastAsia="ru-RU"/>
        </w:rPr>
        <w:t xml:space="preserve"> Фёдоров А.Г. привлекался к административной ответственности по ч.1 ст.19.24.КоАП  РФ, за нарушения правил </w:t>
      </w:r>
      <w:r w:rsidR="00591B44">
        <w:rPr>
          <w:rFonts w:ascii="Times New Roman" w:eastAsia="Times New Roman" w:hAnsi="Times New Roman" w:cs="Times New Roman"/>
          <w:sz w:val="26"/>
          <w:szCs w:val="26"/>
          <w:lang w:eastAsia="ru-RU"/>
        </w:rPr>
        <w:t>административного надзора (л.д.12</w:t>
      </w:r>
      <w:r w:rsidRPr="00B6216A">
        <w:rPr>
          <w:rFonts w:ascii="Times New Roman" w:eastAsia="Times New Roman" w:hAnsi="Times New Roman" w:cs="Times New Roman"/>
          <w:sz w:val="26"/>
          <w:szCs w:val="26"/>
          <w:lang w:eastAsia="ru-RU"/>
        </w:rPr>
        <w:t>), с назначением наказания в виде штрафа в размере 1000 рублей.</w:t>
      </w:r>
    </w:p>
    <w:p w:rsidR="00440147" w:rsidRPr="00B6216A" w:rsidP="00B6216A" w14:paraId="3E65B314" w14:textId="77777777">
      <w:pPr>
        <w:pStyle w:val="NormalWeb"/>
        <w:spacing w:before="0" w:beforeAutospacing="0" w:after="0" w:afterAutospacing="0"/>
        <w:ind w:firstLine="539"/>
        <w:contextualSpacing/>
        <w:rPr>
          <w:sz w:val="26"/>
          <w:szCs w:val="26"/>
        </w:rPr>
      </w:pPr>
      <w:r w:rsidRPr="00B6216A">
        <w:rPr>
          <w:sz w:val="26"/>
          <w:szCs w:val="26"/>
        </w:rPr>
        <w:t xml:space="preserve">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согласуются между собой и доказывают наличие вины Фёдорова А.Г. в совершении  административного правонарушения, предусмотренного ч.3 ст.19.24. КоАП РФ; а его действия как повторное в течение одного года совершение административного правонарушения, предусмотренного частью 1 ст.19.24.КоАП РФ, если эти действия (бездействие) не содержат уголовно наказуемого </w:t>
      </w:r>
      <w:r w:rsidRPr="00B6216A">
        <w:rPr>
          <w:sz w:val="26"/>
          <w:szCs w:val="26"/>
        </w:rPr>
        <w:t>квалифицированы</w:t>
      </w:r>
      <w:r w:rsidRPr="00B6216A">
        <w:rPr>
          <w:sz w:val="26"/>
          <w:szCs w:val="26"/>
        </w:rPr>
        <w:t xml:space="preserve"> верно.</w:t>
      </w:r>
    </w:p>
    <w:p w:rsidR="00B6216A" w:rsidP="00B6216A" w14:paraId="5E93DF94" w14:textId="77777777">
      <w:pPr>
        <w:spacing w:line="240" w:lineRule="auto"/>
        <w:ind w:firstLine="567"/>
        <w:contextualSpacing/>
        <w:jc w:val="both"/>
        <w:rPr>
          <w:rFonts w:ascii="Times New Roman" w:hAnsi="Times New Roman" w:cs="Times New Roman"/>
          <w:sz w:val="26"/>
          <w:szCs w:val="26"/>
        </w:rPr>
      </w:pPr>
      <w:r w:rsidRPr="00B6216A">
        <w:rPr>
          <w:rFonts w:ascii="Times New Roman" w:hAnsi="Times New Roman" w:cs="Times New Roman"/>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sidRPr="00B6216A">
        <w:rPr>
          <w:rFonts w:ascii="Times New Roman" w:hAnsi="Times New Roman" w:cs="Times New Roman"/>
          <w:sz w:val="26"/>
          <w:szCs w:val="26"/>
        </w:rPr>
        <w:t>КоАП РФ.</w:t>
      </w:r>
    </w:p>
    <w:p w:rsidR="00B6216A" w:rsidP="00B6216A" w14:paraId="69F51E62" w14:textId="77777777">
      <w:pPr>
        <w:spacing w:line="240" w:lineRule="auto"/>
        <w:ind w:firstLine="567"/>
        <w:contextualSpacing/>
        <w:jc w:val="both"/>
        <w:rPr>
          <w:rFonts w:ascii="Times New Roman" w:hAnsi="Times New Roman" w:cs="Times New Roman"/>
          <w:sz w:val="26"/>
          <w:szCs w:val="26"/>
        </w:rPr>
      </w:pPr>
      <w:r w:rsidRPr="00B6216A">
        <w:rPr>
          <w:rFonts w:ascii="Times New Roman" w:hAnsi="Times New Roman" w:cs="Times New Roman"/>
          <w:sz w:val="26"/>
          <w:szCs w:val="26"/>
        </w:rPr>
        <w:t>Оснований для иной оценки, представленных доказательств, не имеется.</w:t>
      </w:r>
    </w:p>
    <w:p w:rsidR="00B6216A" w:rsidP="00B6216A" w14:paraId="7B9B8BD6" w14:textId="77777777">
      <w:pPr>
        <w:spacing w:line="240" w:lineRule="auto"/>
        <w:ind w:firstLine="567"/>
        <w:contextualSpacing/>
        <w:jc w:val="both"/>
        <w:rPr>
          <w:rFonts w:ascii="Times New Roman" w:hAnsi="Times New Roman" w:cs="Times New Roman"/>
          <w:sz w:val="26"/>
          <w:szCs w:val="26"/>
        </w:rPr>
      </w:pPr>
      <w:r w:rsidRPr="00B6216A">
        <w:rPr>
          <w:rFonts w:ascii="Times New Roman" w:hAnsi="Times New Roman" w:cs="Times New Roman"/>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B6216A" w:rsidP="00B6216A" w14:paraId="195082B6" w14:textId="292E0F17">
      <w:pPr>
        <w:spacing w:line="240" w:lineRule="auto"/>
        <w:ind w:firstLine="567"/>
        <w:contextualSpacing/>
        <w:jc w:val="both"/>
        <w:rPr>
          <w:rFonts w:ascii="Times New Roman" w:hAnsi="Times New Roman" w:cs="Times New Roman"/>
          <w:sz w:val="26"/>
          <w:szCs w:val="26"/>
        </w:rPr>
      </w:pPr>
      <w:r w:rsidRPr="00B6216A">
        <w:rPr>
          <w:rFonts w:ascii="Times New Roman" w:hAnsi="Times New Roman" w:cs="Times New Roman"/>
          <w:sz w:val="26"/>
          <w:szCs w:val="26"/>
        </w:rPr>
        <w:t xml:space="preserve">Из данных о личности судом установлено, что Фёдоров А.Г. </w:t>
      </w:r>
      <w:r w:rsidRPr="00B6216A">
        <w:rPr>
          <w:rFonts w:ascii="Times New Roman" w:hAnsi="Times New Roman" w:cs="Times New Roman"/>
          <w:sz w:val="26"/>
          <w:szCs w:val="26"/>
        </w:rPr>
        <w:t>является</w:t>
      </w:r>
      <w:r w:rsidR="00CB296B">
        <w:rPr>
          <w:rFonts w:ascii="Times New Roman" w:eastAsia="Times New Roman" w:hAnsi="Times New Roman" w:cs="Times New Roman"/>
          <w:sz w:val="26"/>
          <w:szCs w:val="26"/>
          <w:lang w:eastAsia="ru-RU"/>
        </w:rPr>
        <w:t>/изъято/</w:t>
      </w:r>
      <w:r w:rsidRPr="00B6216A" w:rsidR="00CB296B">
        <w:rPr>
          <w:rFonts w:ascii="Times New Roman" w:eastAsia="Times New Roman" w:hAnsi="Times New Roman" w:cs="Times New Roman"/>
          <w:sz w:val="26"/>
          <w:szCs w:val="26"/>
          <w:lang w:eastAsia="ru-RU"/>
        </w:rPr>
        <w:t xml:space="preserve"> </w:t>
      </w:r>
      <w:r w:rsidRPr="00B6216A">
        <w:rPr>
          <w:rFonts w:ascii="Times New Roman" w:hAnsi="Times New Roman" w:cs="Times New Roman"/>
          <w:sz w:val="26"/>
          <w:szCs w:val="26"/>
        </w:rPr>
        <w:t xml:space="preserve"> (л.д.</w:t>
      </w:r>
      <w:r w:rsidR="00591B44">
        <w:rPr>
          <w:rFonts w:ascii="Times New Roman" w:hAnsi="Times New Roman" w:cs="Times New Roman"/>
          <w:sz w:val="26"/>
          <w:szCs w:val="26"/>
        </w:rPr>
        <w:t>12</w:t>
      </w:r>
      <w:r w:rsidRPr="00B6216A">
        <w:rPr>
          <w:rFonts w:ascii="Times New Roman" w:hAnsi="Times New Roman" w:cs="Times New Roman"/>
          <w:sz w:val="26"/>
          <w:szCs w:val="26"/>
        </w:rPr>
        <w:t xml:space="preserve">); иных данных о личности и имущественном положении - суду не представлено. </w:t>
      </w:r>
    </w:p>
    <w:p w:rsidR="00591B44" w:rsidRPr="002F4BED" w:rsidP="00591B44" w14:paraId="40B33E3C" w14:textId="77777777">
      <w:pPr>
        <w:spacing w:after="0" w:line="240" w:lineRule="auto"/>
        <w:ind w:firstLine="567"/>
        <w:contextualSpacing/>
        <w:jc w:val="both"/>
        <w:rPr>
          <w:rFonts w:ascii="Times New Roman" w:eastAsia="Calibri" w:hAnsi="Times New Roman" w:cs="Times New Roman"/>
          <w:sz w:val="26"/>
          <w:szCs w:val="26"/>
        </w:rPr>
      </w:pPr>
      <w:r w:rsidRPr="002F4BED">
        <w:rPr>
          <w:rFonts w:ascii="Times New Roman" w:eastAsia="Calibri" w:hAnsi="Times New Roman" w:cs="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591B44" w:rsidRPr="00CA4E27" w:rsidP="00591B44" w14:paraId="37674D87" w14:textId="77777777">
      <w:pPr>
        <w:spacing w:after="0" w:line="240" w:lineRule="auto"/>
        <w:ind w:firstLine="567"/>
        <w:contextualSpacing/>
        <w:jc w:val="both"/>
        <w:rPr>
          <w:rFonts w:ascii="Times New Roman" w:eastAsia="Times New Roman" w:hAnsi="Times New Roman" w:cs="Times New Roman"/>
          <w:sz w:val="26"/>
          <w:szCs w:val="26"/>
          <w:lang w:eastAsia="ru-RU"/>
        </w:rPr>
      </w:pPr>
      <w:r w:rsidRPr="00CA4E27">
        <w:rPr>
          <w:rFonts w:ascii="Times New Roman" w:eastAsia="Times New Roman" w:hAnsi="Times New Roman" w:cs="Times New Roman"/>
          <w:sz w:val="26"/>
          <w:szCs w:val="26"/>
          <w:lang w:eastAsia="ru-RU"/>
        </w:rPr>
        <w:t xml:space="preserve">К обстоятельствам смягчающим </w:t>
      </w:r>
      <w:r w:rsidRPr="00CA4E27">
        <w:rPr>
          <w:rFonts w:ascii="Times New Roman" w:eastAsia="Times New Roman" w:hAnsi="Times New Roman" w:cs="Times New Roman"/>
          <w:sz w:val="26"/>
          <w:szCs w:val="26"/>
          <w:lang w:eastAsia="ru-RU"/>
        </w:rPr>
        <w:t>административную</w:t>
      </w:r>
      <w:r w:rsidRPr="00CA4E27">
        <w:rPr>
          <w:rFonts w:ascii="Times New Roman" w:eastAsia="Times New Roman" w:hAnsi="Times New Roman" w:cs="Times New Roman"/>
          <w:sz w:val="26"/>
          <w:szCs w:val="26"/>
          <w:lang w:eastAsia="ru-RU"/>
        </w:rPr>
        <w:t xml:space="preserve"> ответственности суд относит признание вины, полное раскаяние в содеянном.</w:t>
      </w:r>
    </w:p>
    <w:p w:rsidR="00591B44" w:rsidRPr="00CA4E27" w:rsidP="00591B44" w14:paraId="111603B2" w14:textId="640C7459">
      <w:pPr>
        <w:spacing w:after="0" w:line="240" w:lineRule="auto"/>
        <w:ind w:firstLine="567"/>
        <w:contextualSpacing/>
        <w:jc w:val="both"/>
        <w:rPr>
          <w:rFonts w:ascii="Times New Roman" w:eastAsia="Times New Roman" w:hAnsi="Times New Roman" w:cs="Times New Roman"/>
          <w:sz w:val="26"/>
          <w:szCs w:val="26"/>
          <w:lang w:eastAsia="ru-RU"/>
        </w:rPr>
      </w:pPr>
      <w:r w:rsidRPr="00CA4E27">
        <w:rPr>
          <w:rFonts w:ascii="Times New Roman" w:eastAsia="Times New Roman" w:hAnsi="Times New Roman" w:cs="Times New Roman"/>
          <w:sz w:val="26"/>
          <w:szCs w:val="26"/>
          <w:lang w:eastAsia="ru-RU"/>
        </w:rPr>
        <w:t xml:space="preserve">Постановлениями мирового судьи судебного участка </w:t>
      </w:r>
      <w:r w:rsidRPr="00CA4E27">
        <w:rPr>
          <w:rFonts w:ascii="Times New Roman" w:eastAsia="Calibri" w:hAnsi="Times New Roman" w:cs="Times New Roman"/>
          <w:sz w:val="26"/>
          <w:szCs w:val="26"/>
        </w:rPr>
        <w:t>№ 51 Керченского судебного района (городской округ Керч</w:t>
      </w:r>
      <w:r w:rsidR="00CB296B">
        <w:rPr>
          <w:rFonts w:ascii="Times New Roman" w:eastAsia="Calibri" w:hAnsi="Times New Roman" w:cs="Times New Roman"/>
          <w:sz w:val="26"/>
          <w:szCs w:val="26"/>
        </w:rPr>
        <w:t xml:space="preserve">ь) Республики Крым от </w:t>
      </w:r>
      <w:r w:rsidR="00CB296B">
        <w:rPr>
          <w:rFonts w:ascii="Times New Roman" w:eastAsia="Times New Roman" w:hAnsi="Times New Roman" w:cs="Times New Roman"/>
          <w:sz w:val="26"/>
          <w:szCs w:val="26"/>
          <w:lang w:eastAsia="ru-RU"/>
        </w:rPr>
        <w:t>/изъято/</w:t>
      </w:r>
      <w:r w:rsidRPr="00CA4E27">
        <w:rPr>
          <w:rFonts w:ascii="Times New Roman" w:eastAsia="Calibri" w:hAnsi="Times New Roman" w:cs="Times New Roman"/>
          <w:sz w:val="26"/>
          <w:szCs w:val="26"/>
        </w:rPr>
        <w:t xml:space="preserve">, Федоров А.Г. привлечен </w:t>
      </w:r>
      <w:r w:rsidRPr="00CA4E27">
        <w:rPr>
          <w:rFonts w:ascii="Times New Roman" w:eastAsia="Times New Roman" w:hAnsi="Times New Roman" w:cs="Times New Roman"/>
          <w:sz w:val="26"/>
          <w:szCs w:val="26"/>
          <w:lang w:eastAsia="ru-RU"/>
        </w:rPr>
        <w:t>к административной ответственности за аналогичные правонарушения, постановления вступи</w:t>
      </w:r>
      <w:r w:rsidR="00CB296B">
        <w:rPr>
          <w:rFonts w:ascii="Times New Roman" w:eastAsia="Times New Roman" w:hAnsi="Times New Roman" w:cs="Times New Roman"/>
          <w:sz w:val="26"/>
          <w:szCs w:val="26"/>
          <w:lang w:eastAsia="ru-RU"/>
        </w:rPr>
        <w:t>ли в законную силу /изъято/</w:t>
      </w:r>
      <w:r w:rsidRPr="00B6216A" w:rsidR="00CB296B">
        <w:rPr>
          <w:rFonts w:ascii="Times New Roman" w:eastAsia="Times New Roman" w:hAnsi="Times New Roman" w:cs="Times New Roman"/>
          <w:sz w:val="26"/>
          <w:szCs w:val="26"/>
          <w:lang w:eastAsia="ru-RU"/>
        </w:rPr>
        <w:t xml:space="preserve"> </w:t>
      </w:r>
      <w:r w:rsidRPr="00CA4E27">
        <w:rPr>
          <w:rFonts w:ascii="Times New Roman" w:eastAsia="Times New Roman" w:hAnsi="Times New Roman" w:cs="Times New Roman"/>
          <w:sz w:val="26"/>
          <w:szCs w:val="26"/>
          <w:lang w:eastAsia="ru-RU"/>
        </w:rPr>
        <w:t xml:space="preserve"> (л.д.</w:t>
      </w:r>
      <w:r w:rsidRPr="00CA4E27" w:rsidR="00536E5E">
        <w:rPr>
          <w:rFonts w:ascii="Times New Roman" w:eastAsia="Times New Roman" w:hAnsi="Times New Roman" w:cs="Times New Roman"/>
          <w:sz w:val="26"/>
          <w:szCs w:val="26"/>
          <w:lang w:eastAsia="ru-RU"/>
        </w:rPr>
        <w:t>15-17</w:t>
      </w:r>
      <w:r w:rsidRPr="00CA4E27">
        <w:rPr>
          <w:rFonts w:ascii="Times New Roman" w:eastAsia="Times New Roman" w:hAnsi="Times New Roman" w:cs="Times New Roman"/>
          <w:sz w:val="26"/>
          <w:szCs w:val="26"/>
          <w:lang w:eastAsia="ru-RU"/>
        </w:rPr>
        <w:t>).</w:t>
      </w:r>
    </w:p>
    <w:p w:rsidR="00591B44" w:rsidRPr="00CA4E27" w:rsidP="00591B44" w14:paraId="14987A5D" w14:textId="77777777">
      <w:pPr>
        <w:autoSpaceDE w:val="0"/>
        <w:autoSpaceDN w:val="0"/>
        <w:adjustRightInd w:val="0"/>
        <w:spacing w:after="0" w:line="240" w:lineRule="auto"/>
        <w:jc w:val="both"/>
        <w:rPr>
          <w:rFonts w:ascii="Times New Roman" w:hAnsi="Times New Roman" w:cs="Times New Roman"/>
          <w:sz w:val="26"/>
          <w:szCs w:val="26"/>
        </w:rPr>
      </w:pPr>
      <w:r w:rsidRPr="00CA4E27">
        <w:rPr>
          <w:rFonts w:ascii="Times New Roman" w:hAnsi="Times New Roman" w:cs="Times New Roman"/>
          <w:sz w:val="26"/>
          <w:szCs w:val="26"/>
        </w:rPr>
        <w:t xml:space="preserve">          В силу </w:t>
      </w:r>
      <w:hyperlink r:id="rId5" w:history="1">
        <w:r w:rsidRPr="00CA4E27">
          <w:rPr>
            <w:rFonts w:ascii="Times New Roman" w:hAnsi="Times New Roman" w:cs="Times New Roman"/>
            <w:color w:val="0000FF"/>
            <w:sz w:val="26"/>
            <w:szCs w:val="26"/>
          </w:rPr>
          <w:t>пункта 2 части 1 статьи 4.3</w:t>
        </w:r>
      </w:hyperlink>
      <w:r w:rsidRPr="00CA4E27">
        <w:rPr>
          <w:rFonts w:ascii="Times New Roman" w:hAnsi="Times New Roman" w:cs="Times New Roman"/>
          <w:sz w:val="26"/>
          <w:szCs w:val="26"/>
        </w:rPr>
        <w:t xml:space="preserve"> КоАП РФ одним из обстоятельств, отягчающих административную ответственность,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6" w:history="1">
        <w:r w:rsidRPr="00CA4E27">
          <w:rPr>
            <w:rFonts w:ascii="Times New Roman" w:hAnsi="Times New Roman" w:cs="Times New Roman"/>
            <w:color w:val="0000FF"/>
            <w:sz w:val="26"/>
            <w:szCs w:val="26"/>
          </w:rPr>
          <w:t>статьей 4.6</w:t>
        </w:r>
      </w:hyperlink>
      <w:r w:rsidRPr="00CA4E27">
        <w:rPr>
          <w:rFonts w:ascii="Times New Roman" w:hAnsi="Times New Roman" w:cs="Times New Roman"/>
          <w:sz w:val="26"/>
          <w:szCs w:val="26"/>
        </w:rPr>
        <w:t xml:space="preserve"> КоАП РФ.</w:t>
      </w:r>
    </w:p>
    <w:p w:rsidR="00591B44" w:rsidRPr="002F4BED" w:rsidP="00591B44" w14:paraId="389B0C31" w14:textId="7777777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A4E27">
        <w:rPr>
          <w:rFonts w:ascii="Times New Roman" w:hAnsi="Times New Roman" w:cs="Times New Roman"/>
          <w:sz w:val="26"/>
          <w:szCs w:val="26"/>
        </w:rPr>
        <w:t xml:space="preserve">Таким образом, к </w:t>
      </w:r>
      <w:r w:rsidRPr="00CA4E27">
        <w:rPr>
          <w:rFonts w:ascii="Times New Roman" w:eastAsia="Times New Roman" w:hAnsi="Times New Roman" w:cs="Times New Roman"/>
          <w:sz w:val="26"/>
          <w:szCs w:val="26"/>
          <w:lang w:eastAsia="ru-RU"/>
        </w:rPr>
        <w:t>обстоятельствам, отягчающим административную ответственность, суд относит повторность административного правонарушения.</w:t>
      </w:r>
    </w:p>
    <w:p w:rsidR="00440147" w:rsidRPr="00B6216A" w:rsidP="00B6216A" w14:paraId="2F2F7570" w14:textId="77777777">
      <w:pPr>
        <w:spacing w:line="240" w:lineRule="auto"/>
        <w:ind w:firstLine="708"/>
        <w:contextualSpacing/>
        <w:jc w:val="both"/>
        <w:rPr>
          <w:rFonts w:ascii="Times New Roman" w:hAnsi="Times New Roman" w:cs="Times New Roman"/>
          <w:sz w:val="26"/>
          <w:szCs w:val="26"/>
        </w:rPr>
      </w:pPr>
      <w:r w:rsidRPr="00B6216A">
        <w:rPr>
          <w:rFonts w:ascii="Times New Roman" w:hAnsi="Times New Roman" w:cs="Times New Roman"/>
          <w:sz w:val="26"/>
          <w:szCs w:val="26"/>
        </w:rPr>
        <w:t xml:space="preserve">Суд считает, что с учетом личности </w:t>
      </w:r>
      <w:r w:rsidRPr="00B6216A">
        <w:rPr>
          <w:rFonts w:ascii="Times New Roman" w:eastAsia="Times New Roman" w:hAnsi="Times New Roman" w:cs="Times New Roman"/>
          <w:sz w:val="26"/>
          <w:szCs w:val="26"/>
          <w:lang w:eastAsia="ru-RU"/>
        </w:rPr>
        <w:t>Фёдорова А.Г.</w:t>
      </w:r>
      <w:r w:rsidRPr="00B6216A">
        <w:rPr>
          <w:rFonts w:ascii="Times New Roman" w:hAnsi="Times New Roman" w:cs="Times New Roman"/>
          <w:sz w:val="26"/>
          <w:szCs w:val="26"/>
        </w:rPr>
        <w:t xml:space="preserve"> обстоятельств совершенного административного правонарушения, наказание необходимо назначить в </w:t>
      </w:r>
      <w:r w:rsidRPr="00CA4E27">
        <w:rPr>
          <w:rFonts w:ascii="Times New Roman" w:hAnsi="Times New Roman" w:cs="Times New Roman"/>
          <w:sz w:val="26"/>
          <w:szCs w:val="26"/>
        </w:rPr>
        <w:t>виде обязательных работ</w:t>
      </w:r>
      <w:r w:rsidRPr="00B6216A">
        <w:rPr>
          <w:rFonts w:ascii="Times New Roman" w:hAnsi="Times New Roman" w:cs="Times New Roman"/>
          <w:sz w:val="26"/>
          <w:szCs w:val="26"/>
        </w:rPr>
        <w:t>, исходя из санкции ч.3 ст.19.24. КоАП РФ.</w:t>
      </w:r>
    </w:p>
    <w:p w:rsidR="00440147" w:rsidRPr="00B6216A" w:rsidP="00B6216A" w14:paraId="4AB92806" w14:textId="77777777">
      <w:pPr>
        <w:spacing w:before="100" w:beforeAutospacing="1" w:after="119" w:line="240" w:lineRule="auto"/>
        <w:ind w:firstLine="709"/>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 xml:space="preserve">На основании изложенного, руководствуясь ст. ст. 4.1-4.3; ч.3 ст.19.24, ст. 23.1 и главой 29 КоАП РФ, суд, </w:t>
      </w:r>
    </w:p>
    <w:p w:rsidR="00440147" w:rsidRPr="00B6216A" w:rsidP="00B6216A" w14:paraId="3C413BF5" w14:textId="77777777">
      <w:pPr>
        <w:spacing w:before="100" w:beforeAutospacing="1" w:after="0" w:line="240" w:lineRule="auto"/>
        <w:ind w:firstLine="720"/>
        <w:contextualSpacing/>
        <w:rPr>
          <w:rFonts w:ascii="Times New Roman" w:eastAsia="Times New Roman" w:hAnsi="Times New Roman" w:cs="Times New Roman"/>
          <w:sz w:val="26"/>
          <w:szCs w:val="26"/>
          <w:lang w:val="uk-UA" w:eastAsia="ru-RU"/>
        </w:rPr>
      </w:pPr>
    </w:p>
    <w:p w:rsidR="00440147" w:rsidRPr="00B6216A" w:rsidP="00B6216A" w14:paraId="2DA5EE50" w14:textId="77777777">
      <w:pPr>
        <w:spacing w:before="100" w:beforeAutospacing="1" w:after="0" w:line="240" w:lineRule="auto"/>
        <w:contextualSpacing/>
        <w:jc w:val="center"/>
        <w:rPr>
          <w:rFonts w:ascii="Times New Roman" w:eastAsia="Times New Roman" w:hAnsi="Times New Roman" w:cs="Times New Roman"/>
          <w:sz w:val="26"/>
          <w:szCs w:val="26"/>
          <w:lang w:eastAsia="ru-RU"/>
        </w:rPr>
      </w:pPr>
      <w:r w:rsidRPr="00B6216A">
        <w:rPr>
          <w:rFonts w:ascii="Times New Roman" w:eastAsia="Times New Roman" w:hAnsi="Times New Roman" w:cs="Times New Roman"/>
          <w:b/>
          <w:bCs/>
          <w:sz w:val="26"/>
          <w:szCs w:val="26"/>
          <w:lang w:eastAsia="ru-RU"/>
        </w:rPr>
        <w:t>ПОСТАНОВИЛ:</w:t>
      </w:r>
    </w:p>
    <w:p w:rsidR="00440147" w:rsidRPr="00B6216A" w:rsidP="00B6216A" w14:paraId="51B43167" w14:textId="77777777">
      <w:pPr>
        <w:spacing w:before="100" w:beforeAutospacing="1" w:after="0" w:line="240" w:lineRule="auto"/>
        <w:contextualSpacing/>
        <w:jc w:val="center"/>
        <w:rPr>
          <w:rFonts w:ascii="Times New Roman" w:eastAsia="Times New Roman" w:hAnsi="Times New Roman" w:cs="Times New Roman"/>
          <w:sz w:val="26"/>
          <w:szCs w:val="26"/>
          <w:lang w:val="uk-UA" w:eastAsia="ru-RU"/>
        </w:rPr>
      </w:pPr>
    </w:p>
    <w:p w:rsidR="00440147" w:rsidRPr="00B6216A" w:rsidP="00B6216A" w14:paraId="08D81B0E" w14:textId="0453642E">
      <w:pPr>
        <w:pStyle w:val="Heading1"/>
        <w:ind w:firstLine="902"/>
        <w:contextualSpacing/>
        <w:rPr>
          <w:sz w:val="26"/>
          <w:szCs w:val="26"/>
        </w:rPr>
      </w:pPr>
      <w:r w:rsidRPr="00B6216A">
        <w:rPr>
          <w:bCs/>
          <w:kern w:val="36"/>
          <w:sz w:val="26"/>
          <w:szCs w:val="26"/>
        </w:rPr>
        <w:t>Приз</w:t>
      </w:r>
      <w:r w:rsidR="00CB296B">
        <w:rPr>
          <w:bCs/>
          <w:kern w:val="36"/>
          <w:sz w:val="26"/>
          <w:szCs w:val="26"/>
        </w:rPr>
        <w:t>нать Фёдорова А.Г.</w:t>
      </w:r>
      <w:r w:rsidRPr="00B6216A">
        <w:rPr>
          <w:bCs/>
          <w:kern w:val="36"/>
          <w:sz w:val="26"/>
          <w:szCs w:val="26"/>
        </w:rPr>
        <w:t xml:space="preserve"> виновным в совершении административного правонарушения, предусмотренного </w:t>
      </w:r>
      <w:r w:rsidRPr="00B6216A">
        <w:rPr>
          <w:bCs/>
          <w:kern w:val="36"/>
          <w:sz w:val="26"/>
          <w:szCs w:val="26"/>
          <w:lang w:val="uk-UA"/>
        </w:rPr>
        <w:t>ч.3</w:t>
      </w:r>
      <w:r w:rsidRPr="00B6216A">
        <w:rPr>
          <w:bCs/>
          <w:kern w:val="36"/>
          <w:sz w:val="26"/>
          <w:szCs w:val="26"/>
        </w:rPr>
        <w:t xml:space="preserve">. ст. 19.24 КоАП РФ, и </w:t>
      </w:r>
      <w:r w:rsidRPr="00B6216A">
        <w:rPr>
          <w:sz w:val="26"/>
          <w:szCs w:val="26"/>
        </w:rPr>
        <w:t xml:space="preserve">назначить ему наказание в виде обязательных работ, сроком на </w:t>
      </w:r>
      <w:r w:rsidRPr="00CA4E27">
        <w:rPr>
          <w:sz w:val="26"/>
          <w:szCs w:val="26"/>
        </w:rPr>
        <w:t>20 (двадцать) часов</w:t>
      </w:r>
      <w:r w:rsidRPr="00591B44">
        <w:rPr>
          <w:sz w:val="26"/>
          <w:szCs w:val="26"/>
          <w:highlight w:val="none"/>
        </w:rPr>
        <w:t>.</w:t>
      </w:r>
    </w:p>
    <w:p w:rsidR="00440147" w:rsidRPr="00B6216A" w:rsidP="00B6216A" w14:paraId="6592AB5F" w14:textId="77777777">
      <w:pPr>
        <w:widowControl w:val="0"/>
        <w:autoSpaceDE w:val="0"/>
        <w:autoSpaceDN w:val="0"/>
        <w:adjustRightInd w:val="0"/>
        <w:spacing w:line="240" w:lineRule="auto"/>
        <w:ind w:firstLine="540"/>
        <w:contextualSpacing/>
        <w:jc w:val="both"/>
        <w:rPr>
          <w:rFonts w:ascii="Times New Roman" w:hAnsi="Times New Roman" w:cs="Times New Roman"/>
          <w:sz w:val="26"/>
          <w:szCs w:val="26"/>
        </w:rPr>
      </w:pPr>
      <w:r w:rsidRPr="00B6216A">
        <w:rPr>
          <w:rFonts w:ascii="Times New Roman" w:hAnsi="Times New Roman" w:cs="Times New Roman"/>
          <w:sz w:val="26"/>
          <w:szCs w:val="26"/>
        </w:rPr>
        <w:t xml:space="preserve">Разъяснить, что  Постановление судьи о назначении </w:t>
      </w:r>
      <w:hyperlink r:id="rId7" w:history="1">
        <w:r w:rsidRPr="00B6216A">
          <w:rPr>
            <w:rStyle w:val="Hyperlink"/>
            <w:rFonts w:ascii="Times New Roman" w:hAnsi="Times New Roman" w:cs="Times New Roman"/>
            <w:sz w:val="26"/>
            <w:szCs w:val="26"/>
            <w:u w:val="none"/>
          </w:rPr>
          <w:t>обязательных работ</w:t>
        </w:r>
      </w:hyperlink>
      <w:r w:rsidR="00536E5E">
        <w:t xml:space="preserve"> </w:t>
      </w:r>
      <w:r w:rsidRPr="00B6216A">
        <w:rPr>
          <w:rFonts w:ascii="Times New Roman" w:hAnsi="Times New Roman" w:cs="Times New Roman"/>
          <w:sz w:val="26"/>
          <w:szCs w:val="26"/>
        </w:rPr>
        <w:t xml:space="preserve">исполняется судебным приставом-исполнителем в </w:t>
      </w:r>
      <w:hyperlink r:id="rId8" w:history="1">
        <w:r w:rsidRPr="00B6216A">
          <w:rPr>
            <w:rStyle w:val="Hyperlink"/>
            <w:rFonts w:ascii="Times New Roman" w:hAnsi="Times New Roman" w:cs="Times New Roman"/>
            <w:sz w:val="26"/>
            <w:szCs w:val="26"/>
            <w:u w:val="none"/>
          </w:rPr>
          <w:t>порядке</w:t>
        </w:r>
      </w:hyperlink>
      <w:r w:rsidRPr="00B6216A">
        <w:rPr>
          <w:rFonts w:ascii="Times New Roman" w:hAnsi="Times New Roman" w:cs="Times New Roman"/>
          <w:sz w:val="26"/>
          <w:szCs w:val="26"/>
        </w:rPr>
        <w:t>, установленном федеральным законодательством.</w:t>
      </w:r>
    </w:p>
    <w:p w:rsidR="00440147" w:rsidRPr="00B6216A" w:rsidP="00B6216A" w14:paraId="46C539B2" w14:textId="77777777">
      <w:pPr>
        <w:widowControl w:val="0"/>
        <w:autoSpaceDE w:val="0"/>
        <w:autoSpaceDN w:val="0"/>
        <w:adjustRightInd w:val="0"/>
        <w:spacing w:line="240" w:lineRule="auto"/>
        <w:ind w:firstLine="540"/>
        <w:contextualSpacing/>
        <w:jc w:val="both"/>
        <w:rPr>
          <w:rFonts w:ascii="Times New Roman" w:hAnsi="Times New Roman" w:cs="Times New Roman"/>
          <w:sz w:val="26"/>
          <w:szCs w:val="26"/>
        </w:rPr>
      </w:pPr>
      <w:r w:rsidRPr="00B6216A">
        <w:rPr>
          <w:rFonts w:ascii="Times New Roman" w:hAnsi="Times New Roman" w:cs="Times New Roman"/>
          <w:sz w:val="26"/>
          <w:szCs w:val="26"/>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40147" w:rsidRPr="00B6216A" w:rsidP="00B6216A" w14:paraId="174347DE" w14:textId="77777777">
      <w:pPr>
        <w:widowControl w:val="0"/>
        <w:autoSpaceDE w:val="0"/>
        <w:autoSpaceDN w:val="0"/>
        <w:adjustRightInd w:val="0"/>
        <w:spacing w:line="240" w:lineRule="auto"/>
        <w:ind w:firstLine="540"/>
        <w:contextualSpacing/>
        <w:jc w:val="both"/>
        <w:rPr>
          <w:rFonts w:ascii="Times New Roman" w:hAnsi="Times New Roman" w:cs="Times New Roman"/>
          <w:sz w:val="26"/>
          <w:szCs w:val="26"/>
        </w:rPr>
      </w:pPr>
      <w:r w:rsidRPr="00B6216A">
        <w:rPr>
          <w:rFonts w:ascii="Times New Roman" w:hAnsi="Times New Roman" w:cs="Times New Roman"/>
          <w:sz w:val="26"/>
          <w:szCs w:val="26"/>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440147" w:rsidRPr="00B6216A" w:rsidP="00B6216A" w14:paraId="0B28E033" w14:textId="77777777">
      <w:pPr>
        <w:widowControl w:val="0"/>
        <w:autoSpaceDE w:val="0"/>
        <w:autoSpaceDN w:val="0"/>
        <w:adjustRightInd w:val="0"/>
        <w:spacing w:line="240" w:lineRule="auto"/>
        <w:ind w:firstLine="540"/>
        <w:contextualSpacing/>
        <w:jc w:val="both"/>
        <w:rPr>
          <w:rFonts w:ascii="Times New Roman" w:eastAsia="Times New Roman" w:hAnsi="Times New Roman" w:cs="Times New Roman"/>
          <w:sz w:val="26"/>
          <w:szCs w:val="26"/>
          <w:lang w:eastAsia="ru-RU"/>
        </w:rPr>
      </w:pPr>
      <w:r w:rsidRPr="00B6216A">
        <w:rPr>
          <w:rFonts w:ascii="Times New Roman" w:hAnsi="Times New Roman" w:cs="Times New Roman"/>
          <w:sz w:val="26"/>
          <w:szCs w:val="26"/>
        </w:rPr>
        <w:t xml:space="preserve">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w:t>
      </w:r>
      <w:r w:rsidRPr="00B6216A">
        <w:rPr>
          <w:rFonts w:ascii="Times New Roman" w:hAnsi="Times New Roman" w:cs="Times New Roman"/>
          <w:sz w:val="26"/>
          <w:szCs w:val="26"/>
        </w:rPr>
        <w:t>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B6216A">
        <w:rPr>
          <w:rFonts w:ascii="Times New Roman" w:hAnsi="Times New Roman" w:cs="Times New Roman"/>
          <w:sz w:val="26"/>
          <w:szCs w:val="26"/>
        </w:rPr>
        <w:t xml:space="preserve"> составляет протокол об административном правонарушении, предусмотренном частью 4 статьи 20.25. КоАП РФ.</w:t>
      </w:r>
    </w:p>
    <w:p w:rsidR="00440147" w:rsidRPr="00B6216A" w:rsidP="00B6216A" w14:paraId="3A2DC21E" w14:textId="77777777">
      <w:pPr>
        <w:spacing w:before="100" w:beforeAutospacing="1" w:after="0" w:line="240" w:lineRule="auto"/>
        <w:ind w:firstLine="720"/>
        <w:contextualSpacing/>
        <w:jc w:val="both"/>
        <w:rPr>
          <w:rFonts w:ascii="Times New Roman" w:eastAsia="Times New Roman" w:hAnsi="Times New Roman" w:cs="Times New Roman"/>
          <w:sz w:val="26"/>
          <w:szCs w:val="26"/>
          <w:lang w:eastAsia="ru-RU"/>
        </w:rPr>
      </w:pPr>
      <w:r w:rsidRPr="00B6216A">
        <w:rPr>
          <w:rFonts w:ascii="Times New Roman" w:eastAsia="Times New Roman" w:hAnsi="Times New Roman" w:cs="Times New Roman"/>
          <w:sz w:val="26"/>
          <w:szCs w:val="26"/>
          <w:lang w:eastAsia="ru-RU"/>
        </w:rPr>
        <w:t>На постановление может быть подана жалоба, принесен протест в Керченский городской суд Республики Крым, в течение 10 суток.</w:t>
      </w:r>
    </w:p>
    <w:p w:rsidR="00440147" w:rsidRPr="00B6216A" w:rsidP="00B6216A" w14:paraId="087CDE94" w14:textId="77777777">
      <w:pPr>
        <w:spacing w:before="100" w:beforeAutospacing="1" w:after="0" w:line="240" w:lineRule="auto"/>
        <w:contextualSpacing/>
        <w:rPr>
          <w:rFonts w:ascii="Times New Roman" w:eastAsia="Times New Roman" w:hAnsi="Times New Roman" w:cs="Times New Roman"/>
          <w:sz w:val="26"/>
          <w:szCs w:val="26"/>
          <w:lang w:eastAsia="ru-RU"/>
        </w:rPr>
      </w:pPr>
    </w:p>
    <w:p w:rsidR="00440147" w:rsidP="00B6216A" w14:paraId="397399E6" w14:textId="77777777">
      <w:pPr>
        <w:spacing w:before="100" w:beforeAutospacing="1" w:after="0" w:line="240" w:lineRule="auto"/>
        <w:contextualSpacing/>
        <w:rPr>
          <w:rFonts w:ascii="Times New Roman" w:eastAsia="Times New Roman" w:hAnsi="Times New Roman" w:cs="Times New Roman"/>
          <w:b/>
          <w:bCs/>
          <w:sz w:val="26"/>
          <w:szCs w:val="26"/>
          <w:lang w:eastAsia="ru-RU"/>
        </w:rPr>
      </w:pPr>
      <w:r w:rsidRPr="00B6216A">
        <w:rPr>
          <w:rFonts w:ascii="Times New Roman" w:eastAsia="Times New Roman" w:hAnsi="Times New Roman" w:cs="Times New Roman"/>
          <w:b/>
          <w:bCs/>
          <w:sz w:val="26"/>
          <w:szCs w:val="26"/>
          <w:lang w:eastAsia="ru-RU"/>
        </w:rPr>
        <w:t xml:space="preserve">Мировой судья: </w:t>
      </w:r>
      <w:r w:rsidRPr="00B6216A">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r>
      <w:r w:rsidR="00CA4E27">
        <w:rPr>
          <w:rFonts w:ascii="Times New Roman" w:eastAsia="Times New Roman" w:hAnsi="Times New Roman" w:cs="Times New Roman"/>
          <w:b/>
          <w:bCs/>
          <w:sz w:val="26"/>
          <w:szCs w:val="26"/>
          <w:lang w:eastAsia="ru-RU"/>
        </w:rPr>
        <w:tab/>
        <w:t xml:space="preserve">        </w:t>
      </w:r>
      <w:r w:rsidRPr="00B6216A">
        <w:rPr>
          <w:rFonts w:ascii="Times New Roman" w:eastAsia="Times New Roman" w:hAnsi="Times New Roman" w:cs="Times New Roman"/>
          <w:b/>
          <w:bCs/>
          <w:sz w:val="26"/>
          <w:szCs w:val="26"/>
          <w:lang w:eastAsia="ru-RU"/>
        </w:rPr>
        <w:t>С.С. Урюпина</w:t>
      </w:r>
    </w:p>
    <w:p w:rsidR="00CB296B" w:rsidP="00B6216A" w14:paraId="406FA7E7" w14:textId="77777777">
      <w:pPr>
        <w:spacing w:before="100" w:beforeAutospacing="1" w:after="0" w:line="240" w:lineRule="auto"/>
        <w:contextualSpacing/>
        <w:rPr>
          <w:rFonts w:ascii="Times New Roman" w:eastAsia="Times New Roman" w:hAnsi="Times New Roman" w:cs="Times New Roman"/>
          <w:b/>
          <w:bCs/>
          <w:sz w:val="26"/>
          <w:szCs w:val="26"/>
          <w:lang w:eastAsia="ru-RU"/>
        </w:rPr>
      </w:pPr>
    </w:p>
    <w:p w:rsidR="00CB296B" w:rsidRPr="00CB296B" w:rsidP="00CB296B" w14:paraId="3FEA297D" w14:textId="77777777">
      <w:pPr>
        <w:spacing w:after="0" w:line="240" w:lineRule="auto"/>
        <w:rPr>
          <w:rFonts w:ascii="Times New Roman" w:hAnsi="Times New Roman" w:cs="Times New Roman"/>
        </w:rPr>
      </w:pPr>
      <w:r w:rsidRPr="00CB296B">
        <w:rPr>
          <w:rFonts w:ascii="Times New Roman" w:hAnsi="Times New Roman" w:cs="Times New Roman"/>
        </w:rPr>
        <w:t>ДЕПЕРСОНИФИКАЦИЮ</w:t>
      </w:r>
    </w:p>
    <w:p w:rsidR="00CB296B" w:rsidRPr="00CB296B" w:rsidP="00CB296B" w14:paraId="154680EC" w14:textId="77777777">
      <w:pPr>
        <w:spacing w:after="0" w:line="240" w:lineRule="auto"/>
        <w:rPr>
          <w:rFonts w:ascii="Times New Roman" w:hAnsi="Times New Roman" w:cs="Times New Roman"/>
        </w:rPr>
      </w:pPr>
      <w:r w:rsidRPr="00CB296B">
        <w:rPr>
          <w:rFonts w:ascii="Times New Roman" w:hAnsi="Times New Roman" w:cs="Times New Roman"/>
        </w:rPr>
        <w:t>Лингвистический контроль</w:t>
      </w:r>
    </w:p>
    <w:p w:rsidR="00CB296B" w:rsidRPr="00CB296B" w:rsidP="00CB296B" w14:paraId="4CCC8F69" w14:textId="77777777">
      <w:pPr>
        <w:spacing w:after="0" w:line="240" w:lineRule="auto"/>
        <w:rPr>
          <w:rFonts w:ascii="Times New Roman" w:hAnsi="Times New Roman" w:cs="Times New Roman"/>
        </w:rPr>
      </w:pPr>
      <w:r w:rsidRPr="00CB296B">
        <w:rPr>
          <w:rFonts w:ascii="Times New Roman" w:hAnsi="Times New Roman" w:cs="Times New Roman"/>
        </w:rPr>
        <w:t>произвел</w:t>
      </w:r>
    </w:p>
    <w:p w:rsidR="00CB296B" w:rsidRPr="00CB296B" w:rsidP="00CB296B" w14:paraId="5EA69964" w14:textId="77777777">
      <w:pPr>
        <w:spacing w:after="0" w:line="240" w:lineRule="auto"/>
        <w:rPr>
          <w:rFonts w:ascii="Times New Roman" w:hAnsi="Times New Roman" w:cs="Times New Roman"/>
        </w:rPr>
      </w:pPr>
      <w:r w:rsidRPr="00CB296B">
        <w:rPr>
          <w:rFonts w:ascii="Times New Roman" w:hAnsi="Times New Roman" w:cs="Times New Roman"/>
        </w:rPr>
        <w:t xml:space="preserve">Помощник судьи __________ </w:t>
      </w:r>
      <w:r w:rsidRPr="00CB296B">
        <w:rPr>
          <w:rFonts w:ascii="Times New Roman" w:hAnsi="Times New Roman" w:cs="Times New Roman"/>
        </w:rPr>
        <w:t>М.А.Прокопец</w:t>
      </w:r>
    </w:p>
    <w:p w:rsidR="00CB296B" w:rsidRPr="00CB296B" w:rsidP="00CB296B" w14:paraId="385780E6" w14:textId="77777777">
      <w:pPr>
        <w:spacing w:after="0" w:line="240" w:lineRule="auto"/>
        <w:rPr>
          <w:rFonts w:ascii="Times New Roman" w:hAnsi="Times New Roman" w:cs="Times New Roman"/>
        </w:rPr>
      </w:pPr>
    </w:p>
    <w:p w:rsidR="00CB296B" w:rsidRPr="00CB296B" w:rsidP="00CB296B" w14:paraId="0FF8BCCB" w14:textId="77777777">
      <w:pPr>
        <w:spacing w:after="0" w:line="240" w:lineRule="auto"/>
        <w:rPr>
          <w:rFonts w:ascii="Times New Roman" w:hAnsi="Times New Roman" w:cs="Times New Roman"/>
        </w:rPr>
      </w:pPr>
      <w:r w:rsidRPr="00CB296B">
        <w:rPr>
          <w:rFonts w:ascii="Times New Roman" w:hAnsi="Times New Roman" w:cs="Times New Roman"/>
        </w:rPr>
        <w:t>СОГЛАСОВАНО</w:t>
      </w:r>
    </w:p>
    <w:p w:rsidR="00CB296B" w:rsidRPr="00CB296B" w:rsidP="00CB296B" w14:paraId="546F64ED" w14:textId="1411DADB">
      <w:pPr>
        <w:spacing w:after="0" w:line="240" w:lineRule="auto"/>
        <w:rPr>
          <w:rFonts w:ascii="Times New Roman" w:hAnsi="Times New Roman" w:cs="Times New Roman"/>
        </w:rPr>
      </w:pPr>
      <w:r>
        <w:rPr>
          <w:rFonts w:ascii="Times New Roman" w:hAnsi="Times New Roman" w:cs="Times New Roman"/>
        </w:rPr>
        <w:t>Мировой судья с/у № 51</w:t>
      </w:r>
    </w:p>
    <w:p w:rsidR="00CB296B" w:rsidRPr="00CB296B" w:rsidP="00CB296B" w14:paraId="507FC63E" w14:textId="0EBDF80D">
      <w:pPr>
        <w:spacing w:after="0" w:line="240" w:lineRule="auto"/>
        <w:rPr>
          <w:rFonts w:ascii="Times New Roman" w:hAnsi="Times New Roman" w:cs="Times New Roman"/>
        </w:rPr>
      </w:pPr>
      <w:r w:rsidRPr="00CB296B">
        <w:rPr>
          <w:rFonts w:ascii="Times New Roman" w:hAnsi="Times New Roman" w:cs="Times New Roman"/>
        </w:rPr>
        <w:t>Керченского судебно</w:t>
      </w:r>
      <w:r w:rsidR="008D3BE7">
        <w:rPr>
          <w:rFonts w:ascii="Times New Roman" w:hAnsi="Times New Roman" w:cs="Times New Roman"/>
        </w:rPr>
        <w:t>го района __________ С.С.Урюпина</w:t>
      </w:r>
    </w:p>
    <w:p w:rsidR="00CB296B" w:rsidRPr="00CB296B" w:rsidP="00CB296B" w14:paraId="50E512D0" w14:textId="77777777">
      <w:pPr>
        <w:spacing w:after="0" w:line="240" w:lineRule="auto"/>
        <w:rPr>
          <w:rFonts w:ascii="Times New Roman" w:hAnsi="Times New Roman" w:cs="Times New Roman"/>
        </w:rPr>
      </w:pPr>
      <w:r w:rsidRPr="00CB296B">
        <w:rPr>
          <w:rFonts w:ascii="Times New Roman" w:hAnsi="Times New Roman" w:cs="Times New Roman"/>
        </w:rPr>
        <w:t>«14» мая 2021 г.</w:t>
      </w:r>
    </w:p>
    <w:p w:rsidR="00CB296B" w:rsidP="00CB296B" w14:paraId="7F0F8AAD" w14:textId="77777777">
      <w:pPr>
        <w:spacing w:after="0" w:line="240" w:lineRule="auto"/>
        <w:jc w:val="both"/>
        <w:rPr>
          <w:bCs/>
          <w:sz w:val="28"/>
          <w:szCs w:val="28"/>
        </w:rPr>
      </w:pPr>
      <w:r w:rsidRPr="00CB296B">
        <w:rPr>
          <w:rFonts w:ascii="Times New Roman" w:hAnsi="Times New Roman" w:cs="Times New Roman"/>
          <w:bCs/>
        </w:rPr>
        <w:tab/>
      </w:r>
      <w:r w:rsidRPr="00CB296B">
        <w:rPr>
          <w:rFonts w:ascii="Times New Roman" w:hAnsi="Times New Roman" w:cs="Times New Roman"/>
          <w:bCs/>
        </w:rPr>
        <w:tab/>
      </w:r>
      <w:r w:rsidRPr="00CB296B">
        <w:rPr>
          <w:rFonts w:ascii="Times New Roman" w:hAnsi="Times New Roman" w:cs="Times New Roman"/>
          <w:bCs/>
        </w:rPr>
        <w:tab/>
      </w:r>
      <w:r w:rsidRPr="00CB296B">
        <w:rPr>
          <w:rFonts w:ascii="Times New Roman" w:hAnsi="Times New Roman" w:cs="Times New Roman"/>
          <w:bCs/>
        </w:rPr>
        <w:tab/>
      </w:r>
      <w:r w:rsidRPr="00CB296B">
        <w:rPr>
          <w:rFonts w:ascii="Times New Roman" w:hAnsi="Times New Roman" w:cs="Times New Roman"/>
          <w:bCs/>
        </w:rPr>
        <w:tab/>
      </w:r>
      <w:r>
        <w:rPr>
          <w:bCs/>
          <w:sz w:val="28"/>
          <w:szCs w:val="28"/>
        </w:rPr>
        <w:tab/>
      </w:r>
    </w:p>
    <w:p w:rsidR="00CB296B" w:rsidRPr="00B6216A" w:rsidP="00B6216A" w14:paraId="16891D84" w14:textId="77777777">
      <w:pPr>
        <w:spacing w:before="100" w:beforeAutospacing="1" w:after="0" w:line="240" w:lineRule="auto"/>
        <w:contextualSpacing/>
        <w:rPr>
          <w:rFonts w:ascii="Times New Roman" w:eastAsia="Times New Roman" w:hAnsi="Times New Roman" w:cs="Times New Roman"/>
          <w:sz w:val="26"/>
          <w:szCs w:val="26"/>
          <w:lang w:eastAsia="ru-RU"/>
        </w:rPr>
      </w:pPr>
    </w:p>
    <w:p w:rsidR="00440147" w:rsidRPr="005850AB" w:rsidP="00440147" w14:paraId="22E3E6FF" w14:textId="77777777">
      <w:pPr>
        <w:spacing w:before="100" w:beforeAutospacing="1" w:after="0" w:line="240" w:lineRule="auto"/>
        <w:contextualSpacing/>
        <w:rPr>
          <w:rFonts w:ascii="Times New Roman" w:eastAsia="Times New Roman" w:hAnsi="Times New Roman" w:cs="Times New Roman"/>
          <w:sz w:val="26"/>
          <w:szCs w:val="26"/>
          <w:lang w:eastAsia="ru-RU"/>
        </w:rPr>
      </w:pPr>
    </w:p>
    <w:p w:rsidR="005B13BB" w14:paraId="1C218155" w14:textId="77777777"/>
    <w:sectPr w:rsidSect="005B13BB">
      <w:head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95563"/>
      <w:docPartObj>
        <w:docPartGallery w:val="Page Numbers (Top of Page)"/>
        <w:docPartUnique/>
      </w:docPartObj>
    </w:sdtPr>
    <w:sdtContent>
      <w:p w:rsidR="00CA4E27" w14:paraId="45A3200D" w14:textId="77777777">
        <w:pPr>
          <w:pStyle w:val="Header"/>
          <w:jc w:val="right"/>
        </w:pPr>
        <w:r>
          <w:fldChar w:fldCharType="begin"/>
        </w:r>
        <w:r>
          <w:instrText xml:space="preserve"> PAGE   \* MERGEFORMAT </w:instrText>
        </w:r>
        <w:r>
          <w:fldChar w:fldCharType="separate"/>
        </w:r>
        <w:r w:rsidR="007C21C7">
          <w:rPr>
            <w:noProof/>
          </w:rPr>
          <w:t>4</w:t>
        </w:r>
        <w:r>
          <w:rPr>
            <w:noProof/>
          </w:rPr>
          <w:fldChar w:fldCharType="end"/>
        </w:r>
      </w:p>
    </w:sdtContent>
  </w:sdt>
  <w:p w:rsidR="00CA4E27" w14:paraId="1E115F4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47"/>
    <w:rsid w:val="00111A41"/>
    <w:rsid w:val="002F4BED"/>
    <w:rsid w:val="00352CB2"/>
    <w:rsid w:val="00440147"/>
    <w:rsid w:val="00536E5E"/>
    <w:rsid w:val="005850AB"/>
    <w:rsid w:val="00591B44"/>
    <w:rsid w:val="005B13BB"/>
    <w:rsid w:val="005E24E5"/>
    <w:rsid w:val="006173BB"/>
    <w:rsid w:val="006E7E1C"/>
    <w:rsid w:val="007C21C7"/>
    <w:rsid w:val="008D3BE7"/>
    <w:rsid w:val="00A5452F"/>
    <w:rsid w:val="00B45D4E"/>
    <w:rsid w:val="00B6216A"/>
    <w:rsid w:val="00BE5330"/>
    <w:rsid w:val="00CA4E27"/>
    <w:rsid w:val="00CB296B"/>
    <w:rsid w:val="00CE3258"/>
    <w:rsid w:val="00F96172"/>
    <w:rsid w:val="00FC283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47"/>
  </w:style>
  <w:style w:type="paragraph" w:styleId="Heading1">
    <w:name w:val="heading 1"/>
    <w:basedOn w:val="Normal"/>
    <w:next w:val="Normal"/>
    <w:link w:val="1"/>
    <w:qFormat/>
    <w:rsid w:val="00440147"/>
    <w:pPr>
      <w:keepNext/>
      <w:spacing w:after="0" w:line="240" w:lineRule="auto"/>
      <w:jc w:val="both"/>
      <w:outlineLvl w:val="0"/>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40147"/>
    <w:rPr>
      <w:rFonts w:ascii="Times New Roman" w:eastAsia="Times New Roman" w:hAnsi="Times New Roman" w:cs="Times New Roman"/>
      <w:sz w:val="24"/>
      <w:szCs w:val="20"/>
      <w:lang w:eastAsia="ru-RU"/>
    </w:rPr>
  </w:style>
  <w:style w:type="paragraph" w:styleId="NormalWeb">
    <w:name w:val="Normal (Web)"/>
    <w:basedOn w:val="Normal"/>
    <w:uiPriority w:val="99"/>
    <w:semiHidden/>
    <w:unhideWhenUsed/>
    <w:rsid w:val="0044014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yperlink">
    <w:name w:val="Hyperlink"/>
    <w:basedOn w:val="DefaultParagraphFont"/>
    <w:semiHidden/>
    <w:unhideWhenUsed/>
    <w:rsid w:val="00440147"/>
    <w:rPr>
      <w:color w:val="0000FF"/>
      <w:u w:val="single"/>
    </w:rPr>
  </w:style>
  <w:style w:type="paragraph" w:styleId="Header">
    <w:name w:val="header"/>
    <w:basedOn w:val="Normal"/>
    <w:link w:val="a"/>
    <w:uiPriority w:val="99"/>
    <w:unhideWhenUsed/>
    <w:rsid w:val="00B6216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6216A"/>
  </w:style>
  <w:style w:type="paragraph" w:styleId="Footer">
    <w:name w:val="footer"/>
    <w:basedOn w:val="Normal"/>
    <w:link w:val="a0"/>
    <w:uiPriority w:val="99"/>
    <w:semiHidden/>
    <w:unhideWhenUsed/>
    <w:rsid w:val="00B6216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B6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9243" TargetMode="External" /><Relationship Id="rId5" Type="http://schemas.openxmlformats.org/officeDocument/2006/relationships/hyperlink" Target="consultantplus://offline/ref=97B2787ECDDA6255F51111E55CF08A9DCE599375DF59BFD7A3F1974F4A163295621F4B696D160AA46938ADBF047366D493E92EF65A2A0983hDT5J" TargetMode="External" /><Relationship Id="rId6" Type="http://schemas.openxmlformats.org/officeDocument/2006/relationships/hyperlink" Target="consultantplus://offline/ref=97B2787ECDDA6255F51111E55CF08A9DCE599375DF59BFD7A3F1974F4A163295621F4B696D160AA76F38ADBF047366D493E92EF65A2A0983hDT5J" TargetMode="External" /><Relationship Id="rId7" Type="http://schemas.openxmlformats.org/officeDocument/2006/relationships/hyperlink" Target="consultantplus://offline/ref=E53B67C6073421C9A57CFEBFCD9B4881AAFF7F6B4E91D15303ECD462B8F16098C0158CE35ED4E1zCG" TargetMode="External" /><Relationship Id="rId8" Type="http://schemas.openxmlformats.org/officeDocument/2006/relationships/hyperlink" Target="consultantplus://offline/ref=E53B67C6073421C9A57CFEBFCD9B4881AAFF71694B92D15303ECD462B8F16098C0158CE259EDz5G"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