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0BDA">
      <w:pPr>
        <w:jc w:val="right"/>
      </w:pPr>
      <w:r>
        <w:t>2</w:t>
      </w:r>
    </w:p>
    <w:p w:rsidR="00A77B3E" w:rsidP="00CC0BDA">
      <w:pPr>
        <w:jc w:val="right"/>
      </w:pPr>
      <w:r>
        <w:t>Дело №5-53-518/2021</w:t>
      </w:r>
    </w:p>
    <w:p w:rsidR="00A77B3E" w:rsidP="00CC0BDA">
      <w:pPr>
        <w:jc w:val="right"/>
      </w:pPr>
      <w:r>
        <w:t>УИД: 91MS0053-телефон-телефон</w:t>
      </w:r>
    </w:p>
    <w:p w:rsidR="00A77B3E" w:rsidP="00CC0BDA">
      <w:pPr>
        <w:jc w:val="center"/>
      </w:pPr>
      <w:r>
        <w:t>ПОСТАНОВЛЕНИЕ</w:t>
      </w:r>
    </w:p>
    <w:p w:rsidR="00A77B3E"/>
    <w:p w:rsidR="00A77B3E" w:rsidP="00CC0BDA">
      <w:pPr>
        <w:jc w:val="both"/>
      </w:pPr>
      <w:r>
        <w:t xml:space="preserve">6 декабря 2021 г.                                       </w:t>
      </w:r>
      <w:r>
        <w:t xml:space="preserve">                                               </w:t>
      </w:r>
      <w:r>
        <w:t>пгт</w:t>
      </w:r>
      <w:r>
        <w:t>. Кировское</w:t>
      </w:r>
    </w:p>
    <w:p w:rsidR="00A77B3E" w:rsidP="00CC0BDA">
      <w:pPr>
        <w:jc w:val="both"/>
      </w:pPr>
    </w:p>
    <w:p w:rsidR="00A77B3E" w:rsidP="00CC0BDA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</w:t>
      </w:r>
      <w:r>
        <w:t xml:space="preserve"> </w:t>
      </w:r>
    </w:p>
    <w:p w:rsidR="00A77B3E" w:rsidP="00CC0BDA">
      <w:pPr>
        <w:jc w:val="both"/>
      </w:pPr>
      <w:r>
        <w:t>Панаиотаки</w:t>
      </w:r>
      <w:r>
        <w:t xml:space="preserve"> Сергея Владимировича, родившегося дата в </w:t>
      </w:r>
    </w:p>
    <w:p w:rsidR="00A77B3E" w:rsidP="00CC0BDA">
      <w:pPr>
        <w:jc w:val="both"/>
      </w:pPr>
      <w:r>
        <w:t xml:space="preserve">адрес УССР, гражданина Российской Федерации (в/у АРК №003274), проживающего по адресу: адрес, </w:t>
      </w:r>
    </w:p>
    <w:p w:rsidR="00A77B3E" w:rsidP="00CC0BDA">
      <w:pPr>
        <w:jc w:val="both"/>
      </w:pPr>
      <w:r>
        <w:t xml:space="preserve">адрес,   </w:t>
      </w:r>
    </w:p>
    <w:p w:rsidR="00A77B3E" w:rsidP="00CC0BDA">
      <w:pPr>
        <w:jc w:val="center"/>
      </w:pPr>
      <w:r>
        <w:t>установил:</w:t>
      </w:r>
    </w:p>
    <w:p w:rsidR="00A77B3E" w:rsidP="00CC0BDA">
      <w:pPr>
        <w:jc w:val="both"/>
      </w:pPr>
      <w:r>
        <w:t>Панаиотаки</w:t>
      </w:r>
      <w:r>
        <w:t xml:space="preserve"> С.В. дата примерно в время час., находясь возле дома №193 по адрес в адрес</w:t>
      </w:r>
      <w:r>
        <w:t xml:space="preserve"> умышленно кулаком разбил стекло задней правой двери автомобиля марка автомобиля с государственным регистрационным знаком «М464АХ82», принадлежащего </w:t>
      </w:r>
      <w:r>
        <w:t>фио</w:t>
      </w:r>
      <w:r>
        <w:t xml:space="preserve">, чем причинил потерпевшей материальный ущерб в размере сумма.   </w:t>
      </w:r>
    </w:p>
    <w:p w:rsidR="00A77B3E" w:rsidP="00CC0BDA">
      <w:pPr>
        <w:jc w:val="both"/>
      </w:pPr>
      <w:r>
        <w:t xml:space="preserve">Для участия в рассмотрении дела </w:t>
      </w:r>
      <w:r>
        <w:t>Панаио</w:t>
      </w:r>
      <w:r>
        <w:t>таки</w:t>
      </w:r>
      <w:r>
        <w:t xml:space="preserve"> С.В.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его отсутствие. </w:t>
      </w:r>
    </w:p>
    <w:p w:rsidR="00A77B3E" w:rsidP="00CC0BDA">
      <w:pPr>
        <w:jc w:val="both"/>
      </w:pPr>
      <w:r>
        <w:t xml:space="preserve">Для участия в рассмотрении дела потерпевшая </w:t>
      </w:r>
      <w:r>
        <w:t>ф</w:t>
      </w:r>
      <w:r>
        <w:t>ио</w:t>
      </w:r>
      <w:r>
        <w:t xml:space="preserve"> не явилась, о месте и времени рассмотрения дела извещена надлежащим образом, ходатайство об отложении рассмотрения дела не представила. В связи с чем дело рассмотрено в отсутствие </w:t>
      </w:r>
    </w:p>
    <w:p w:rsidR="00A77B3E" w:rsidP="00CC0BDA">
      <w:pPr>
        <w:jc w:val="both"/>
      </w:pPr>
      <w:r>
        <w:t xml:space="preserve">потерпевшей. </w:t>
      </w:r>
    </w:p>
    <w:p w:rsidR="00A77B3E" w:rsidP="00CC0BDA">
      <w:pPr>
        <w:jc w:val="both"/>
      </w:pPr>
      <w:r>
        <w:t>Исследовав материалы дела, считаю, что представленных мате</w:t>
      </w:r>
      <w:r>
        <w:t xml:space="preserve">риалов достаточно для установления факта совершения </w:t>
      </w:r>
      <w:r>
        <w:t>Панаиотаки</w:t>
      </w:r>
      <w:r>
        <w:t xml:space="preserve"> С.В. административного правонарушения. </w:t>
      </w:r>
    </w:p>
    <w:p w:rsidR="00A77B3E" w:rsidP="00CC0BDA">
      <w:pPr>
        <w:jc w:val="both"/>
      </w:pPr>
      <w:r>
        <w:t xml:space="preserve">Факт совершения административного правонарушения, предусмотренного ст.7.17 КоАП РФ, и вина </w:t>
      </w:r>
      <w:r>
        <w:t>Панаиотаки</w:t>
      </w:r>
      <w:r>
        <w:t xml:space="preserve"> С.В. подтверждаются: протоколом об административном</w:t>
      </w:r>
      <w:r>
        <w:t xml:space="preserve"> правонарушении 82 01 №031063 от дата (л.д.1), заявлением </w:t>
      </w:r>
    </w:p>
    <w:p w:rsidR="00A77B3E" w:rsidP="00CC0BDA">
      <w:pPr>
        <w:jc w:val="both"/>
      </w:pPr>
      <w:r>
        <w:t>фио</w:t>
      </w:r>
      <w:r>
        <w:t xml:space="preserve"> в ОМВД России по адрес от дата о том, что неизвестный человек разбил стекло задней двери её автомобиля (л.д.2), копией свидетельства о регистрации транспортного средства телефон (л.д.5), проток</w:t>
      </w:r>
      <w:r>
        <w:t xml:space="preserve">олом осмотра места происшествия от дата с </w:t>
      </w:r>
      <w:r>
        <w:t>фототаблицей</w:t>
      </w:r>
      <w:r>
        <w:t xml:space="preserve"> (л.д.7-9), товарным чеком наименование организации о стоимости стекла заднего левого для автомобиля (л.д.11).  </w:t>
      </w:r>
    </w:p>
    <w:p w:rsidR="00A77B3E" w:rsidP="00CC0BDA">
      <w:pPr>
        <w:jc w:val="both"/>
      </w:pPr>
      <w:r>
        <w:t>Не доверять представленным доказательствам оснований не имеется, поскольку они составлены</w:t>
      </w:r>
      <w:r>
        <w:t xml:space="preserve">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</w:t>
      </w:r>
      <w:r>
        <w:t>татей 26.2, 26.11 КоАП РФ.</w:t>
      </w:r>
    </w:p>
    <w:p w:rsidR="00A77B3E" w:rsidP="00CC0BDA">
      <w:pPr>
        <w:jc w:val="both"/>
      </w:pPr>
      <w:r>
        <w:t xml:space="preserve">Действия </w:t>
      </w:r>
      <w:r>
        <w:t>Панаиотаки</w:t>
      </w:r>
      <w:r>
        <w:t xml:space="preserve"> С.В.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 w:rsidR="00A77B3E" w:rsidP="00CC0BDA">
      <w:pPr>
        <w:jc w:val="both"/>
      </w:pPr>
      <w:r>
        <w:t xml:space="preserve">При назначении административного наказания </w:t>
      </w:r>
      <w:r>
        <w:t>Панаиота</w:t>
      </w:r>
      <w:r>
        <w:t>ки</w:t>
      </w:r>
      <w:r>
        <w:t xml:space="preserve"> С.В.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CC0BDA">
      <w:pPr>
        <w:jc w:val="both"/>
      </w:pPr>
      <w:r>
        <w:t>Панаиотаки</w:t>
      </w:r>
      <w:r>
        <w:t xml:space="preserve"> С.В. совершено административное пра</w:t>
      </w:r>
      <w:r>
        <w:t xml:space="preserve">вонарушение в области охраны собственности, в настоящее время официально трудоустроен, не женат. </w:t>
      </w:r>
    </w:p>
    <w:p w:rsidR="00A77B3E" w:rsidP="00CC0BDA">
      <w:pPr>
        <w:jc w:val="both"/>
      </w:pPr>
      <w:r>
        <w:t xml:space="preserve">Обстоятельств, смягчающих и отягчающих административную ответственность, не установлено.   </w:t>
      </w:r>
    </w:p>
    <w:p w:rsidR="00A77B3E" w:rsidP="00CC0BDA">
      <w:pPr>
        <w:jc w:val="both"/>
      </w:pPr>
      <w:r>
        <w:t>Учитывая характер совершенного правонарушения, данные о личности в</w:t>
      </w:r>
      <w:r>
        <w:t xml:space="preserve">иновного,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Панаиотаки</w:t>
      </w:r>
      <w:r>
        <w:t xml:space="preserve"> С.В. административное наказание в виде административного штрафа в пределах санкции ст.7.17 К</w:t>
      </w:r>
      <w:r>
        <w:t xml:space="preserve">оАП РФ.  </w:t>
      </w:r>
    </w:p>
    <w:p w:rsidR="00A77B3E" w:rsidP="00CC0BD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C0BDA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CC0BDA">
      <w:pPr>
        <w:jc w:val="center"/>
      </w:pPr>
      <w:r>
        <w:t>постановил:</w:t>
      </w:r>
    </w:p>
    <w:p w:rsidR="00A77B3E" w:rsidP="00CC0BDA">
      <w:pPr>
        <w:jc w:val="both"/>
      </w:pPr>
      <w:r>
        <w:t xml:space="preserve">признать </w:t>
      </w:r>
      <w:r>
        <w:t>Панаиотаки</w:t>
      </w:r>
      <w:r>
        <w:t xml:space="preserve"> Сергея Владимировича виновным в совершении </w:t>
      </w:r>
      <w:r>
        <w:t>административного правонарушения, предусмотренного ст.7.17 КоАП РФ, и назначить ему наказание в виде административного штрафа в размере сумма.</w:t>
      </w:r>
    </w:p>
    <w:p w:rsidR="00A77B3E" w:rsidP="00CC0BDA">
      <w:pPr>
        <w:jc w:val="both"/>
      </w:pPr>
      <w:r>
        <w:t xml:space="preserve">Штраф подлежит уплате по следующим реквизитам: </w:t>
      </w:r>
    </w:p>
    <w:p w:rsidR="00A77B3E" w:rsidP="00CC0BDA">
      <w:pPr>
        <w:jc w:val="both"/>
      </w:pPr>
      <w:r>
        <w:t xml:space="preserve">Министерство юстиции адрес, ИНН телефон, КПП телефон, ОГРН </w:t>
      </w:r>
      <w:r>
        <w:t>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</w:t>
      </w:r>
      <w:r>
        <w:t xml:space="preserve">он, ОКТМО телефон, КБК телефон </w:t>
      </w:r>
      <w:r>
        <w:t>телефон</w:t>
      </w:r>
      <w:r>
        <w:t>.</w:t>
      </w:r>
    </w:p>
    <w:p w:rsidR="00A77B3E" w:rsidP="00CC0BDA">
      <w:pPr>
        <w:jc w:val="both"/>
      </w:pPr>
      <w:r>
        <w:t xml:space="preserve">Разъяснить </w:t>
      </w:r>
      <w:r>
        <w:t>Панаиотаки</w:t>
      </w:r>
      <w:r>
        <w:t xml:space="preserve">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</w:t>
      </w:r>
      <w:r>
        <w:t xml:space="preserve">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C0BDA">
      <w:pPr>
        <w:jc w:val="both"/>
      </w:pPr>
      <w:r>
        <w:t xml:space="preserve">Постановление может быть обжаловано в Кировский районный суд адрес в течение десяти суток со </w:t>
      </w:r>
      <w:r>
        <w:t>дня вручения или получения копии постановления через судью, которым вынесено постановление по делу.</w:t>
      </w:r>
    </w:p>
    <w:p w:rsidR="00A77B3E" w:rsidP="00CC0BDA">
      <w:pPr>
        <w:jc w:val="both"/>
      </w:pPr>
    </w:p>
    <w:p w:rsidR="00A77B3E" w:rsidP="00CC0BDA">
      <w:pPr>
        <w:jc w:val="both"/>
      </w:pPr>
    </w:p>
    <w:p w:rsidR="00A77B3E" w:rsidP="00CC0BD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 w:rsidR="00A77B3E" w:rsidP="00CC0BDA">
      <w:pPr>
        <w:jc w:val="both"/>
      </w:pPr>
    </w:p>
    <w:p w:rsidR="00A77B3E" w:rsidP="00CC0BD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A"/>
    <w:rsid w:val="00A77B3E"/>
    <w:rsid w:val="00CC0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