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0D95">
        <w:rPr>
          <w:rFonts w:ascii="Times New Roman" w:hAnsi="Times New Roman" w:cs="Times New Roman"/>
          <w:sz w:val="28"/>
          <w:szCs w:val="28"/>
          <w:lang w:eastAsia="ru-RU"/>
        </w:rPr>
        <w:t>337</w:t>
      </w:r>
      <w:r w:rsidR="00BE568B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  <w:r w:rsidR="00BE568B">
        <w:rPr>
          <w:rFonts w:ascii="Times New Roman" w:hAnsi="Times New Roman" w:cs="Times New Roman"/>
          <w:sz w:val="28"/>
          <w:szCs w:val="28"/>
        </w:rPr>
        <w:t xml:space="preserve">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8F3E9B" w:rsidRPr="00733CE9" w:rsidP="00720D95">
      <w:pPr>
        <w:pStyle w:val="NoSpacing"/>
        <w:ind w:firstLine="708"/>
        <w:rPr>
          <w:sz w:val="27"/>
          <w:szCs w:val="27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 w:rsidR="001E00C8"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 w:rsidR="001E00C8"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 w:rsidR="001E00C8"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</w:t>
      </w:r>
      <w:r w:rsidR="00720D95">
        <w:rPr>
          <w:color w:val="000000"/>
          <w:sz w:val="28"/>
          <w:szCs w:val="28"/>
        </w:rPr>
        <w:t>3</w:t>
      </w:r>
      <w:r w:rsidR="00865D3F">
        <w:rPr>
          <w:color w:val="000000"/>
          <w:sz w:val="28"/>
          <w:szCs w:val="28"/>
        </w:rPr>
        <w:t xml:space="preserve"> </w:t>
      </w:r>
      <w:r w:rsidR="001E00C8"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720D95">
        <w:rPr>
          <w:color w:val="000000"/>
          <w:sz w:val="28"/>
          <w:szCs w:val="28"/>
        </w:rPr>
        <w:t>19.24</w:t>
      </w:r>
      <w:r w:rsidR="001E00C8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Pr="00720D95" w:rsidR="00720D95">
        <w:rPr>
          <w:sz w:val="28"/>
          <w:szCs w:val="28"/>
        </w:rPr>
        <w:t>Нечитайло</w:t>
      </w:r>
      <w:r w:rsidRPr="00720D95" w:rsidR="00720D95">
        <w:rPr>
          <w:sz w:val="28"/>
          <w:szCs w:val="28"/>
        </w:rPr>
        <w:t xml:space="preserve"> Вячеслава Николаевича, </w:t>
      </w:r>
      <w:r w:rsidRPr="00733CE9" w:rsidR="00733CE9">
        <w:rPr>
          <w:sz w:val="28"/>
          <w:szCs w:val="28"/>
        </w:rPr>
        <w:t>&lt;…&gt;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E30BEF">
        <w:rPr>
          <w:rFonts w:ascii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hAnsi="Times New Roman" w:cs="Times New Roman"/>
          <w:sz w:val="28"/>
          <w:szCs w:val="28"/>
        </w:rPr>
        <w:t>306655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08.06.2020 </w:t>
      </w:r>
      <w:r w:rsidRPr="002E3EE1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865D3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65D3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Нечитайло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В.Н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720D95" w:rsidP="00720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 w:cs="Times New Roman"/>
          <w:sz w:val="28"/>
          <w:szCs w:val="28"/>
        </w:rPr>
        <w:t>04.06.2020</w:t>
      </w:r>
      <w:r w:rsidR="00E3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Нечитайло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E3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3 ст. 19.24 КоАП РФ.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ч. </w:t>
      </w:r>
      <w:r w:rsidR="00720D9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="00720D95">
        <w:rPr>
          <w:rFonts w:ascii="Times New Roman" w:hAnsi="Times New Roman" w:cs="Times New Roman"/>
          <w:color w:val="000000"/>
          <w:sz w:val="28"/>
          <w:szCs w:val="28"/>
        </w:rPr>
        <w:t>19.24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720D95">
        <w:rPr>
          <w:rFonts w:ascii="Times New Roman" w:hAnsi="Times New Roman" w:cs="Times New Roman"/>
          <w:sz w:val="28"/>
          <w:szCs w:val="28"/>
        </w:rPr>
        <w:t>Нечитайло</w:t>
      </w:r>
      <w:r w:rsidR="00720D95">
        <w:rPr>
          <w:rFonts w:ascii="Times New Roman" w:hAnsi="Times New Roman" w:cs="Times New Roman"/>
          <w:sz w:val="28"/>
          <w:szCs w:val="28"/>
        </w:rPr>
        <w:t xml:space="preserve"> В.Н</w:t>
      </w:r>
      <w:r w:rsidR="00E30BEF">
        <w:rPr>
          <w:rFonts w:ascii="Times New Roman" w:hAnsi="Times New Roman" w:cs="Times New Roman"/>
          <w:sz w:val="28"/>
          <w:szCs w:val="28"/>
        </w:rPr>
        <w:t>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720D95">
        <w:rPr>
          <w:rFonts w:ascii="Times New Roman" w:hAnsi="Times New Roman" w:cs="Times New Roman"/>
          <w:sz w:val="28"/>
          <w:szCs w:val="28"/>
        </w:rPr>
        <w:t>04.06.2020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720D95">
        <w:rPr>
          <w:rFonts w:ascii="Times New Roman" w:hAnsi="Times New Roman" w:cs="Times New Roman"/>
          <w:color w:val="000000"/>
          <w:sz w:val="28"/>
          <w:szCs w:val="28"/>
        </w:rPr>
        <w:t>Нечитайло</w:t>
      </w:r>
      <w:r w:rsidR="00720D95">
        <w:rPr>
          <w:rFonts w:ascii="Times New Roman" w:hAnsi="Times New Roman" w:cs="Times New Roman"/>
          <w:color w:val="000000"/>
          <w:sz w:val="28"/>
          <w:szCs w:val="28"/>
        </w:rPr>
        <w:t xml:space="preserve"> В.Н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720D95">
        <w:rPr>
          <w:rFonts w:ascii="Times New Roman" w:hAnsi="Times New Roman" w:cs="Times New Roman"/>
          <w:sz w:val="28"/>
          <w:szCs w:val="28"/>
        </w:rPr>
        <w:t>3</w:t>
      </w:r>
      <w:r w:rsidR="00865D3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20D95">
        <w:rPr>
          <w:rFonts w:ascii="Times New Roman" w:hAnsi="Times New Roman" w:cs="Times New Roman"/>
          <w:sz w:val="28"/>
          <w:szCs w:val="28"/>
        </w:rPr>
        <w:t>19.24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20D95">
        <w:rPr>
          <w:rFonts w:ascii="Times New Roman" w:hAnsi="Times New Roman" w:cs="Times New Roman"/>
          <w:sz w:val="28"/>
          <w:szCs w:val="28"/>
        </w:rPr>
        <w:t>Нечитайло</w:t>
      </w:r>
      <w:r w:rsidR="00720D95">
        <w:rPr>
          <w:rFonts w:ascii="Times New Roman" w:hAnsi="Times New Roman" w:cs="Times New Roman"/>
          <w:sz w:val="28"/>
          <w:szCs w:val="28"/>
        </w:rPr>
        <w:t xml:space="preserve"> Вячеслава Николаевича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0F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E9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3C0F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20D95"/>
    <w:rsid w:val="00732200"/>
    <w:rsid w:val="00733CE9"/>
    <w:rsid w:val="00835930"/>
    <w:rsid w:val="00840A62"/>
    <w:rsid w:val="00865D3F"/>
    <w:rsid w:val="008702EB"/>
    <w:rsid w:val="00882A54"/>
    <w:rsid w:val="008B460E"/>
    <w:rsid w:val="008C0762"/>
    <w:rsid w:val="008F3E9B"/>
    <w:rsid w:val="0093076B"/>
    <w:rsid w:val="009B73DD"/>
    <w:rsid w:val="009C230A"/>
    <w:rsid w:val="009E409E"/>
    <w:rsid w:val="009F2C8C"/>
    <w:rsid w:val="00A77D07"/>
    <w:rsid w:val="00A90003"/>
    <w:rsid w:val="00AA742A"/>
    <w:rsid w:val="00AB165E"/>
    <w:rsid w:val="00B21981"/>
    <w:rsid w:val="00BC4831"/>
    <w:rsid w:val="00BE568B"/>
    <w:rsid w:val="00C26607"/>
    <w:rsid w:val="00C338E6"/>
    <w:rsid w:val="00C54AD7"/>
    <w:rsid w:val="00C72567"/>
    <w:rsid w:val="00CE5635"/>
    <w:rsid w:val="00D54BF0"/>
    <w:rsid w:val="00D75E3A"/>
    <w:rsid w:val="00D95AD5"/>
    <w:rsid w:val="00DA2FA7"/>
    <w:rsid w:val="00DF3658"/>
    <w:rsid w:val="00E30BEF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720D95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