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E1146B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Дело  № 5-6</w:t>
      </w:r>
      <w:r w:rsidRPr="00E1146B" w:rsidR="005D74F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04289F">
        <w:rPr>
          <w:rFonts w:ascii="Times New Roman" w:eastAsia="Times New Roman" w:hAnsi="Times New Roman" w:cs="Times New Roman"/>
          <w:sz w:val="26"/>
          <w:szCs w:val="26"/>
        </w:rPr>
        <w:t>157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CB09E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93DC5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91MS006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-01-202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04289F">
        <w:rPr>
          <w:rFonts w:ascii="Times New Roman" w:eastAsia="Times New Roman" w:hAnsi="Times New Roman" w:cs="Times New Roman"/>
          <w:sz w:val="26"/>
          <w:szCs w:val="26"/>
        </w:rPr>
        <w:t>614</w:t>
      </w:r>
      <w:r w:rsidR="00E474EA">
        <w:rPr>
          <w:rFonts w:ascii="Times New Roman" w:eastAsia="Times New Roman" w:hAnsi="Times New Roman" w:cs="Times New Roman"/>
          <w:sz w:val="26"/>
          <w:szCs w:val="26"/>
        </w:rPr>
        <w:t>-</w:t>
      </w:r>
      <w:r w:rsidR="0004289F"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C05B0C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>04107603006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>500</w:t>
      </w:r>
      <w:r w:rsidR="0004289F">
        <w:rPr>
          <w:rFonts w:ascii="Times New Roman" w:eastAsia="Times New Roman" w:hAnsi="Times New Roman" w:cs="Times New Roman"/>
          <w:sz w:val="26"/>
          <w:szCs w:val="26"/>
        </w:rPr>
        <w:t>1572420148</w:t>
      </w:r>
    </w:p>
    <w:p w:rsid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3DC5" w:rsidRP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6F1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года       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пгт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Ленино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DC5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6"/>
          <w:szCs w:val="26"/>
        </w:rPr>
        <w:t>Баркалов А.В.</w:t>
      </w:r>
      <w:r w:rsidRPr="00E1146B" w:rsidR="00313EE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E1146B" w:rsidR="00852AE4"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 w:rsidRPr="00E1146B" w:rsidR="00BC7F9C">
        <w:rPr>
          <w:rFonts w:ascii="Times New Roman" w:eastAsia="Times New Roman" w:hAnsi="Times New Roman" w:cs="Times New Roman"/>
          <w:sz w:val="26"/>
          <w:szCs w:val="26"/>
        </w:rPr>
        <w:t>1 ст. 20.25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в отношении</w:t>
      </w:r>
    </w:p>
    <w:p w:rsidR="00E474EA" w:rsidRPr="00E1146B" w:rsidP="007C481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Андрущенко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Николая Николаевича</w:t>
      </w:r>
      <w:r w:rsidR="00290D5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</w:p>
    <w:p w:rsidR="0023100A" w:rsidP="00E1146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1146B" w:rsidRPr="00E1146B" w:rsidP="00E1146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УСТАНОВИЛ:</w:t>
      </w:r>
    </w:p>
    <w:p w:rsidR="00962EFA" w:rsidP="00E1146B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Согласно протоколу об административном правонарушении,</w:t>
      </w:r>
      <w:r w:rsidRPr="007C4814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 w:rsidRPr="00E11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46B" w:rsidR="00974E92"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sz w:val="28"/>
          <w:szCs w:val="28"/>
        </w:rPr>
        <w:t>(данные изъяты)</w:t>
      </w:r>
      <w:r w:rsidR="00966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0C0B">
        <w:rPr>
          <w:rFonts w:ascii="Times New Roman" w:hAnsi="Times New Roman" w:cs="Times New Roman"/>
          <w:sz w:val="26"/>
          <w:szCs w:val="26"/>
        </w:rPr>
        <w:t>.</w:t>
      </w:r>
      <w:r w:rsidR="000C0C0B">
        <w:rPr>
          <w:rFonts w:ascii="Times New Roman" w:hAnsi="Times New Roman" w:cs="Times New Roman"/>
          <w:sz w:val="26"/>
          <w:szCs w:val="26"/>
        </w:rPr>
        <w:t xml:space="preserve"> </w:t>
      </w:r>
      <w:r w:rsidR="0004289F">
        <w:rPr>
          <w:rFonts w:ascii="Times New Roman" w:hAnsi="Times New Roman" w:cs="Times New Roman"/>
          <w:sz w:val="26"/>
          <w:szCs w:val="26"/>
        </w:rPr>
        <w:t>Андрущенко Н.Н.</w:t>
      </w:r>
      <w:r w:rsidR="000C0C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привлечен к административной ответственности </w:t>
      </w:r>
      <w:r w:rsidR="005606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виде административного штрафа в размере </w:t>
      </w:r>
      <w:r w:rsidR="000C0C0B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рублей. Данное постановление обжаловано не было и вступило в законную сил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данные изъяты)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289F">
        <w:rPr>
          <w:rFonts w:ascii="Times New Roman" w:hAnsi="Times New Roman" w:cs="Times New Roman"/>
          <w:sz w:val="26"/>
          <w:szCs w:val="26"/>
        </w:rPr>
        <w:t>Андрущенко Н.Н.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административный штраф в течени</w:t>
      </w:r>
      <w:r w:rsidR="00F8782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срока, предусмотренного </w:t>
      </w:r>
      <w:r>
        <w:rPr>
          <w:rFonts w:ascii="Times New Roman" w:hAnsi="Times New Roman" w:cs="Times New Roman"/>
          <w:sz w:val="26"/>
          <w:szCs w:val="26"/>
        </w:rPr>
        <w:t xml:space="preserve">ст. 32.2 КоАП РФ, не </w:t>
      </w:r>
      <w:r w:rsidR="00B07E11">
        <w:rPr>
          <w:rFonts w:ascii="Times New Roman" w:hAnsi="Times New Roman" w:cs="Times New Roman"/>
          <w:sz w:val="26"/>
          <w:szCs w:val="26"/>
        </w:rPr>
        <w:t>оплатил</w:t>
      </w:r>
      <w:r>
        <w:rPr>
          <w:rFonts w:ascii="Times New Roman" w:hAnsi="Times New Roman" w:cs="Times New Roman"/>
          <w:sz w:val="26"/>
          <w:szCs w:val="26"/>
        </w:rPr>
        <w:t>, то есть совершил административное правонарушение, предусмотренное ч. 1 ст. 20.25 КоАП РФ.</w:t>
      </w:r>
    </w:p>
    <w:p w:rsidR="00962EFA" w:rsidRPr="00E1146B" w:rsidP="00962EF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89F">
        <w:rPr>
          <w:rFonts w:ascii="Times New Roman" w:hAnsi="Times New Roman" w:cs="Times New Roman"/>
          <w:sz w:val="26"/>
          <w:szCs w:val="26"/>
        </w:rPr>
        <w:t>Андрущенко Н.Н.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hAnsi="Times New Roman" w:cs="Times New Roman"/>
          <w:sz w:val="26"/>
          <w:szCs w:val="26"/>
        </w:rPr>
        <w:t>вину признал и раскаялся.</w:t>
      </w:r>
    </w:p>
    <w:p w:rsidR="00347B0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Частью 1 ст. 20.25 КоАП РФ предусматривается административная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ответственность за неуплату административного штрафа в срок, предусмотренный 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правонарушений.</w:t>
      </w:r>
    </w:p>
    <w:p w:rsidR="00D36A49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Кроме признательных показаний</w:t>
      </w:r>
      <w:r w:rsidR="000C0C0B">
        <w:rPr>
          <w:rFonts w:ascii="Times New Roman" w:hAnsi="Times New Roman" w:cs="Times New Roman"/>
          <w:sz w:val="26"/>
          <w:szCs w:val="26"/>
        </w:rPr>
        <w:t xml:space="preserve"> </w:t>
      </w:r>
      <w:r w:rsidR="0004289F">
        <w:rPr>
          <w:rFonts w:ascii="Times New Roman" w:hAnsi="Times New Roman" w:cs="Times New Roman"/>
          <w:sz w:val="26"/>
          <w:szCs w:val="26"/>
        </w:rPr>
        <w:t>Андрущенко Н.Н.</w:t>
      </w:r>
      <w:r w:rsidRPr="00E1146B">
        <w:rPr>
          <w:rFonts w:ascii="Times New Roman" w:hAnsi="Times New Roman" w:cs="Times New Roman"/>
          <w:sz w:val="26"/>
          <w:szCs w:val="26"/>
        </w:rPr>
        <w:t xml:space="preserve">, его вина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подтверждается доказательствами, имеющимися в материалах дел</w:t>
      </w:r>
      <w:r w:rsidRPr="00E1146B" w:rsidR="00A1187F">
        <w:rPr>
          <w:rFonts w:ascii="Times New Roman" w:eastAsia="Times New Roman" w:hAnsi="Times New Roman" w:cs="Times New Roman"/>
          <w:sz w:val="26"/>
          <w:szCs w:val="26"/>
        </w:rPr>
        <w:t xml:space="preserve">а, а </w:t>
      </w:r>
      <w:r w:rsidRPr="00E1146B" w:rsidR="00E31C1B">
        <w:rPr>
          <w:rFonts w:ascii="Times New Roman" w:eastAsia="Times New Roman" w:hAnsi="Times New Roman" w:cs="Times New Roman"/>
          <w:sz w:val="26"/>
          <w:szCs w:val="26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Учитывая изученные материалы дела, действия </w:t>
      </w:r>
      <w:r w:rsidR="0004289F">
        <w:rPr>
          <w:rFonts w:ascii="Times New Roman" w:hAnsi="Times New Roman" w:cs="Times New Roman"/>
          <w:sz w:val="26"/>
          <w:szCs w:val="26"/>
        </w:rPr>
        <w:t>Андрущенко Н.Н.</w:t>
      </w:r>
      <w:r w:rsidR="00D021DC"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правильно квалифицированы по ч. 1 ст. 20.25 КоАП РФ как неуплата административного штрафа в срок, предусмотренный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В соответствии с п. 2 ст. 4.1 Кодекса Российской Федерации об административных правонарушениях при назначении административного наказания учитываются характер совершенного административного правонарушения, личность виновного, имуществен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ное положение привлекаемого лица.</w:t>
      </w:r>
    </w:p>
    <w:p w:rsidR="0086255C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Смягчающим обстоятельством мировой судья признаёт признание вины и раскаяние в содеянном.</w:t>
      </w:r>
    </w:p>
    <w:p w:rsidR="00BA6025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 учётом изложенного, п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рихожу к выводу, что необходимым и достаточным для исправления правонарушителя будет являться наказание в виде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двукратном размере суммы неуплаченного административного штрафа.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ч. 1 ст. 20.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25, ст. 29.10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мировой судья</w:t>
      </w:r>
    </w:p>
    <w:p w:rsidR="00347B09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5796C" w:rsidRPr="00E1146B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 w:rsidR="00EC35D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04289F">
        <w:rPr>
          <w:rFonts w:ascii="Times New Roman" w:eastAsia="Times New Roman" w:hAnsi="Times New Roman" w:cs="Times New Roman"/>
          <w:sz w:val="26"/>
          <w:szCs w:val="26"/>
        </w:rPr>
        <w:t>Андрущенко Николая Николаевича</w:t>
      </w:r>
      <w:r w:rsidR="00FC50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 xml:space="preserve">ого штрафа, а именно в размере </w:t>
      </w:r>
      <w:r w:rsidR="000C0C0B">
        <w:rPr>
          <w:rFonts w:ascii="Times New Roman" w:eastAsia="Times New Roman" w:hAnsi="Times New Roman" w:cs="Times New Roman"/>
          <w:sz w:val="26"/>
          <w:szCs w:val="26"/>
        </w:rPr>
        <w:t xml:space="preserve">1000 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>(</w:t>
      </w:r>
      <w:r w:rsidR="000C0C0B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95642E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0C0C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Сумму штрафа необходимо внести: юридический и почтовый адрес: Респ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 Отделение Республика Крым Банка России//УФК по Республике Крым г.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Симферополь, 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ИНН   9102013284, КПП   910201001,    БИК 013510002,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единый казначейский счет  40102810645370000035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казначейский счет  03100643000000017500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лицевой счет  04752203230 в УФК по  Республике Крым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код сводного реестра 35220323,     ОКТМО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35627000,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КБК   82811601203010025140.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ока рассрочки, предусмотренных статьей 31.5 настоящего Кодекса.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60673" w:rsidRPr="00560673" w:rsidP="0056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673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560673">
        <w:rPr>
          <w:rFonts w:ascii="Times New Roman" w:eastAsia="Times New Roman" w:hAnsi="Times New Roman" w:cs="Times New Roman"/>
          <w:sz w:val="26"/>
          <w:szCs w:val="26"/>
        </w:rPr>
        <w:t>тановление может быть обжаловано в Ленинский районный суд Республики Крым через мирового судью судебного участка №61 Ленинского судебного района (Ленинский муниципальный район) Республики Крым в течение десяти суток со дня вручения или получения копии пост</w:t>
      </w:r>
      <w:r w:rsidRPr="00560673">
        <w:rPr>
          <w:rFonts w:ascii="Times New Roman" w:eastAsia="Times New Roman" w:hAnsi="Times New Roman" w:cs="Times New Roman"/>
          <w:sz w:val="26"/>
          <w:szCs w:val="26"/>
        </w:rPr>
        <w:t>ановления.</w:t>
      </w:r>
    </w:p>
    <w:p w:rsidR="00560673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010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396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4B5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4760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</w:t>
      </w:r>
      <w:r w:rsidR="000A4B5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="0025796C">
        <w:rPr>
          <w:rFonts w:ascii="Times New Roman" w:eastAsia="Times New Roman" w:hAnsi="Times New Roman" w:cs="Times New Roman"/>
          <w:sz w:val="26"/>
          <w:szCs w:val="26"/>
        </w:rPr>
        <w:t>А.В. Баркалов</w:t>
      </w:r>
    </w:p>
    <w:sectPr w:rsidSect="0056067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1187"/>
    <w:rsid w:val="000028C5"/>
    <w:rsid w:val="00011614"/>
    <w:rsid w:val="000223CD"/>
    <w:rsid w:val="00026294"/>
    <w:rsid w:val="00031C94"/>
    <w:rsid w:val="000332F2"/>
    <w:rsid w:val="00036C3D"/>
    <w:rsid w:val="0004289F"/>
    <w:rsid w:val="000446D9"/>
    <w:rsid w:val="00051344"/>
    <w:rsid w:val="00052F29"/>
    <w:rsid w:val="00054BD1"/>
    <w:rsid w:val="00062010"/>
    <w:rsid w:val="00063E1A"/>
    <w:rsid w:val="00067738"/>
    <w:rsid w:val="00074D9E"/>
    <w:rsid w:val="0007547A"/>
    <w:rsid w:val="000761FC"/>
    <w:rsid w:val="0008069B"/>
    <w:rsid w:val="000951CA"/>
    <w:rsid w:val="000A4B5A"/>
    <w:rsid w:val="000B2D1E"/>
    <w:rsid w:val="000B332E"/>
    <w:rsid w:val="000B51F1"/>
    <w:rsid w:val="000B537A"/>
    <w:rsid w:val="000C0906"/>
    <w:rsid w:val="000C0C0B"/>
    <w:rsid w:val="000D0C0D"/>
    <w:rsid w:val="000D6DE9"/>
    <w:rsid w:val="000E285B"/>
    <w:rsid w:val="0010254F"/>
    <w:rsid w:val="00105B64"/>
    <w:rsid w:val="00105BD3"/>
    <w:rsid w:val="0011063A"/>
    <w:rsid w:val="00110B1C"/>
    <w:rsid w:val="00113197"/>
    <w:rsid w:val="00122300"/>
    <w:rsid w:val="00142652"/>
    <w:rsid w:val="00144EEE"/>
    <w:rsid w:val="0016368B"/>
    <w:rsid w:val="0017478F"/>
    <w:rsid w:val="00174E09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494B"/>
    <w:rsid w:val="001D593D"/>
    <w:rsid w:val="001E2773"/>
    <w:rsid w:val="001E656F"/>
    <w:rsid w:val="001E6956"/>
    <w:rsid w:val="001F6247"/>
    <w:rsid w:val="0020094F"/>
    <w:rsid w:val="002128F1"/>
    <w:rsid w:val="00214FAE"/>
    <w:rsid w:val="00221330"/>
    <w:rsid w:val="0023100A"/>
    <w:rsid w:val="002350CE"/>
    <w:rsid w:val="00243C74"/>
    <w:rsid w:val="00247601"/>
    <w:rsid w:val="00247A8D"/>
    <w:rsid w:val="0025796C"/>
    <w:rsid w:val="002648C7"/>
    <w:rsid w:val="00267751"/>
    <w:rsid w:val="00267923"/>
    <w:rsid w:val="00270B19"/>
    <w:rsid w:val="00280FD0"/>
    <w:rsid w:val="0028212C"/>
    <w:rsid w:val="00290D58"/>
    <w:rsid w:val="002926F7"/>
    <w:rsid w:val="00295607"/>
    <w:rsid w:val="002976A8"/>
    <w:rsid w:val="002A0F56"/>
    <w:rsid w:val="002A2179"/>
    <w:rsid w:val="002A2618"/>
    <w:rsid w:val="002A3AC9"/>
    <w:rsid w:val="002A54B6"/>
    <w:rsid w:val="002B3FB9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206AD"/>
    <w:rsid w:val="003264F3"/>
    <w:rsid w:val="0033352A"/>
    <w:rsid w:val="00335B0E"/>
    <w:rsid w:val="00347B09"/>
    <w:rsid w:val="00361157"/>
    <w:rsid w:val="003823A2"/>
    <w:rsid w:val="0038366E"/>
    <w:rsid w:val="00385B67"/>
    <w:rsid w:val="00385FC0"/>
    <w:rsid w:val="003A0DE5"/>
    <w:rsid w:val="003A31E0"/>
    <w:rsid w:val="003A4005"/>
    <w:rsid w:val="003B2CB0"/>
    <w:rsid w:val="003B392A"/>
    <w:rsid w:val="003B5557"/>
    <w:rsid w:val="003B6A92"/>
    <w:rsid w:val="003B79B0"/>
    <w:rsid w:val="003C53AD"/>
    <w:rsid w:val="003D6B38"/>
    <w:rsid w:val="003F61F9"/>
    <w:rsid w:val="00403AE7"/>
    <w:rsid w:val="00410FF1"/>
    <w:rsid w:val="00414114"/>
    <w:rsid w:val="00415475"/>
    <w:rsid w:val="004239AC"/>
    <w:rsid w:val="0043598F"/>
    <w:rsid w:val="0044019B"/>
    <w:rsid w:val="00440C3A"/>
    <w:rsid w:val="00461485"/>
    <w:rsid w:val="0047412A"/>
    <w:rsid w:val="00475E90"/>
    <w:rsid w:val="0047659D"/>
    <w:rsid w:val="0047671A"/>
    <w:rsid w:val="00476E48"/>
    <w:rsid w:val="00486320"/>
    <w:rsid w:val="004B183F"/>
    <w:rsid w:val="004B6151"/>
    <w:rsid w:val="004C123C"/>
    <w:rsid w:val="004E0A6B"/>
    <w:rsid w:val="004F5702"/>
    <w:rsid w:val="005112EE"/>
    <w:rsid w:val="00513F57"/>
    <w:rsid w:val="00520F6A"/>
    <w:rsid w:val="00522F6C"/>
    <w:rsid w:val="00523C3D"/>
    <w:rsid w:val="00525B3C"/>
    <w:rsid w:val="005311DF"/>
    <w:rsid w:val="0053737D"/>
    <w:rsid w:val="00547968"/>
    <w:rsid w:val="005517DA"/>
    <w:rsid w:val="00553865"/>
    <w:rsid w:val="00555EEC"/>
    <w:rsid w:val="005574E4"/>
    <w:rsid w:val="00560673"/>
    <w:rsid w:val="0056366F"/>
    <w:rsid w:val="00565D09"/>
    <w:rsid w:val="005727A1"/>
    <w:rsid w:val="0058086D"/>
    <w:rsid w:val="00581D8E"/>
    <w:rsid w:val="005909D6"/>
    <w:rsid w:val="00592C22"/>
    <w:rsid w:val="00593C85"/>
    <w:rsid w:val="00593DC5"/>
    <w:rsid w:val="005A166A"/>
    <w:rsid w:val="005A2053"/>
    <w:rsid w:val="005C4E6D"/>
    <w:rsid w:val="005C6F1B"/>
    <w:rsid w:val="005D2CFC"/>
    <w:rsid w:val="005D74FA"/>
    <w:rsid w:val="005E4622"/>
    <w:rsid w:val="00603574"/>
    <w:rsid w:val="0060475B"/>
    <w:rsid w:val="00604A3D"/>
    <w:rsid w:val="006118FE"/>
    <w:rsid w:val="006208CC"/>
    <w:rsid w:val="0063054B"/>
    <w:rsid w:val="006350D5"/>
    <w:rsid w:val="00641B7E"/>
    <w:rsid w:val="00652056"/>
    <w:rsid w:val="00653A92"/>
    <w:rsid w:val="006579A0"/>
    <w:rsid w:val="00657E9F"/>
    <w:rsid w:val="00657EC1"/>
    <w:rsid w:val="00661C27"/>
    <w:rsid w:val="00666611"/>
    <w:rsid w:val="0069615F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D4BC5"/>
    <w:rsid w:val="006F4FFA"/>
    <w:rsid w:val="006F558F"/>
    <w:rsid w:val="006F78D5"/>
    <w:rsid w:val="006F7D8D"/>
    <w:rsid w:val="00702876"/>
    <w:rsid w:val="00702EF6"/>
    <w:rsid w:val="00707051"/>
    <w:rsid w:val="00742D90"/>
    <w:rsid w:val="00745436"/>
    <w:rsid w:val="0075186E"/>
    <w:rsid w:val="007657D6"/>
    <w:rsid w:val="007664FA"/>
    <w:rsid w:val="00782BE3"/>
    <w:rsid w:val="00784BDD"/>
    <w:rsid w:val="00787508"/>
    <w:rsid w:val="007953DC"/>
    <w:rsid w:val="0079590C"/>
    <w:rsid w:val="007B0052"/>
    <w:rsid w:val="007B7F3C"/>
    <w:rsid w:val="007C1003"/>
    <w:rsid w:val="007C22A8"/>
    <w:rsid w:val="007C4814"/>
    <w:rsid w:val="007C4CD2"/>
    <w:rsid w:val="007E3FFF"/>
    <w:rsid w:val="007E4D89"/>
    <w:rsid w:val="007E5C68"/>
    <w:rsid w:val="007E7D5A"/>
    <w:rsid w:val="007F30EC"/>
    <w:rsid w:val="008003F9"/>
    <w:rsid w:val="0080783A"/>
    <w:rsid w:val="00815EF8"/>
    <w:rsid w:val="00822871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97871"/>
    <w:rsid w:val="008A0841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D76BA"/>
    <w:rsid w:val="008E0495"/>
    <w:rsid w:val="008F56C5"/>
    <w:rsid w:val="00906DC8"/>
    <w:rsid w:val="00917790"/>
    <w:rsid w:val="00925228"/>
    <w:rsid w:val="00945C90"/>
    <w:rsid w:val="00947321"/>
    <w:rsid w:val="0095642E"/>
    <w:rsid w:val="0096188C"/>
    <w:rsid w:val="00962EFA"/>
    <w:rsid w:val="009654F1"/>
    <w:rsid w:val="00966F1B"/>
    <w:rsid w:val="00974E92"/>
    <w:rsid w:val="00977C3E"/>
    <w:rsid w:val="0098192D"/>
    <w:rsid w:val="0098307E"/>
    <w:rsid w:val="0098487A"/>
    <w:rsid w:val="00987025"/>
    <w:rsid w:val="00993788"/>
    <w:rsid w:val="009A789D"/>
    <w:rsid w:val="009B7527"/>
    <w:rsid w:val="009E6813"/>
    <w:rsid w:val="009E7E9A"/>
    <w:rsid w:val="009F33B2"/>
    <w:rsid w:val="00A06B40"/>
    <w:rsid w:val="00A112C8"/>
    <w:rsid w:val="00A1187F"/>
    <w:rsid w:val="00A124C1"/>
    <w:rsid w:val="00A13534"/>
    <w:rsid w:val="00A454F5"/>
    <w:rsid w:val="00A52688"/>
    <w:rsid w:val="00A55634"/>
    <w:rsid w:val="00A670A9"/>
    <w:rsid w:val="00A71021"/>
    <w:rsid w:val="00A9783F"/>
    <w:rsid w:val="00AB02A2"/>
    <w:rsid w:val="00AC2DA1"/>
    <w:rsid w:val="00AC5303"/>
    <w:rsid w:val="00AE23E4"/>
    <w:rsid w:val="00AE4E7A"/>
    <w:rsid w:val="00AE5C6B"/>
    <w:rsid w:val="00AE6FE3"/>
    <w:rsid w:val="00B07E11"/>
    <w:rsid w:val="00B2380A"/>
    <w:rsid w:val="00B27D65"/>
    <w:rsid w:val="00B3764A"/>
    <w:rsid w:val="00B42148"/>
    <w:rsid w:val="00B44282"/>
    <w:rsid w:val="00B61C24"/>
    <w:rsid w:val="00B6347C"/>
    <w:rsid w:val="00B6465C"/>
    <w:rsid w:val="00B67BAC"/>
    <w:rsid w:val="00B72994"/>
    <w:rsid w:val="00B73742"/>
    <w:rsid w:val="00B77E8E"/>
    <w:rsid w:val="00B94674"/>
    <w:rsid w:val="00BA29A0"/>
    <w:rsid w:val="00BA2A48"/>
    <w:rsid w:val="00BA6025"/>
    <w:rsid w:val="00BB0C37"/>
    <w:rsid w:val="00BB57FB"/>
    <w:rsid w:val="00BB6A93"/>
    <w:rsid w:val="00BC67E7"/>
    <w:rsid w:val="00BC7F9C"/>
    <w:rsid w:val="00BD2E07"/>
    <w:rsid w:val="00BE4306"/>
    <w:rsid w:val="00BE53BA"/>
    <w:rsid w:val="00BF2B3C"/>
    <w:rsid w:val="00BF4B9A"/>
    <w:rsid w:val="00BF5AB6"/>
    <w:rsid w:val="00BF6286"/>
    <w:rsid w:val="00C05B0C"/>
    <w:rsid w:val="00C11BA5"/>
    <w:rsid w:val="00C2209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8640D"/>
    <w:rsid w:val="00C913D9"/>
    <w:rsid w:val="00C91C81"/>
    <w:rsid w:val="00CA7910"/>
    <w:rsid w:val="00CB09E2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F626A"/>
    <w:rsid w:val="00CF7E85"/>
    <w:rsid w:val="00D021DC"/>
    <w:rsid w:val="00D17492"/>
    <w:rsid w:val="00D24ABC"/>
    <w:rsid w:val="00D24AE1"/>
    <w:rsid w:val="00D27D32"/>
    <w:rsid w:val="00D35BD1"/>
    <w:rsid w:val="00D36A49"/>
    <w:rsid w:val="00D40396"/>
    <w:rsid w:val="00D4186B"/>
    <w:rsid w:val="00D60CB5"/>
    <w:rsid w:val="00D62A06"/>
    <w:rsid w:val="00D65FCA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1146B"/>
    <w:rsid w:val="00E16DBC"/>
    <w:rsid w:val="00E23AED"/>
    <w:rsid w:val="00E24F14"/>
    <w:rsid w:val="00E31C1B"/>
    <w:rsid w:val="00E329EF"/>
    <w:rsid w:val="00E4060B"/>
    <w:rsid w:val="00E474EA"/>
    <w:rsid w:val="00E538FA"/>
    <w:rsid w:val="00E80112"/>
    <w:rsid w:val="00E8224A"/>
    <w:rsid w:val="00E87886"/>
    <w:rsid w:val="00E87C51"/>
    <w:rsid w:val="00E908BE"/>
    <w:rsid w:val="00EA2501"/>
    <w:rsid w:val="00EB330D"/>
    <w:rsid w:val="00EB46BE"/>
    <w:rsid w:val="00EB4FF0"/>
    <w:rsid w:val="00EB5A82"/>
    <w:rsid w:val="00EB6E9D"/>
    <w:rsid w:val="00EC0E16"/>
    <w:rsid w:val="00EC35D9"/>
    <w:rsid w:val="00ED0DD0"/>
    <w:rsid w:val="00ED368C"/>
    <w:rsid w:val="00ED65C1"/>
    <w:rsid w:val="00ED7B4B"/>
    <w:rsid w:val="00ED7EC5"/>
    <w:rsid w:val="00EF3306"/>
    <w:rsid w:val="00F047BE"/>
    <w:rsid w:val="00F119E4"/>
    <w:rsid w:val="00F12574"/>
    <w:rsid w:val="00F217F9"/>
    <w:rsid w:val="00F374E3"/>
    <w:rsid w:val="00F623C9"/>
    <w:rsid w:val="00F76ED9"/>
    <w:rsid w:val="00F8782A"/>
    <w:rsid w:val="00F933C3"/>
    <w:rsid w:val="00FA053A"/>
    <w:rsid w:val="00FA1D4C"/>
    <w:rsid w:val="00FA74E3"/>
    <w:rsid w:val="00FA7C53"/>
    <w:rsid w:val="00FB0F4E"/>
    <w:rsid w:val="00FC358F"/>
    <w:rsid w:val="00FC50C4"/>
    <w:rsid w:val="00FE2846"/>
    <w:rsid w:val="00FE3797"/>
    <w:rsid w:val="00FF084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9E46-839A-479D-8DC6-90EACD8A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