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AD7744" w:rsidP="00C7614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Дело  № 5-6</w:t>
      </w:r>
      <w:r w:rsidRPr="00AD7744" w:rsidR="005D74FA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447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:rsidR="00593DC5" w:rsidP="00C7614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 w:rsidRPr="00AD7744" w:rsidR="00347B09">
        <w:rPr>
          <w:rFonts w:ascii="Times New Roman" w:eastAsia="Times New Roman" w:hAnsi="Times New Roman" w:cs="Times New Roman"/>
          <w:sz w:val="26"/>
          <w:szCs w:val="26"/>
        </w:rPr>
        <w:t>91MS006</w:t>
      </w:r>
      <w:r w:rsidRPr="00AD7744" w:rsidR="0016368B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AD7744" w:rsidR="00347B09">
        <w:rPr>
          <w:rFonts w:ascii="Times New Roman" w:eastAsia="Times New Roman" w:hAnsi="Times New Roman" w:cs="Times New Roman"/>
          <w:sz w:val="26"/>
          <w:szCs w:val="26"/>
        </w:rPr>
        <w:t>-01-202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>6-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001638-96</w:t>
      </w:r>
    </w:p>
    <w:p w:rsidR="00952122" w:rsidRPr="00AD7744" w:rsidP="00C7614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 w:rsidRPr="00952122">
        <w:rPr>
          <w:rFonts w:ascii="Times New Roman" w:eastAsia="Times New Roman" w:hAnsi="Times New Roman" w:cs="Times New Roman"/>
          <w:sz w:val="26"/>
          <w:szCs w:val="26"/>
        </w:rPr>
        <w:t>041076030061500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4472620163</w:t>
      </w:r>
    </w:p>
    <w:p w:rsidR="00941963" w:rsidRPr="00AD7744" w:rsidP="009419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EC13CA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AD7744" w:rsidP="00C7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10 сентября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года   </w:t>
      </w:r>
      <w:r w:rsidR="005C176B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   пгт</w:t>
      </w:r>
      <w:r w:rsidRPr="00AD7744" w:rsidR="00AC62B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AC62BB" w:rsidRPr="00AD7744" w:rsidP="00C761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94E6D" w:rsidRPr="00AD7744" w:rsidP="0056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AD7744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AD7744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AD7744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AD7744" w:rsidR="00593DC5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AD7744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AD7744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AD7744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</w:t>
      </w:r>
    </w:p>
    <w:p w:rsidR="0094000A" w:rsidRPr="00AD7744" w:rsidP="0056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Бекирова</w:t>
      </w:r>
      <w:r>
        <w:rPr>
          <w:rFonts w:ascii="Times New Roman" w:hAnsi="Times New Roman" w:cs="Times New Roman"/>
          <w:b/>
          <w:sz w:val="26"/>
          <w:szCs w:val="26"/>
        </w:rPr>
        <w:t xml:space="preserve"> Руслана Александровича,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AD7744" w:rsidP="00C76145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>установил:</w:t>
      </w:r>
    </w:p>
    <w:p w:rsidR="0094000A" w:rsidRPr="00AD7744" w:rsidP="00C76145">
      <w:pPr>
        <w:pStyle w:val="NoSpacing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EC13CA" w:rsidRPr="00AD7744" w:rsidP="00C7614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 w:rsidR="00123AB1">
        <w:rPr>
          <w:rFonts w:ascii="Times New Roman" w:hAnsi="Times New Roman" w:cs="Times New Roman"/>
          <w:sz w:val="26"/>
          <w:szCs w:val="26"/>
        </w:rPr>
        <w:t>12.12.2025</w:t>
      </w:r>
      <w:r w:rsidRPr="00AD7744">
        <w:rPr>
          <w:rFonts w:ascii="Times New Roman" w:hAnsi="Times New Roman" w:cs="Times New Roman"/>
          <w:sz w:val="26"/>
          <w:szCs w:val="26"/>
        </w:rPr>
        <w:t xml:space="preserve"> года в </w:t>
      </w:r>
      <w:r w:rsidRPr="00AD7744" w:rsidR="00F90235">
        <w:rPr>
          <w:rFonts w:ascii="Times New Roman" w:hAnsi="Times New Roman" w:cs="Times New Roman"/>
          <w:sz w:val="26"/>
          <w:szCs w:val="26"/>
        </w:rPr>
        <w:t>00</w:t>
      </w:r>
      <w:r w:rsidRPr="00AD7744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AD7744" w:rsidR="00D50466">
        <w:rPr>
          <w:rFonts w:ascii="Times New Roman" w:hAnsi="Times New Roman" w:cs="Times New Roman"/>
          <w:sz w:val="26"/>
          <w:szCs w:val="26"/>
        </w:rPr>
        <w:t>0</w:t>
      </w:r>
      <w:r w:rsidRPr="00AD7744" w:rsidR="00F90235">
        <w:rPr>
          <w:rFonts w:ascii="Times New Roman" w:hAnsi="Times New Roman" w:cs="Times New Roman"/>
          <w:sz w:val="26"/>
          <w:szCs w:val="26"/>
        </w:rPr>
        <w:t>1</w:t>
      </w:r>
      <w:r w:rsidRPr="00AD7744">
        <w:rPr>
          <w:rFonts w:ascii="Times New Roman" w:hAnsi="Times New Roman" w:cs="Times New Roman"/>
          <w:sz w:val="26"/>
          <w:szCs w:val="26"/>
        </w:rPr>
        <w:t xml:space="preserve"> минуту было установлено, что </w:t>
      </w:r>
      <w:r w:rsidR="00123AB1">
        <w:rPr>
          <w:rFonts w:ascii="Times New Roman" w:hAnsi="Times New Roman" w:cs="Times New Roman"/>
          <w:sz w:val="26"/>
          <w:szCs w:val="26"/>
        </w:rPr>
        <w:t>Бекиров Р.А.</w:t>
      </w:r>
      <w:r w:rsidRPr="00AD7744">
        <w:rPr>
          <w:rFonts w:ascii="Times New Roman" w:hAnsi="Times New Roman" w:cs="Times New Roman"/>
          <w:sz w:val="26"/>
          <w:szCs w:val="26"/>
        </w:rPr>
        <w:t xml:space="preserve"> </w:t>
      </w:r>
      <w:r w:rsidRPr="00AD7744" w:rsidR="005A2483">
        <w:rPr>
          <w:rFonts w:ascii="Times New Roman" w:hAnsi="Times New Roman" w:cs="Times New Roman"/>
          <w:sz w:val="26"/>
          <w:szCs w:val="26"/>
        </w:rPr>
        <w:t>по адресу:</w:t>
      </w:r>
      <w:r w:rsidRPr="00F063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  <w:r w:rsidRPr="00AD7744" w:rsidR="005A248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2483">
        <w:rPr>
          <w:rFonts w:ascii="Times New Roman" w:hAnsi="Times New Roman" w:cs="Times New Roman"/>
          <w:sz w:val="26"/>
          <w:szCs w:val="26"/>
        </w:rPr>
        <w:t>,</w:t>
      </w:r>
      <w:r w:rsidR="005A2483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 xml:space="preserve">не оплатил </w:t>
      </w:r>
      <w:r w:rsidRPr="00AD7744">
        <w:rPr>
          <w:rFonts w:ascii="Times New Roman" w:hAnsi="Times New Roman" w:cs="Times New Roman"/>
          <w:sz w:val="26"/>
          <w:szCs w:val="26"/>
        </w:rPr>
        <w:t xml:space="preserve">административный штраф в размере </w:t>
      </w:r>
      <w:r w:rsidR="00123AB1">
        <w:rPr>
          <w:rFonts w:ascii="Times New Roman" w:hAnsi="Times New Roman" w:cs="Times New Roman"/>
          <w:sz w:val="26"/>
          <w:szCs w:val="26"/>
        </w:rPr>
        <w:t>500</w:t>
      </w:r>
      <w:r w:rsidR="005A2483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>рублей, в течение срока, предусмотренного ст. 32.2 КоАП РФ, то есть совершил административное правонарушение, предусмотренное ч. 1 ст. 20.25 КоАП РФ.</w:t>
      </w:r>
    </w:p>
    <w:p w:rsidR="0094000A" w:rsidRPr="00AD7744" w:rsidP="00C76145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>В судебно</w:t>
      </w:r>
      <w:r w:rsidR="003803E1">
        <w:rPr>
          <w:rFonts w:ascii="Times New Roman" w:hAnsi="Times New Roman" w:cs="Times New Roman"/>
          <w:sz w:val="26"/>
          <w:szCs w:val="26"/>
        </w:rPr>
        <w:t>е</w:t>
      </w:r>
      <w:r w:rsidRPr="00AD7744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3803E1">
        <w:rPr>
          <w:rFonts w:ascii="Times New Roman" w:hAnsi="Times New Roman" w:cs="Times New Roman"/>
          <w:sz w:val="26"/>
          <w:szCs w:val="26"/>
        </w:rPr>
        <w:t>е</w:t>
      </w:r>
      <w:r w:rsidRPr="00AD7744">
        <w:rPr>
          <w:rFonts w:ascii="Times New Roman" w:hAnsi="Times New Roman" w:cs="Times New Roman"/>
          <w:sz w:val="26"/>
          <w:szCs w:val="26"/>
        </w:rPr>
        <w:t xml:space="preserve"> </w:t>
      </w:r>
      <w:r w:rsidR="00123AB1">
        <w:rPr>
          <w:rFonts w:ascii="Times New Roman" w:hAnsi="Times New Roman" w:cs="Times New Roman"/>
          <w:sz w:val="26"/>
          <w:szCs w:val="26"/>
        </w:rPr>
        <w:t>Бекиров Р.А.</w:t>
      </w:r>
      <w:r w:rsidRPr="00AD7744" w:rsidR="00123AB1">
        <w:rPr>
          <w:rFonts w:ascii="Times New Roman" w:hAnsi="Times New Roman" w:cs="Times New Roman"/>
          <w:sz w:val="26"/>
          <w:szCs w:val="26"/>
        </w:rPr>
        <w:t xml:space="preserve"> </w:t>
      </w:r>
      <w:r w:rsidR="003803E1">
        <w:rPr>
          <w:rFonts w:ascii="Times New Roman" w:hAnsi="Times New Roman" w:cs="Times New Roman"/>
          <w:sz w:val="26"/>
          <w:szCs w:val="26"/>
        </w:rPr>
        <w:t xml:space="preserve">не явился, извещен надлежащим образом, </w:t>
      </w:r>
      <w:r w:rsidR="005A2483">
        <w:rPr>
          <w:rFonts w:ascii="Times New Roman" w:hAnsi="Times New Roman" w:cs="Times New Roman"/>
          <w:sz w:val="26"/>
          <w:szCs w:val="26"/>
        </w:rPr>
        <w:t>конверт вернулся по истечению срока хранения</w:t>
      </w:r>
      <w:r w:rsidRPr="00AD7744">
        <w:rPr>
          <w:rFonts w:ascii="Times New Roman" w:hAnsi="Times New Roman" w:cs="Times New Roman"/>
          <w:sz w:val="26"/>
          <w:szCs w:val="26"/>
        </w:rPr>
        <w:t>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В соответств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ии со статьей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 xml:space="preserve">Вина </w:t>
      </w:r>
      <w:r w:rsidR="00123AB1">
        <w:rPr>
          <w:rFonts w:ascii="Times New Roman" w:hAnsi="Times New Roman" w:cs="Times New Roman"/>
          <w:sz w:val="26"/>
          <w:szCs w:val="26"/>
        </w:rPr>
        <w:t>Бекирова Р.А.</w:t>
      </w:r>
      <w:r w:rsidRPr="00AD7744" w:rsidR="00123AB1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подтверждается доказательствами, имеющимися в материалах дела, а именно: протоколом 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 xml:space="preserve">23 АП № 709728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об администра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тивном правонарушении от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21.07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.2026, постановлением по делу об административном правонарушении </w:t>
      </w:r>
      <w:r w:rsidRPr="00AD7744" w:rsidR="00C76145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02.10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.2025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AD7744">
        <w:rPr>
          <w:rFonts w:ascii="Times New Roman" w:hAnsi="Times New Roman" w:cs="Times New Roman"/>
          <w:sz w:val="26"/>
          <w:szCs w:val="26"/>
        </w:rPr>
        <w:t xml:space="preserve">согласно которому </w:t>
      </w:r>
      <w:r w:rsidR="00123AB1">
        <w:rPr>
          <w:rFonts w:ascii="Times New Roman" w:hAnsi="Times New Roman" w:cs="Times New Roman"/>
          <w:sz w:val="26"/>
          <w:szCs w:val="26"/>
        </w:rPr>
        <w:t>Бекиров Р.А.</w:t>
      </w:r>
      <w:r w:rsidRPr="00AD7744" w:rsidR="00123AB1">
        <w:rPr>
          <w:rFonts w:ascii="Times New Roman" w:hAnsi="Times New Roman" w:cs="Times New Roman"/>
          <w:sz w:val="26"/>
          <w:szCs w:val="26"/>
        </w:rPr>
        <w:t xml:space="preserve"> </w:t>
      </w:r>
      <w:r w:rsidRPr="00AD7744" w:rsidR="005564EA">
        <w:rPr>
          <w:rFonts w:ascii="Times New Roman" w:hAnsi="Times New Roman" w:cs="Times New Roman"/>
          <w:sz w:val="26"/>
          <w:szCs w:val="26"/>
        </w:rPr>
        <w:t>п</w:t>
      </w:r>
      <w:r w:rsidRPr="00AD7744">
        <w:rPr>
          <w:rFonts w:ascii="Times New Roman" w:hAnsi="Times New Roman" w:cs="Times New Roman"/>
          <w:sz w:val="26"/>
          <w:szCs w:val="26"/>
        </w:rPr>
        <w:t xml:space="preserve">ризнан виновным в совершении </w:t>
      </w:r>
      <w:r w:rsidR="00123AB1">
        <w:rPr>
          <w:rFonts w:ascii="Times New Roman" w:hAnsi="Times New Roman" w:cs="Times New Roman"/>
          <w:sz w:val="26"/>
          <w:szCs w:val="26"/>
        </w:rPr>
        <w:t>02.10</w:t>
      </w:r>
      <w:r w:rsidR="005A2483">
        <w:rPr>
          <w:rFonts w:ascii="Times New Roman" w:hAnsi="Times New Roman" w:cs="Times New Roman"/>
          <w:sz w:val="26"/>
          <w:szCs w:val="26"/>
        </w:rPr>
        <w:t>.2025</w:t>
      </w:r>
      <w:r w:rsidRPr="00AD7744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предусмотренного </w:t>
      </w:r>
      <w:r w:rsidR="00123AB1">
        <w:rPr>
          <w:rFonts w:ascii="Times New Roman" w:hAnsi="Times New Roman" w:cs="Times New Roman"/>
          <w:sz w:val="26"/>
          <w:szCs w:val="26"/>
        </w:rPr>
        <w:t>ч. 1 ст. 12.29 КоАП РФ</w:t>
      </w:r>
      <w:r w:rsidRPr="00AD7744">
        <w:rPr>
          <w:rFonts w:ascii="Times New Roman" w:hAnsi="Times New Roman" w:cs="Times New Roman"/>
          <w:sz w:val="26"/>
          <w:szCs w:val="26"/>
        </w:rPr>
        <w:t xml:space="preserve">, назначено ему наказание в виде административного штрафа в размере </w:t>
      </w:r>
      <w:r w:rsidR="00123AB1">
        <w:rPr>
          <w:rFonts w:ascii="Times New Roman" w:hAnsi="Times New Roman" w:cs="Times New Roman"/>
          <w:sz w:val="26"/>
          <w:szCs w:val="26"/>
        </w:rPr>
        <w:t>500</w:t>
      </w:r>
      <w:r w:rsidR="005A2483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 xml:space="preserve">рублей, вступившим в законную силу </w:t>
      </w:r>
      <w:r w:rsidR="00123AB1">
        <w:rPr>
          <w:rFonts w:ascii="Times New Roman" w:hAnsi="Times New Roman" w:cs="Times New Roman"/>
          <w:sz w:val="26"/>
          <w:szCs w:val="26"/>
        </w:rPr>
        <w:t>13.10</w:t>
      </w:r>
      <w:r w:rsidR="00561131">
        <w:rPr>
          <w:rFonts w:ascii="Times New Roman" w:hAnsi="Times New Roman" w:cs="Times New Roman"/>
          <w:sz w:val="26"/>
          <w:szCs w:val="26"/>
        </w:rPr>
        <w:t>.2025</w:t>
      </w:r>
      <w:r w:rsidRPr="00AD7744">
        <w:rPr>
          <w:rFonts w:ascii="Times New Roman" w:hAnsi="Times New Roman" w:cs="Times New Roman"/>
          <w:sz w:val="26"/>
          <w:szCs w:val="26"/>
        </w:rPr>
        <w:t>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="00123AB1">
        <w:rPr>
          <w:rFonts w:ascii="Times New Roman" w:hAnsi="Times New Roman" w:cs="Times New Roman"/>
          <w:sz w:val="26"/>
          <w:szCs w:val="26"/>
        </w:rPr>
        <w:t>Бекирова Р.А.</w:t>
      </w:r>
      <w:r w:rsidRPr="00AD7744" w:rsidR="00123AB1">
        <w:rPr>
          <w:rFonts w:ascii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правильно квалифицированы по ч. 1 ст. 20.25 КоАП РФ как неуплата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 в срок, предусмотренный настоящим Кодексом.</w:t>
      </w:r>
    </w:p>
    <w:p w:rsidR="0094000A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В соответствии с п. 2 ст. 4.1 КоАП РФ при назначении административного наказания учитываются характер совершенного административного правонарушения, личность виновного, имущественное поло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жение привлекаемого лица.</w:t>
      </w: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 xml:space="preserve">смягчающих и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отягчающих административную ответственность, не установлено.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админис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тративного штрафа в двукратном размере суммы неуплаченного административного штрафа.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 1 ст. 20.25, ст. 29.10 КоАП РФ, мировой судья</w:t>
      </w:r>
    </w:p>
    <w:p w:rsidR="00C76145" w:rsidRPr="00AD7744" w:rsidP="00C7614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C7614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C76145" w:rsidRPr="00AD7744" w:rsidP="00C76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 w:rsidRPr="00123AB1" w:rsidR="00123AB1">
        <w:rPr>
          <w:rFonts w:ascii="Times New Roman" w:hAnsi="Times New Roman" w:cs="Times New Roman"/>
          <w:sz w:val="26"/>
          <w:szCs w:val="26"/>
        </w:rPr>
        <w:t>Бекирова Руслана Александровича</w:t>
      </w:r>
      <w:r w:rsidRPr="00AD7744" w:rsidR="00123A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виновным в совершении адми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1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> 000</w:t>
      </w:r>
      <w:r w:rsidRPr="00AD7744" w:rsidR="0019042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(одной</w:t>
      </w:r>
      <w:r w:rsidR="005A2483"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 w:rsidR="00123AB1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C76145" w:rsidRPr="00AD7744" w:rsidP="00C761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AD7744">
        <w:rPr>
          <w:rStyle w:val="2"/>
          <w:rFonts w:eastAsiaTheme="minorHAnsi"/>
          <w:b w:val="0"/>
        </w:rPr>
        <w:t>Почтовый адрес</w:t>
      </w:r>
      <w:r w:rsidRPr="00AD7744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28, </w:t>
      </w:r>
      <w:r w:rsidRPr="00AD7744">
        <w:rPr>
          <w:rStyle w:val="2"/>
          <w:rFonts w:eastAsiaTheme="minorHAnsi"/>
          <w:b w:val="0"/>
        </w:rPr>
        <w:t>ОГРН</w:t>
      </w:r>
      <w:r w:rsidRPr="00AD7744">
        <w:rPr>
          <w:rStyle w:val="2"/>
          <w:rFonts w:eastAsiaTheme="minorHAnsi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 xml:space="preserve">1149102019164, </w:t>
      </w:r>
      <w:r w:rsidRPr="00AD7744">
        <w:rPr>
          <w:rFonts w:ascii="Times New Roman" w:hAnsi="Times New Roman" w:cs="Times New Roman"/>
          <w:sz w:val="26"/>
          <w:szCs w:val="26"/>
        </w:rPr>
        <w:t xml:space="preserve">Банковские реквизиты: - Получатель: УФК по Республике Крым (Министерство юстиции Республики Крым) - Наименование банка: ОКЦ </w:t>
      </w:r>
      <w:r w:rsidRPr="00AD7744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AD7744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AD7744">
        <w:rPr>
          <w:rFonts w:ascii="Times New Roman" w:hAnsi="Times New Roman" w:cs="Times New Roman"/>
          <w:sz w:val="26"/>
          <w:szCs w:val="26"/>
        </w:rPr>
        <w:t xml:space="preserve">7 ЮГУ Банка России //УФК по Республике Крым г.Симферополь - ИНН 9102013284, -КПП 910201001, -БИК 013510002, - Единый казначейский </w:t>
      </w:r>
      <w:r w:rsidRPr="00AD7744">
        <w:rPr>
          <w:rFonts w:ascii="Times New Roman" w:hAnsi="Times New Roman" w:cs="Times New Roman"/>
          <w:sz w:val="26"/>
          <w:szCs w:val="26"/>
        </w:rPr>
        <w:t xml:space="preserve">счет 40102810645370000035, - Казначейский счет 03100643000000017500, - Лицевой счет 04752203230 в УФК по Республике Крым Код Сводного реестра 35220323, ОКТМО </w:t>
      </w:r>
      <w:r w:rsidRPr="00AD7744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="00123AB1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, КБК   82811601203010025140.</w:t>
      </w:r>
    </w:p>
    <w:p w:rsidR="00EC35D9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ч. 1 ст. 32.2 </w:t>
      </w:r>
      <w:r w:rsidRPr="00AD7744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062010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При этом, в соответствии с ч. 1 ст. 20.25 </w:t>
      </w:r>
      <w:r w:rsidRPr="00AD7744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за неуплату административного штраф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льные работы на срок до пятидесяти часов.</w:t>
      </w:r>
    </w:p>
    <w:p w:rsidR="00BD3244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Pr="00AD7744" w:rsidR="00B506DC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 со дня вру</w:t>
      </w:r>
      <w:r w:rsidRPr="00AD7744">
        <w:rPr>
          <w:rFonts w:ascii="Times New Roman" w:eastAsia="Times New Roman" w:hAnsi="Times New Roman" w:cs="Times New Roman"/>
          <w:sz w:val="26"/>
          <w:szCs w:val="26"/>
        </w:rPr>
        <w:t>чения или получения копии постановления.</w:t>
      </w:r>
    </w:p>
    <w:p w:rsidR="00BD3244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90235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40396" w:rsidRPr="00AD7744" w:rsidP="00C76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7744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</w:t>
      </w:r>
      <w:r w:rsidRPr="00AD7744" w:rsidR="00303543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AD7744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 w:rsidRPr="00AD7744" w:rsidR="0025796C">
        <w:rPr>
          <w:rFonts w:ascii="Times New Roman" w:eastAsia="Times New Roman" w:hAnsi="Times New Roman" w:cs="Times New Roman"/>
          <w:sz w:val="26"/>
          <w:szCs w:val="26"/>
        </w:rPr>
        <w:t>А.В. Баркалов</w:t>
      </w:r>
    </w:p>
    <w:sectPr w:rsidSect="00A454F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32F2"/>
    <w:rsid w:val="00036C3D"/>
    <w:rsid w:val="000446D9"/>
    <w:rsid w:val="00051344"/>
    <w:rsid w:val="00052F29"/>
    <w:rsid w:val="00054BD1"/>
    <w:rsid w:val="00062010"/>
    <w:rsid w:val="00063E1A"/>
    <w:rsid w:val="00066923"/>
    <w:rsid w:val="00067738"/>
    <w:rsid w:val="00074D9E"/>
    <w:rsid w:val="0007547A"/>
    <w:rsid w:val="0007569E"/>
    <w:rsid w:val="000761FC"/>
    <w:rsid w:val="00077456"/>
    <w:rsid w:val="0008069B"/>
    <w:rsid w:val="000951CA"/>
    <w:rsid w:val="000A03FC"/>
    <w:rsid w:val="000B2D1E"/>
    <w:rsid w:val="000B332E"/>
    <w:rsid w:val="000B51F1"/>
    <w:rsid w:val="000B537A"/>
    <w:rsid w:val="000C0906"/>
    <w:rsid w:val="000D0A53"/>
    <w:rsid w:val="000D0C0D"/>
    <w:rsid w:val="000D12F8"/>
    <w:rsid w:val="000E285B"/>
    <w:rsid w:val="0010254F"/>
    <w:rsid w:val="00105B64"/>
    <w:rsid w:val="00105BD3"/>
    <w:rsid w:val="0011063A"/>
    <w:rsid w:val="00110B1C"/>
    <w:rsid w:val="00113197"/>
    <w:rsid w:val="00122300"/>
    <w:rsid w:val="00123AB1"/>
    <w:rsid w:val="00134281"/>
    <w:rsid w:val="00142652"/>
    <w:rsid w:val="00144EEE"/>
    <w:rsid w:val="00146FE2"/>
    <w:rsid w:val="0016368B"/>
    <w:rsid w:val="0017478F"/>
    <w:rsid w:val="00174E09"/>
    <w:rsid w:val="00175F46"/>
    <w:rsid w:val="00177D4C"/>
    <w:rsid w:val="00180025"/>
    <w:rsid w:val="00183451"/>
    <w:rsid w:val="00185492"/>
    <w:rsid w:val="0018708B"/>
    <w:rsid w:val="0019042A"/>
    <w:rsid w:val="001A1A7D"/>
    <w:rsid w:val="001A34B6"/>
    <w:rsid w:val="001A426F"/>
    <w:rsid w:val="001A4E8B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128F1"/>
    <w:rsid w:val="00214FAE"/>
    <w:rsid w:val="00216311"/>
    <w:rsid w:val="00221330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3543"/>
    <w:rsid w:val="00304CD4"/>
    <w:rsid w:val="003057F1"/>
    <w:rsid w:val="00313EE0"/>
    <w:rsid w:val="003206AD"/>
    <w:rsid w:val="003264F3"/>
    <w:rsid w:val="0033352A"/>
    <w:rsid w:val="00335B0E"/>
    <w:rsid w:val="00345D53"/>
    <w:rsid w:val="00347B09"/>
    <w:rsid w:val="00361157"/>
    <w:rsid w:val="003803E1"/>
    <w:rsid w:val="003823A2"/>
    <w:rsid w:val="0038366E"/>
    <w:rsid w:val="00385B67"/>
    <w:rsid w:val="00385FC0"/>
    <w:rsid w:val="003A0DE5"/>
    <w:rsid w:val="003A31E0"/>
    <w:rsid w:val="003A4005"/>
    <w:rsid w:val="003B2CB0"/>
    <w:rsid w:val="003B392A"/>
    <w:rsid w:val="003B5557"/>
    <w:rsid w:val="003B6A92"/>
    <w:rsid w:val="003B79B0"/>
    <w:rsid w:val="003C53AD"/>
    <w:rsid w:val="003D6B38"/>
    <w:rsid w:val="003F61F9"/>
    <w:rsid w:val="00404238"/>
    <w:rsid w:val="00410FF1"/>
    <w:rsid w:val="00414114"/>
    <w:rsid w:val="00415475"/>
    <w:rsid w:val="0042327F"/>
    <w:rsid w:val="004239AC"/>
    <w:rsid w:val="0043598F"/>
    <w:rsid w:val="00436A18"/>
    <w:rsid w:val="0044019B"/>
    <w:rsid w:val="00440C3A"/>
    <w:rsid w:val="00461485"/>
    <w:rsid w:val="0047412A"/>
    <w:rsid w:val="00474DED"/>
    <w:rsid w:val="00475E90"/>
    <w:rsid w:val="0047659D"/>
    <w:rsid w:val="0047671A"/>
    <w:rsid w:val="00476E48"/>
    <w:rsid w:val="00480EF5"/>
    <w:rsid w:val="00486320"/>
    <w:rsid w:val="004B183F"/>
    <w:rsid w:val="004B6151"/>
    <w:rsid w:val="004C123C"/>
    <w:rsid w:val="004E007E"/>
    <w:rsid w:val="004E0A6B"/>
    <w:rsid w:val="004E0DDD"/>
    <w:rsid w:val="004F0B51"/>
    <w:rsid w:val="004F3F96"/>
    <w:rsid w:val="004F5702"/>
    <w:rsid w:val="00501DD7"/>
    <w:rsid w:val="005112EE"/>
    <w:rsid w:val="00513F57"/>
    <w:rsid w:val="00520F6A"/>
    <w:rsid w:val="00522F6C"/>
    <w:rsid w:val="00523C3D"/>
    <w:rsid w:val="00525B3C"/>
    <w:rsid w:val="005311DF"/>
    <w:rsid w:val="0053737D"/>
    <w:rsid w:val="00537ACF"/>
    <w:rsid w:val="00547968"/>
    <w:rsid w:val="005517DA"/>
    <w:rsid w:val="00553865"/>
    <w:rsid w:val="00555EEC"/>
    <w:rsid w:val="005564EA"/>
    <w:rsid w:val="005574E4"/>
    <w:rsid w:val="005607E3"/>
    <w:rsid w:val="00561131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A2483"/>
    <w:rsid w:val="005C176B"/>
    <w:rsid w:val="005C4E6D"/>
    <w:rsid w:val="005C6F1B"/>
    <w:rsid w:val="005D2CFC"/>
    <w:rsid w:val="005D74FA"/>
    <w:rsid w:val="005E4622"/>
    <w:rsid w:val="005F5F7C"/>
    <w:rsid w:val="00603574"/>
    <w:rsid w:val="0060475B"/>
    <w:rsid w:val="00604A3D"/>
    <w:rsid w:val="006118FE"/>
    <w:rsid w:val="006208CC"/>
    <w:rsid w:val="00620DD1"/>
    <w:rsid w:val="006350D5"/>
    <w:rsid w:val="00641B7E"/>
    <w:rsid w:val="00652056"/>
    <w:rsid w:val="00653A92"/>
    <w:rsid w:val="006579A0"/>
    <w:rsid w:val="00657E9F"/>
    <w:rsid w:val="00657EC1"/>
    <w:rsid w:val="00661C27"/>
    <w:rsid w:val="00666611"/>
    <w:rsid w:val="00694ACE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C6D51"/>
    <w:rsid w:val="006D29EC"/>
    <w:rsid w:val="006D3986"/>
    <w:rsid w:val="006D41CC"/>
    <w:rsid w:val="006D4BC5"/>
    <w:rsid w:val="006E59D7"/>
    <w:rsid w:val="006F4FFA"/>
    <w:rsid w:val="006F558F"/>
    <w:rsid w:val="006F78D5"/>
    <w:rsid w:val="00702EF6"/>
    <w:rsid w:val="00707051"/>
    <w:rsid w:val="00742D90"/>
    <w:rsid w:val="00745436"/>
    <w:rsid w:val="0075186E"/>
    <w:rsid w:val="007657D6"/>
    <w:rsid w:val="007664FA"/>
    <w:rsid w:val="00782BE3"/>
    <w:rsid w:val="00784BDD"/>
    <w:rsid w:val="00787508"/>
    <w:rsid w:val="00787C22"/>
    <w:rsid w:val="007953DC"/>
    <w:rsid w:val="0079590C"/>
    <w:rsid w:val="007B0052"/>
    <w:rsid w:val="007B7F3C"/>
    <w:rsid w:val="007C1003"/>
    <w:rsid w:val="007C22A8"/>
    <w:rsid w:val="007C4CD2"/>
    <w:rsid w:val="007D6F88"/>
    <w:rsid w:val="007E3FFF"/>
    <w:rsid w:val="007E4D89"/>
    <w:rsid w:val="007E5C68"/>
    <w:rsid w:val="007E7D5A"/>
    <w:rsid w:val="007F30EC"/>
    <w:rsid w:val="008003F9"/>
    <w:rsid w:val="008016D4"/>
    <w:rsid w:val="0080783A"/>
    <w:rsid w:val="00815EF8"/>
    <w:rsid w:val="00822871"/>
    <w:rsid w:val="00831AE8"/>
    <w:rsid w:val="00846AF5"/>
    <w:rsid w:val="00852AE4"/>
    <w:rsid w:val="008615E2"/>
    <w:rsid w:val="00861927"/>
    <w:rsid w:val="00861C1E"/>
    <w:rsid w:val="0086255C"/>
    <w:rsid w:val="0086716B"/>
    <w:rsid w:val="00871D69"/>
    <w:rsid w:val="00880A43"/>
    <w:rsid w:val="00882E86"/>
    <w:rsid w:val="008851F0"/>
    <w:rsid w:val="00894E6D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7790"/>
    <w:rsid w:val="00925228"/>
    <w:rsid w:val="0094000A"/>
    <w:rsid w:val="00941963"/>
    <w:rsid w:val="00945C90"/>
    <w:rsid w:val="00947321"/>
    <w:rsid w:val="00952122"/>
    <w:rsid w:val="0096188C"/>
    <w:rsid w:val="009654F1"/>
    <w:rsid w:val="00974E92"/>
    <w:rsid w:val="00977C3E"/>
    <w:rsid w:val="0098192D"/>
    <w:rsid w:val="0098307E"/>
    <w:rsid w:val="0098487A"/>
    <w:rsid w:val="00987025"/>
    <w:rsid w:val="00993788"/>
    <w:rsid w:val="009A789D"/>
    <w:rsid w:val="009B7527"/>
    <w:rsid w:val="009E6813"/>
    <w:rsid w:val="009E7E9A"/>
    <w:rsid w:val="009F33B2"/>
    <w:rsid w:val="009F549E"/>
    <w:rsid w:val="009F6605"/>
    <w:rsid w:val="00A00E28"/>
    <w:rsid w:val="00A06B40"/>
    <w:rsid w:val="00A112C8"/>
    <w:rsid w:val="00A1187F"/>
    <w:rsid w:val="00A124C1"/>
    <w:rsid w:val="00A13534"/>
    <w:rsid w:val="00A454F5"/>
    <w:rsid w:val="00A51471"/>
    <w:rsid w:val="00A52688"/>
    <w:rsid w:val="00A52C1D"/>
    <w:rsid w:val="00A55634"/>
    <w:rsid w:val="00A670A9"/>
    <w:rsid w:val="00A71021"/>
    <w:rsid w:val="00A9783F"/>
    <w:rsid w:val="00AB02A2"/>
    <w:rsid w:val="00AC2DA1"/>
    <w:rsid w:val="00AC5303"/>
    <w:rsid w:val="00AC62BB"/>
    <w:rsid w:val="00AD7744"/>
    <w:rsid w:val="00AE1AE4"/>
    <w:rsid w:val="00AE23E4"/>
    <w:rsid w:val="00AE323A"/>
    <w:rsid w:val="00AE4E7A"/>
    <w:rsid w:val="00AE5C6B"/>
    <w:rsid w:val="00AE6FE3"/>
    <w:rsid w:val="00B2380A"/>
    <w:rsid w:val="00B27D65"/>
    <w:rsid w:val="00B3764A"/>
    <w:rsid w:val="00B42148"/>
    <w:rsid w:val="00B44282"/>
    <w:rsid w:val="00B5062F"/>
    <w:rsid w:val="00B506DC"/>
    <w:rsid w:val="00B61C24"/>
    <w:rsid w:val="00B6347C"/>
    <w:rsid w:val="00B6465C"/>
    <w:rsid w:val="00B67BAC"/>
    <w:rsid w:val="00B72994"/>
    <w:rsid w:val="00B73742"/>
    <w:rsid w:val="00B77E8E"/>
    <w:rsid w:val="00B900F2"/>
    <w:rsid w:val="00B94674"/>
    <w:rsid w:val="00BA29A0"/>
    <w:rsid w:val="00BA2A48"/>
    <w:rsid w:val="00BA6025"/>
    <w:rsid w:val="00BB0C37"/>
    <w:rsid w:val="00BB57FB"/>
    <w:rsid w:val="00BB6A93"/>
    <w:rsid w:val="00BC0F37"/>
    <w:rsid w:val="00BC67E7"/>
    <w:rsid w:val="00BC7F9C"/>
    <w:rsid w:val="00BD2E07"/>
    <w:rsid w:val="00BD3244"/>
    <w:rsid w:val="00BE4306"/>
    <w:rsid w:val="00BE53BA"/>
    <w:rsid w:val="00BF2184"/>
    <w:rsid w:val="00BF2B3C"/>
    <w:rsid w:val="00BF4B9A"/>
    <w:rsid w:val="00BF5AB6"/>
    <w:rsid w:val="00BF6286"/>
    <w:rsid w:val="00C05B0C"/>
    <w:rsid w:val="00C11BA5"/>
    <w:rsid w:val="00C1278A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67B0D"/>
    <w:rsid w:val="00C72D8A"/>
    <w:rsid w:val="00C7528B"/>
    <w:rsid w:val="00C76145"/>
    <w:rsid w:val="00C8640D"/>
    <w:rsid w:val="00C913D9"/>
    <w:rsid w:val="00C91C81"/>
    <w:rsid w:val="00C92961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626A"/>
    <w:rsid w:val="00CF7E85"/>
    <w:rsid w:val="00D00E8A"/>
    <w:rsid w:val="00D17492"/>
    <w:rsid w:val="00D24ABC"/>
    <w:rsid w:val="00D24AE1"/>
    <w:rsid w:val="00D27D32"/>
    <w:rsid w:val="00D35BD1"/>
    <w:rsid w:val="00D36A49"/>
    <w:rsid w:val="00D40396"/>
    <w:rsid w:val="00D4186B"/>
    <w:rsid w:val="00D50466"/>
    <w:rsid w:val="00D60CB5"/>
    <w:rsid w:val="00D62A06"/>
    <w:rsid w:val="00D65FCA"/>
    <w:rsid w:val="00D83789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146B"/>
    <w:rsid w:val="00E16DBC"/>
    <w:rsid w:val="00E23143"/>
    <w:rsid w:val="00E23AED"/>
    <w:rsid w:val="00E24F14"/>
    <w:rsid w:val="00E31C1B"/>
    <w:rsid w:val="00E329EF"/>
    <w:rsid w:val="00E4060B"/>
    <w:rsid w:val="00E474EA"/>
    <w:rsid w:val="00E538FA"/>
    <w:rsid w:val="00E55EC5"/>
    <w:rsid w:val="00E57F13"/>
    <w:rsid w:val="00E80112"/>
    <w:rsid w:val="00E8224A"/>
    <w:rsid w:val="00E87886"/>
    <w:rsid w:val="00E87C51"/>
    <w:rsid w:val="00E903A6"/>
    <w:rsid w:val="00E908BE"/>
    <w:rsid w:val="00EA2501"/>
    <w:rsid w:val="00EB330D"/>
    <w:rsid w:val="00EB46BE"/>
    <w:rsid w:val="00EB4FF0"/>
    <w:rsid w:val="00EB5A82"/>
    <w:rsid w:val="00EB6E9D"/>
    <w:rsid w:val="00EC0E16"/>
    <w:rsid w:val="00EC13CA"/>
    <w:rsid w:val="00EC35D9"/>
    <w:rsid w:val="00ED0DD0"/>
    <w:rsid w:val="00ED368C"/>
    <w:rsid w:val="00ED65C1"/>
    <w:rsid w:val="00ED7B4B"/>
    <w:rsid w:val="00ED7EC5"/>
    <w:rsid w:val="00EE40C6"/>
    <w:rsid w:val="00EF3306"/>
    <w:rsid w:val="00F047BE"/>
    <w:rsid w:val="00F063EC"/>
    <w:rsid w:val="00F119E4"/>
    <w:rsid w:val="00F12574"/>
    <w:rsid w:val="00F125AB"/>
    <w:rsid w:val="00F217F9"/>
    <w:rsid w:val="00F374E3"/>
    <w:rsid w:val="00F623C9"/>
    <w:rsid w:val="00F76ED9"/>
    <w:rsid w:val="00F90235"/>
    <w:rsid w:val="00F933C3"/>
    <w:rsid w:val="00FA053A"/>
    <w:rsid w:val="00FA1D4C"/>
    <w:rsid w:val="00FA74E3"/>
    <w:rsid w:val="00FA7C53"/>
    <w:rsid w:val="00FB0F4E"/>
    <w:rsid w:val="00FC358F"/>
    <w:rsid w:val="00FE2846"/>
    <w:rsid w:val="00FE3797"/>
    <w:rsid w:val="00FF0843"/>
    <w:rsid w:val="00FF3845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D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DefaultParagraphFont"/>
    <w:rsid w:val="00C7614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F87A7-4454-430A-809D-8E3509840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