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5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075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5-62-</w:t>
      </w:r>
      <w:r w:rsidRPr="00007588" w:rsidR="00E01FD7">
        <w:rPr>
          <w:rFonts w:ascii="Times New Roman" w:eastAsia="Times New Roman" w:hAnsi="Times New Roman" w:cs="Times New Roman"/>
          <w:sz w:val="27"/>
          <w:szCs w:val="27"/>
          <w:lang w:eastAsia="ru-RU"/>
        </w:rPr>
        <w:t>147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</w:p>
    <w:p w:rsidR="00593DC5" w:rsidRPr="000075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91MS0062-01-2023-000</w:t>
      </w:r>
      <w:r w:rsidRPr="00007588" w:rsidR="00815EF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007588" w:rsidR="00E01FD7">
        <w:rPr>
          <w:rFonts w:ascii="Times New Roman" w:eastAsia="Times New Roman" w:hAnsi="Times New Roman" w:cs="Times New Roman"/>
          <w:sz w:val="27"/>
          <w:szCs w:val="27"/>
          <w:lang w:eastAsia="ru-RU"/>
        </w:rPr>
        <w:t>93</w:t>
      </w:r>
      <w:r w:rsidRPr="00007588" w:rsidR="005949FD">
        <w:rPr>
          <w:rFonts w:ascii="Times New Roman" w:eastAsia="Times New Roman" w:hAnsi="Times New Roman" w:cs="Times New Roman"/>
          <w:sz w:val="27"/>
          <w:szCs w:val="27"/>
          <w:lang w:eastAsia="ru-RU"/>
        </w:rPr>
        <w:t>-35</w:t>
      </w:r>
    </w:p>
    <w:p w:rsidR="00593DC5" w:rsidRPr="000075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УИН 041076030062500</w:t>
      </w:r>
      <w:r w:rsidRPr="00007588" w:rsidR="00815EF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007588" w:rsidR="005949FD">
        <w:rPr>
          <w:rFonts w:ascii="Times New Roman" w:eastAsia="Times New Roman" w:hAnsi="Times New Roman" w:cs="Times New Roman"/>
          <w:sz w:val="27"/>
          <w:szCs w:val="27"/>
          <w:lang w:eastAsia="ru-RU"/>
        </w:rPr>
        <w:t>472306126</w:t>
      </w: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07588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007588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007588" w:rsidR="009279E3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марта 2023 года                                                                              пгт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</w:t>
      </w:r>
      <w:r w:rsidRPr="00007588" w:rsidR="002350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007588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007588" w:rsidR="00052F29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007588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124DCE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Кобзарь С</w:t>
      </w:r>
      <w:r w:rsidR="00124D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.А. </w:t>
      </w:r>
      <w:r w:rsidRPr="00124DCE" w:rsidR="00124DC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124D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</w:p>
    <w:p w:rsidR="00124DCE" w:rsidRPr="00007588" w:rsidP="00124DCE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02FD" w:rsidRPr="000075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протокола об административном правонарушении </w:t>
      </w:r>
      <w:r w:rsidRPr="00124DCE" w:rsidR="00124DC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124D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007588" w:rsidR="001D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 </w:t>
      </w:r>
      <w:r w:rsidRPr="00124DCE" w:rsidR="00124DC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124D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007588" w:rsidR="001D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час. </w:t>
      </w:r>
      <w:r w:rsidRPr="00007588" w:rsidR="00963BB2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Pr="00007588" w:rsidR="001D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мин. </w:t>
      </w:r>
      <w:r w:rsidRPr="00007588" w:rsidR="00963BB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Кобзарь С.А., находясь возле магазина «</w:t>
      </w:r>
      <w:r w:rsidRPr="00124DCE" w:rsidR="00124DC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007588" w:rsidR="00963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124DCE" w:rsidR="00124DC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124D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007588" w:rsidR="00963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Ленинского района Республики Крым, в ходе внезапно возникшего конфликта, причинил ссадину на лице и физическую боль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Аблязимову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</w:t>
      </w:r>
      <w:r w:rsidRPr="00007588" w:rsidR="00F74D2B">
        <w:rPr>
          <w:rFonts w:ascii="Times New Roman" w:eastAsia="Times New Roman" w:hAnsi="Times New Roman" w:cs="Times New Roman"/>
          <w:sz w:val="27"/>
          <w:szCs w:val="27"/>
          <w:lang w:eastAsia="ru-RU"/>
        </w:rPr>
        <w:t>Н.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нанёс ему один удар рукой сжатой в кулак в область лица (губы).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r w:rsidRPr="00007588" w:rsidR="00CF7E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ействия </w:t>
      </w:r>
      <w:r w:rsidRPr="00007588" w:rsidR="00E53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повлекли последствий</w:t>
      </w:r>
      <w:r w:rsidRPr="00007588" w:rsidR="00C910F2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указанных в ст. 11</w:t>
      </w:r>
      <w:r w:rsidRPr="00007588" w:rsidR="00F13AD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07588" w:rsidR="00C910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 РФ</w:t>
      </w:r>
      <w:r w:rsidRPr="00007588" w:rsidR="00A96B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не содержат признаков уголовно-наказуемого деяния.</w:t>
      </w:r>
    </w:p>
    <w:p w:rsidR="00FF0843" w:rsidRPr="000075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Pr="00007588" w:rsidR="00A96B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Кобзарь С.А. </w:t>
      </w:r>
      <w:r w:rsidRPr="00007588" w:rsidR="00C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явился,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 признал и раскаялся</w:t>
      </w:r>
      <w:r w:rsidRPr="00007588" w:rsidR="00A96B6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F1F2A" w:rsidRPr="000075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</w:t>
      </w:r>
      <w:r w:rsidRPr="00007588" w:rsidR="00F74D2B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 w:rsidR="00F74D2B">
        <w:rPr>
          <w:rFonts w:ascii="Times New Roman" w:eastAsia="Times New Roman" w:hAnsi="Times New Roman" w:cs="Times New Roman"/>
          <w:sz w:val="27"/>
          <w:szCs w:val="27"/>
          <w:lang w:eastAsia="ru-RU"/>
        </w:rPr>
        <w:t>Аблязов</w:t>
      </w:r>
      <w:r w:rsidRPr="00007588" w:rsidR="00F74D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Р.Н.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судебное заседание не явил</w:t>
      </w:r>
      <w:r w:rsidRPr="00007588" w:rsidR="00F74D2B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материалы дела представила ходатайство о рассмотрении протокола об административном правонарушении без е</w:t>
      </w:r>
      <w:r w:rsidRPr="00007588" w:rsidR="004A1510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участия.</w:t>
      </w:r>
    </w:p>
    <w:p w:rsidR="00ED65C1" w:rsidRPr="00007588" w:rsidP="00ED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ст. 6.1.1 Кодекса Российской Федерации об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административных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шестидесяти до ста двадцати часов.</w:t>
      </w:r>
    </w:p>
    <w:p w:rsidR="00593DC5" w:rsidRPr="000075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007588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007588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3788" w:rsidRPr="00007588" w:rsidP="00E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пояснения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 w:rsidR="004A15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Кобзарь С.А.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07588" w:rsidR="006F55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дела, прихожу к выводу, что вина </w:t>
      </w:r>
      <w:r w:rsidRPr="00007588" w:rsidR="004A15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Кобзарь С.А.</w:t>
      </w:r>
      <w:r w:rsidRPr="00007588" w:rsidR="0018002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помимо е</w:t>
      </w:r>
      <w:r w:rsidRPr="00007588" w:rsidR="004A1510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007588" w:rsidR="004513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признательных показаний,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подтверждается доказательствами, имеющимися в материалах дела, а именно: протоколом </w:t>
      </w:r>
      <w:r w:rsidRPr="00124DCE" w:rsidR="00124DC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124D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от </w:t>
      </w:r>
      <w:r w:rsidR="00124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24DCE" w:rsidR="00124DC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124D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007588" w:rsidR="00FA74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07588" w:rsidR="00A51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объяснением Кобзарь С.А. от </w:t>
      </w:r>
      <w:r w:rsidRPr="00124DCE" w:rsidR="00124DC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007588" w:rsidR="00A51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протоколом принятия устного заявления, объяснениями </w:t>
      </w:r>
      <w:r w:rsidRPr="00007588" w:rsidR="00A51E7C">
        <w:rPr>
          <w:rFonts w:ascii="Times New Roman" w:eastAsia="Times New Roman" w:hAnsi="Times New Roman" w:cs="Times New Roman"/>
          <w:sz w:val="27"/>
          <w:szCs w:val="27"/>
          <w:lang w:eastAsia="ru-RU"/>
        </w:rPr>
        <w:t>Аблязимо</w:t>
      </w:r>
      <w:r w:rsidRPr="00007588" w:rsidR="00746A96">
        <w:rPr>
          <w:rFonts w:ascii="Times New Roman" w:eastAsia="Times New Roman" w:hAnsi="Times New Roman" w:cs="Times New Roman"/>
          <w:sz w:val="27"/>
          <w:szCs w:val="27"/>
          <w:lang w:eastAsia="ru-RU"/>
        </w:rPr>
        <w:t>ва</w:t>
      </w:r>
      <w:r w:rsidRPr="00007588" w:rsidR="00746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Р.Н. от </w:t>
      </w:r>
      <w:r w:rsidRPr="00124DCE" w:rsidR="00124DC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007588" w:rsidR="00746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объяснениями </w:t>
      </w:r>
      <w:r w:rsidRPr="00007588" w:rsidR="00746A96">
        <w:rPr>
          <w:rFonts w:ascii="Times New Roman" w:eastAsia="Times New Roman" w:hAnsi="Times New Roman" w:cs="Times New Roman"/>
          <w:sz w:val="27"/>
          <w:szCs w:val="27"/>
          <w:lang w:eastAsia="ru-RU"/>
        </w:rPr>
        <w:t>Аблязимова</w:t>
      </w:r>
      <w:r w:rsidRPr="00007588" w:rsidR="00746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Р.Н.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24DCE" w:rsidR="00124DC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фотоматериалом, объяснениями 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>Шовковой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 от </w:t>
      </w:r>
      <w:r w:rsidRPr="00124DCE" w:rsidR="00124DC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80025" w:rsidRPr="00007588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Кобзарь С.А.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эти действия не содержат уголовно наказуемого деяния.</w:t>
      </w:r>
    </w:p>
    <w:p w:rsidR="00180025" w:rsidRPr="00007588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07588" w:rsidR="009217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Кобзарь С.А.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0075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обстоятельством мировой судья признаёт признание </w:t>
      </w:r>
      <w:r w:rsidRPr="00007588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своей вины Кобзарь С.А. и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раскаяние</w:t>
      </w:r>
      <w:r w:rsidRPr="00007588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25B3C" w:rsidRPr="000075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007588" w:rsidR="0056366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553865" w:rsidRPr="000075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007588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</w:t>
      </w:r>
      <w:r w:rsidRPr="00007588" w:rsidR="00185492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минимальном размере, предусмотренном санкцией статьи</w:t>
      </w:r>
      <w:r w:rsidRPr="00007588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0075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ст. </w:t>
      </w:r>
      <w:r w:rsidRPr="00007588" w:rsidR="00555EEC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007588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</w:p>
    <w:p w:rsidR="00593DC5" w:rsidRPr="00007588" w:rsidP="00B23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007588" w:rsidR="00B2396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Кобзарь С</w:t>
      </w:r>
      <w:r w:rsidR="00124D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.А. </w:t>
      </w:r>
      <w:r w:rsidRPr="00124DCE" w:rsidR="00124DCE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124D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007588" w:rsidR="00B239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</w:t>
      </w:r>
      <w:r w:rsidRPr="00007588" w:rsidR="00555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в размере 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>000 (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</w:t>
      </w:r>
      <w:r w:rsidRPr="00007588" w:rsidR="00B44282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007588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Сумму штрафа необходимо внести: 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Юридический адрес: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Россия, Республика Крым, 295000, 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Симферополь, ул. Набережная им.60-летия СССР, 28</w:t>
      </w:r>
    </w:p>
    <w:p w:rsidR="006C5765" w:rsidRPr="00007588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Почтовый адрес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Россия, Республика Крым, 295000,     </w:t>
      </w:r>
    </w:p>
    <w:p w:rsidR="006C5765" w:rsidRPr="00007588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Симферополь, ул. Набережная им.60-летия СССР, 28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ОГРН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1149102019164</w:t>
      </w:r>
    </w:p>
    <w:p w:rsidR="006C5765" w:rsidRPr="00007588" w:rsidP="006C5765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Банковские реквизиты:</w:t>
      </w:r>
    </w:p>
    <w:p w:rsidR="006C5765" w:rsidRPr="00007588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Получатель: УФК по Республике Крым (Министерство юстиции </w:t>
      </w:r>
      <w:r w:rsid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РК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Наименование банка: Отделение Республика Крым Банка России//УФК по Республике Крым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имферополь</w:t>
      </w:r>
    </w:p>
    <w:p w:rsidR="006C5765" w:rsidRPr="00007588" w:rsidP="000075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ИНН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9102013284</w:t>
      </w:r>
      <w:r w:rsid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КПП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910201001</w:t>
      </w:r>
      <w:r w:rsid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БИК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013510002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Единый казначейский счет 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40102810645370000035</w:t>
      </w:r>
    </w:p>
    <w:p w:rsidR="006C5765" w:rsidRPr="00007588" w:rsidP="006C5765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Казначейский счет 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03100643000000017500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Лицевой счет 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04752203230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УФК по  Республике Крым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 Сводного реестра 35220323, ОКТМО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35627000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КБК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828 1 16 01063 01 0101 140</w:t>
      </w:r>
    </w:p>
    <w:p w:rsidR="00593DC5" w:rsidRPr="00007588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срока отсрочки или срока рассрочки,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статьей 31.5 настоящего Кодекса.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075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Мировой судья             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C0906"/>
    <w:rsid w:val="000E285B"/>
    <w:rsid w:val="0010254F"/>
    <w:rsid w:val="00110B1C"/>
    <w:rsid w:val="00124DCE"/>
    <w:rsid w:val="00144EEE"/>
    <w:rsid w:val="0017478F"/>
    <w:rsid w:val="00175F46"/>
    <w:rsid w:val="00180025"/>
    <w:rsid w:val="00185492"/>
    <w:rsid w:val="001A1A7D"/>
    <w:rsid w:val="001A34B6"/>
    <w:rsid w:val="001A426F"/>
    <w:rsid w:val="001A4E8B"/>
    <w:rsid w:val="001D593D"/>
    <w:rsid w:val="001F6247"/>
    <w:rsid w:val="00221330"/>
    <w:rsid w:val="002350CE"/>
    <w:rsid w:val="00267923"/>
    <w:rsid w:val="00280FD0"/>
    <w:rsid w:val="00295607"/>
    <w:rsid w:val="002A54B6"/>
    <w:rsid w:val="002C21AB"/>
    <w:rsid w:val="002E149B"/>
    <w:rsid w:val="002E53F0"/>
    <w:rsid w:val="002F1F2A"/>
    <w:rsid w:val="003057F1"/>
    <w:rsid w:val="0033352A"/>
    <w:rsid w:val="003823A2"/>
    <w:rsid w:val="00385B67"/>
    <w:rsid w:val="003A4005"/>
    <w:rsid w:val="003B6A92"/>
    <w:rsid w:val="003B79B0"/>
    <w:rsid w:val="003D6B38"/>
    <w:rsid w:val="003F61F9"/>
    <w:rsid w:val="00415475"/>
    <w:rsid w:val="004239AC"/>
    <w:rsid w:val="0043598F"/>
    <w:rsid w:val="0044019B"/>
    <w:rsid w:val="00451354"/>
    <w:rsid w:val="00475E90"/>
    <w:rsid w:val="0047671A"/>
    <w:rsid w:val="004A1510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D6736"/>
    <w:rsid w:val="005E4622"/>
    <w:rsid w:val="00603574"/>
    <w:rsid w:val="00641B7E"/>
    <w:rsid w:val="006A0F3D"/>
    <w:rsid w:val="006A68E6"/>
    <w:rsid w:val="006B1C16"/>
    <w:rsid w:val="006C005D"/>
    <w:rsid w:val="006C5765"/>
    <w:rsid w:val="006C6699"/>
    <w:rsid w:val="006F4FFA"/>
    <w:rsid w:val="006F558F"/>
    <w:rsid w:val="00742D90"/>
    <w:rsid w:val="00745436"/>
    <w:rsid w:val="00746A96"/>
    <w:rsid w:val="007657D6"/>
    <w:rsid w:val="00782BE3"/>
    <w:rsid w:val="007B0052"/>
    <w:rsid w:val="007B7F3C"/>
    <w:rsid w:val="007C1003"/>
    <w:rsid w:val="007E5C68"/>
    <w:rsid w:val="0080783A"/>
    <w:rsid w:val="00815EF8"/>
    <w:rsid w:val="008702FD"/>
    <w:rsid w:val="00880A43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7790"/>
    <w:rsid w:val="00921769"/>
    <w:rsid w:val="00925228"/>
    <w:rsid w:val="009279E3"/>
    <w:rsid w:val="00947321"/>
    <w:rsid w:val="0096188C"/>
    <w:rsid w:val="00963BB2"/>
    <w:rsid w:val="0098307E"/>
    <w:rsid w:val="00993788"/>
    <w:rsid w:val="009A789D"/>
    <w:rsid w:val="009E6813"/>
    <w:rsid w:val="00A13534"/>
    <w:rsid w:val="00A51E7C"/>
    <w:rsid w:val="00A96B6A"/>
    <w:rsid w:val="00A9783F"/>
    <w:rsid w:val="00AB02A2"/>
    <w:rsid w:val="00AC2DA1"/>
    <w:rsid w:val="00AC5303"/>
    <w:rsid w:val="00AE4E7A"/>
    <w:rsid w:val="00AE6FE3"/>
    <w:rsid w:val="00B2396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1FD7"/>
    <w:rsid w:val="00E024CC"/>
    <w:rsid w:val="00E23AED"/>
    <w:rsid w:val="00E329EF"/>
    <w:rsid w:val="00E4060B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13AD1"/>
    <w:rsid w:val="00F217F9"/>
    <w:rsid w:val="00F4588C"/>
    <w:rsid w:val="00F74D2B"/>
    <w:rsid w:val="00F76ED9"/>
    <w:rsid w:val="00F933C3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5D90-85AF-41F6-9CBE-F28C7ABF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