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50A1" w:rsidP="00071FF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</w:t>
      </w:r>
      <w:r w:rsidRPr="00C30929" w:rsidR="005B1C1C">
        <w:rPr>
          <w:sz w:val="28"/>
          <w:szCs w:val="28"/>
        </w:rPr>
        <w:t>ело №5-6</w:t>
      </w:r>
      <w:r>
        <w:rPr>
          <w:sz w:val="28"/>
          <w:szCs w:val="28"/>
        </w:rPr>
        <w:t>2</w:t>
      </w:r>
      <w:r w:rsidRPr="00C30929" w:rsidR="005B1C1C">
        <w:rPr>
          <w:sz w:val="28"/>
          <w:szCs w:val="28"/>
        </w:rPr>
        <w:t>-</w:t>
      </w:r>
      <w:r w:rsidRPr="001574AF" w:rsidR="006D7FD2">
        <w:rPr>
          <w:sz w:val="28"/>
          <w:szCs w:val="28"/>
        </w:rPr>
        <w:t>3</w:t>
      </w:r>
      <w:r w:rsidRPr="007E2A06" w:rsidR="007E2A06">
        <w:rPr>
          <w:sz w:val="28"/>
          <w:szCs w:val="28"/>
        </w:rPr>
        <w:t>68</w:t>
      </w:r>
      <w:r>
        <w:rPr>
          <w:sz w:val="28"/>
          <w:szCs w:val="28"/>
        </w:rPr>
        <w:t>/</w:t>
      </w:r>
      <w:r w:rsidR="005B1C1C">
        <w:rPr>
          <w:sz w:val="28"/>
          <w:szCs w:val="28"/>
        </w:rPr>
        <w:t>20</w:t>
      </w:r>
      <w:r w:rsidR="00FC2750">
        <w:rPr>
          <w:sz w:val="28"/>
          <w:szCs w:val="28"/>
        </w:rPr>
        <w:t>20</w:t>
      </w:r>
    </w:p>
    <w:p w:rsidR="001B044B" w:rsidP="00785F35">
      <w:pPr>
        <w:jc w:val="center"/>
        <w:rPr>
          <w:sz w:val="28"/>
          <w:szCs w:val="28"/>
        </w:rPr>
      </w:pPr>
      <w:r w:rsidRPr="00C30929">
        <w:rPr>
          <w:b/>
          <w:sz w:val="28"/>
          <w:szCs w:val="28"/>
        </w:rPr>
        <w:t>ПОСТАНОВЛЕНИЕ</w:t>
      </w:r>
    </w:p>
    <w:p w:rsidR="005B1C1C" w:rsidP="005B1C1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30</w:t>
      </w:r>
      <w:r w:rsidR="00AE03B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AE03B1">
        <w:rPr>
          <w:sz w:val="28"/>
          <w:szCs w:val="28"/>
        </w:rPr>
        <w:t xml:space="preserve"> </w:t>
      </w:r>
      <w:r w:rsidR="00FC2750">
        <w:rPr>
          <w:sz w:val="28"/>
          <w:szCs w:val="28"/>
        </w:rPr>
        <w:t>2020</w:t>
      </w:r>
      <w:r w:rsidR="00AE03B1">
        <w:rPr>
          <w:sz w:val="28"/>
          <w:szCs w:val="28"/>
        </w:rPr>
        <w:t xml:space="preserve"> </w:t>
      </w:r>
      <w:r w:rsidRPr="004A3593">
        <w:rPr>
          <w:sz w:val="28"/>
          <w:szCs w:val="28"/>
        </w:rPr>
        <w:t>г</w:t>
      </w:r>
      <w:r w:rsidR="001468E3">
        <w:rPr>
          <w:sz w:val="28"/>
          <w:szCs w:val="28"/>
        </w:rPr>
        <w:t xml:space="preserve">ода                                                                           </w:t>
      </w:r>
      <w:r w:rsidRPr="00C30929">
        <w:rPr>
          <w:sz w:val="28"/>
          <w:szCs w:val="28"/>
          <w:lang w:val="uk-UA"/>
        </w:rPr>
        <w:t>пгт. Ленино</w:t>
      </w:r>
    </w:p>
    <w:p w:rsidR="001468E3" w:rsidP="001468E3">
      <w:pPr>
        <w:jc w:val="both"/>
        <w:rPr>
          <w:sz w:val="28"/>
          <w:szCs w:val="28"/>
          <w:lang w:val="uk-UA"/>
        </w:rPr>
      </w:pPr>
    </w:p>
    <w:p w:rsidR="005B1C1C" w:rsidP="001468E3">
      <w:pPr>
        <w:ind w:firstLine="708"/>
        <w:jc w:val="both"/>
        <w:rPr>
          <w:sz w:val="28"/>
          <w:szCs w:val="28"/>
        </w:rPr>
      </w:pPr>
      <w:r w:rsidRPr="00C30929">
        <w:rPr>
          <w:sz w:val="28"/>
          <w:szCs w:val="28"/>
        </w:rPr>
        <w:t>Мировой судья судебного  участка №6</w:t>
      </w:r>
      <w:r w:rsidR="001468E3">
        <w:rPr>
          <w:sz w:val="28"/>
          <w:szCs w:val="28"/>
        </w:rPr>
        <w:t>2</w:t>
      </w:r>
      <w:r w:rsidRPr="00C30929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6A7AB4">
        <w:rPr>
          <w:sz w:val="28"/>
          <w:szCs w:val="28"/>
        </w:rPr>
        <w:t>Ермакова Наталия Алексеевна</w:t>
      </w:r>
      <w:r w:rsidRPr="00C30929">
        <w:rPr>
          <w:sz w:val="28"/>
          <w:szCs w:val="28"/>
        </w:rPr>
        <w:t>,рассмотрев в открытом судебном заседании материал</w:t>
      </w:r>
      <w:r w:rsidR="006D7FD2">
        <w:rPr>
          <w:sz w:val="28"/>
          <w:szCs w:val="28"/>
        </w:rPr>
        <w:t>ы дела об административном правонарушении</w:t>
      </w:r>
      <w:r w:rsidRPr="00C30929">
        <w:rPr>
          <w:sz w:val="28"/>
          <w:szCs w:val="28"/>
        </w:rPr>
        <w:t>, поступивши</w:t>
      </w:r>
      <w:r w:rsidR="006D7FD2">
        <w:rPr>
          <w:sz w:val="28"/>
          <w:szCs w:val="28"/>
        </w:rPr>
        <w:t>е</w:t>
      </w:r>
      <w:r w:rsidRPr="00C30929">
        <w:rPr>
          <w:sz w:val="28"/>
          <w:szCs w:val="28"/>
        </w:rPr>
        <w:t xml:space="preserve"> из </w:t>
      </w:r>
      <w:r w:rsidR="007E2A06">
        <w:rPr>
          <w:sz w:val="28"/>
          <w:szCs w:val="28"/>
        </w:rPr>
        <w:t xml:space="preserve">Керченской межрайонной природоохранной </w:t>
      </w:r>
      <w:r w:rsidR="006A7AB4">
        <w:rPr>
          <w:sz w:val="28"/>
          <w:szCs w:val="28"/>
        </w:rPr>
        <w:t>п</w:t>
      </w:r>
      <w:r>
        <w:rPr>
          <w:sz w:val="28"/>
          <w:szCs w:val="28"/>
        </w:rPr>
        <w:t>рокуратуры Республики Крым</w:t>
      </w:r>
      <w:r w:rsidR="006A7AB4">
        <w:rPr>
          <w:sz w:val="28"/>
          <w:szCs w:val="28"/>
        </w:rPr>
        <w:t>,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 w:rsidR="005705EB">
        <w:rPr>
          <w:sz w:val="28"/>
          <w:szCs w:val="28"/>
        </w:rPr>
        <w:t xml:space="preserve">должностное </w:t>
      </w:r>
      <w:r>
        <w:rPr>
          <w:sz w:val="28"/>
          <w:szCs w:val="28"/>
        </w:rPr>
        <w:t xml:space="preserve">лицо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2"/>
        <w:gridCol w:w="7929"/>
      </w:tblGrid>
      <w:tr w:rsidTr="00D262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5B1C1C" w:rsidP="00D262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5B1C1C" w:rsidP="008E2221">
            <w:pPr>
              <w:ind w:left="3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Стоянову И</w:t>
            </w:r>
            <w:r w:rsidR="008E2221">
              <w:rPr>
                <w:sz w:val="28"/>
                <w:szCs w:val="28"/>
              </w:rPr>
              <w:t xml:space="preserve">.В. (данные изъяты) 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5B1C1C" w:rsidRPr="00C30929" w:rsidP="005B1C1C">
      <w:pPr>
        <w:jc w:val="both"/>
        <w:rPr>
          <w:sz w:val="28"/>
          <w:szCs w:val="28"/>
        </w:rPr>
      </w:pPr>
      <w:r w:rsidRPr="008E588B">
        <w:rPr>
          <w:sz w:val="28"/>
          <w:szCs w:val="28"/>
        </w:rPr>
        <w:t xml:space="preserve">за совершение </w:t>
      </w:r>
      <w:r>
        <w:rPr>
          <w:sz w:val="28"/>
          <w:szCs w:val="28"/>
        </w:rPr>
        <w:t xml:space="preserve">административного </w:t>
      </w:r>
      <w:r w:rsidRPr="008E588B">
        <w:rPr>
          <w:sz w:val="28"/>
          <w:szCs w:val="28"/>
        </w:rPr>
        <w:t>правонарушения, предусмотренного</w:t>
      </w:r>
      <w:r w:rsidR="00AE03B1">
        <w:rPr>
          <w:sz w:val="28"/>
          <w:szCs w:val="28"/>
        </w:rPr>
        <w:t xml:space="preserve"> </w:t>
      </w:r>
      <w:r w:rsidR="007E2A06">
        <w:rPr>
          <w:sz w:val="28"/>
          <w:szCs w:val="28"/>
        </w:rPr>
        <w:t xml:space="preserve">частью 2 </w:t>
      </w:r>
      <w:r w:rsidRPr="004F295D">
        <w:rPr>
          <w:sz w:val="28"/>
          <w:szCs w:val="28"/>
        </w:rPr>
        <w:t>ст</w:t>
      </w:r>
      <w:r w:rsidR="006A7AB4">
        <w:rPr>
          <w:sz w:val="28"/>
          <w:szCs w:val="28"/>
        </w:rPr>
        <w:t>ать</w:t>
      </w:r>
      <w:r w:rsidR="007E2A06">
        <w:rPr>
          <w:sz w:val="28"/>
          <w:szCs w:val="28"/>
        </w:rPr>
        <w:t>и</w:t>
      </w:r>
      <w:r w:rsidR="00AE03B1">
        <w:rPr>
          <w:sz w:val="28"/>
          <w:szCs w:val="28"/>
        </w:rPr>
        <w:t xml:space="preserve"> </w:t>
      </w:r>
      <w:r w:rsidR="007E2A06">
        <w:rPr>
          <w:sz w:val="28"/>
          <w:szCs w:val="28"/>
        </w:rPr>
        <w:t>14.1</w:t>
      </w:r>
      <w:r w:rsidR="00AE03B1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</w:t>
      </w:r>
      <w:r w:rsidR="006A7AB4">
        <w:rPr>
          <w:sz w:val="28"/>
          <w:szCs w:val="28"/>
        </w:rPr>
        <w:t>тивных правонарушениях</w:t>
      </w:r>
      <w:r>
        <w:rPr>
          <w:sz w:val="28"/>
          <w:szCs w:val="28"/>
        </w:rPr>
        <w:t xml:space="preserve">, </w:t>
      </w:r>
    </w:p>
    <w:p w:rsidR="005D5763" w:rsidRPr="006A7AB4" w:rsidP="005D5763">
      <w:pPr>
        <w:jc w:val="center"/>
        <w:rPr>
          <w:b/>
          <w:sz w:val="28"/>
          <w:szCs w:val="28"/>
        </w:rPr>
      </w:pPr>
      <w:r w:rsidRPr="006A7AB4">
        <w:rPr>
          <w:b/>
          <w:sz w:val="28"/>
          <w:szCs w:val="28"/>
        </w:rPr>
        <w:t>УСТАНОВИЛ:</w:t>
      </w:r>
    </w:p>
    <w:p w:rsidR="005D5763" w:rsidRPr="00703F5A" w:rsidP="005D5763">
      <w:pPr>
        <w:jc w:val="center"/>
        <w:rPr>
          <w:sz w:val="28"/>
          <w:szCs w:val="28"/>
        </w:rPr>
      </w:pPr>
    </w:p>
    <w:p w:rsidR="0090544C" w:rsidRPr="00CA03D4" w:rsidP="00B05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постановлению</w:t>
      </w:r>
      <w:r w:rsidR="005D5763">
        <w:rPr>
          <w:sz w:val="28"/>
          <w:szCs w:val="28"/>
        </w:rPr>
        <w:t xml:space="preserve"> о возбуждении дела об административном правонарушении </w:t>
      </w:r>
      <w:r>
        <w:rPr>
          <w:sz w:val="28"/>
          <w:szCs w:val="28"/>
        </w:rPr>
        <w:t xml:space="preserve">от </w:t>
      </w:r>
      <w:r w:rsidR="008E22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303A8B">
        <w:rPr>
          <w:sz w:val="28"/>
          <w:szCs w:val="28"/>
        </w:rPr>
        <w:t>,</w:t>
      </w:r>
      <w:r w:rsidR="00AE03B1">
        <w:rPr>
          <w:sz w:val="28"/>
          <w:szCs w:val="28"/>
        </w:rPr>
        <w:t xml:space="preserve"> </w:t>
      </w:r>
      <w:r w:rsidRPr="007E2A06" w:rsidR="007E2A06">
        <w:rPr>
          <w:sz w:val="28"/>
          <w:szCs w:val="28"/>
        </w:rPr>
        <w:t>Керченской межрайонной природоохранной прокуратур</w:t>
      </w:r>
      <w:r w:rsidR="007E2A06">
        <w:rPr>
          <w:sz w:val="28"/>
          <w:szCs w:val="28"/>
        </w:rPr>
        <w:t>ой</w:t>
      </w:r>
      <w:r w:rsidRPr="007E2A06" w:rsidR="007E2A06">
        <w:rPr>
          <w:sz w:val="28"/>
          <w:szCs w:val="28"/>
        </w:rPr>
        <w:t xml:space="preserve"> Республики Крым</w:t>
      </w:r>
      <w:r w:rsidR="008E2221">
        <w:rPr>
          <w:sz w:val="28"/>
          <w:szCs w:val="28"/>
        </w:rPr>
        <w:t xml:space="preserve"> </w:t>
      </w:r>
      <w:r w:rsidR="007E2A06">
        <w:rPr>
          <w:sz w:val="28"/>
          <w:szCs w:val="28"/>
        </w:rPr>
        <w:t xml:space="preserve">в </w:t>
      </w:r>
      <w:r w:rsidR="008E2221">
        <w:rPr>
          <w:sz w:val="28"/>
          <w:szCs w:val="28"/>
        </w:rPr>
        <w:t xml:space="preserve">(данные изъяты) </w:t>
      </w:r>
      <w:r w:rsidR="007E2A06">
        <w:rPr>
          <w:sz w:val="28"/>
          <w:szCs w:val="28"/>
        </w:rPr>
        <w:t xml:space="preserve"> года </w:t>
      </w:r>
      <w:r w:rsidR="00FC2750">
        <w:rPr>
          <w:sz w:val="28"/>
          <w:szCs w:val="28"/>
        </w:rPr>
        <w:t>проведена проверка</w:t>
      </w:r>
      <w:r w:rsidR="007E2A06">
        <w:rPr>
          <w:sz w:val="28"/>
          <w:szCs w:val="28"/>
        </w:rPr>
        <w:t xml:space="preserve"> исполнения Обществом с ограниченной ответственностью «</w:t>
      </w:r>
      <w:r w:rsidR="008E2221">
        <w:rPr>
          <w:sz w:val="28"/>
          <w:szCs w:val="28"/>
        </w:rPr>
        <w:t>(данные изъяты)</w:t>
      </w:r>
      <w:r w:rsidR="007E2A06">
        <w:rPr>
          <w:sz w:val="28"/>
          <w:szCs w:val="28"/>
        </w:rPr>
        <w:t>» (далее по тексту –ООО «</w:t>
      </w:r>
      <w:r w:rsidR="008E2221">
        <w:rPr>
          <w:sz w:val="28"/>
          <w:szCs w:val="28"/>
        </w:rPr>
        <w:t xml:space="preserve">(данные изъяты) </w:t>
      </w:r>
      <w:r w:rsidR="007E2A06">
        <w:rPr>
          <w:sz w:val="28"/>
          <w:szCs w:val="28"/>
        </w:rPr>
        <w:t xml:space="preserve"> «</w:t>
      </w:r>
      <w:r w:rsidR="008E2221">
        <w:rPr>
          <w:sz w:val="28"/>
          <w:szCs w:val="28"/>
        </w:rPr>
        <w:t>(данные изъяты)</w:t>
      </w:r>
      <w:r w:rsidR="007E2A06">
        <w:rPr>
          <w:sz w:val="28"/>
          <w:szCs w:val="28"/>
        </w:rPr>
        <w:t>») требований законодательства в сфере обращения с отходами производства и потребления, в ходе которой выявлены нарушения требований указанного федерального законодательства. Согласно регистрационным документам основным видом деятельности ООО «</w:t>
      </w:r>
      <w:r w:rsidR="008E2221">
        <w:rPr>
          <w:sz w:val="28"/>
          <w:szCs w:val="28"/>
        </w:rPr>
        <w:t>(данные изъяты)</w:t>
      </w:r>
      <w:r w:rsidR="007E2A06">
        <w:rPr>
          <w:sz w:val="28"/>
          <w:szCs w:val="28"/>
        </w:rPr>
        <w:t xml:space="preserve">» является выращивание зерновых культур. Проверкой установлено, что согласно товарных накладных и актов о приеме-передачи товарно-материальных ценностей в </w:t>
      </w:r>
      <w:r w:rsidR="008E2221">
        <w:rPr>
          <w:sz w:val="28"/>
          <w:szCs w:val="28"/>
        </w:rPr>
        <w:t xml:space="preserve">(данные изъяты) </w:t>
      </w:r>
      <w:r w:rsidR="007E2A06">
        <w:rPr>
          <w:sz w:val="28"/>
          <w:szCs w:val="28"/>
        </w:rPr>
        <w:t xml:space="preserve"> году </w:t>
      </w:r>
      <w:r w:rsidRPr="007E2A06" w:rsidR="007E2A06">
        <w:rPr>
          <w:sz w:val="28"/>
          <w:szCs w:val="28"/>
        </w:rPr>
        <w:t>ООО «</w:t>
      </w:r>
      <w:r w:rsidR="008E2221">
        <w:rPr>
          <w:sz w:val="28"/>
          <w:szCs w:val="28"/>
        </w:rPr>
        <w:t>(данные изъяты)</w:t>
      </w:r>
      <w:r w:rsidRPr="007E2A06" w:rsidR="007E2A06">
        <w:rPr>
          <w:sz w:val="28"/>
          <w:szCs w:val="28"/>
        </w:rPr>
        <w:t>»</w:t>
      </w:r>
      <w:r w:rsidR="007E2A06">
        <w:rPr>
          <w:sz w:val="28"/>
          <w:szCs w:val="28"/>
        </w:rPr>
        <w:t xml:space="preserve"> приобрело средства защиты растений, семян и/или микроудобрения в следующем ассортименте: Ураган Форте-1000 л, Коррида -10 кг, Пекацид -25 кг, Табу -130 л., Гренадер -114 кг, Канонир -520 </w:t>
      </w:r>
      <w:r w:rsidR="00C66F19">
        <w:rPr>
          <w:sz w:val="28"/>
          <w:szCs w:val="28"/>
        </w:rPr>
        <w:t>кг, Юнкер -1050 л., Промекс -2 010 л, Миура -1000 л, Колосаль Про -1000 л,</w:t>
      </w:r>
      <w:r w:rsidR="00AE03B1">
        <w:rPr>
          <w:sz w:val="28"/>
          <w:szCs w:val="28"/>
        </w:rPr>
        <w:t xml:space="preserve"> </w:t>
      </w:r>
      <w:r w:rsidR="00C66F19">
        <w:rPr>
          <w:sz w:val="28"/>
          <w:szCs w:val="28"/>
        </w:rPr>
        <w:t xml:space="preserve">Пираклид -3 кг, Помекс -3990 л., Аксиал -100 л, Делегат -30 кг, Хакер -20 кг, Фунгисил -565 л. Согласно Журналу применения пестицидов вышеуказанные агрохимикаты и пестициды в период времени с </w:t>
      </w:r>
      <w:r w:rsidR="008E2221">
        <w:rPr>
          <w:sz w:val="28"/>
          <w:szCs w:val="28"/>
        </w:rPr>
        <w:t xml:space="preserve">(данные изъяты) </w:t>
      </w:r>
      <w:r w:rsidR="00C66F19">
        <w:rPr>
          <w:sz w:val="28"/>
          <w:szCs w:val="28"/>
        </w:rPr>
        <w:t xml:space="preserve">по </w:t>
      </w:r>
      <w:r w:rsidR="008E2221">
        <w:rPr>
          <w:sz w:val="28"/>
          <w:szCs w:val="28"/>
        </w:rPr>
        <w:t xml:space="preserve">(данные изъяты) </w:t>
      </w:r>
      <w:r w:rsidR="00C66F19">
        <w:rPr>
          <w:sz w:val="28"/>
          <w:szCs w:val="28"/>
        </w:rPr>
        <w:t xml:space="preserve">года </w:t>
      </w:r>
      <w:r w:rsidR="00AE03B1">
        <w:rPr>
          <w:sz w:val="28"/>
          <w:szCs w:val="28"/>
        </w:rPr>
        <w:t xml:space="preserve">были </w:t>
      </w:r>
      <w:r w:rsidR="00C66F19">
        <w:rPr>
          <w:sz w:val="28"/>
          <w:szCs w:val="28"/>
        </w:rPr>
        <w:t>использованы в полном объеме. Вследствие использования указанных средств защиты образованы отходы упаковки полиэтиленовой, загрязненной пестицидами 3 класса опасности (ФККО 4 38 119 22 51 3). На вышеуказанные отходы</w:t>
      </w:r>
      <w:r w:rsidR="00AE03B1">
        <w:rPr>
          <w:sz w:val="28"/>
          <w:szCs w:val="28"/>
        </w:rPr>
        <w:t xml:space="preserve"> </w:t>
      </w:r>
      <w:r w:rsidRPr="00C66F19" w:rsidR="00C66F19">
        <w:rPr>
          <w:sz w:val="28"/>
          <w:szCs w:val="28"/>
        </w:rPr>
        <w:t>ООО</w:t>
      </w:r>
      <w:r w:rsidR="00AE03B1">
        <w:rPr>
          <w:sz w:val="28"/>
          <w:szCs w:val="28"/>
        </w:rPr>
        <w:t xml:space="preserve"> </w:t>
      </w:r>
      <w:r w:rsidRPr="00C66F19" w:rsidR="00C66F19">
        <w:rPr>
          <w:sz w:val="28"/>
          <w:szCs w:val="28"/>
        </w:rPr>
        <w:t>«</w:t>
      </w:r>
      <w:r w:rsidR="008E2221">
        <w:rPr>
          <w:sz w:val="28"/>
          <w:szCs w:val="28"/>
        </w:rPr>
        <w:t>(данные изъяты)</w:t>
      </w:r>
      <w:r w:rsidRPr="00C66F19" w:rsidR="00C66F19">
        <w:rPr>
          <w:sz w:val="28"/>
          <w:szCs w:val="28"/>
        </w:rPr>
        <w:t>»</w:t>
      </w:r>
      <w:r w:rsidR="00C66F19">
        <w:rPr>
          <w:sz w:val="28"/>
          <w:szCs w:val="28"/>
        </w:rPr>
        <w:t xml:space="preserve"> 06.02.2020 года разработан и утвержден паспорт отходов, согласно которому отходы отнесены к отходам производства и потребления 3 класса опасности. По данным материалов учета движения отходов за 2 полугодие 2020 года вследствие хозяйственной деятельности ООО «</w:t>
      </w:r>
      <w:r w:rsidR="008E2221">
        <w:rPr>
          <w:sz w:val="28"/>
          <w:szCs w:val="28"/>
        </w:rPr>
        <w:t>(данные изъяты)</w:t>
      </w:r>
      <w:r w:rsidR="00C66F19">
        <w:rPr>
          <w:sz w:val="28"/>
          <w:szCs w:val="28"/>
        </w:rPr>
        <w:t xml:space="preserve">» образовано </w:t>
      </w:r>
      <w:r w:rsidR="008E2221">
        <w:rPr>
          <w:sz w:val="28"/>
          <w:szCs w:val="28"/>
        </w:rPr>
        <w:t xml:space="preserve">(данные изъяты) </w:t>
      </w:r>
      <w:r w:rsidR="00C66F19">
        <w:rPr>
          <w:sz w:val="28"/>
          <w:szCs w:val="28"/>
        </w:rPr>
        <w:t xml:space="preserve">тонны упаковки полиэтиленовой, загрязненной </w:t>
      </w:r>
      <w:r w:rsidR="00C66F19">
        <w:rPr>
          <w:sz w:val="28"/>
          <w:szCs w:val="28"/>
        </w:rPr>
        <w:t xml:space="preserve">пестицидами 3 класса опасности. С целью утилизации и обезвреживания вышеуказанных отходов </w:t>
      </w:r>
      <w:r w:rsidRPr="00C66F19" w:rsidR="00C66F19">
        <w:rPr>
          <w:sz w:val="28"/>
          <w:szCs w:val="28"/>
        </w:rPr>
        <w:t>ООО «</w:t>
      </w:r>
      <w:r w:rsidR="008E2221">
        <w:rPr>
          <w:sz w:val="28"/>
          <w:szCs w:val="28"/>
        </w:rPr>
        <w:t>(данные изъяты)</w:t>
      </w:r>
      <w:r w:rsidRPr="00C66F19" w:rsidR="00C66F19">
        <w:rPr>
          <w:sz w:val="28"/>
          <w:szCs w:val="28"/>
        </w:rPr>
        <w:t>»</w:t>
      </w:r>
      <w:r w:rsidR="00AE03B1">
        <w:rPr>
          <w:sz w:val="28"/>
          <w:szCs w:val="28"/>
        </w:rPr>
        <w:t xml:space="preserve"> </w:t>
      </w:r>
      <w:r w:rsidR="008E2221">
        <w:rPr>
          <w:sz w:val="28"/>
          <w:szCs w:val="28"/>
        </w:rPr>
        <w:t xml:space="preserve">(данные изъяты) </w:t>
      </w:r>
      <w:r w:rsidRPr="00C66F19" w:rsidR="00C66F19">
        <w:rPr>
          <w:sz w:val="28"/>
          <w:szCs w:val="28"/>
        </w:rPr>
        <w:t>года</w:t>
      </w:r>
      <w:r w:rsidR="00C66F19">
        <w:rPr>
          <w:sz w:val="28"/>
          <w:szCs w:val="28"/>
        </w:rPr>
        <w:t xml:space="preserve"> с ООО «</w:t>
      </w:r>
      <w:r w:rsidR="008E2221">
        <w:rPr>
          <w:sz w:val="28"/>
          <w:szCs w:val="28"/>
        </w:rPr>
        <w:t>(данные изъяты)</w:t>
      </w:r>
      <w:r w:rsidR="00C66F19">
        <w:rPr>
          <w:sz w:val="28"/>
          <w:szCs w:val="28"/>
        </w:rPr>
        <w:t>» заключен контракт на оказание услуг по сбору, транспортированию, обработке, утилизации, обезвреживанию отходов. В ходе проверки было установлено, что транспортирование вышеуказанных отходов до места расположения производственных мощностей ООО «</w:t>
      </w:r>
      <w:r w:rsidR="008E2221">
        <w:rPr>
          <w:sz w:val="28"/>
          <w:szCs w:val="28"/>
        </w:rPr>
        <w:t xml:space="preserve">(данные изъяты) </w:t>
      </w:r>
      <w:r w:rsidR="00C66F19">
        <w:rPr>
          <w:sz w:val="28"/>
          <w:szCs w:val="28"/>
        </w:rPr>
        <w:t xml:space="preserve">», расположенных по адресу: </w:t>
      </w:r>
      <w:r w:rsidR="008E2221">
        <w:rPr>
          <w:sz w:val="28"/>
          <w:szCs w:val="28"/>
        </w:rPr>
        <w:t xml:space="preserve">(данные изъяты) </w:t>
      </w:r>
      <w:r w:rsidR="001664BD">
        <w:rPr>
          <w:sz w:val="28"/>
          <w:szCs w:val="28"/>
        </w:rPr>
        <w:t xml:space="preserve">года в период времени с </w:t>
      </w:r>
      <w:r w:rsidR="008E2221">
        <w:rPr>
          <w:sz w:val="28"/>
          <w:szCs w:val="28"/>
        </w:rPr>
        <w:t xml:space="preserve">(данные изъяты) </w:t>
      </w:r>
      <w:r w:rsidR="001664BD">
        <w:rPr>
          <w:sz w:val="28"/>
          <w:szCs w:val="28"/>
        </w:rPr>
        <w:t xml:space="preserve">до </w:t>
      </w:r>
      <w:r w:rsidR="008E2221">
        <w:rPr>
          <w:sz w:val="28"/>
          <w:szCs w:val="28"/>
        </w:rPr>
        <w:t xml:space="preserve">(данные изъяты) </w:t>
      </w:r>
      <w:r w:rsidR="001664BD">
        <w:rPr>
          <w:sz w:val="28"/>
          <w:szCs w:val="28"/>
        </w:rPr>
        <w:t>часов</w:t>
      </w:r>
      <w:r w:rsidR="00AE03B1">
        <w:rPr>
          <w:sz w:val="28"/>
          <w:szCs w:val="28"/>
        </w:rPr>
        <w:t xml:space="preserve"> </w:t>
      </w:r>
      <w:r w:rsidRPr="001664BD" w:rsidR="001664BD">
        <w:rPr>
          <w:sz w:val="28"/>
          <w:szCs w:val="28"/>
        </w:rPr>
        <w:t>ООО «</w:t>
      </w:r>
      <w:r w:rsidR="008E2221">
        <w:rPr>
          <w:sz w:val="28"/>
          <w:szCs w:val="28"/>
        </w:rPr>
        <w:t xml:space="preserve"> </w:t>
      </w:r>
      <w:r w:rsidRPr="001664BD" w:rsidR="001664BD">
        <w:rPr>
          <w:sz w:val="28"/>
          <w:szCs w:val="28"/>
        </w:rPr>
        <w:t>«</w:t>
      </w:r>
      <w:r w:rsidR="008E2221">
        <w:rPr>
          <w:sz w:val="28"/>
          <w:szCs w:val="28"/>
        </w:rPr>
        <w:t>(данные изъяты)</w:t>
      </w:r>
      <w:r w:rsidRPr="001664BD" w:rsidR="001664BD">
        <w:rPr>
          <w:sz w:val="28"/>
          <w:szCs w:val="28"/>
        </w:rPr>
        <w:t xml:space="preserve">» </w:t>
      </w:r>
      <w:r w:rsidR="001664BD">
        <w:rPr>
          <w:sz w:val="28"/>
          <w:szCs w:val="28"/>
        </w:rPr>
        <w:t xml:space="preserve">осуществило самостоятельно с использованием принадлежащего ему транспортного средства марки </w:t>
      </w:r>
      <w:r w:rsidR="008E2221">
        <w:rPr>
          <w:sz w:val="28"/>
          <w:szCs w:val="28"/>
        </w:rPr>
        <w:t xml:space="preserve">(данные изъяты) </w:t>
      </w:r>
      <w:r w:rsidR="001664BD">
        <w:rPr>
          <w:sz w:val="28"/>
          <w:szCs w:val="28"/>
        </w:rPr>
        <w:t xml:space="preserve">государственный номер </w:t>
      </w:r>
      <w:r w:rsidR="008E2221">
        <w:rPr>
          <w:sz w:val="28"/>
          <w:szCs w:val="28"/>
        </w:rPr>
        <w:t>(данные изъяты)</w:t>
      </w:r>
      <w:r w:rsidR="001664BD">
        <w:rPr>
          <w:sz w:val="28"/>
          <w:szCs w:val="28"/>
        </w:rPr>
        <w:t xml:space="preserve">. Согласно акту приема-передачи от </w:t>
      </w:r>
      <w:r w:rsidR="008E2221">
        <w:rPr>
          <w:sz w:val="28"/>
          <w:szCs w:val="28"/>
        </w:rPr>
        <w:t xml:space="preserve">(данные изъяты) </w:t>
      </w:r>
      <w:r w:rsidR="001664BD">
        <w:rPr>
          <w:sz w:val="28"/>
          <w:szCs w:val="28"/>
        </w:rPr>
        <w:t xml:space="preserve">года </w:t>
      </w:r>
      <w:r w:rsidRPr="001664BD" w:rsidR="001664BD">
        <w:rPr>
          <w:sz w:val="28"/>
          <w:szCs w:val="28"/>
        </w:rPr>
        <w:t>ООО «</w:t>
      </w:r>
      <w:r w:rsidR="008E2221">
        <w:rPr>
          <w:sz w:val="28"/>
          <w:szCs w:val="28"/>
        </w:rPr>
        <w:t>(данные изъяты)</w:t>
      </w:r>
      <w:r w:rsidRPr="001664BD" w:rsidR="001664BD">
        <w:rPr>
          <w:sz w:val="28"/>
          <w:szCs w:val="28"/>
        </w:rPr>
        <w:t xml:space="preserve">» </w:t>
      </w:r>
      <w:r w:rsidR="001664BD">
        <w:rPr>
          <w:sz w:val="28"/>
          <w:szCs w:val="28"/>
        </w:rPr>
        <w:t xml:space="preserve">осуществлена доставка </w:t>
      </w:r>
      <w:r w:rsidR="008E2221">
        <w:rPr>
          <w:sz w:val="28"/>
          <w:szCs w:val="28"/>
        </w:rPr>
        <w:t xml:space="preserve">(данные изъяты) </w:t>
      </w:r>
      <w:r w:rsidR="001664BD">
        <w:rPr>
          <w:sz w:val="28"/>
          <w:szCs w:val="28"/>
        </w:rPr>
        <w:t>кг упаковки полиэтиленовой, загрязненной пестицидами 3 класса опасности, то есть, согласно ст. 1 Федерального закона от 24.06.1998 №89 «Об отходах производства и потребления» (далее –Федеральный закон №89-ФЗ), осуществлено транспортирование отходов. При этом согласно данным реестра лицензий на обращение с отходами производства и потребления, размещенного на официальном сайте Южного межрегионального управления федеральной служ</w:t>
      </w:r>
      <w:r w:rsidR="00AE03B1">
        <w:rPr>
          <w:sz w:val="28"/>
          <w:szCs w:val="28"/>
        </w:rPr>
        <w:t>бы в сфере природопользования, а</w:t>
      </w:r>
      <w:r w:rsidR="001664BD">
        <w:rPr>
          <w:sz w:val="28"/>
          <w:szCs w:val="28"/>
        </w:rPr>
        <w:t xml:space="preserve"> также объяснений представителя юридического лица, лицензия на транспортирование отходов </w:t>
      </w:r>
      <w:r w:rsidR="001664BD">
        <w:rPr>
          <w:sz w:val="28"/>
          <w:szCs w:val="28"/>
          <w:lang w:val="en-US"/>
        </w:rPr>
        <w:t>I</w:t>
      </w:r>
      <w:r w:rsidRPr="001664BD" w:rsidR="001664BD">
        <w:rPr>
          <w:sz w:val="28"/>
          <w:szCs w:val="28"/>
        </w:rPr>
        <w:t>-</w:t>
      </w:r>
      <w:r w:rsidR="001664BD">
        <w:rPr>
          <w:sz w:val="28"/>
          <w:szCs w:val="28"/>
          <w:lang w:val="en-US"/>
        </w:rPr>
        <w:t>IV</w:t>
      </w:r>
      <w:r w:rsidR="001664BD">
        <w:rPr>
          <w:sz w:val="28"/>
          <w:szCs w:val="28"/>
        </w:rPr>
        <w:t xml:space="preserve"> классов опасности ООО «</w:t>
      </w:r>
      <w:r w:rsidR="008E2221">
        <w:rPr>
          <w:sz w:val="28"/>
          <w:szCs w:val="28"/>
        </w:rPr>
        <w:t xml:space="preserve">(данные изъяты) </w:t>
      </w:r>
      <w:r w:rsidR="001664BD">
        <w:rPr>
          <w:sz w:val="28"/>
          <w:szCs w:val="28"/>
        </w:rPr>
        <w:t xml:space="preserve"> не выдавалась. На основании Приказа №</w:t>
      </w:r>
      <w:r w:rsidR="008E2221">
        <w:rPr>
          <w:sz w:val="28"/>
          <w:szCs w:val="28"/>
        </w:rPr>
        <w:t xml:space="preserve">(данные изъяты) </w:t>
      </w:r>
      <w:r w:rsidR="001664BD">
        <w:rPr>
          <w:sz w:val="28"/>
          <w:szCs w:val="28"/>
        </w:rPr>
        <w:t xml:space="preserve">от </w:t>
      </w:r>
      <w:r w:rsidR="008E2221">
        <w:rPr>
          <w:sz w:val="28"/>
          <w:szCs w:val="28"/>
        </w:rPr>
        <w:t xml:space="preserve">(данные изъяты) </w:t>
      </w:r>
      <w:r w:rsidR="001664BD">
        <w:rPr>
          <w:sz w:val="28"/>
          <w:szCs w:val="28"/>
        </w:rPr>
        <w:t xml:space="preserve">«О назначении ответственного лица по обращению с отходами производства и потребления» директор  </w:t>
      </w:r>
      <w:r w:rsidRPr="001664BD" w:rsidR="001664BD">
        <w:rPr>
          <w:sz w:val="28"/>
          <w:szCs w:val="28"/>
        </w:rPr>
        <w:t>ООО «</w:t>
      </w:r>
      <w:r w:rsidR="008E2221">
        <w:rPr>
          <w:sz w:val="28"/>
          <w:szCs w:val="28"/>
        </w:rPr>
        <w:t>(данные изъяты)</w:t>
      </w:r>
      <w:r w:rsidRPr="001664BD" w:rsidR="001664BD">
        <w:rPr>
          <w:sz w:val="28"/>
          <w:szCs w:val="28"/>
        </w:rPr>
        <w:t xml:space="preserve">» </w:t>
      </w:r>
      <w:r w:rsidR="001664BD">
        <w:rPr>
          <w:sz w:val="28"/>
          <w:szCs w:val="28"/>
        </w:rPr>
        <w:t>Стоянова И.В. назначена ответственной по обращению с отходами производства и потребления.</w:t>
      </w:r>
      <w:r w:rsidR="00AE03B1">
        <w:rPr>
          <w:sz w:val="28"/>
          <w:szCs w:val="28"/>
        </w:rPr>
        <w:t xml:space="preserve"> </w:t>
      </w:r>
      <w:r w:rsidR="001574AF">
        <w:rPr>
          <w:sz w:val="28"/>
          <w:szCs w:val="28"/>
        </w:rPr>
        <w:t xml:space="preserve">Таким образом, в действиях </w:t>
      </w:r>
      <w:r w:rsidRPr="00F12C4E" w:rsidR="00F12C4E">
        <w:rPr>
          <w:color w:val="000000"/>
          <w:sz w:val="28"/>
          <w:szCs w:val="28"/>
          <w:shd w:val="clear" w:color="auto" w:fill="FFFFFF"/>
        </w:rPr>
        <w:t>должностн</w:t>
      </w:r>
      <w:r w:rsidR="001574AF">
        <w:rPr>
          <w:color w:val="000000"/>
          <w:sz w:val="28"/>
          <w:szCs w:val="28"/>
          <w:shd w:val="clear" w:color="auto" w:fill="FFFFFF"/>
        </w:rPr>
        <w:t>ого</w:t>
      </w:r>
      <w:r w:rsidRPr="00F12C4E" w:rsidR="00F12C4E">
        <w:rPr>
          <w:color w:val="000000"/>
          <w:sz w:val="28"/>
          <w:szCs w:val="28"/>
          <w:shd w:val="clear" w:color="auto" w:fill="FFFFFF"/>
        </w:rPr>
        <w:t xml:space="preserve"> лиц</w:t>
      </w:r>
      <w:r w:rsidR="001574AF">
        <w:rPr>
          <w:color w:val="000000"/>
          <w:sz w:val="28"/>
          <w:szCs w:val="28"/>
          <w:shd w:val="clear" w:color="auto" w:fill="FFFFFF"/>
        </w:rPr>
        <w:t xml:space="preserve">а </w:t>
      </w:r>
      <w:r w:rsidR="00C630F8">
        <w:rPr>
          <w:color w:val="000000"/>
          <w:sz w:val="28"/>
          <w:szCs w:val="28"/>
          <w:shd w:val="clear" w:color="auto" w:fill="FFFFFF"/>
        </w:rPr>
        <w:t xml:space="preserve">–директора </w:t>
      </w:r>
      <w:r w:rsidRPr="00C630F8" w:rsidR="00C630F8">
        <w:rPr>
          <w:color w:val="000000"/>
          <w:sz w:val="28"/>
          <w:szCs w:val="28"/>
          <w:shd w:val="clear" w:color="auto" w:fill="FFFFFF"/>
        </w:rPr>
        <w:t>ООО «</w:t>
      </w:r>
      <w:r w:rsidR="008E2221">
        <w:rPr>
          <w:sz w:val="28"/>
          <w:szCs w:val="28"/>
        </w:rPr>
        <w:t>(данные изъяты)</w:t>
      </w:r>
      <w:r w:rsidRPr="00C630F8" w:rsidR="00C630F8">
        <w:rPr>
          <w:color w:val="000000"/>
          <w:sz w:val="28"/>
          <w:szCs w:val="28"/>
          <w:shd w:val="clear" w:color="auto" w:fill="FFFFFF"/>
        </w:rPr>
        <w:t xml:space="preserve">» </w:t>
      </w:r>
      <w:r w:rsidR="00C630F8">
        <w:rPr>
          <w:color w:val="000000"/>
          <w:sz w:val="28"/>
          <w:szCs w:val="28"/>
          <w:shd w:val="clear" w:color="auto" w:fill="FFFFFF"/>
        </w:rPr>
        <w:t xml:space="preserve">Стояновой И.В. </w:t>
      </w:r>
      <w:r w:rsidR="00922CAC">
        <w:rPr>
          <w:color w:val="000000"/>
          <w:sz w:val="28"/>
          <w:szCs w:val="28"/>
          <w:shd w:val="clear" w:color="auto" w:fill="FFFFFF"/>
        </w:rPr>
        <w:t>усматриваются признаки административного правонарушения, предусмотренного</w:t>
      </w:r>
      <w:r w:rsidR="00AE03B1">
        <w:rPr>
          <w:color w:val="000000"/>
          <w:sz w:val="28"/>
          <w:szCs w:val="28"/>
          <w:shd w:val="clear" w:color="auto" w:fill="FFFFFF"/>
        </w:rPr>
        <w:t xml:space="preserve"> </w:t>
      </w:r>
      <w:r w:rsidR="003C10DF">
        <w:rPr>
          <w:sz w:val="28"/>
          <w:szCs w:val="28"/>
        </w:rPr>
        <w:t>ст</w:t>
      </w:r>
      <w:r w:rsidR="00922CAC">
        <w:rPr>
          <w:sz w:val="28"/>
          <w:szCs w:val="28"/>
        </w:rPr>
        <w:t>атьей</w:t>
      </w:r>
      <w:r w:rsidR="00AE03B1">
        <w:rPr>
          <w:sz w:val="28"/>
          <w:szCs w:val="28"/>
        </w:rPr>
        <w:t xml:space="preserve"> </w:t>
      </w:r>
      <w:r w:rsidR="00C630F8">
        <w:rPr>
          <w:sz w:val="28"/>
          <w:szCs w:val="28"/>
        </w:rPr>
        <w:t>ч. 2 ст. 14.1</w:t>
      </w:r>
      <w:r w:rsidR="003C10DF">
        <w:rPr>
          <w:sz w:val="28"/>
          <w:szCs w:val="28"/>
        </w:rPr>
        <w:t xml:space="preserve"> Кодекса Российской Федерации об административных правонарушениях (далее –КоАП РФ)</w:t>
      </w:r>
      <w:r w:rsidR="00F12C4E">
        <w:rPr>
          <w:sz w:val="28"/>
          <w:szCs w:val="28"/>
        </w:rPr>
        <w:t>.</w:t>
      </w:r>
    </w:p>
    <w:p w:rsidR="0039013C" w:rsidP="005D57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3010">
        <w:rPr>
          <w:sz w:val="28"/>
          <w:szCs w:val="28"/>
        </w:rPr>
        <w:t>В судебно</w:t>
      </w:r>
      <w:r w:rsidR="00922CAC">
        <w:rPr>
          <w:sz w:val="28"/>
          <w:szCs w:val="28"/>
        </w:rPr>
        <w:t>е</w:t>
      </w:r>
      <w:r w:rsidR="00AE03B1">
        <w:rPr>
          <w:sz w:val="28"/>
          <w:szCs w:val="28"/>
        </w:rPr>
        <w:t xml:space="preserve"> </w:t>
      </w:r>
      <w:r w:rsidRPr="005F3010">
        <w:rPr>
          <w:sz w:val="28"/>
          <w:szCs w:val="28"/>
        </w:rPr>
        <w:t>заседани</w:t>
      </w:r>
      <w:r w:rsidR="00922CAC">
        <w:rPr>
          <w:sz w:val="28"/>
          <w:szCs w:val="28"/>
        </w:rPr>
        <w:t>е</w:t>
      </w:r>
      <w:r w:rsidR="00AE03B1">
        <w:rPr>
          <w:sz w:val="28"/>
          <w:szCs w:val="28"/>
        </w:rPr>
        <w:t xml:space="preserve"> </w:t>
      </w:r>
      <w:r w:rsidR="00B056D6">
        <w:rPr>
          <w:sz w:val="28"/>
          <w:szCs w:val="28"/>
        </w:rPr>
        <w:t xml:space="preserve">должностное лицо, привлекаемое к административной ответственности, </w:t>
      </w:r>
      <w:r w:rsidR="00C630F8">
        <w:rPr>
          <w:sz w:val="28"/>
          <w:szCs w:val="28"/>
        </w:rPr>
        <w:t xml:space="preserve">директор </w:t>
      </w:r>
      <w:r w:rsidRPr="00C630F8" w:rsidR="00C630F8">
        <w:rPr>
          <w:sz w:val="28"/>
          <w:szCs w:val="28"/>
        </w:rPr>
        <w:t>ООО «</w:t>
      </w:r>
      <w:r w:rsidR="008E2221">
        <w:rPr>
          <w:sz w:val="28"/>
          <w:szCs w:val="28"/>
        </w:rPr>
        <w:t>(данные изъяты)</w:t>
      </w:r>
      <w:r w:rsidRPr="00C630F8" w:rsidR="00C630F8">
        <w:rPr>
          <w:sz w:val="28"/>
          <w:szCs w:val="28"/>
        </w:rPr>
        <w:t xml:space="preserve">» </w:t>
      </w:r>
      <w:r w:rsidR="00C630F8">
        <w:rPr>
          <w:sz w:val="28"/>
          <w:szCs w:val="28"/>
        </w:rPr>
        <w:t xml:space="preserve">Стоянова И.В. </w:t>
      </w:r>
      <w:r w:rsidR="00922CAC">
        <w:rPr>
          <w:sz w:val="28"/>
          <w:szCs w:val="28"/>
        </w:rPr>
        <w:t xml:space="preserve">не явилась, </w:t>
      </w:r>
      <w:r w:rsidR="00C630F8">
        <w:rPr>
          <w:sz w:val="28"/>
          <w:szCs w:val="28"/>
        </w:rPr>
        <w:t xml:space="preserve">От </w:t>
      </w:r>
      <w:r w:rsidR="00195F66">
        <w:rPr>
          <w:sz w:val="28"/>
          <w:szCs w:val="28"/>
        </w:rPr>
        <w:t>неё</w:t>
      </w:r>
      <w:r w:rsidR="00C630F8">
        <w:rPr>
          <w:sz w:val="28"/>
          <w:szCs w:val="28"/>
        </w:rPr>
        <w:t xml:space="preserve"> поступили пояснения по делу, согласно которым причиной нарушения правил транспортировки опасных отходов послужило то, что предприятие, принимающее отходы, ООО «</w:t>
      </w:r>
      <w:r w:rsidR="008E2221">
        <w:rPr>
          <w:sz w:val="28"/>
          <w:szCs w:val="28"/>
        </w:rPr>
        <w:t>(данные изъяты)</w:t>
      </w:r>
      <w:r w:rsidR="00C630F8">
        <w:rPr>
          <w:sz w:val="28"/>
          <w:szCs w:val="28"/>
        </w:rPr>
        <w:t xml:space="preserve">» на момент сдачи отходов не смогло обеспечить </w:t>
      </w:r>
      <w:r w:rsidRPr="00C630F8" w:rsidR="00C630F8">
        <w:rPr>
          <w:sz w:val="28"/>
          <w:szCs w:val="28"/>
        </w:rPr>
        <w:t>ООО «</w:t>
      </w:r>
      <w:r w:rsidR="008E2221">
        <w:rPr>
          <w:sz w:val="28"/>
          <w:szCs w:val="28"/>
        </w:rPr>
        <w:t>(данные изъяты)</w:t>
      </w:r>
      <w:r w:rsidRPr="00C630F8" w:rsidR="00C630F8">
        <w:rPr>
          <w:sz w:val="28"/>
          <w:szCs w:val="28"/>
        </w:rPr>
        <w:t>»</w:t>
      </w:r>
      <w:r w:rsidR="00C630F8">
        <w:rPr>
          <w:sz w:val="28"/>
          <w:szCs w:val="28"/>
        </w:rPr>
        <w:t xml:space="preserve"> собственным транспортным средством. В связи с этим транспортировка отходов до места нахождения производственных мощностей, а именно, </w:t>
      </w:r>
      <w:r w:rsidR="008E2221">
        <w:rPr>
          <w:sz w:val="28"/>
          <w:szCs w:val="28"/>
        </w:rPr>
        <w:t xml:space="preserve">(данные изъяты) </w:t>
      </w:r>
      <w:r w:rsidR="00C630F8">
        <w:rPr>
          <w:sz w:val="28"/>
          <w:szCs w:val="28"/>
        </w:rPr>
        <w:t xml:space="preserve">9, </w:t>
      </w:r>
      <w:r w:rsidR="00365042">
        <w:rPr>
          <w:sz w:val="28"/>
          <w:szCs w:val="28"/>
        </w:rPr>
        <w:t xml:space="preserve">осуществлена самостоятельно. </w:t>
      </w:r>
      <w:r w:rsidR="00195F66">
        <w:rPr>
          <w:sz w:val="28"/>
          <w:szCs w:val="28"/>
        </w:rPr>
        <w:t xml:space="preserve">В ходе проведения проверки Керченской межрайонной природоохранной прокуратурой в её действиях не усмотрено причинения вреда или возникновения угрозы причинения вреда здоровью людей, объектам животного и растительного мира, окружающей среде. В содеянном раскаивается, просит в соответствии со ст. 4.1.1 КоАП РФ заменить штраф </w:t>
      </w:r>
      <w:r w:rsidR="00195F66">
        <w:rPr>
          <w:sz w:val="28"/>
          <w:szCs w:val="28"/>
        </w:rPr>
        <w:t>предупреждением, так как правонарушение совершила впервые, является субъектом малого предпринимательства.</w:t>
      </w:r>
    </w:p>
    <w:p w:rsidR="00195F66" w:rsidP="00195F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директора ООО «</w:t>
      </w:r>
      <w:r w:rsidR="008E2221">
        <w:rPr>
          <w:sz w:val="28"/>
          <w:szCs w:val="28"/>
        </w:rPr>
        <w:t>(данные изъяты)</w:t>
      </w:r>
      <w:r>
        <w:rPr>
          <w:sz w:val="28"/>
          <w:szCs w:val="28"/>
        </w:rPr>
        <w:t>» Стояновой И.В. -</w:t>
      </w:r>
      <w:r w:rsidRPr="00195F66">
        <w:rPr>
          <w:sz w:val="28"/>
          <w:szCs w:val="28"/>
        </w:rPr>
        <w:t xml:space="preserve"> Иваненко Т.Н., действующая по доверенности №</w:t>
      </w:r>
      <w:r w:rsidR="008E2221">
        <w:rPr>
          <w:sz w:val="28"/>
          <w:szCs w:val="28"/>
        </w:rPr>
        <w:t xml:space="preserve">(данные изъяты) </w:t>
      </w:r>
      <w:r w:rsidRPr="00195F66">
        <w:rPr>
          <w:sz w:val="28"/>
          <w:szCs w:val="28"/>
        </w:rPr>
        <w:t xml:space="preserve"> от </w:t>
      </w:r>
      <w:r w:rsidR="008E2221">
        <w:rPr>
          <w:sz w:val="28"/>
          <w:szCs w:val="28"/>
        </w:rPr>
        <w:t xml:space="preserve">(данные изъяты) </w:t>
      </w:r>
      <w:r w:rsidRPr="00195F66">
        <w:rPr>
          <w:sz w:val="28"/>
          <w:szCs w:val="28"/>
        </w:rPr>
        <w:t>года</w:t>
      </w:r>
      <w:r>
        <w:rPr>
          <w:sz w:val="28"/>
          <w:szCs w:val="28"/>
        </w:rPr>
        <w:t xml:space="preserve">, в судебном заседании письменные пояснения привлекаемого должностного лица поддержала, </w:t>
      </w:r>
      <w:r w:rsidR="008C6DA6">
        <w:rPr>
          <w:sz w:val="28"/>
          <w:szCs w:val="28"/>
        </w:rPr>
        <w:t>вину признают полностью. П</w:t>
      </w:r>
      <w:r>
        <w:rPr>
          <w:sz w:val="28"/>
          <w:szCs w:val="28"/>
        </w:rPr>
        <w:t>росила заменить штраф предупреждением, так как действиями ООО «</w:t>
      </w:r>
      <w:r w:rsidR="008E2221">
        <w:rPr>
          <w:sz w:val="28"/>
          <w:szCs w:val="28"/>
        </w:rPr>
        <w:t>(данные изъяты)</w:t>
      </w:r>
      <w:r>
        <w:rPr>
          <w:sz w:val="28"/>
          <w:szCs w:val="28"/>
        </w:rPr>
        <w:t>» не причинен какой-либо вред или угроза причинения вреда жизни и здоровью людей, окружающей среде или животному миру. Если бы загрязненные отходы потребления не были вовремя вывезены силами предприятия, тогда подобная угроза могла бы возникнуть.</w:t>
      </w:r>
    </w:p>
    <w:p w:rsidR="00520229" w:rsidP="00067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Керченского межрайонного природоохранного прокурора Республики Крым Кочережко Д.А. в судебном заседании  </w:t>
      </w:r>
      <w:r w:rsidR="00922CAC">
        <w:rPr>
          <w:sz w:val="28"/>
          <w:szCs w:val="28"/>
        </w:rPr>
        <w:t xml:space="preserve">постановление поддержал и пояснил, что протокол был составлен по факту нарушения должностным лицом </w:t>
      </w:r>
      <w:r>
        <w:rPr>
          <w:sz w:val="28"/>
          <w:szCs w:val="28"/>
        </w:rPr>
        <w:t>директором ООО «</w:t>
      </w:r>
      <w:r w:rsidR="008E2221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Стояновой И.В. требований законодательства в сфере обращения с отходами производства и потребления. Пояснил, что </w:t>
      </w:r>
      <w:r w:rsidR="008C6DA6">
        <w:rPr>
          <w:sz w:val="28"/>
          <w:szCs w:val="28"/>
        </w:rPr>
        <w:t xml:space="preserve">согласно Федеральному закону «Об отходах производства и потребления» и Федеральному закону «О лицензировании»  деятельность по транспортировке отходов, отнесенных к </w:t>
      </w:r>
      <w:r w:rsidR="008C6DA6">
        <w:rPr>
          <w:sz w:val="28"/>
          <w:szCs w:val="28"/>
          <w:lang w:val="en-US"/>
        </w:rPr>
        <w:t>I</w:t>
      </w:r>
      <w:r w:rsidRPr="008C6DA6" w:rsidR="008C6DA6">
        <w:rPr>
          <w:sz w:val="28"/>
          <w:szCs w:val="28"/>
        </w:rPr>
        <w:t>-</w:t>
      </w:r>
      <w:r w:rsidR="008C6DA6">
        <w:rPr>
          <w:sz w:val="28"/>
          <w:szCs w:val="28"/>
          <w:lang w:val="en-US"/>
        </w:rPr>
        <w:t>IV</w:t>
      </w:r>
      <w:r w:rsidR="008C6DA6">
        <w:rPr>
          <w:sz w:val="28"/>
          <w:szCs w:val="28"/>
        </w:rPr>
        <w:t xml:space="preserve"> классам опасности подлежит лицензированию. В ходе проверки было установлено, что в ходе осуществления хозяйственной деятельности</w:t>
      </w:r>
      <w:r w:rsidRPr="008C6DA6" w:rsidR="008C6DA6">
        <w:rPr>
          <w:sz w:val="28"/>
          <w:szCs w:val="28"/>
        </w:rPr>
        <w:t xml:space="preserve"> </w:t>
      </w:r>
      <w:r w:rsidRPr="00520229" w:rsidR="008C6DA6">
        <w:rPr>
          <w:sz w:val="28"/>
          <w:szCs w:val="28"/>
        </w:rPr>
        <w:t>ООО «</w:t>
      </w:r>
      <w:r w:rsidR="008E2221">
        <w:rPr>
          <w:sz w:val="28"/>
          <w:szCs w:val="28"/>
        </w:rPr>
        <w:t>(данные изъяты)</w:t>
      </w:r>
      <w:r w:rsidRPr="00520229" w:rsidR="008C6DA6">
        <w:rPr>
          <w:sz w:val="28"/>
          <w:szCs w:val="28"/>
        </w:rPr>
        <w:t>»</w:t>
      </w:r>
      <w:r w:rsidR="008C6DA6">
        <w:rPr>
          <w:sz w:val="28"/>
          <w:szCs w:val="28"/>
        </w:rPr>
        <w:t xml:space="preserve"> образуются отходы в виде использованной тары от пестицидов и химикатов, данные отходы отнесены к 3 классу опасности. У субъекта хозяйствования на момент проверки</w:t>
      </w:r>
      <w:r w:rsidR="003D177A">
        <w:rPr>
          <w:sz w:val="28"/>
          <w:szCs w:val="28"/>
        </w:rPr>
        <w:t xml:space="preserve"> имелся паспорт отходов, там были учтены данные отходы, а также имелся договор со специализированной организацией, которая должна была приехать и вывезти загрязненные отходы. </w:t>
      </w:r>
      <w:r w:rsidR="008C6DA6">
        <w:rPr>
          <w:sz w:val="28"/>
          <w:szCs w:val="28"/>
        </w:rPr>
        <w:t xml:space="preserve"> </w:t>
      </w:r>
      <w:r w:rsidR="004522A1">
        <w:rPr>
          <w:sz w:val="28"/>
          <w:szCs w:val="28"/>
        </w:rPr>
        <w:t>Но в связи с тем, что это потребовало значительного промежутка времени, указанная организация работает в масштабах всего Крыма, субъект хозяйствования принял решение вывезти отходы самостоятельно своим транспортом, так как данные отходы могли оказать негативное влияние на окружающую среду. Отходы были вывезен</w:t>
      </w:r>
      <w:r w:rsidR="00D262BD">
        <w:rPr>
          <w:sz w:val="28"/>
          <w:szCs w:val="28"/>
        </w:rPr>
        <w:t>ы, о чем имеется соответствующий акт приема -передачи отходов. В ходе проверки были отобраны объяснения, подтверждено, что отходы вывезены самостоятельно до места утилизации.</w:t>
      </w:r>
      <w:r w:rsidR="004522A1">
        <w:rPr>
          <w:sz w:val="28"/>
          <w:szCs w:val="28"/>
        </w:rPr>
        <w:t xml:space="preserve"> </w:t>
      </w:r>
      <w:r w:rsidR="00D262BD">
        <w:rPr>
          <w:sz w:val="28"/>
          <w:szCs w:val="28"/>
        </w:rPr>
        <w:t>Д</w:t>
      </w:r>
      <w:r>
        <w:rPr>
          <w:sz w:val="28"/>
          <w:szCs w:val="28"/>
        </w:rPr>
        <w:t xml:space="preserve">ействиями </w:t>
      </w:r>
      <w:r w:rsidRPr="00520229">
        <w:rPr>
          <w:sz w:val="28"/>
          <w:szCs w:val="28"/>
        </w:rPr>
        <w:t>ООО «</w:t>
      </w:r>
      <w:r w:rsidR="008E2221">
        <w:rPr>
          <w:sz w:val="28"/>
          <w:szCs w:val="28"/>
        </w:rPr>
        <w:t>(данные изъяты)</w:t>
      </w:r>
      <w:r w:rsidRPr="00520229">
        <w:rPr>
          <w:sz w:val="28"/>
          <w:szCs w:val="28"/>
        </w:rPr>
        <w:t>»</w:t>
      </w:r>
      <w:r>
        <w:rPr>
          <w:sz w:val="28"/>
          <w:szCs w:val="28"/>
        </w:rPr>
        <w:t xml:space="preserve"> не был причинен вред жизни и здоровью граждан</w:t>
      </w:r>
      <w:r w:rsidR="00D262BD">
        <w:rPr>
          <w:sz w:val="28"/>
          <w:szCs w:val="28"/>
        </w:rPr>
        <w:t>, не создавалось угрозы ж</w:t>
      </w:r>
      <w:r>
        <w:rPr>
          <w:sz w:val="28"/>
          <w:szCs w:val="28"/>
        </w:rPr>
        <w:t>ивотно</w:t>
      </w:r>
      <w:r w:rsidR="00D262BD">
        <w:rPr>
          <w:sz w:val="28"/>
          <w:szCs w:val="28"/>
        </w:rPr>
        <w:t>му</w:t>
      </w:r>
      <w:r>
        <w:rPr>
          <w:sz w:val="28"/>
          <w:szCs w:val="28"/>
        </w:rPr>
        <w:t xml:space="preserve"> и растительно</w:t>
      </w:r>
      <w:r w:rsidR="00D262BD">
        <w:rPr>
          <w:sz w:val="28"/>
          <w:szCs w:val="28"/>
        </w:rPr>
        <w:t>му</w:t>
      </w:r>
      <w:r>
        <w:rPr>
          <w:sz w:val="28"/>
          <w:szCs w:val="28"/>
        </w:rPr>
        <w:t xml:space="preserve"> мир</w:t>
      </w:r>
      <w:r w:rsidR="00D262BD">
        <w:rPr>
          <w:sz w:val="28"/>
          <w:szCs w:val="28"/>
        </w:rPr>
        <w:t>у</w:t>
      </w:r>
      <w:r>
        <w:rPr>
          <w:sz w:val="28"/>
          <w:szCs w:val="28"/>
        </w:rPr>
        <w:t xml:space="preserve">, окружающей среде. </w:t>
      </w:r>
      <w:r w:rsidR="00D262BD">
        <w:rPr>
          <w:sz w:val="28"/>
          <w:szCs w:val="28"/>
        </w:rPr>
        <w:t xml:space="preserve">Общество является субъектом малого и среднего предпринимательства, внесено в соответствующий реестр. В ходе опроса должностное лицо Стоянова И.В. свою вину полностью признала и раскаялась. </w:t>
      </w:r>
      <w:r>
        <w:rPr>
          <w:sz w:val="28"/>
          <w:szCs w:val="28"/>
        </w:rPr>
        <w:t>Полагал, что имеются все условия для примен</w:t>
      </w:r>
      <w:r w:rsidR="00D262BD">
        <w:rPr>
          <w:sz w:val="28"/>
          <w:szCs w:val="28"/>
        </w:rPr>
        <w:t>ения</w:t>
      </w:r>
      <w:r>
        <w:rPr>
          <w:sz w:val="28"/>
          <w:szCs w:val="28"/>
        </w:rPr>
        <w:t xml:space="preserve"> ст. 4.1.1 КоАП РФ и замен</w:t>
      </w:r>
      <w:r w:rsidR="00D262BD">
        <w:rPr>
          <w:sz w:val="28"/>
          <w:szCs w:val="28"/>
        </w:rPr>
        <w:t>ы</w:t>
      </w:r>
      <w:r>
        <w:rPr>
          <w:sz w:val="28"/>
          <w:szCs w:val="28"/>
        </w:rPr>
        <w:t xml:space="preserve"> должностному лицу директору ООО «</w:t>
      </w:r>
      <w:r w:rsidR="008E22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E2221">
        <w:rPr>
          <w:sz w:val="28"/>
          <w:szCs w:val="28"/>
        </w:rPr>
        <w:t>(данные изъяты)</w:t>
      </w:r>
      <w:r>
        <w:rPr>
          <w:sz w:val="28"/>
          <w:szCs w:val="28"/>
        </w:rPr>
        <w:t>» Стояновой И.В. административн</w:t>
      </w:r>
      <w:r w:rsidR="00D262BD">
        <w:rPr>
          <w:sz w:val="28"/>
          <w:szCs w:val="28"/>
        </w:rPr>
        <w:t xml:space="preserve">ого </w:t>
      </w:r>
      <w:r>
        <w:rPr>
          <w:sz w:val="28"/>
          <w:szCs w:val="28"/>
        </w:rPr>
        <w:t>штраф</w:t>
      </w:r>
      <w:r w:rsidR="00D262BD">
        <w:rPr>
          <w:sz w:val="28"/>
          <w:szCs w:val="28"/>
        </w:rPr>
        <w:t>а</w:t>
      </w:r>
      <w:r>
        <w:rPr>
          <w:sz w:val="28"/>
          <w:szCs w:val="28"/>
        </w:rPr>
        <w:t xml:space="preserve"> на предупреждение</w:t>
      </w:r>
      <w:r w:rsidR="00D262BD">
        <w:rPr>
          <w:sz w:val="28"/>
          <w:szCs w:val="28"/>
        </w:rPr>
        <w:t>, что не противоречит законодательству</w:t>
      </w:r>
      <w:r>
        <w:rPr>
          <w:sz w:val="28"/>
          <w:szCs w:val="28"/>
        </w:rPr>
        <w:t>.</w:t>
      </w:r>
    </w:p>
    <w:p w:rsidR="000672B9" w:rsidP="00067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520229">
        <w:rPr>
          <w:sz w:val="28"/>
          <w:szCs w:val="28"/>
        </w:rPr>
        <w:t>представителя привлекаемого должностного лица Стояновой И.В. –Иваненко Т.Н., с</w:t>
      </w:r>
      <w:r w:rsidRPr="00520229" w:rsidR="00520229">
        <w:rPr>
          <w:sz w:val="28"/>
          <w:szCs w:val="28"/>
        </w:rPr>
        <w:t>тарш</w:t>
      </w:r>
      <w:r w:rsidR="00520229">
        <w:rPr>
          <w:sz w:val="28"/>
          <w:szCs w:val="28"/>
        </w:rPr>
        <w:t>его</w:t>
      </w:r>
      <w:r w:rsidRPr="00520229" w:rsidR="00520229">
        <w:rPr>
          <w:sz w:val="28"/>
          <w:szCs w:val="28"/>
        </w:rPr>
        <w:t xml:space="preserve"> помощник</w:t>
      </w:r>
      <w:r w:rsidR="00520229">
        <w:rPr>
          <w:sz w:val="28"/>
          <w:szCs w:val="28"/>
        </w:rPr>
        <w:t>а</w:t>
      </w:r>
      <w:r w:rsidRPr="00520229" w:rsidR="00520229">
        <w:rPr>
          <w:sz w:val="28"/>
          <w:szCs w:val="28"/>
        </w:rPr>
        <w:t xml:space="preserve"> Керченского </w:t>
      </w:r>
      <w:r w:rsidRPr="00520229" w:rsidR="00520229">
        <w:rPr>
          <w:sz w:val="28"/>
          <w:szCs w:val="28"/>
        </w:rPr>
        <w:t>межрайонного природоохранного прокурора Республики Крым Кочережко Д.А.</w:t>
      </w:r>
      <w:r w:rsidR="00D91356">
        <w:rPr>
          <w:sz w:val="28"/>
          <w:szCs w:val="28"/>
        </w:rPr>
        <w:t xml:space="preserve">, </w:t>
      </w:r>
      <w:r w:rsidR="00041E73">
        <w:rPr>
          <w:sz w:val="28"/>
          <w:szCs w:val="28"/>
        </w:rPr>
        <w:t xml:space="preserve">изучив и исследовав материалы дела, </w:t>
      </w:r>
      <w:r w:rsidR="00CE7541">
        <w:rPr>
          <w:sz w:val="28"/>
          <w:szCs w:val="28"/>
        </w:rPr>
        <w:t>прихожу к следующему.</w:t>
      </w:r>
    </w:p>
    <w:p w:rsidR="003C10DF" w:rsidP="003C10D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Частью 2 статьи 14.1 КоАП РФ предусмотрена административная ответственность за о</w:t>
      </w:r>
      <w:r w:rsidRPr="00520229">
        <w:rPr>
          <w:sz w:val="28"/>
          <w:szCs w:val="28"/>
        </w:rPr>
        <w:t>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>
        <w:rPr>
          <w:sz w:val="28"/>
          <w:szCs w:val="28"/>
        </w:rPr>
        <w:t>.</w:t>
      </w:r>
    </w:p>
    <w:p w:rsidR="00ED56C9" w:rsidRPr="00ED56C9" w:rsidP="00ED56C9">
      <w:pPr>
        <w:ind w:firstLine="708"/>
        <w:contextualSpacing/>
        <w:jc w:val="both"/>
        <w:rPr>
          <w:sz w:val="28"/>
          <w:szCs w:val="28"/>
        </w:rPr>
      </w:pPr>
      <w:r w:rsidRPr="00ED56C9">
        <w:rPr>
          <w:sz w:val="28"/>
          <w:szCs w:val="28"/>
        </w:rPr>
        <w:t>Объектами правонарушения являются общественные отношения в области предпринимательской деятельности.</w:t>
      </w:r>
    </w:p>
    <w:p w:rsidR="00ED56C9" w:rsidP="00ED56C9">
      <w:pPr>
        <w:ind w:firstLine="708"/>
        <w:contextualSpacing/>
        <w:jc w:val="both"/>
        <w:rPr>
          <w:sz w:val="28"/>
          <w:szCs w:val="28"/>
        </w:rPr>
      </w:pPr>
      <w:r w:rsidRPr="00ED56C9">
        <w:rPr>
          <w:sz w:val="28"/>
          <w:szCs w:val="28"/>
        </w:rPr>
        <w:t xml:space="preserve">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</w:t>
      </w:r>
    </w:p>
    <w:p w:rsidR="00ED56C9" w:rsidRPr="00ED56C9" w:rsidP="00ED56C9">
      <w:pPr>
        <w:ind w:firstLine="708"/>
        <w:contextualSpacing/>
        <w:jc w:val="both"/>
        <w:rPr>
          <w:sz w:val="28"/>
          <w:szCs w:val="28"/>
        </w:rPr>
      </w:pPr>
      <w:r w:rsidRPr="00ED56C9">
        <w:rPr>
          <w:sz w:val="28"/>
          <w:szCs w:val="28"/>
        </w:rPr>
        <w:t>В то же время гражданское законодательство определяет, что для занятия отдельными видами предпринимательской деятельности, помимо государственной регистрации, необходимо получить специальное разрешение (лицензию). Основные положения о лицензировании содержатся в Федеральном законе от 04.05.2011 N 99-ФЗ "О лицензировании отдельных видов деятельности". Кроме этого, в отдельных законах определены виды деятельности, подлежащие лицензированию. Перечень органов исполнительной власти, полномочных осуществлять лицензирование того или иного вида деятельности, определяется Правительством РФ, которое утверждает положения о лицензировании конкретных видов деятельности.</w:t>
      </w:r>
    </w:p>
    <w:p w:rsidR="00ED56C9" w:rsidRPr="00ED56C9" w:rsidP="00ED56C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D56C9">
        <w:rPr>
          <w:sz w:val="28"/>
          <w:szCs w:val="28"/>
        </w:rPr>
        <w:t>существлени</w:t>
      </w:r>
      <w:r>
        <w:rPr>
          <w:sz w:val="28"/>
          <w:szCs w:val="28"/>
        </w:rPr>
        <w:t>е</w:t>
      </w:r>
      <w:r w:rsidRPr="00ED56C9">
        <w:rPr>
          <w:sz w:val="28"/>
          <w:szCs w:val="28"/>
        </w:rPr>
        <w:t xml:space="preserve"> предпринимательской деятельности без специального разрешения (лицензии), если такое разрешение (такая лицензия) обязательно (обязательна</w:t>
      </w:r>
      <w:r>
        <w:rPr>
          <w:sz w:val="28"/>
          <w:szCs w:val="28"/>
        </w:rPr>
        <w:t>) составляет объективную сторону правонарушения, предусмотренного ч. 2 ст. 14.1 КоАП РФ.</w:t>
      </w:r>
    </w:p>
    <w:p w:rsidR="00610AC5" w:rsidP="00E4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CC6B11">
        <w:rPr>
          <w:sz w:val="28"/>
          <w:szCs w:val="28"/>
        </w:rPr>
        <w:t xml:space="preserve">установлено в судебном заседании и </w:t>
      </w:r>
      <w:r>
        <w:rPr>
          <w:sz w:val="28"/>
          <w:szCs w:val="28"/>
        </w:rPr>
        <w:t xml:space="preserve">следует из материалов дела, </w:t>
      </w:r>
      <w:r w:rsidR="00CC6B11">
        <w:rPr>
          <w:sz w:val="28"/>
          <w:szCs w:val="28"/>
        </w:rPr>
        <w:t xml:space="preserve">в </w:t>
      </w:r>
      <w:r w:rsidR="008E2221">
        <w:rPr>
          <w:sz w:val="28"/>
          <w:szCs w:val="28"/>
        </w:rPr>
        <w:t xml:space="preserve">(данные изъяты) </w:t>
      </w:r>
      <w:r w:rsidR="00CC6B11">
        <w:rPr>
          <w:sz w:val="28"/>
          <w:szCs w:val="28"/>
        </w:rPr>
        <w:t xml:space="preserve">года </w:t>
      </w:r>
      <w:r w:rsidRPr="00CC6B11" w:rsidR="00CC6B11">
        <w:rPr>
          <w:sz w:val="28"/>
          <w:szCs w:val="28"/>
        </w:rPr>
        <w:t xml:space="preserve">Керченской межрайонной природоохранной прокуратурой Республики Крым </w:t>
      </w:r>
      <w:r w:rsidR="00CC6B11">
        <w:rPr>
          <w:sz w:val="28"/>
          <w:szCs w:val="28"/>
        </w:rPr>
        <w:t xml:space="preserve">была </w:t>
      </w:r>
      <w:r w:rsidRPr="00CC6B11" w:rsidR="00CC6B11">
        <w:rPr>
          <w:sz w:val="28"/>
          <w:szCs w:val="28"/>
        </w:rPr>
        <w:t xml:space="preserve">проведена проверка исполнения  Обществом с ограниченной ответственностью </w:t>
      </w:r>
      <w:r w:rsidR="00CC6B11">
        <w:rPr>
          <w:sz w:val="28"/>
          <w:szCs w:val="28"/>
        </w:rPr>
        <w:t>ООО «</w:t>
      </w:r>
      <w:r w:rsidR="008E2221">
        <w:rPr>
          <w:sz w:val="28"/>
          <w:szCs w:val="28"/>
        </w:rPr>
        <w:t>(данные изъяты)</w:t>
      </w:r>
      <w:r w:rsidR="00CC6B11">
        <w:rPr>
          <w:sz w:val="28"/>
          <w:szCs w:val="28"/>
        </w:rPr>
        <w:t>»</w:t>
      </w:r>
      <w:r w:rsidRPr="00CC6B11" w:rsidR="00CC6B11">
        <w:rPr>
          <w:sz w:val="28"/>
          <w:szCs w:val="28"/>
        </w:rPr>
        <w:t xml:space="preserve"> требований законодательства в сфере обращения с отходами производства и потребления, в ходе которой выявлены нарушения требований указанного федерального законодательства. Проверкой установлено, что согласно товарных накладных и актов о приеме-передачи товарно-материальных ценностей в </w:t>
      </w:r>
      <w:r w:rsidR="008E2221">
        <w:rPr>
          <w:sz w:val="28"/>
          <w:szCs w:val="28"/>
        </w:rPr>
        <w:t xml:space="preserve">(данные изъяты) </w:t>
      </w:r>
      <w:r w:rsidRPr="00CC6B11" w:rsidR="00CC6B11">
        <w:rPr>
          <w:sz w:val="28"/>
          <w:szCs w:val="28"/>
        </w:rPr>
        <w:t xml:space="preserve"> году ООО «</w:t>
      </w:r>
      <w:r w:rsidR="008E2221">
        <w:rPr>
          <w:sz w:val="28"/>
          <w:szCs w:val="28"/>
        </w:rPr>
        <w:t>(данные изъяты)</w:t>
      </w:r>
      <w:r w:rsidRPr="00CC6B11" w:rsidR="00CC6B11">
        <w:rPr>
          <w:sz w:val="28"/>
          <w:szCs w:val="28"/>
        </w:rPr>
        <w:t xml:space="preserve">» приобрело средства защиты растений, семян имикроудобрения. Согласно Журналу применения пестицидов вышеуказанные агрохимикаты и пестициды в период времени с </w:t>
      </w:r>
      <w:r w:rsidR="008E2221">
        <w:rPr>
          <w:sz w:val="28"/>
          <w:szCs w:val="28"/>
        </w:rPr>
        <w:t xml:space="preserve">(данные изъяты) </w:t>
      </w:r>
      <w:r w:rsidRPr="00CC6B11" w:rsidR="00CC6B11">
        <w:rPr>
          <w:sz w:val="28"/>
          <w:szCs w:val="28"/>
        </w:rPr>
        <w:t xml:space="preserve">по </w:t>
      </w:r>
      <w:r w:rsidR="008E2221">
        <w:rPr>
          <w:sz w:val="28"/>
          <w:szCs w:val="28"/>
        </w:rPr>
        <w:t xml:space="preserve">(данные изъяты) </w:t>
      </w:r>
      <w:r w:rsidRPr="00CC6B11" w:rsidR="00CC6B11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были </w:t>
      </w:r>
      <w:r w:rsidRPr="00CC6B11" w:rsidR="00CC6B11">
        <w:rPr>
          <w:sz w:val="28"/>
          <w:szCs w:val="28"/>
        </w:rPr>
        <w:t>использованы в полном объеме. Вследствие использования указанных средств защиты образованы отходы упаковки полиэтиленовой, загрязненной</w:t>
      </w:r>
      <w:r>
        <w:rPr>
          <w:sz w:val="28"/>
          <w:szCs w:val="28"/>
        </w:rPr>
        <w:t xml:space="preserve"> пестицидами, в количестве </w:t>
      </w:r>
      <w:r w:rsidR="008E22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кг. </w:t>
      </w:r>
      <w:r w:rsidRPr="00CC6B11" w:rsidR="00CC6B11">
        <w:rPr>
          <w:sz w:val="28"/>
          <w:szCs w:val="28"/>
        </w:rPr>
        <w:t>На вышеуказанные отходы ООО «</w:t>
      </w:r>
      <w:r w:rsidR="008E2221">
        <w:rPr>
          <w:sz w:val="28"/>
          <w:szCs w:val="28"/>
        </w:rPr>
        <w:t xml:space="preserve">(данные изъяты)  </w:t>
      </w:r>
      <w:r w:rsidRPr="00CC6B11" w:rsidR="00CC6B11">
        <w:rPr>
          <w:sz w:val="28"/>
          <w:szCs w:val="28"/>
        </w:rPr>
        <w:t xml:space="preserve">» </w:t>
      </w:r>
      <w:r w:rsidR="008E2221">
        <w:rPr>
          <w:sz w:val="28"/>
          <w:szCs w:val="28"/>
        </w:rPr>
        <w:t xml:space="preserve">(данные изъяты) </w:t>
      </w:r>
      <w:r w:rsidRPr="00CC6B11" w:rsidR="00CC6B11">
        <w:rPr>
          <w:sz w:val="28"/>
          <w:szCs w:val="28"/>
        </w:rPr>
        <w:t xml:space="preserve">года разработан и утвержден паспорт отходов, согласно которому отходы отнесены к отходам </w:t>
      </w:r>
      <w:r w:rsidRPr="00CC6B11" w:rsidR="00CC6B11">
        <w:rPr>
          <w:sz w:val="28"/>
          <w:szCs w:val="28"/>
        </w:rPr>
        <w:t>производства и потребления 3 класса опасности. С целью утилизации и обезвреживания вышеуказанных отходов ООО «</w:t>
      </w:r>
      <w:r w:rsidR="008E2221">
        <w:rPr>
          <w:sz w:val="28"/>
          <w:szCs w:val="28"/>
        </w:rPr>
        <w:t>(данные изъяты)</w:t>
      </w:r>
      <w:r w:rsidRPr="00CC6B11" w:rsidR="00CC6B11">
        <w:rPr>
          <w:sz w:val="28"/>
          <w:szCs w:val="28"/>
        </w:rPr>
        <w:t xml:space="preserve">» </w:t>
      </w:r>
      <w:r w:rsidR="008E2221">
        <w:rPr>
          <w:sz w:val="28"/>
          <w:szCs w:val="28"/>
        </w:rPr>
        <w:t xml:space="preserve">(данные изъяты) </w:t>
      </w:r>
      <w:r w:rsidRPr="00CC6B11" w:rsidR="00CC6B11">
        <w:rPr>
          <w:sz w:val="28"/>
          <w:szCs w:val="28"/>
        </w:rPr>
        <w:t>года с ООО «</w:t>
      </w:r>
      <w:r w:rsidR="008E2221">
        <w:rPr>
          <w:sz w:val="28"/>
          <w:szCs w:val="28"/>
        </w:rPr>
        <w:t>(данные изъяты)</w:t>
      </w:r>
      <w:r w:rsidRPr="00CC6B11" w:rsidR="00CC6B11">
        <w:rPr>
          <w:sz w:val="28"/>
          <w:szCs w:val="28"/>
        </w:rPr>
        <w:t>» заключен контракт на оказание услуг по сбору, транспортированию, обработке, утилизации, обезвреживанию отходов. В ходе проверки было установлено, что транспортирование вышеуказанных отходов до места расположения производственных мощностей ООО «</w:t>
      </w:r>
      <w:r w:rsidR="008E2221">
        <w:rPr>
          <w:sz w:val="28"/>
          <w:szCs w:val="28"/>
        </w:rPr>
        <w:t>(данные изъяты)</w:t>
      </w:r>
      <w:r w:rsidRPr="00CC6B11" w:rsidR="00CC6B11">
        <w:rPr>
          <w:sz w:val="28"/>
          <w:szCs w:val="28"/>
        </w:rPr>
        <w:t xml:space="preserve">», расположенных по адресу: республика Крым, </w:t>
      </w:r>
      <w:r w:rsidR="008E2221">
        <w:rPr>
          <w:sz w:val="28"/>
          <w:szCs w:val="28"/>
        </w:rPr>
        <w:t xml:space="preserve">(данные изъяты)  </w:t>
      </w:r>
      <w:r w:rsidRPr="00CC6B11" w:rsidR="00CC6B11">
        <w:rPr>
          <w:sz w:val="28"/>
          <w:szCs w:val="28"/>
        </w:rPr>
        <w:t xml:space="preserve">2020 года в период времени с </w:t>
      </w:r>
      <w:r w:rsidR="008E2221">
        <w:rPr>
          <w:sz w:val="28"/>
          <w:szCs w:val="28"/>
        </w:rPr>
        <w:t xml:space="preserve">(данные изъяты) </w:t>
      </w:r>
      <w:r w:rsidRPr="00CC6B11" w:rsidR="00CC6B11">
        <w:rPr>
          <w:sz w:val="28"/>
          <w:szCs w:val="28"/>
        </w:rPr>
        <w:t xml:space="preserve">до </w:t>
      </w:r>
      <w:r w:rsidR="008E2221">
        <w:rPr>
          <w:sz w:val="28"/>
          <w:szCs w:val="28"/>
        </w:rPr>
        <w:t xml:space="preserve">(данные изъяты) </w:t>
      </w:r>
      <w:r w:rsidRPr="00CC6B11" w:rsidR="00CC6B11">
        <w:rPr>
          <w:sz w:val="28"/>
          <w:szCs w:val="28"/>
        </w:rPr>
        <w:t>часов ООО «</w:t>
      </w:r>
      <w:r w:rsidR="008E2221">
        <w:rPr>
          <w:sz w:val="28"/>
          <w:szCs w:val="28"/>
        </w:rPr>
        <w:t>(данные изъяты)</w:t>
      </w:r>
      <w:r w:rsidRPr="00CC6B11" w:rsidR="00CC6B11">
        <w:rPr>
          <w:sz w:val="28"/>
          <w:szCs w:val="28"/>
        </w:rPr>
        <w:t xml:space="preserve">» осуществило самостоятельно с использованием принадлежащего ему транспортного средства марки </w:t>
      </w:r>
      <w:r w:rsidR="008E2221">
        <w:rPr>
          <w:sz w:val="28"/>
          <w:szCs w:val="28"/>
        </w:rPr>
        <w:t xml:space="preserve">(данные изъяты) </w:t>
      </w:r>
      <w:r w:rsidRPr="00CC6B11" w:rsidR="00CC6B11">
        <w:rPr>
          <w:sz w:val="28"/>
          <w:szCs w:val="28"/>
        </w:rPr>
        <w:t xml:space="preserve"> государственный номер </w:t>
      </w:r>
      <w:r w:rsidR="008E2221">
        <w:rPr>
          <w:sz w:val="28"/>
          <w:szCs w:val="28"/>
        </w:rPr>
        <w:t>(данные изъяты)</w:t>
      </w:r>
      <w:r w:rsidRPr="00CC6B11" w:rsidR="00CC6B11">
        <w:rPr>
          <w:sz w:val="28"/>
          <w:szCs w:val="28"/>
        </w:rPr>
        <w:t xml:space="preserve">. Согласно акту приема-передачи от </w:t>
      </w:r>
      <w:r w:rsidR="008E2221">
        <w:rPr>
          <w:sz w:val="28"/>
          <w:szCs w:val="28"/>
        </w:rPr>
        <w:t xml:space="preserve">(данные изъяты) </w:t>
      </w:r>
      <w:r w:rsidRPr="00CC6B11" w:rsidR="00CC6B11">
        <w:rPr>
          <w:sz w:val="28"/>
          <w:szCs w:val="28"/>
        </w:rPr>
        <w:t>года ООО «</w:t>
      </w:r>
      <w:r w:rsidR="008E2221">
        <w:rPr>
          <w:sz w:val="28"/>
          <w:szCs w:val="28"/>
        </w:rPr>
        <w:t>(данные изъяты)</w:t>
      </w:r>
      <w:r w:rsidRPr="00CC6B11" w:rsidR="00CC6B11">
        <w:rPr>
          <w:sz w:val="28"/>
          <w:szCs w:val="28"/>
        </w:rPr>
        <w:t xml:space="preserve">» осуществлена доставка </w:t>
      </w:r>
      <w:r w:rsidR="008E2221">
        <w:rPr>
          <w:sz w:val="28"/>
          <w:szCs w:val="28"/>
        </w:rPr>
        <w:t xml:space="preserve"> (данные изъяты) </w:t>
      </w:r>
      <w:r w:rsidRPr="00CC6B11" w:rsidR="00CC6B11">
        <w:rPr>
          <w:sz w:val="28"/>
          <w:szCs w:val="28"/>
        </w:rPr>
        <w:t xml:space="preserve"> кг упаковки полиэтиленовой, загрязненной пестицидами 3 класса опасности, то есть, согласно ст. 1 Федерального закона от 24.06.1998 №89 «Об отход</w:t>
      </w:r>
      <w:r>
        <w:rPr>
          <w:sz w:val="28"/>
          <w:szCs w:val="28"/>
        </w:rPr>
        <w:t xml:space="preserve">ах производства и потребления», </w:t>
      </w:r>
      <w:r w:rsidRPr="00CC6B11" w:rsidR="00CC6B11">
        <w:rPr>
          <w:sz w:val="28"/>
          <w:szCs w:val="28"/>
        </w:rPr>
        <w:t>осуществлено транспортирование отходов. При этом согласно данным реестра лицензий на обращение с отходами производства и потребления, размещенного на официальном сайте Южного межрегионального управления федеральной служ</w:t>
      </w:r>
      <w:r w:rsidR="000E2A20">
        <w:rPr>
          <w:sz w:val="28"/>
          <w:szCs w:val="28"/>
        </w:rPr>
        <w:t>бы в сфере природопользования, а</w:t>
      </w:r>
      <w:r w:rsidRPr="00CC6B11" w:rsidR="00CC6B11">
        <w:rPr>
          <w:sz w:val="28"/>
          <w:szCs w:val="28"/>
        </w:rPr>
        <w:t xml:space="preserve"> также объяснений представителя юридического лица, лицензия на транспортирование отходов I-IV классов опасности ООО «</w:t>
      </w:r>
      <w:r w:rsidR="008E2221">
        <w:rPr>
          <w:sz w:val="28"/>
          <w:szCs w:val="28"/>
        </w:rPr>
        <w:t>(данные изъяты)</w:t>
      </w:r>
      <w:r w:rsidRPr="00CC6B11" w:rsidR="00CC6B11">
        <w:rPr>
          <w:sz w:val="28"/>
          <w:szCs w:val="28"/>
        </w:rPr>
        <w:t xml:space="preserve">» не выдавалась. </w:t>
      </w:r>
    </w:p>
    <w:p w:rsidR="00F26727" w:rsidRPr="00DD3CF6" w:rsidP="00E40A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подтверждаются исследованными доказательствами: постановление о возбуждении дела об административном правонарушении от </w:t>
      </w:r>
      <w:r w:rsidR="008E2221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D262BD">
        <w:rPr>
          <w:sz w:val="28"/>
          <w:szCs w:val="28"/>
        </w:rPr>
        <w:t xml:space="preserve"> </w:t>
      </w:r>
      <w:r>
        <w:rPr>
          <w:sz w:val="28"/>
          <w:szCs w:val="28"/>
        </w:rPr>
        <w:t>(л.д. 1-</w:t>
      </w:r>
      <w:r w:rsidR="00610AC5">
        <w:rPr>
          <w:sz w:val="28"/>
          <w:szCs w:val="28"/>
        </w:rPr>
        <w:t>5</w:t>
      </w:r>
      <w:r>
        <w:rPr>
          <w:sz w:val="28"/>
          <w:szCs w:val="28"/>
        </w:rPr>
        <w:t xml:space="preserve">); копией </w:t>
      </w:r>
      <w:r w:rsidR="00610AC5">
        <w:rPr>
          <w:sz w:val="28"/>
          <w:szCs w:val="28"/>
        </w:rPr>
        <w:t>Устава ООО «</w:t>
      </w:r>
      <w:r w:rsidR="008E2221">
        <w:rPr>
          <w:sz w:val="28"/>
          <w:szCs w:val="28"/>
        </w:rPr>
        <w:t xml:space="preserve"> (данные изъяты)</w:t>
      </w:r>
      <w:r w:rsidR="00610AC5">
        <w:rPr>
          <w:sz w:val="28"/>
          <w:szCs w:val="28"/>
        </w:rPr>
        <w:t xml:space="preserve">», согласно которому Общество является непубличным хозяйственным обществом, место нахождения: Республика Крым, </w:t>
      </w:r>
      <w:r w:rsidR="000E2A20">
        <w:rPr>
          <w:sz w:val="28"/>
          <w:szCs w:val="28"/>
        </w:rPr>
        <w:t>Л</w:t>
      </w:r>
      <w:r w:rsidR="00610AC5">
        <w:rPr>
          <w:sz w:val="28"/>
          <w:szCs w:val="28"/>
        </w:rPr>
        <w:t xml:space="preserve">енинский район, </w:t>
      </w:r>
      <w:r w:rsidR="008E2221">
        <w:rPr>
          <w:sz w:val="28"/>
          <w:szCs w:val="28"/>
        </w:rPr>
        <w:t>(данные изъяты)</w:t>
      </w:r>
      <w:r w:rsidR="00610AC5">
        <w:rPr>
          <w:sz w:val="28"/>
          <w:szCs w:val="28"/>
        </w:rPr>
        <w:t>. Общество вправе осуществлять любые виды хозяйственной деятельности, в том числе, внешнеэкономической, не запрещенные законодательством РФ (л.д. 6-24)</w:t>
      </w:r>
      <w:r w:rsidR="000E2A20">
        <w:rPr>
          <w:sz w:val="28"/>
          <w:szCs w:val="28"/>
        </w:rPr>
        <w:t>; приказом №</w:t>
      </w:r>
      <w:r w:rsidR="008E2221">
        <w:rPr>
          <w:sz w:val="28"/>
          <w:szCs w:val="28"/>
        </w:rPr>
        <w:t xml:space="preserve">(данные изъяты) </w:t>
      </w:r>
      <w:r w:rsidR="00610AC5">
        <w:rPr>
          <w:sz w:val="28"/>
          <w:szCs w:val="28"/>
        </w:rPr>
        <w:t xml:space="preserve">-к от </w:t>
      </w:r>
      <w:r w:rsidR="008E2221">
        <w:rPr>
          <w:sz w:val="28"/>
          <w:szCs w:val="28"/>
        </w:rPr>
        <w:t xml:space="preserve">(данные изъяты) </w:t>
      </w:r>
      <w:r w:rsidR="00610AC5">
        <w:rPr>
          <w:sz w:val="28"/>
          <w:szCs w:val="28"/>
        </w:rPr>
        <w:t>года «О назначении на должность директора», которым Стоянова И.В. назначена на должность директора ООО «</w:t>
      </w:r>
      <w:r w:rsidR="008E2221">
        <w:rPr>
          <w:sz w:val="28"/>
          <w:szCs w:val="28"/>
        </w:rPr>
        <w:t>(данные изъяты)</w:t>
      </w:r>
      <w:r w:rsidR="00610AC5">
        <w:rPr>
          <w:sz w:val="28"/>
          <w:szCs w:val="28"/>
        </w:rPr>
        <w:t xml:space="preserve">» (л.д. 25); </w:t>
      </w:r>
      <w:r w:rsidR="000E2A20">
        <w:rPr>
          <w:sz w:val="28"/>
          <w:szCs w:val="28"/>
        </w:rPr>
        <w:t>приказом №</w:t>
      </w:r>
      <w:r w:rsidR="008E2221">
        <w:rPr>
          <w:sz w:val="28"/>
          <w:szCs w:val="28"/>
        </w:rPr>
        <w:t xml:space="preserve">(данные изъяты) </w:t>
      </w:r>
      <w:r w:rsidR="000E2A20">
        <w:rPr>
          <w:sz w:val="28"/>
          <w:szCs w:val="28"/>
        </w:rPr>
        <w:t xml:space="preserve"> от </w:t>
      </w:r>
      <w:r w:rsidR="008E2221">
        <w:rPr>
          <w:sz w:val="28"/>
          <w:szCs w:val="28"/>
        </w:rPr>
        <w:t xml:space="preserve">(данные изъяты) </w:t>
      </w:r>
      <w:r w:rsidR="000E2A20">
        <w:rPr>
          <w:sz w:val="28"/>
          <w:szCs w:val="28"/>
        </w:rPr>
        <w:t>года согласно которому директор ООО «</w:t>
      </w:r>
      <w:r w:rsidR="008E2221">
        <w:rPr>
          <w:sz w:val="28"/>
          <w:szCs w:val="28"/>
        </w:rPr>
        <w:t>(данные изъяты)</w:t>
      </w:r>
      <w:r w:rsidR="000E2A20">
        <w:rPr>
          <w:sz w:val="28"/>
          <w:szCs w:val="28"/>
        </w:rPr>
        <w:t>» Стоянова И.В. назначена ответственной по обращению с отходами производства и потребления (л.д. 26); договором поставки №</w:t>
      </w:r>
      <w:r w:rsidR="008E2221">
        <w:rPr>
          <w:sz w:val="28"/>
          <w:szCs w:val="28"/>
        </w:rPr>
        <w:t xml:space="preserve">(данные изъяты) </w:t>
      </w:r>
      <w:r w:rsidR="000E2A20">
        <w:rPr>
          <w:sz w:val="28"/>
          <w:szCs w:val="28"/>
        </w:rPr>
        <w:t xml:space="preserve"> от </w:t>
      </w:r>
      <w:r w:rsidR="008E2221">
        <w:rPr>
          <w:sz w:val="28"/>
          <w:szCs w:val="28"/>
        </w:rPr>
        <w:t xml:space="preserve">(данные изъяты) </w:t>
      </w:r>
      <w:r w:rsidR="000E2A20">
        <w:rPr>
          <w:sz w:val="28"/>
          <w:szCs w:val="28"/>
        </w:rPr>
        <w:t>года между ООО «</w:t>
      </w:r>
      <w:r w:rsidR="008E2221">
        <w:rPr>
          <w:sz w:val="28"/>
          <w:szCs w:val="28"/>
        </w:rPr>
        <w:t>(данные изъяты)</w:t>
      </w:r>
      <w:r w:rsidR="000E2A20">
        <w:rPr>
          <w:sz w:val="28"/>
          <w:szCs w:val="28"/>
        </w:rPr>
        <w:t>» и ООО «</w:t>
      </w:r>
      <w:r w:rsidR="008E2221">
        <w:rPr>
          <w:sz w:val="28"/>
          <w:szCs w:val="28"/>
        </w:rPr>
        <w:t>(данные изъяты)</w:t>
      </w:r>
      <w:r w:rsidR="000E2A20">
        <w:rPr>
          <w:sz w:val="28"/>
          <w:szCs w:val="28"/>
        </w:rPr>
        <w:t xml:space="preserve">» </w:t>
      </w:r>
      <w:r w:rsidR="0010671E">
        <w:rPr>
          <w:sz w:val="28"/>
          <w:szCs w:val="28"/>
        </w:rPr>
        <w:t xml:space="preserve">(л.д. 27-30); договором поставки №44-К от </w:t>
      </w:r>
      <w:r w:rsidR="008E2221">
        <w:rPr>
          <w:sz w:val="28"/>
          <w:szCs w:val="28"/>
        </w:rPr>
        <w:t xml:space="preserve">(данные изъяты) </w:t>
      </w:r>
      <w:r w:rsidR="0010671E">
        <w:rPr>
          <w:sz w:val="28"/>
          <w:szCs w:val="28"/>
        </w:rPr>
        <w:t>года между ООО «</w:t>
      </w:r>
      <w:r w:rsidR="008E2221">
        <w:rPr>
          <w:sz w:val="28"/>
          <w:szCs w:val="28"/>
        </w:rPr>
        <w:t xml:space="preserve">(данные изъяты) </w:t>
      </w:r>
      <w:r w:rsidR="0010671E">
        <w:rPr>
          <w:sz w:val="28"/>
          <w:szCs w:val="28"/>
        </w:rPr>
        <w:t>» и ООО «</w:t>
      </w:r>
      <w:r w:rsidR="008E2221">
        <w:rPr>
          <w:sz w:val="28"/>
          <w:szCs w:val="28"/>
        </w:rPr>
        <w:t>(данные изъяты)</w:t>
      </w:r>
      <w:r w:rsidR="0010671E">
        <w:rPr>
          <w:sz w:val="28"/>
          <w:szCs w:val="28"/>
        </w:rPr>
        <w:t>» (л.д. 31-</w:t>
      </w:r>
      <w:r w:rsidR="008C5CEC">
        <w:rPr>
          <w:sz w:val="28"/>
          <w:szCs w:val="28"/>
        </w:rPr>
        <w:t>33); спецификацией к Договору поставки №44-К, согласно которой пост</w:t>
      </w:r>
      <w:r w:rsidR="00D262BD">
        <w:rPr>
          <w:sz w:val="28"/>
          <w:szCs w:val="28"/>
        </w:rPr>
        <w:t>а</w:t>
      </w:r>
      <w:r w:rsidR="008C5CEC">
        <w:rPr>
          <w:sz w:val="28"/>
          <w:szCs w:val="28"/>
        </w:rPr>
        <w:t>влены товары: Ураган Форте -1000 л, Коррида ВДГ -10 кг, Пекацид -25 кг (л.д. 33); договором ответственного хранения №</w:t>
      </w:r>
      <w:r w:rsidR="008E2221">
        <w:rPr>
          <w:sz w:val="28"/>
          <w:szCs w:val="28"/>
        </w:rPr>
        <w:t xml:space="preserve">(данные изъяты) </w:t>
      </w:r>
      <w:r w:rsidR="008C5CEC">
        <w:rPr>
          <w:sz w:val="28"/>
          <w:szCs w:val="28"/>
        </w:rPr>
        <w:t xml:space="preserve">от </w:t>
      </w:r>
      <w:r w:rsidR="008E2221">
        <w:rPr>
          <w:sz w:val="28"/>
          <w:szCs w:val="28"/>
        </w:rPr>
        <w:t xml:space="preserve">(данные изъяты) </w:t>
      </w:r>
      <w:r w:rsidR="008C5CEC">
        <w:rPr>
          <w:sz w:val="28"/>
          <w:szCs w:val="28"/>
        </w:rPr>
        <w:t>года между ООО «</w:t>
      </w:r>
      <w:r w:rsidR="008E2221">
        <w:rPr>
          <w:sz w:val="28"/>
          <w:szCs w:val="28"/>
        </w:rPr>
        <w:t>(данные изъяты)</w:t>
      </w:r>
      <w:r w:rsidR="008C5CEC">
        <w:rPr>
          <w:sz w:val="28"/>
          <w:szCs w:val="28"/>
        </w:rPr>
        <w:t>» и ООО «</w:t>
      </w:r>
      <w:r w:rsidR="008E2221">
        <w:rPr>
          <w:sz w:val="28"/>
          <w:szCs w:val="28"/>
        </w:rPr>
        <w:t>(данные изъяты)</w:t>
      </w:r>
      <w:r w:rsidR="008C5CEC">
        <w:rPr>
          <w:sz w:val="28"/>
          <w:szCs w:val="28"/>
        </w:rPr>
        <w:t xml:space="preserve">» на хранение средств защиты растений и удобрения (л.д. 34-38); товарной накладной </w:t>
      </w:r>
      <w:r w:rsidR="008E2221">
        <w:rPr>
          <w:sz w:val="28"/>
          <w:szCs w:val="28"/>
        </w:rPr>
        <w:t xml:space="preserve">(данные </w:t>
      </w:r>
      <w:r w:rsidR="008E2221">
        <w:rPr>
          <w:sz w:val="28"/>
          <w:szCs w:val="28"/>
        </w:rPr>
        <w:t xml:space="preserve">изъяты) </w:t>
      </w:r>
      <w:r w:rsidR="008C5CEC">
        <w:rPr>
          <w:sz w:val="28"/>
          <w:szCs w:val="28"/>
        </w:rPr>
        <w:t xml:space="preserve">от </w:t>
      </w:r>
      <w:r w:rsidR="008E2221">
        <w:rPr>
          <w:sz w:val="28"/>
          <w:szCs w:val="28"/>
        </w:rPr>
        <w:t xml:space="preserve">(данные изъяты) </w:t>
      </w:r>
      <w:r w:rsidR="008C5CEC">
        <w:rPr>
          <w:sz w:val="28"/>
          <w:szCs w:val="28"/>
        </w:rPr>
        <w:t>года об оплате поставленных товаров ООО «</w:t>
      </w:r>
      <w:r w:rsidR="008E2221">
        <w:rPr>
          <w:sz w:val="28"/>
          <w:szCs w:val="28"/>
        </w:rPr>
        <w:t>(данные изъяты)</w:t>
      </w:r>
      <w:r w:rsidR="008C5CEC">
        <w:rPr>
          <w:sz w:val="28"/>
          <w:szCs w:val="28"/>
        </w:rPr>
        <w:t>» (</w:t>
      </w:r>
      <w:r w:rsidRPr="008C5CEC" w:rsidR="008C5CEC">
        <w:rPr>
          <w:sz w:val="28"/>
          <w:szCs w:val="28"/>
        </w:rPr>
        <w:t>Ураган Форте -1000 л, Корр</w:t>
      </w:r>
      <w:r w:rsidR="008C5CEC">
        <w:rPr>
          <w:sz w:val="28"/>
          <w:szCs w:val="28"/>
        </w:rPr>
        <w:t>ида ВДГ -10 кг, Пекацид -25 кг) (л.д. 39); счетом-фактурой  к Договору поставки №28 от 02.03.2020 года, согласно которому ООО «</w:t>
      </w:r>
      <w:r w:rsidR="008E2221">
        <w:rPr>
          <w:sz w:val="28"/>
          <w:szCs w:val="28"/>
        </w:rPr>
        <w:t>(данные изъяты)</w:t>
      </w:r>
      <w:r w:rsidR="008C5CEC">
        <w:rPr>
          <w:sz w:val="28"/>
          <w:szCs w:val="28"/>
        </w:rPr>
        <w:t>» от ООО «</w:t>
      </w:r>
      <w:r w:rsidR="008E2221">
        <w:rPr>
          <w:sz w:val="28"/>
          <w:szCs w:val="28"/>
        </w:rPr>
        <w:t>(данные изъяты)</w:t>
      </w:r>
      <w:r w:rsidR="008C5CEC">
        <w:rPr>
          <w:sz w:val="28"/>
          <w:szCs w:val="28"/>
        </w:rPr>
        <w:t>» получены товары: Табу -130 л, Гренадер -114 кг</w:t>
      </w:r>
      <w:r w:rsidR="003D1717">
        <w:rPr>
          <w:sz w:val="28"/>
          <w:szCs w:val="28"/>
        </w:rPr>
        <w:t xml:space="preserve">, Канонир -520 л, Юнкер -1050 л, Промекс -2010 л, Миура -1000 л, Колосаль Про -1000 л, Пираклид -3 кг, Промекс -3990 л </w:t>
      </w:r>
      <w:r w:rsidR="008C5CEC">
        <w:rPr>
          <w:sz w:val="28"/>
          <w:szCs w:val="28"/>
        </w:rPr>
        <w:t>(л.д. 40</w:t>
      </w:r>
      <w:r w:rsidR="003D1717">
        <w:rPr>
          <w:sz w:val="28"/>
          <w:szCs w:val="28"/>
        </w:rPr>
        <w:t>-42); актом о приеме-передаче товарно-материальных ценностей на хранение №</w:t>
      </w:r>
      <w:r w:rsidR="008E2221">
        <w:rPr>
          <w:sz w:val="28"/>
          <w:szCs w:val="28"/>
        </w:rPr>
        <w:t xml:space="preserve">(данные изъяты) </w:t>
      </w:r>
      <w:r w:rsidR="003D1717">
        <w:rPr>
          <w:sz w:val="28"/>
          <w:szCs w:val="28"/>
        </w:rPr>
        <w:t xml:space="preserve"> от </w:t>
      </w:r>
      <w:r w:rsidR="008E2221">
        <w:rPr>
          <w:sz w:val="28"/>
          <w:szCs w:val="28"/>
        </w:rPr>
        <w:t xml:space="preserve">(данные изъяты) </w:t>
      </w:r>
      <w:r w:rsidR="003D1717">
        <w:rPr>
          <w:sz w:val="28"/>
          <w:szCs w:val="28"/>
        </w:rPr>
        <w:t>(л.д. 43); актом о приеме-передаче товарно-материальных ценностей на хранение №</w:t>
      </w:r>
      <w:r w:rsidR="008E2221">
        <w:rPr>
          <w:sz w:val="28"/>
          <w:szCs w:val="28"/>
        </w:rPr>
        <w:t xml:space="preserve">(данные изъяты) </w:t>
      </w:r>
      <w:r w:rsidR="003D1717">
        <w:rPr>
          <w:sz w:val="28"/>
          <w:szCs w:val="28"/>
        </w:rPr>
        <w:t xml:space="preserve"> от </w:t>
      </w:r>
      <w:r w:rsidR="008E2221">
        <w:rPr>
          <w:sz w:val="28"/>
          <w:szCs w:val="28"/>
        </w:rPr>
        <w:t xml:space="preserve">(данные изъяты) </w:t>
      </w:r>
      <w:r w:rsidR="003D1717">
        <w:rPr>
          <w:sz w:val="28"/>
          <w:szCs w:val="28"/>
        </w:rPr>
        <w:t>года, товар</w:t>
      </w:r>
      <w:r w:rsidR="008E2221">
        <w:rPr>
          <w:sz w:val="28"/>
          <w:szCs w:val="28"/>
        </w:rPr>
        <w:t xml:space="preserve"> </w:t>
      </w:r>
      <w:r w:rsidR="003D1717">
        <w:rPr>
          <w:sz w:val="28"/>
          <w:szCs w:val="28"/>
        </w:rPr>
        <w:t xml:space="preserve"> Канонир 120 л (л.д. 44); счетом-фактурой №</w:t>
      </w:r>
      <w:r w:rsidR="008E2221">
        <w:rPr>
          <w:sz w:val="28"/>
          <w:szCs w:val="28"/>
        </w:rPr>
        <w:t xml:space="preserve">(данные изъяты) </w:t>
      </w:r>
      <w:r w:rsidR="003D1717">
        <w:rPr>
          <w:sz w:val="28"/>
          <w:szCs w:val="28"/>
        </w:rPr>
        <w:t xml:space="preserve"> от </w:t>
      </w:r>
      <w:r w:rsidR="008E2221">
        <w:rPr>
          <w:sz w:val="28"/>
          <w:szCs w:val="28"/>
        </w:rPr>
        <w:t xml:space="preserve">(данные изъяты) </w:t>
      </w:r>
      <w:r w:rsidR="003D1717">
        <w:rPr>
          <w:sz w:val="28"/>
          <w:szCs w:val="28"/>
        </w:rPr>
        <w:t>года на получение товара: Делегат ВДГ -30 кг от ООО «</w:t>
      </w:r>
      <w:r w:rsidR="008E2221">
        <w:rPr>
          <w:sz w:val="28"/>
          <w:szCs w:val="28"/>
        </w:rPr>
        <w:t>(данные изъяты)</w:t>
      </w:r>
      <w:r w:rsidR="003D1717">
        <w:rPr>
          <w:sz w:val="28"/>
          <w:szCs w:val="28"/>
        </w:rPr>
        <w:t xml:space="preserve">» (л.д. 45); </w:t>
      </w:r>
      <w:r w:rsidRPr="003D1717" w:rsidR="003D1717">
        <w:rPr>
          <w:sz w:val="28"/>
          <w:szCs w:val="28"/>
        </w:rPr>
        <w:t xml:space="preserve">счетом-фактурой </w:t>
      </w:r>
      <w:r w:rsidR="003D1717">
        <w:rPr>
          <w:sz w:val="28"/>
          <w:szCs w:val="28"/>
        </w:rPr>
        <w:t>№</w:t>
      </w:r>
      <w:r w:rsidR="008E2221">
        <w:rPr>
          <w:sz w:val="28"/>
          <w:szCs w:val="28"/>
        </w:rPr>
        <w:t xml:space="preserve">(данные изъяты) </w:t>
      </w:r>
      <w:r w:rsidR="003D1717">
        <w:rPr>
          <w:sz w:val="28"/>
          <w:szCs w:val="28"/>
        </w:rPr>
        <w:t xml:space="preserve"> от </w:t>
      </w:r>
      <w:r w:rsidR="008E2221">
        <w:rPr>
          <w:sz w:val="28"/>
          <w:szCs w:val="28"/>
        </w:rPr>
        <w:t xml:space="preserve">(данные изъяты) </w:t>
      </w:r>
      <w:r w:rsidR="003D1717">
        <w:rPr>
          <w:sz w:val="28"/>
          <w:szCs w:val="28"/>
        </w:rPr>
        <w:t xml:space="preserve">года </w:t>
      </w:r>
      <w:r w:rsidRPr="003D1717" w:rsidR="003D1717">
        <w:rPr>
          <w:sz w:val="28"/>
          <w:szCs w:val="28"/>
        </w:rPr>
        <w:t xml:space="preserve">на получение товара: </w:t>
      </w:r>
      <w:r w:rsidR="003D1717">
        <w:rPr>
          <w:sz w:val="28"/>
          <w:szCs w:val="28"/>
        </w:rPr>
        <w:t>Хакер</w:t>
      </w:r>
      <w:r w:rsidRPr="003D1717" w:rsidR="003D1717">
        <w:rPr>
          <w:sz w:val="28"/>
          <w:szCs w:val="28"/>
        </w:rPr>
        <w:t xml:space="preserve"> -</w:t>
      </w:r>
      <w:r w:rsidR="003D1717">
        <w:rPr>
          <w:sz w:val="28"/>
          <w:szCs w:val="28"/>
        </w:rPr>
        <w:t>2</w:t>
      </w:r>
      <w:r w:rsidRPr="003D1717" w:rsidR="003D1717">
        <w:rPr>
          <w:sz w:val="28"/>
          <w:szCs w:val="28"/>
        </w:rPr>
        <w:t>0 кг от ООО «</w:t>
      </w:r>
      <w:r w:rsidR="008E2221">
        <w:rPr>
          <w:sz w:val="28"/>
          <w:szCs w:val="28"/>
        </w:rPr>
        <w:t>(данные изъяты)</w:t>
      </w:r>
      <w:r w:rsidRPr="003D1717" w:rsidR="003D1717">
        <w:rPr>
          <w:sz w:val="28"/>
          <w:szCs w:val="28"/>
        </w:rPr>
        <w:t xml:space="preserve">» </w:t>
      </w:r>
      <w:r w:rsidR="003D1717">
        <w:rPr>
          <w:sz w:val="28"/>
          <w:szCs w:val="28"/>
        </w:rPr>
        <w:t>(л.д. 46</w:t>
      </w:r>
      <w:r w:rsidRPr="003D1717" w:rsidR="003D1717">
        <w:rPr>
          <w:sz w:val="28"/>
          <w:szCs w:val="28"/>
        </w:rPr>
        <w:t>);актом о приеме-передаче товарно-материальных ценностей на хранение №</w:t>
      </w:r>
      <w:r w:rsidR="008E2221">
        <w:rPr>
          <w:sz w:val="28"/>
          <w:szCs w:val="28"/>
        </w:rPr>
        <w:t xml:space="preserve">(данные изъяты) </w:t>
      </w:r>
      <w:r w:rsidRPr="003D1717" w:rsidR="003D1717">
        <w:rPr>
          <w:sz w:val="28"/>
          <w:szCs w:val="28"/>
        </w:rPr>
        <w:t xml:space="preserve"> от </w:t>
      </w:r>
      <w:r w:rsidR="008E2221">
        <w:rPr>
          <w:sz w:val="28"/>
          <w:szCs w:val="28"/>
        </w:rPr>
        <w:t xml:space="preserve">(данные изъяты) </w:t>
      </w:r>
      <w:r w:rsidR="003D1717">
        <w:rPr>
          <w:sz w:val="28"/>
          <w:szCs w:val="28"/>
        </w:rPr>
        <w:t>года, товар: Канонир 120 л (л.д. 47</w:t>
      </w:r>
      <w:r w:rsidRPr="003D1717" w:rsidR="003D1717">
        <w:rPr>
          <w:sz w:val="28"/>
          <w:szCs w:val="28"/>
        </w:rPr>
        <w:t>);</w:t>
      </w:r>
      <w:r w:rsidRPr="00DD3CF6" w:rsidR="00DD3CF6">
        <w:rPr>
          <w:sz w:val="28"/>
          <w:szCs w:val="28"/>
        </w:rPr>
        <w:t>актом о приеме-передаче товарно-материальных ценностей на хранение №</w:t>
      </w:r>
      <w:r w:rsidR="008E2221">
        <w:rPr>
          <w:sz w:val="28"/>
          <w:szCs w:val="28"/>
        </w:rPr>
        <w:t xml:space="preserve">(данные изъяты) </w:t>
      </w:r>
      <w:r w:rsidRPr="00DD3CF6" w:rsidR="00DD3CF6">
        <w:rPr>
          <w:sz w:val="28"/>
          <w:szCs w:val="28"/>
        </w:rPr>
        <w:t xml:space="preserve"> от </w:t>
      </w:r>
      <w:r w:rsidR="008E2221">
        <w:rPr>
          <w:sz w:val="28"/>
          <w:szCs w:val="28"/>
        </w:rPr>
        <w:t xml:space="preserve">(данные изъяты) </w:t>
      </w:r>
      <w:r w:rsidRPr="00DD3CF6" w:rsidR="00DD3CF6">
        <w:rPr>
          <w:sz w:val="28"/>
          <w:szCs w:val="28"/>
        </w:rPr>
        <w:t xml:space="preserve">года, товар: Канонир </w:t>
      </w:r>
      <w:r w:rsidR="00DD3CF6">
        <w:rPr>
          <w:sz w:val="28"/>
          <w:szCs w:val="28"/>
        </w:rPr>
        <w:t>28</w:t>
      </w:r>
      <w:r w:rsidRPr="00DD3CF6" w:rsidR="00DD3CF6">
        <w:rPr>
          <w:sz w:val="28"/>
          <w:szCs w:val="28"/>
        </w:rPr>
        <w:t>0 л (л.д. 4</w:t>
      </w:r>
      <w:r w:rsidR="00DD3CF6">
        <w:rPr>
          <w:sz w:val="28"/>
          <w:szCs w:val="28"/>
        </w:rPr>
        <w:t>8</w:t>
      </w:r>
      <w:r w:rsidRPr="00DD3CF6" w:rsidR="00DD3CF6">
        <w:rPr>
          <w:sz w:val="28"/>
          <w:szCs w:val="28"/>
        </w:rPr>
        <w:t>);счетом-фактурой №</w:t>
      </w:r>
      <w:r w:rsidR="008E2221">
        <w:rPr>
          <w:sz w:val="28"/>
          <w:szCs w:val="28"/>
        </w:rPr>
        <w:t xml:space="preserve">(данные изъяты) </w:t>
      </w:r>
      <w:r w:rsidRPr="00DD3CF6" w:rsidR="00DD3CF6">
        <w:rPr>
          <w:sz w:val="28"/>
          <w:szCs w:val="28"/>
        </w:rPr>
        <w:t xml:space="preserve">от </w:t>
      </w:r>
      <w:r w:rsidR="008E2221">
        <w:rPr>
          <w:sz w:val="28"/>
          <w:szCs w:val="28"/>
        </w:rPr>
        <w:t xml:space="preserve">(данные изъяты) </w:t>
      </w:r>
      <w:r w:rsidRPr="00DD3CF6" w:rsidR="00DD3CF6">
        <w:rPr>
          <w:sz w:val="28"/>
          <w:szCs w:val="28"/>
        </w:rPr>
        <w:t xml:space="preserve">года на получение товара: </w:t>
      </w:r>
      <w:r w:rsidR="00DD3CF6">
        <w:rPr>
          <w:sz w:val="28"/>
          <w:szCs w:val="28"/>
        </w:rPr>
        <w:t>Фунгисил</w:t>
      </w:r>
      <w:r w:rsidRPr="00DD3CF6" w:rsidR="00DD3CF6">
        <w:rPr>
          <w:sz w:val="28"/>
          <w:szCs w:val="28"/>
        </w:rPr>
        <w:t xml:space="preserve"> -</w:t>
      </w:r>
      <w:r w:rsidR="00DD3CF6">
        <w:rPr>
          <w:sz w:val="28"/>
          <w:szCs w:val="28"/>
        </w:rPr>
        <w:t>565л</w:t>
      </w:r>
      <w:r w:rsidRPr="00DD3CF6" w:rsidR="00DD3CF6">
        <w:rPr>
          <w:sz w:val="28"/>
          <w:szCs w:val="28"/>
        </w:rPr>
        <w:t xml:space="preserve"> от ООО «</w:t>
      </w:r>
      <w:r w:rsidR="008E2221">
        <w:rPr>
          <w:sz w:val="28"/>
          <w:szCs w:val="28"/>
        </w:rPr>
        <w:t>(данные изъяты)</w:t>
      </w:r>
      <w:r w:rsidRPr="00DD3CF6" w:rsidR="00DD3CF6">
        <w:rPr>
          <w:sz w:val="28"/>
          <w:szCs w:val="28"/>
        </w:rPr>
        <w:t>» (л.д. 4</w:t>
      </w:r>
      <w:r w:rsidR="00DD3CF6">
        <w:rPr>
          <w:sz w:val="28"/>
          <w:szCs w:val="28"/>
        </w:rPr>
        <w:t>9</w:t>
      </w:r>
      <w:r w:rsidRPr="00DD3CF6" w:rsidR="00DD3CF6">
        <w:rPr>
          <w:sz w:val="28"/>
          <w:szCs w:val="28"/>
        </w:rPr>
        <w:t>);</w:t>
      </w:r>
      <w:r w:rsidR="00DD3CF6">
        <w:rPr>
          <w:sz w:val="28"/>
          <w:szCs w:val="28"/>
        </w:rPr>
        <w:t xml:space="preserve"> копией Журнала учета применения пестицидов (л.д. 50-53); копией Журнала протравливания семян (л.д. 54-55); паспортом отходов </w:t>
      </w:r>
      <w:r w:rsidR="00DD3CF6">
        <w:rPr>
          <w:sz w:val="28"/>
          <w:szCs w:val="28"/>
          <w:lang w:val="en-US"/>
        </w:rPr>
        <w:t>I</w:t>
      </w:r>
      <w:r w:rsidRPr="00DD3CF6" w:rsidR="00DD3CF6">
        <w:rPr>
          <w:sz w:val="28"/>
          <w:szCs w:val="28"/>
        </w:rPr>
        <w:t>-</w:t>
      </w:r>
      <w:r w:rsidR="00DD3CF6">
        <w:rPr>
          <w:sz w:val="28"/>
          <w:szCs w:val="28"/>
          <w:lang w:val="en-US"/>
        </w:rPr>
        <w:t>IV</w:t>
      </w:r>
      <w:r w:rsidR="00DD3CF6">
        <w:rPr>
          <w:sz w:val="28"/>
          <w:szCs w:val="28"/>
        </w:rPr>
        <w:t xml:space="preserve"> классов опасности, утвержденный директором ООО «</w:t>
      </w:r>
      <w:r w:rsidR="008E2221">
        <w:rPr>
          <w:sz w:val="28"/>
          <w:szCs w:val="28"/>
        </w:rPr>
        <w:t>(данные изъяты)</w:t>
      </w:r>
      <w:r w:rsidR="00DD3CF6">
        <w:rPr>
          <w:sz w:val="28"/>
          <w:szCs w:val="28"/>
        </w:rPr>
        <w:t>» 06.02.2020 года (л.д. 56-57); заявлением ООО «</w:t>
      </w:r>
      <w:r w:rsidR="008E2221">
        <w:rPr>
          <w:sz w:val="28"/>
          <w:szCs w:val="28"/>
        </w:rPr>
        <w:t xml:space="preserve"> </w:t>
      </w:r>
      <w:r w:rsidR="00DD3CF6">
        <w:rPr>
          <w:sz w:val="28"/>
          <w:szCs w:val="28"/>
        </w:rPr>
        <w:t>«</w:t>
      </w:r>
      <w:r w:rsidR="008E2221">
        <w:rPr>
          <w:sz w:val="28"/>
          <w:szCs w:val="28"/>
        </w:rPr>
        <w:t>(данные изъяты)</w:t>
      </w:r>
      <w:r w:rsidR="00DD3CF6">
        <w:rPr>
          <w:sz w:val="28"/>
          <w:szCs w:val="28"/>
        </w:rPr>
        <w:t>» в Министерство экологии и природных ресурсов Республики Крым о направлении материалов, подтверждающих отнесение данного вида отхода к конкретному классу опасности -упаковки полиэтиленовой, загрязненной пестицидами 3 класса</w:t>
      </w:r>
      <w:r w:rsidR="00252F31">
        <w:rPr>
          <w:sz w:val="28"/>
          <w:szCs w:val="28"/>
        </w:rPr>
        <w:t>, с приложением указанных материалов</w:t>
      </w:r>
      <w:r w:rsidR="00DD3CF6">
        <w:rPr>
          <w:sz w:val="28"/>
          <w:szCs w:val="28"/>
        </w:rPr>
        <w:t xml:space="preserve"> (л.д. 58</w:t>
      </w:r>
      <w:r w:rsidR="00252F31">
        <w:rPr>
          <w:sz w:val="28"/>
          <w:szCs w:val="28"/>
        </w:rPr>
        <w:t>-79</w:t>
      </w:r>
      <w:r w:rsidR="00DD3CF6">
        <w:rPr>
          <w:sz w:val="28"/>
          <w:szCs w:val="28"/>
        </w:rPr>
        <w:t xml:space="preserve">); </w:t>
      </w:r>
      <w:r w:rsidR="00252F31">
        <w:rPr>
          <w:sz w:val="28"/>
          <w:szCs w:val="28"/>
        </w:rPr>
        <w:t xml:space="preserve">договором №1073 оказания услуг по сбору, транспортированию, обработке, утилизации, обезвреживания отходов от </w:t>
      </w:r>
      <w:r w:rsidR="008E2221">
        <w:rPr>
          <w:sz w:val="28"/>
          <w:szCs w:val="28"/>
        </w:rPr>
        <w:t xml:space="preserve">(данные изъяты) </w:t>
      </w:r>
      <w:r w:rsidR="00252F31">
        <w:rPr>
          <w:sz w:val="28"/>
          <w:szCs w:val="28"/>
        </w:rPr>
        <w:t>года между ООО «</w:t>
      </w:r>
      <w:r w:rsidR="008E2221">
        <w:rPr>
          <w:sz w:val="28"/>
          <w:szCs w:val="28"/>
        </w:rPr>
        <w:t xml:space="preserve"> (данные изъяты)</w:t>
      </w:r>
      <w:r w:rsidR="00252F31">
        <w:rPr>
          <w:sz w:val="28"/>
          <w:szCs w:val="28"/>
        </w:rPr>
        <w:t>» и ООО «</w:t>
      </w:r>
      <w:r w:rsidR="008E2221">
        <w:rPr>
          <w:sz w:val="28"/>
          <w:szCs w:val="28"/>
        </w:rPr>
        <w:t>(данные изъяты)</w:t>
      </w:r>
      <w:r w:rsidR="00252F31">
        <w:rPr>
          <w:sz w:val="28"/>
          <w:szCs w:val="28"/>
        </w:rPr>
        <w:t xml:space="preserve">» на транспортирование, и утилизацию/обезвреживание отходов, договор заключен до </w:t>
      </w:r>
      <w:r w:rsidR="008E2221">
        <w:rPr>
          <w:sz w:val="28"/>
          <w:szCs w:val="28"/>
        </w:rPr>
        <w:t xml:space="preserve">(данные изъяты) </w:t>
      </w:r>
      <w:r w:rsidR="00252F31">
        <w:rPr>
          <w:sz w:val="28"/>
          <w:szCs w:val="28"/>
        </w:rPr>
        <w:t>года (л.д. 80-81); приложением к Договору №</w:t>
      </w:r>
      <w:r w:rsidR="008E2221">
        <w:rPr>
          <w:sz w:val="28"/>
          <w:szCs w:val="28"/>
        </w:rPr>
        <w:t xml:space="preserve">(данные изъяты) </w:t>
      </w:r>
      <w:r w:rsidR="00252F31">
        <w:rPr>
          <w:sz w:val="28"/>
          <w:szCs w:val="28"/>
        </w:rPr>
        <w:t xml:space="preserve"> от </w:t>
      </w:r>
      <w:r w:rsidR="008E2221">
        <w:rPr>
          <w:sz w:val="28"/>
          <w:szCs w:val="28"/>
        </w:rPr>
        <w:t xml:space="preserve">(данные изъяты) </w:t>
      </w:r>
      <w:r w:rsidR="00252F31">
        <w:rPr>
          <w:sz w:val="28"/>
          <w:szCs w:val="28"/>
        </w:rPr>
        <w:t>года с указанием оказываемых по договору видов услуг по утилизации/обезвреживанию, транспортировке отходов (л.д. 81-84);данными учета отходов, принятых ООО «</w:t>
      </w:r>
      <w:r w:rsidR="008E2221">
        <w:rPr>
          <w:sz w:val="28"/>
          <w:szCs w:val="28"/>
        </w:rPr>
        <w:t>(данные изъяты)</w:t>
      </w:r>
      <w:r w:rsidR="00252F31">
        <w:rPr>
          <w:sz w:val="28"/>
          <w:szCs w:val="28"/>
        </w:rPr>
        <w:t xml:space="preserve">» за </w:t>
      </w:r>
      <w:r w:rsidR="008E2221">
        <w:rPr>
          <w:sz w:val="28"/>
          <w:szCs w:val="28"/>
        </w:rPr>
        <w:t xml:space="preserve">(данные изъяты) </w:t>
      </w:r>
      <w:r w:rsidR="00252F31">
        <w:rPr>
          <w:sz w:val="28"/>
          <w:szCs w:val="28"/>
        </w:rPr>
        <w:t xml:space="preserve"> кв. 2020 года (л.д. 85-87); данными учета в области обращения с отходами ООО «</w:t>
      </w:r>
      <w:r w:rsidR="008E2221">
        <w:rPr>
          <w:sz w:val="28"/>
          <w:szCs w:val="28"/>
        </w:rPr>
        <w:t>(данные изъяты)</w:t>
      </w:r>
      <w:r w:rsidR="00252F31">
        <w:rPr>
          <w:sz w:val="28"/>
          <w:szCs w:val="28"/>
        </w:rPr>
        <w:t xml:space="preserve">» за </w:t>
      </w:r>
      <w:r w:rsidR="008E2221">
        <w:rPr>
          <w:sz w:val="28"/>
          <w:szCs w:val="28"/>
        </w:rPr>
        <w:t xml:space="preserve">(данные изъяты) </w:t>
      </w:r>
      <w:r w:rsidR="00252F31">
        <w:rPr>
          <w:sz w:val="28"/>
          <w:szCs w:val="28"/>
        </w:rPr>
        <w:t xml:space="preserve"> кв. 2020 года (л.д. 88-89); актом №</w:t>
      </w:r>
      <w:r w:rsidR="008E2221">
        <w:rPr>
          <w:sz w:val="28"/>
          <w:szCs w:val="28"/>
        </w:rPr>
        <w:t xml:space="preserve">(данные изъяты) </w:t>
      </w:r>
      <w:r w:rsidR="00252F31">
        <w:rPr>
          <w:sz w:val="28"/>
          <w:szCs w:val="28"/>
        </w:rPr>
        <w:t xml:space="preserve"> от </w:t>
      </w:r>
      <w:r w:rsidR="008E2221">
        <w:rPr>
          <w:sz w:val="28"/>
          <w:szCs w:val="28"/>
        </w:rPr>
        <w:t xml:space="preserve">(данные изъяты) </w:t>
      </w:r>
      <w:r w:rsidR="00252F31">
        <w:rPr>
          <w:sz w:val="28"/>
          <w:szCs w:val="28"/>
        </w:rPr>
        <w:t>года об оплате услуг ООО «</w:t>
      </w:r>
      <w:r w:rsidR="008E2221">
        <w:rPr>
          <w:sz w:val="28"/>
          <w:szCs w:val="28"/>
        </w:rPr>
        <w:t>(данные изъяты)</w:t>
      </w:r>
      <w:r w:rsidR="00252F31">
        <w:rPr>
          <w:sz w:val="28"/>
          <w:szCs w:val="28"/>
        </w:rPr>
        <w:t>»</w:t>
      </w:r>
      <w:r w:rsidR="003B7CF3">
        <w:rPr>
          <w:sz w:val="28"/>
          <w:szCs w:val="28"/>
        </w:rPr>
        <w:t xml:space="preserve"> за обезвреживание упаковки полиэтиленовой, загрязненной пестицидами 3 класса опасности (л.д. 90); свидетельством о регистрации транспортного средства </w:t>
      </w:r>
      <w:r w:rsidR="008E2221">
        <w:rPr>
          <w:sz w:val="28"/>
          <w:szCs w:val="28"/>
        </w:rPr>
        <w:t xml:space="preserve">(данные изъяты) </w:t>
      </w:r>
      <w:r w:rsidR="003B7CF3">
        <w:rPr>
          <w:sz w:val="28"/>
          <w:szCs w:val="28"/>
        </w:rPr>
        <w:t xml:space="preserve"> регистрационный знак </w:t>
      </w:r>
      <w:r w:rsidR="008E2221">
        <w:rPr>
          <w:sz w:val="28"/>
          <w:szCs w:val="28"/>
        </w:rPr>
        <w:t>(данные изъяты)</w:t>
      </w:r>
      <w:r w:rsidR="003B7CF3">
        <w:rPr>
          <w:sz w:val="28"/>
          <w:szCs w:val="28"/>
        </w:rPr>
        <w:t>, собственник ООО «</w:t>
      </w:r>
      <w:r w:rsidR="008E2221">
        <w:rPr>
          <w:sz w:val="28"/>
          <w:szCs w:val="28"/>
        </w:rPr>
        <w:t>(данные изъяты)</w:t>
      </w:r>
      <w:r w:rsidR="003B7CF3">
        <w:rPr>
          <w:sz w:val="28"/>
          <w:szCs w:val="28"/>
        </w:rPr>
        <w:t xml:space="preserve">» (л.д. 91-92); признательными объяснениями Стояновой И.В. от </w:t>
      </w:r>
      <w:r w:rsidR="008E2221">
        <w:rPr>
          <w:sz w:val="28"/>
          <w:szCs w:val="28"/>
        </w:rPr>
        <w:t xml:space="preserve">(данные изъяты) </w:t>
      </w:r>
      <w:r w:rsidR="003B7CF3">
        <w:rPr>
          <w:sz w:val="28"/>
          <w:szCs w:val="28"/>
        </w:rPr>
        <w:t>года (л.д. 100-101).</w:t>
      </w:r>
    </w:p>
    <w:p w:rsidR="00643987" w:rsidP="00E40A9B">
      <w:pPr>
        <w:ind w:firstLine="708"/>
        <w:contextualSpacing/>
        <w:jc w:val="both"/>
        <w:rPr>
          <w:sz w:val="28"/>
          <w:szCs w:val="28"/>
        </w:rPr>
      </w:pPr>
      <w:r w:rsidRPr="00643987">
        <w:rPr>
          <w:sz w:val="28"/>
          <w:szCs w:val="28"/>
        </w:rPr>
        <w:t>Исследованные письменные доказательства, имеющиеся в материалах дела, мировой судья считает достоверными, допустимыми, относящимися к данному делу, они соответствуют предъявляемым к ним требованиям.</w:t>
      </w:r>
      <w:r w:rsidR="00D262BD">
        <w:rPr>
          <w:sz w:val="28"/>
          <w:szCs w:val="28"/>
        </w:rPr>
        <w:t xml:space="preserve"> </w:t>
      </w:r>
      <w:r w:rsidRPr="00643987">
        <w:rPr>
          <w:sz w:val="28"/>
          <w:szCs w:val="28"/>
        </w:rPr>
        <w:t>Достоверность вышеуказанных доказательств у судьи сомнений не вызывает, поскольку они последовательны, непротиворечивы, составлены в соответствии с требованиями КоАП РФ и объективно фиксируют фактические данные, поэтому судья принимает их как допустимые доказательства.</w:t>
      </w:r>
    </w:p>
    <w:p w:rsidR="008F6540" w:rsidP="00E40A9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51 Федерального закона от 10.01.2002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7-ФЗ «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 охране окружающей среды» предусмотрено, что отходы производства и потребления, радиоактивные отходы, подлежат сбору, накоплению, утилизации. Обезвреживанию, транспортировке, хранению и захоронению, условия и способы которых должны быть безопасными для окружающей среды и регулируются законодательством РФ.</w:t>
      </w:r>
    </w:p>
    <w:p w:rsidR="005D31DA" w:rsidP="00E40A9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основы обращения с отходами производства и потребления в целях предотвращения вредного воздействия на здоровье человека и окружающую среду, а также вовлечение таких отходов в хозяйственный оборот в качестве дополнительных источников сырья установлены Федеральным законом от 24.06.1998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89-ФЗ «Об отходах производства и потребления».</w:t>
      </w:r>
    </w:p>
    <w:p w:rsidR="008F6540" w:rsidP="00E40A9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1 вышеуказанного Федерального закона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89-ФЗ установлено, что под транспортированием отходов понимается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предоставленного им на иных правах.</w:t>
      </w:r>
    </w:p>
    <w:p w:rsidR="008F6540" w:rsidP="00E40A9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9 Федерального закона </w:t>
      </w:r>
      <w:r w:rsidRPr="008F6540">
        <w:rPr>
          <w:sz w:val="28"/>
          <w:szCs w:val="28"/>
        </w:rPr>
        <w:t>N 89-ФЗ</w:t>
      </w:r>
      <w:r>
        <w:rPr>
          <w:sz w:val="28"/>
          <w:szCs w:val="28"/>
        </w:rPr>
        <w:t xml:space="preserve"> лицензирование деятельности по сбору, транспортированию, обработке, утилизации, обезвреживанию, размещению отходов </w:t>
      </w:r>
      <w:r>
        <w:rPr>
          <w:sz w:val="28"/>
          <w:szCs w:val="28"/>
          <w:lang w:val="en-US"/>
        </w:rPr>
        <w:t>I</w:t>
      </w:r>
      <w:r w:rsidRPr="008F654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опасности осуществляется в соответствии с Федеральным законом от 04.05.2011 </w:t>
      </w:r>
      <w:r w:rsidRPr="008F6540">
        <w:rPr>
          <w:sz w:val="28"/>
          <w:szCs w:val="28"/>
        </w:rPr>
        <w:t xml:space="preserve">N </w:t>
      </w:r>
      <w:r>
        <w:rPr>
          <w:sz w:val="28"/>
          <w:szCs w:val="28"/>
        </w:rPr>
        <w:t>99</w:t>
      </w:r>
      <w:r w:rsidRPr="008F6540">
        <w:rPr>
          <w:sz w:val="28"/>
          <w:szCs w:val="28"/>
        </w:rPr>
        <w:t>-ФЗ</w:t>
      </w:r>
      <w:r>
        <w:rPr>
          <w:sz w:val="28"/>
          <w:szCs w:val="28"/>
        </w:rPr>
        <w:t xml:space="preserve"> «О лицензировании отдельных видов деятельности» с учетом положений настоящего Федерального закона.</w:t>
      </w:r>
    </w:p>
    <w:p w:rsidR="00A13865" w:rsidRPr="008F6540" w:rsidP="00E40A9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п. 30 ч.1 ст. 12 Федерального закона</w:t>
      </w:r>
      <w:r w:rsidRPr="00A13865">
        <w:rPr>
          <w:sz w:val="28"/>
          <w:szCs w:val="28"/>
        </w:rPr>
        <w:t>от 04.05.2011 N 99-ФЗ</w:t>
      </w:r>
      <w:r>
        <w:rPr>
          <w:sz w:val="28"/>
          <w:szCs w:val="28"/>
        </w:rPr>
        <w:t xml:space="preserve"> деятельность по сбору, транспортированию, обработке, утилизации, обезвреживанию, размещению отходов  </w:t>
      </w:r>
      <w:r w:rsidRPr="00A13865">
        <w:rPr>
          <w:sz w:val="28"/>
          <w:szCs w:val="28"/>
        </w:rPr>
        <w:t>I-IV классов опасности</w:t>
      </w:r>
      <w:r>
        <w:rPr>
          <w:sz w:val="28"/>
          <w:szCs w:val="28"/>
        </w:rPr>
        <w:t xml:space="preserve"> подлежит лицензированию.</w:t>
      </w:r>
    </w:p>
    <w:p w:rsidR="00AD12CD" w:rsidP="005D31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643987">
        <w:rPr>
          <w:sz w:val="28"/>
          <w:szCs w:val="28"/>
        </w:rPr>
        <w:t>Таким образом, мировой</w:t>
      </w:r>
      <w:r w:rsidR="00CE7541">
        <w:rPr>
          <w:sz w:val="28"/>
          <w:szCs w:val="28"/>
        </w:rPr>
        <w:t xml:space="preserve"> судья приходит</w:t>
      </w:r>
      <w:r w:rsidRPr="0071193C" w:rsidR="00AE727D">
        <w:rPr>
          <w:sz w:val="28"/>
          <w:szCs w:val="28"/>
        </w:rPr>
        <w:t xml:space="preserve"> к выводу о наличии в действиях </w:t>
      </w:r>
      <w:r w:rsidR="00A13865">
        <w:rPr>
          <w:sz w:val="28"/>
          <w:szCs w:val="28"/>
        </w:rPr>
        <w:t xml:space="preserve">директора ООО «ФХ «Антоненко» Стояновой И.В. </w:t>
      </w:r>
      <w:r w:rsidRPr="0071193C" w:rsidR="00AE727D">
        <w:rPr>
          <w:sz w:val="28"/>
          <w:szCs w:val="28"/>
        </w:rPr>
        <w:t>состава инкриминируемого административного правонарушенияи квалифицир</w:t>
      </w:r>
      <w:r w:rsidR="00643987">
        <w:rPr>
          <w:sz w:val="28"/>
          <w:szCs w:val="28"/>
        </w:rPr>
        <w:t>ует</w:t>
      </w:r>
      <w:r w:rsidRPr="0071193C" w:rsidR="00AE727D">
        <w:rPr>
          <w:sz w:val="28"/>
          <w:szCs w:val="28"/>
        </w:rPr>
        <w:t xml:space="preserve"> е</w:t>
      </w:r>
      <w:r w:rsidR="00643987">
        <w:rPr>
          <w:sz w:val="28"/>
          <w:szCs w:val="28"/>
        </w:rPr>
        <w:t>ё</w:t>
      </w:r>
      <w:r w:rsidRPr="0071193C" w:rsidR="00AE727D">
        <w:rPr>
          <w:sz w:val="28"/>
          <w:szCs w:val="28"/>
        </w:rPr>
        <w:t xml:space="preserve"> действия по</w:t>
      </w:r>
      <w:r w:rsidR="00A13865">
        <w:rPr>
          <w:sz w:val="28"/>
          <w:szCs w:val="28"/>
        </w:rPr>
        <w:t xml:space="preserve">ч. 2 </w:t>
      </w:r>
      <w:r w:rsidRPr="0071193C" w:rsidR="00161F20">
        <w:rPr>
          <w:sz w:val="28"/>
          <w:szCs w:val="28"/>
        </w:rPr>
        <w:t xml:space="preserve">ст. </w:t>
      </w:r>
      <w:r w:rsidR="00A13865">
        <w:rPr>
          <w:sz w:val="28"/>
          <w:szCs w:val="28"/>
        </w:rPr>
        <w:t>14.1</w:t>
      </w:r>
      <w:r w:rsidRPr="0071193C" w:rsidR="00AE727D">
        <w:rPr>
          <w:sz w:val="28"/>
          <w:szCs w:val="28"/>
        </w:rPr>
        <w:t xml:space="preserve"> КоАП РФ-</w:t>
      </w:r>
      <w:r w:rsidRPr="00AD12CD">
        <w:rPr>
          <w:rFonts w:eastAsiaTheme="minorHAnsi"/>
          <w:sz w:val="28"/>
          <w:szCs w:val="28"/>
          <w:lang w:eastAsia="en-US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2E60BA" w:rsidP="005D31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При решении вопроса о назначении наказания мировой судья приходит к следующему.</w:t>
      </w:r>
    </w:p>
    <w:p w:rsidR="002E60BA" w:rsidP="002E60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FF0000"/>
          <w:sz w:val="28"/>
          <w:szCs w:val="28"/>
          <w:lang w:eastAsia="en-US"/>
        </w:rPr>
        <w:t xml:space="preserve">  </w:t>
      </w:r>
      <w:r w:rsidRPr="002E60BA">
        <w:rPr>
          <w:rFonts w:eastAsiaTheme="minorHAnsi"/>
          <w:sz w:val="28"/>
          <w:szCs w:val="28"/>
          <w:lang w:eastAsia="en-US"/>
        </w:rPr>
        <w:t>Согласно ст. 3.1 ч. 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E2B7A" w:rsidP="005D31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60BA">
        <w:rPr>
          <w:rFonts w:eastAsiaTheme="minorHAnsi"/>
          <w:sz w:val="28"/>
          <w:szCs w:val="28"/>
          <w:lang w:eastAsia="en-US"/>
        </w:rPr>
        <w:t xml:space="preserve">  </w:t>
      </w:r>
      <w:r w:rsidR="002E60BA">
        <w:rPr>
          <w:rFonts w:eastAsiaTheme="minorHAnsi"/>
          <w:sz w:val="28"/>
          <w:szCs w:val="28"/>
          <w:lang w:eastAsia="en-US"/>
        </w:rPr>
        <w:t>Санкцией ч. 2 ст. 1</w:t>
      </w:r>
      <w:r w:rsidRPr="001E2B7A">
        <w:rPr>
          <w:rFonts w:eastAsiaTheme="minorHAnsi"/>
          <w:sz w:val="28"/>
          <w:szCs w:val="28"/>
          <w:lang w:eastAsia="en-US"/>
        </w:rPr>
        <w:t>4.1 КоАП РФ не предусмотрено административное наказание в виде предупреждения.</w:t>
      </w:r>
    </w:p>
    <w:p w:rsidR="00AD12CD" w:rsidRPr="00AD12CD" w:rsidP="00AD12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2E60BA">
        <w:rPr>
          <w:rFonts w:eastAsiaTheme="minorHAnsi"/>
          <w:sz w:val="28"/>
          <w:szCs w:val="28"/>
          <w:lang w:eastAsia="en-US"/>
        </w:rPr>
        <w:t xml:space="preserve"> </w:t>
      </w:r>
      <w:r w:rsidRPr="002E60BA">
        <w:rPr>
          <w:rFonts w:eastAsiaTheme="minorHAnsi"/>
          <w:sz w:val="28"/>
          <w:szCs w:val="28"/>
          <w:lang w:eastAsia="en-US"/>
        </w:rPr>
        <w:t>Согласно части 2 статьи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D12CD" w:rsidP="00AD12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2E60BA">
        <w:rPr>
          <w:rFonts w:eastAsiaTheme="minorHAnsi"/>
          <w:sz w:val="28"/>
          <w:szCs w:val="28"/>
          <w:lang w:eastAsia="en-US"/>
        </w:rPr>
        <w:t>В соответствии с частью 3 статьи 3.4 КоАП РФ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может быть заменено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2E60BA" w:rsidRPr="002E60BA" w:rsidP="00AD12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2E60BA">
        <w:rPr>
          <w:rFonts w:eastAsiaTheme="minorHAnsi"/>
          <w:sz w:val="28"/>
          <w:szCs w:val="28"/>
          <w:lang w:eastAsia="en-US"/>
        </w:rPr>
        <w:t>В силу ч. 1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D12CD" w:rsidRPr="002E60BA" w:rsidP="00AD12C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E60BA">
        <w:rPr>
          <w:rFonts w:eastAsiaTheme="minorHAnsi"/>
          <w:sz w:val="28"/>
          <w:szCs w:val="28"/>
          <w:lang w:eastAsia="en-US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КоАП РФ</w:t>
      </w:r>
    </w:p>
    <w:p w:rsidR="00D9553E" w:rsidP="000436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D9553E" w:rsidR="001E2B7A">
        <w:rPr>
          <w:rFonts w:eastAsiaTheme="minorHAnsi"/>
          <w:sz w:val="28"/>
          <w:szCs w:val="28"/>
          <w:lang w:eastAsia="en-US"/>
        </w:rPr>
        <w:t xml:space="preserve">При назначении наказания мировой судья </w:t>
      </w:r>
      <w:r w:rsidRPr="00D9553E" w:rsidR="001E2B7A">
        <w:rPr>
          <w:sz w:val="28"/>
          <w:szCs w:val="28"/>
        </w:rPr>
        <w:t xml:space="preserve">полагает возможным применить положения ч.1 ст.4.1.1 КоАП РФ и заменить </w:t>
      </w:r>
      <w:r>
        <w:rPr>
          <w:sz w:val="28"/>
          <w:szCs w:val="28"/>
        </w:rPr>
        <w:t xml:space="preserve">Стояновой И.В. </w:t>
      </w:r>
      <w:r w:rsidRPr="00D9553E" w:rsidR="001E2B7A">
        <w:rPr>
          <w:sz w:val="28"/>
          <w:szCs w:val="28"/>
        </w:rPr>
        <w:t>наказание в виде административного штра</w:t>
      </w:r>
      <w:r>
        <w:rPr>
          <w:sz w:val="28"/>
          <w:szCs w:val="28"/>
        </w:rPr>
        <w:t xml:space="preserve">фа на предупреждение, поскольку </w:t>
      </w:r>
      <w:r w:rsidRPr="00D9553E" w:rsidR="001E2B7A">
        <w:rPr>
          <w:sz w:val="28"/>
          <w:szCs w:val="28"/>
        </w:rPr>
        <w:t>ООО «</w:t>
      </w:r>
      <w:r w:rsidR="008E2221">
        <w:rPr>
          <w:sz w:val="28"/>
          <w:szCs w:val="28"/>
        </w:rPr>
        <w:t>(данные изъяты)</w:t>
      </w:r>
      <w:r w:rsidRPr="00D9553E" w:rsidR="001E2B7A">
        <w:rPr>
          <w:sz w:val="28"/>
          <w:szCs w:val="28"/>
        </w:rPr>
        <w:t>» относится к субъектам малого и среднего предпринимательства</w:t>
      </w:r>
      <w:r w:rsidRPr="00D9553E" w:rsidR="00043624">
        <w:rPr>
          <w:sz w:val="28"/>
          <w:szCs w:val="28"/>
        </w:rPr>
        <w:t xml:space="preserve">, </w:t>
      </w:r>
      <w:r w:rsidRPr="00D9553E" w:rsidR="001E2B7A">
        <w:rPr>
          <w:sz w:val="28"/>
          <w:szCs w:val="28"/>
        </w:rPr>
        <w:t xml:space="preserve">что подтверждается сведениями из </w:t>
      </w:r>
      <w:r w:rsidRPr="00D9553E">
        <w:rPr>
          <w:sz w:val="28"/>
          <w:szCs w:val="28"/>
        </w:rPr>
        <w:t>Единого реестра субъектов малого и среднего предпринимательства</w:t>
      </w:r>
      <w:r w:rsidRPr="00D9553E" w:rsidR="001E2B7A">
        <w:rPr>
          <w:sz w:val="28"/>
          <w:szCs w:val="28"/>
        </w:rPr>
        <w:t xml:space="preserve">, административное правонарушение совершено </w:t>
      </w:r>
      <w:r w:rsidRPr="00D9553E">
        <w:rPr>
          <w:sz w:val="28"/>
          <w:szCs w:val="28"/>
        </w:rPr>
        <w:t xml:space="preserve">должностным лицом </w:t>
      </w:r>
      <w:r w:rsidRPr="00D9553E" w:rsidR="001E2B7A">
        <w:rPr>
          <w:sz w:val="28"/>
          <w:szCs w:val="28"/>
        </w:rPr>
        <w:t>впервые и выявлено в ходе осуществления государственного контроля (надзора), при этом оно не повлекло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EB475D" w:rsidRPr="00EB475D" w:rsidP="000436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475D">
        <w:rPr>
          <w:sz w:val="28"/>
          <w:szCs w:val="28"/>
          <w:shd w:val="clear" w:color="auto" w:fill="FFFFFF"/>
        </w:rPr>
        <w:t xml:space="preserve">При таких обстоятельствах административное наказание в виде административного штрафа, которое должно быть назначено </w:t>
      </w:r>
      <w:r>
        <w:rPr>
          <w:sz w:val="28"/>
          <w:szCs w:val="28"/>
          <w:shd w:val="clear" w:color="auto" w:fill="FFFFFF"/>
        </w:rPr>
        <w:t>Стояновой И.В.,</w:t>
      </w:r>
      <w:r w:rsidRPr="00EB475D">
        <w:rPr>
          <w:sz w:val="28"/>
          <w:szCs w:val="28"/>
          <w:shd w:val="clear" w:color="auto" w:fill="FFFFFF"/>
        </w:rPr>
        <w:t xml:space="preserve"> подлежит замене на предупреждение.</w:t>
      </w:r>
    </w:p>
    <w:p w:rsidR="005D5763" w:rsidP="00452618">
      <w:pPr>
        <w:ind w:firstLine="708"/>
        <w:jc w:val="both"/>
        <w:rPr>
          <w:sz w:val="28"/>
          <w:szCs w:val="28"/>
        </w:rPr>
      </w:pPr>
      <w:r w:rsidRPr="006D6AC7">
        <w:rPr>
          <w:sz w:val="28"/>
          <w:szCs w:val="28"/>
        </w:rPr>
        <w:t>На основании изло</w:t>
      </w:r>
      <w:r w:rsidRPr="006D6AC7" w:rsidR="00615969">
        <w:rPr>
          <w:sz w:val="28"/>
          <w:szCs w:val="28"/>
        </w:rPr>
        <w:t xml:space="preserve">женного, руководствуясь </w:t>
      </w:r>
      <w:r w:rsidRPr="006D6AC7" w:rsidR="006D6AC7">
        <w:rPr>
          <w:sz w:val="28"/>
          <w:szCs w:val="28"/>
        </w:rPr>
        <w:t xml:space="preserve">ст. </w:t>
      </w:r>
      <w:r w:rsidR="00D9553E">
        <w:rPr>
          <w:sz w:val="28"/>
          <w:szCs w:val="28"/>
        </w:rPr>
        <w:t>4.1.1,</w:t>
      </w:r>
      <w:r w:rsidRPr="006D6AC7">
        <w:rPr>
          <w:sz w:val="28"/>
          <w:szCs w:val="28"/>
        </w:rPr>
        <w:t xml:space="preserve"> ст.</w:t>
      </w:r>
      <w:r w:rsidRPr="006D6AC7" w:rsidR="00452618">
        <w:rPr>
          <w:sz w:val="28"/>
          <w:szCs w:val="28"/>
        </w:rPr>
        <w:t>ст.</w:t>
      </w:r>
      <w:r w:rsidRPr="006D6AC7">
        <w:rPr>
          <w:sz w:val="28"/>
          <w:szCs w:val="28"/>
        </w:rPr>
        <w:t xml:space="preserve"> 29.</w:t>
      </w:r>
      <w:r w:rsidRPr="006D6AC7" w:rsidR="00452618">
        <w:rPr>
          <w:sz w:val="28"/>
          <w:szCs w:val="28"/>
        </w:rPr>
        <w:t>9-29.11</w:t>
      </w:r>
      <w:r w:rsidR="00D9553E">
        <w:rPr>
          <w:sz w:val="28"/>
          <w:szCs w:val="28"/>
        </w:rPr>
        <w:t xml:space="preserve"> </w:t>
      </w:r>
      <w:r w:rsidR="00D91356">
        <w:rPr>
          <w:sz w:val="28"/>
          <w:szCs w:val="28"/>
        </w:rPr>
        <w:t>Кодекса Российской Федерации об административных правонарушениях</w:t>
      </w:r>
      <w:r w:rsidRPr="006D6AC7">
        <w:rPr>
          <w:sz w:val="28"/>
          <w:szCs w:val="28"/>
        </w:rPr>
        <w:t xml:space="preserve">, </w:t>
      </w:r>
    </w:p>
    <w:p w:rsidR="00D91356" w:rsidRPr="006D6AC7" w:rsidP="00452618">
      <w:pPr>
        <w:ind w:firstLine="708"/>
        <w:jc w:val="both"/>
        <w:rPr>
          <w:sz w:val="28"/>
          <w:szCs w:val="28"/>
        </w:rPr>
      </w:pPr>
    </w:p>
    <w:p w:rsidR="005B1C1C" w:rsidRPr="006D6AC7" w:rsidP="005B1C1C">
      <w:pPr>
        <w:jc w:val="center"/>
        <w:rPr>
          <w:b/>
          <w:sz w:val="28"/>
          <w:szCs w:val="28"/>
        </w:rPr>
      </w:pPr>
      <w:r w:rsidRPr="006D6AC7">
        <w:rPr>
          <w:b/>
          <w:sz w:val="28"/>
          <w:szCs w:val="28"/>
        </w:rPr>
        <w:t>ПОСТАНОВИЛ:</w:t>
      </w:r>
    </w:p>
    <w:p w:rsidR="005D5763" w:rsidRPr="0050573C" w:rsidP="005B1C1C">
      <w:pPr>
        <w:jc w:val="center"/>
        <w:rPr>
          <w:b/>
          <w:color w:val="FF0000"/>
          <w:sz w:val="28"/>
          <w:szCs w:val="28"/>
        </w:rPr>
      </w:pPr>
    </w:p>
    <w:p w:rsidR="005B1C1C" w:rsidRPr="00EB475D" w:rsidP="00452618">
      <w:pPr>
        <w:ind w:firstLine="708"/>
        <w:jc w:val="both"/>
        <w:rPr>
          <w:sz w:val="28"/>
          <w:szCs w:val="28"/>
        </w:rPr>
      </w:pPr>
      <w:r w:rsidRPr="00417FAB">
        <w:rPr>
          <w:sz w:val="28"/>
          <w:szCs w:val="28"/>
        </w:rPr>
        <w:t xml:space="preserve">Должностное </w:t>
      </w:r>
      <w:r w:rsidR="00D9553E">
        <w:rPr>
          <w:sz w:val="28"/>
          <w:szCs w:val="28"/>
        </w:rPr>
        <w:t>лицо директора Общества с ограниченной ответственностью «</w:t>
      </w:r>
      <w:r w:rsidR="008E2221">
        <w:rPr>
          <w:sz w:val="28"/>
          <w:szCs w:val="28"/>
        </w:rPr>
        <w:t>(данные изъяты)</w:t>
      </w:r>
      <w:r w:rsidR="00D9553E">
        <w:rPr>
          <w:sz w:val="28"/>
          <w:szCs w:val="28"/>
        </w:rPr>
        <w:t>» Стоянову И</w:t>
      </w:r>
      <w:r w:rsidR="008E2221">
        <w:rPr>
          <w:sz w:val="28"/>
          <w:szCs w:val="28"/>
        </w:rPr>
        <w:t>.В.</w:t>
      </w:r>
      <w:r w:rsidRPr="00417FAB" w:rsidR="00452618">
        <w:rPr>
          <w:sz w:val="28"/>
          <w:szCs w:val="28"/>
        </w:rPr>
        <w:t xml:space="preserve"> признать виновн</w:t>
      </w:r>
      <w:r w:rsidR="00643987">
        <w:rPr>
          <w:sz w:val="28"/>
          <w:szCs w:val="28"/>
        </w:rPr>
        <w:t>ой</w:t>
      </w:r>
      <w:r w:rsidRPr="00417FAB">
        <w:rPr>
          <w:sz w:val="28"/>
          <w:szCs w:val="28"/>
        </w:rPr>
        <w:t xml:space="preserve"> в совершении административного</w:t>
      </w:r>
      <w:r w:rsidR="00D9553E">
        <w:rPr>
          <w:sz w:val="28"/>
          <w:szCs w:val="28"/>
        </w:rPr>
        <w:t xml:space="preserve"> </w:t>
      </w:r>
      <w:r w:rsidRPr="00417FAB">
        <w:rPr>
          <w:sz w:val="28"/>
          <w:szCs w:val="28"/>
        </w:rPr>
        <w:t xml:space="preserve">правонарушения, предусмотренного </w:t>
      </w:r>
      <w:r w:rsidR="00D9553E">
        <w:rPr>
          <w:sz w:val="28"/>
          <w:szCs w:val="28"/>
        </w:rPr>
        <w:t xml:space="preserve">частью 2 </w:t>
      </w:r>
      <w:r w:rsidRPr="00417FAB" w:rsidR="00452618">
        <w:rPr>
          <w:sz w:val="28"/>
          <w:szCs w:val="28"/>
        </w:rPr>
        <w:t>стать</w:t>
      </w:r>
      <w:r w:rsidR="00D9553E">
        <w:rPr>
          <w:sz w:val="28"/>
          <w:szCs w:val="28"/>
        </w:rPr>
        <w:t>и 14.1</w:t>
      </w:r>
      <w:r w:rsidRPr="00417FAB" w:rsidR="0045261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417FAB">
        <w:rPr>
          <w:sz w:val="28"/>
          <w:szCs w:val="28"/>
        </w:rPr>
        <w:t>и подвергнуть е</w:t>
      </w:r>
      <w:r w:rsidR="00643987">
        <w:rPr>
          <w:sz w:val="28"/>
          <w:szCs w:val="28"/>
        </w:rPr>
        <w:t>ё</w:t>
      </w:r>
      <w:r w:rsidRPr="00417FAB">
        <w:rPr>
          <w:sz w:val="28"/>
          <w:szCs w:val="28"/>
        </w:rPr>
        <w:t xml:space="preserve"> административному наказанию </w:t>
      </w:r>
      <w:r w:rsidR="00EB475D"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EB475D" w:rsidR="00EB475D">
        <w:rPr>
          <w:sz w:val="28"/>
          <w:szCs w:val="28"/>
          <w:shd w:val="clear" w:color="auto" w:fill="FFFFFF"/>
        </w:rPr>
        <w:t>с применением положений ст. </w:t>
      </w:r>
      <w:hyperlink r:id="rId5" w:tgtFrame="_blank" w:tooltip="КОАП &gt;  Раздел I. Общие положения &gt; Глава 4. Назначение административного наказания &gt; Статья 4.1.1. Замена административного наказания в виде административного штрафа предупреждением" w:history="1">
        <w:r w:rsidRPr="00EB475D" w:rsidR="00EB475D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4.1.1 КоАП</w:t>
        </w:r>
      </w:hyperlink>
      <w:r w:rsidRPr="00EB475D" w:rsidR="00EB475D">
        <w:rPr>
          <w:sz w:val="28"/>
          <w:szCs w:val="28"/>
          <w:shd w:val="clear" w:color="auto" w:fill="FFFFFF"/>
        </w:rPr>
        <w:t> </w:t>
      </w:r>
      <w:r w:rsidRPr="00EB475D" w:rsidR="00EB475D">
        <w:rPr>
          <w:sz w:val="28"/>
          <w:szCs w:val="28"/>
        </w:rPr>
        <w:t xml:space="preserve"> в виде предупреждения</w:t>
      </w:r>
      <w:r w:rsidRPr="00EB475D" w:rsidR="00D9553E">
        <w:rPr>
          <w:sz w:val="28"/>
          <w:szCs w:val="28"/>
        </w:rPr>
        <w:t>.</w:t>
      </w:r>
    </w:p>
    <w:p w:rsidR="00216369" w:rsidRPr="00417FAB" w:rsidP="0002116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021166">
        <w:rPr>
          <w:sz w:val="28"/>
          <w:szCs w:val="28"/>
        </w:rPr>
        <w:t xml:space="preserve">           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</w:t>
      </w:r>
      <w:r>
        <w:rPr>
          <w:sz w:val="28"/>
          <w:szCs w:val="28"/>
        </w:rPr>
        <w:t>я.</w:t>
      </w:r>
    </w:p>
    <w:p w:rsidR="005D5763" w:rsidRPr="00417FAB" w:rsidP="002576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5B1C1C" w:rsidRPr="00417FAB" w:rsidP="002576F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417FAB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                              </w:t>
      </w:r>
      <w:r w:rsidRPr="00417FAB" w:rsidR="002576F0">
        <w:rPr>
          <w:sz w:val="28"/>
          <w:szCs w:val="28"/>
        </w:rPr>
        <w:t>Н.А.Ермакова</w:t>
      </w:r>
    </w:p>
    <w:p w:rsidR="00883C68" w:rsidRPr="0050573C">
      <w:pPr>
        <w:rPr>
          <w:color w:val="FF0000"/>
        </w:rPr>
      </w:pPr>
    </w:p>
    <w:sectPr w:rsidSect="001468E3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396666"/>
      <w:docPartObj>
        <w:docPartGallery w:val="Page Numbers (Top of Page)"/>
        <w:docPartUnique/>
      </w:docPartObj>
    </w:sdtPr>
    <w:sdtContent>
      <w:p w:rsidR="00D262B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221">
          <w:rPr>
            <w:noProof/>
          </w:rPr>
          <w:t>9</w:t>
        </w:r>
        <w:r w:rsidR="008E2221">
          <w:rPr>
            <w:noProof/>
          </w:rPr>
          <w:fldChar w:fldCharType="end"/>
        </w:r>
      </w:p>
    </w:sdtContent>
  </w:sdt>
  <w:p w:rsidR="00D262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5B1C1C"/>
    <w:rsid w:val="00021166"/>
    <w:rsid w:val="00032D64"/>
    <w:rsid w:val="00041E73"/>
    <w:rsid w:val="00043624"/>
    <w:rsid w:val="000672B9"/>
    <w:rsid w:val="00071985"/>
    <w:rsid w:val="00071FFD"/>
    <w:rsid w:val="00075BC1"/>
    <w:rsid w:val="0007620C"/>
    <w:rsid w:val="00080095"/>
    <w:rsid w:val="000830FD"/>
    <w:rsid w:val="00084CC6"/>
    <w:rsid w:val="000A1056"/>
    <w:rsid w:val="000C242F"/>
    <w:rsid w:val="000C3EE2"/>
    <w:rsid w:val="000D21D7"/>
    <w:rsid w:val="000E2A20"/>
    <w:rsid w:val="000F46A4"/>
    <w:rsid w:val="0010671E"/>
    <w:rsid w:val="001079AA"/>
    <w:rsid w:val="0011715C"/>
    <w:rsid w:val="001213B6"/>
    <w:rsid w:val="0012763F"/>
    <w:rsid w:val="00142672"/>
    <w:rsid w:val="001468E3"/>
    <w:rsid w:val="001574AF"/>
    <w:rsid w:val="00161F20"/>
    <w:rsid w:val="001664BD"/>
    <w:rsid w:val="0017582F"/>
    <w:rsid w:val="001925D6"/>
    <w:rsid w:val="00193132"/>
    <w:rsid w:val="00195F66"/>
    <w:rsid w:val="001A1293"/>
    <w:rsid w:val="001A392E"/>
    <w:rsid w:val="001A49F2"/>
    <w:rsid w:val="001B044B"/>
    <w:rsid w:val="001C161D"/>
    <w:rsid w:val="001E2B7A"/>
    <w:rsid w:val="001F4B77"/>
    <w:rsid w:val="00202AC2"/>
    <w:rsid w:val="00216369"/>
    <w:rsid w:val="0024141E"/>
    <w:rsid w:val="00252F31"/>
    <w:rsid w:val="00253B5B"/>
    <w:rsid w:val="002576F0"/>
    <w:rsid w:val="00262FB6"/>
    <w:rsid w:val="0027080E"/>
    <w:rsid w:val="0027701A"/>
    <w:rsid w:val="002B2ED9"/>
    <w:rsid w:val="002C3781"/>
    <w:rsid w:val="002C546D"/>
    <w:rsid w:val="002D5063"/>
    <w:rsid w:val="002E1CE8"/>
    <w:rsid w:val="002E60BA"/>
    <w:rsid w:val="002F00EC"/>
    <w:rsid w:val="0030263B"/>
    <w:rsid w:val="00303A8B"/>
    <w:rsid w:val="00304894"/>
    <w:rsid w:val="00306166"/>
    <w:rsid w:val="003255C5"/>
    <w:rsid w:val="00340ACA"/>
    <w:rsid w:val="003421AF"/>
    <w:rsid w:val="00347EA5"/>
    <w:rsid w:val="003505F0"/>
    <w:rsid w:val="00350A51"/>
    <w:rsid w:val="0036321A"/>
    <w:rsid w:val="00365042"/>
    <w:rsid w:val="0036554C"/>
    <w:rsid w:val="00377BAE"/>
    <w:rsid w:val="0039013C"/>
    <w:rsid w:val="00390E63"/>
    <w:rsid w:val="00397232"/>
    <w:rsid w:val="003978B9"/>
    <w:rsid w:val="003B7CF3"/>
    <w:rsid w:val="003C10DF"/>
    <w:rsid w:val="003C5B85"/>
    <w:rsid w:val="003D1717"/>
    <w:rsid w:val="003D177A"/>
    <w:rsid w:val="003D2151"/>
    <w:rsid w:val="003E0C70"/>
    <w:rsid w:val="003E1A96"/>
    <w:rsid w:val="003F2D55"/>
    <w:rsid w:val="003F44F8"/>
    <w:rsid w:val="00417FAB"/>
    <w:rsid w:val="00440F04"/>
    <w:rsid w:val="004425D2"/>
    <w:rsid w:val="00451D00"/>
    <w:rsid w:val="004522A1"/>
    <w:rsid w:val="00452618"/>
    <w:rsid w:val="00452C76"/>
    <w:rsid w:val="00455A7D"/>
    <w:rsid w:val="004638EF"/>
    <w:rsid w:val="00473FBD"/>
    <w:rsid w:val="00491549"/>
    <w:rsid w:val="00494DC8"/>
    <w:rsid w:val="004A2995"/>
    <w:rsid w:val="004A3593"/>
    <w:rsid w:val="004C53D8"/>
    <w:rsid w:val="004E6BAF"/>
    <w:rsid w:val="004F0AD6"/>
    <w:rsid w:val="004F18E4"/>
    <w:rsid w:val="004F295D"/>
    <w:rsid w:val="0050573C"/>
    <w:rsid w:val="00516A6A"/>
    <w:rsid w:val="00520229"/>
    <w:rsid w:val="00523502"/>
    <w:rsid w:val="00554169"/>
    <w:rsid w:val="005705EB"/>
    <w:rsid w:val="00590982"/>
    <w:rsid w:val="00593E68"/>
    <w:rsid w:val="005A7BB3"/>
    <w:rsid w:val="005B08B5"/>
    <w:rsid w:val="005B0E74"/>
    <w:rsid w:val="005B1C1C"/>
    <w:rsid w:val="005C3D14"/>
    <w:rsid w:val="005C3EC2"/>
    <w:rsid w:val="005D31DA"/>
    <w:rsid w:val="005D5763"/>
    <w:rsid w:val="005E1762"/>
    <w:rsid w:val="005F3010"/>
    <w:rsid w:val="00610AC5"/>
    <w:rsid w:val="00615969"/>
    <w:rsid w:val="00635C13"/>
    <w:rsid w:val="00637DD3"/>
    <w:rsid w:val="00643987"/>
    <w:rsid w:val="006532B8"/>
    <w:rsid w:val="006721D9"/>
    <w:rsid w:val="006A4458"/>
    <w:rsid w:val="006A7AB4"/>
    <w:rsid w:val="006A7C9D"/>
    <w:rsid w:val="006B1858"/>
    <w:rsid w:val="006B1BF3"/>
    <w:rsid w:val="006C2666"/>
    <w:rsid w:val="006C3AB9"/>
    <w:rsid w:val="006D5DE4"/>
    <w:rsid w:val="006D6AC7"/>
    <w:rsid w:val="006D7FD2"/>
    <w:rsid w:val="006E56A5"/>
    <w:rsid w:val="006E78C9"/>
    <w:rsid w:val="006F0A67"/>
    <w:rsid w:val="006F2B87"/>
    <w:rsid w:val="006F3A32"/>
    <w:rsid w:val="006F660A"/>
    <w:rsid w:val="00703F5A"/>
    <w:rsid w:val="00705277"/>
    <w:rsid w:val="00706FAA"/>
    <w:rsid w:val="0071193C"/>
    <w:rsid w:val="00723C1F"/>
    <w:rsid w:val="0072426B"/>
    <w:rsid w:val="00755C12"/>
    <w:rsid w:val="0076574C"/>
    <w:rsid w:val="00771B51"/>
    <w:rsid w:val="00775A15"/>
    <w:rsid w:val="0077699A"/>
    <w:rsid w:val="00785F35"/>
    <w:rsid w:val="007B3242"/>
    <w:rsid w:val="007C545B"/>
    <w:rsid w:val="007D3FE2"/>
    <w:rsid w:val="007E2A06"/>
    <w:rsid w:val="007F2F71"/>
    <w:rsid w:val="007F6CFF"/>
    <w:rsid w:val="0080591D"/>
    <w:rsid w:val="00816F97"/>
    <w:rsid w:val="0085702D"/>
    <w:rsid w:val="0087032C"/>
    <w:rsid w:val="00883C68"/>
    <w:rsid w:val="00885191"/>
    <w:rsid w:val="00897DB3"/>
    <w:rsid w:val="008A173E"/>
    <w:rsid w:val="008A3F9F"/>
    <w:rsid w:val="008B6A6C"/>
    <w:rsid w:val="008C0EC1"/>
    <w:rsid w:val="008C5CEC"/>
    <w:rsid w:val="008C6DA6"/>
    <w:rsid w:val="008D314C"/>
    <w:rsid w:val="008E2221"/>
    <w:rsid w:val="008E35CF"/>
    <w:rsid w:val="008E588B"/>
    <w:rsid w:val="008E6434"/>
    <w:rsid w:val="008F6540"/>
    <w:rsid w:val="008F7206"/>
    <w:rsid w:val="0090544C"/>
    <w:rsid w:val="00916D98"/>
    <w:rsid w:val="0092075D"/>
    <w:rsid w:val="00922A67"/>
    <w:rsid w:val="00922CAC"/>
    <w:rsid w:val="00934638"/>
    <w:rsid w:val="009358AB"/>
    <w:rsid w:val="009534EA"/>
    <w:rsid w:val="00954690"/>
    <w:rsid w:val="009554C6"/>
    <w:rsid w:val="00967599"/>
    <w:rsid w:val="009722D9"/>
    <w:rsid w:val="00975C5D"/>
    <w:rsid w:val="009908F3"/>
    <w:rsid w:val="00991F5D"/>
    <w:rsid w:val="009C24BE"/>
    <w:rsid w:val="009D132D"/>
    <w:rsid w:val="009D521F"/>
    <w:rsid w:val="009D5F51"/>
    <w:rsid w:val="009E0716"/>
    <w:rsid w:val="009E3DCB"/>
    <w:rsid w:val="009E5977"/>
    <w:rsid w:val="00A13865"/>
    <w:rsid w:val="00A23CEA"/>
    <w:rsid w:val="00A27ED5"/>
    <w:rsid w:val="00A3033D"/>
    <w:rsid w:val="00A31A9F"/>
    <w:rsid w:val="00A47B5E"/>
    <w:rsid w:val="00A662DF"/>
    <w:rsid w:val="00A83511"/>
    <w:rsid w:val="00A83733"/>
    <w:rsid w:val="00A92AA8"/>
    <w:rsid w:val="00A97CBA"/>
    <w:rsid w:val="00AA7A13"/>
    <w:rsid w:val="00AB2902"/>
    <w:rsid w:val="00AC249F"/>
    <w:rsid w:val="00AD12CD"/>
    <w:rsid w:val="00AD3503"/>
    <w:rsid w:val="00AD682F"/>
    <w:rsid w:val="00AE03B1"/>
    <w:rsid w:val="00AE727D"/>
    <w:rsid w:val="00B056D6"/>
    <w:rsid w:val="00B058B1"/>
    <w:rsid w:val="00B059D6"/>
    <w:rsid w:val="00B1147D"/>
    <w:rsid w:val="00B116F3"/>
    <w:rsid w:val="00B203CC"/>
    <w:rsid w:val="00B20469"/>
    <w:rsid w:val="00B22B25"/>
    <w:rsid w:val="00B53AFD"/>
    <w:rsid w:val="00B672FB"/>
    <w:rsid w:val="00B73537"/>
    <w:rsid w:val="00B82166"/>
    <w:rsid w:val="00BA3A82"/>
    <w:rsid w:val="00BA590F"/>
    <w:rsid w:val="00BB0D48"/>
    <w:rsid w:val="00BC6542"/>
    <w:rsid w:val="00BD0CD6"/>
    <w:rsid w:val="00C006D7"/>
    <w:rsid w:val="00C054A2"/>
    <w:rsid w:val="00C076D5"/>
    <w:rsid w:val="00C15471"/>
    <w:rsid w:val="00C2276F"/>
    <w:rsid w:val="00C30929"/>
    <w:rsid w:val="00C34129"/>
    <w:rsid w:val="00C410F8"/>
    <w:rsid w:val="00C502B7"/>
    <w:rsid w:val="00C630F8"/>
    <w:rsid w:val="00C650A1"/>
    <w:rsid w:val="00C66F19"/>
    <w:rsid w:val="00CA0392"/>
    <w:rsid w:val="00CA0393"/>
    <w:rsid w:val="00CA03D4"/>
    <w:rsid w:val="00CC6B11"/>
    <w:rsid w:val="00CC743D"/>
    <w:rsid w:val="00CE53ED"/>
    <w:rsid w:val="00CE7541"/>
    <w:rsid w:val="00CF6DFB"/>
    <w:rsid w:val="00D120A4"/>
    <w:rsid w:val="00D14D83"/>
    <w:rsid w:val="00D24655"/>
    <w:rsid w:val="00D262BD"/>
    <w:rsid w:val="00D62E0A"/>
    <w:rsid w:val="00D64A92"/>
    <w:rsid w:val="00D736D8"/>
    <w:rsid w:val="00D768B9"/>
    <w:rsid w:val="00D91356"/>
    <w:rsid w:val="00D9553E"/>
    <w:rsid w:val="00DA35EA"/>
    <w:rsid w:val="00DB6BBD"/>
    <w:rsid w:val="00DB7E6D"/>
    <w:rsid w:val="00DC014E"/>
    <w:rsid w:val="00DD3CF6"/>
    <w:rsid w:val="00DE0191"/>
    <w:rsid w:val="00E03C70"/>
    <w:rsid w:val="00E05F84"/>
    <w:rsid w:val="00E116D6"/>
    <w:rsid w:val="00E22137"/>
    <w:rsid w:val="00E3493B"/>
    <w:rsid w:val="00E40A9B"/>
    <w:rsid w:val="00E43544"/>
    <w:rsid w:val="00E50C03"/>
    <w:rsid w:val="00E52C5E"/>
    <w:rsid w:val="00E8322F"/>
    <w:rsid w:val="00E834E7"/>
    <w:rsid w:val="00E90E90"/>
    <w:rsid w:val="00E96D28"/>
    <w:rsid w:val="00EB0213"/>
    <w:rsid w:val="00EB1B8C"/>
    <w:rsid w:val="00EB475D"/>
    <w:rsid w:val="00EB4BCD"/>
    <w:rsid w:val="00EC379A"/>
    <w:rsid w:val="00ED1557"/>
    <w:rsid w:val="00ED56C9"/>
    <w:rsid w:val="00ED6D78"/>
    <w:rsid w:val="00EE036A"/>
    <w:rsid w:val="00F041D9"/>
    <w:rsid w:val="00F12C4E"/>
    <w:rsid w:val="00F14FE6"/>
    <w:rsid w:val="00F26727"/>
    <w:rsid w:val="00F36B2C"/>
    <w:rsid w:val="00F373C6"/>
    <w:rsid w:val="00F403E6"/>
    <w:rsid w:val="00F42CF5"/>
    <w:rsid w:val="00F4392C"/>
    <w:rsid w:val="00F55C0A"/>
    <w:rsid w:val="00F609A4"/>
    <w:rsid w:val="00F62873"/>
    <w:rsid w:val="00F8725C"/>
    <w:rsid w:val="00FA7699"/>
    <w:rsid w:val="00FB4AF7"/>
    <w:rsid w:val="00FC2750"/>
    <w:rsid w:val="00FE4813"/>
    <w:rsid w:val="00FF7A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">
    <w:name w:val="ConsNonformat Знак"/>
    <w:link w:val="ConsNonformat0"/>
    <w:locked/>
    <w:rsid w:val="0090544C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905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Normal">
    <w:name w:val="ConsPlusNormal"/>
    <w:rsid w:val="00491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9E5977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630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63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C630F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630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/glava-4/statia-4.1.1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E616-21DA-47CE-9188-279AA12B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