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301C21" w:rsidP="00982C31">
      <w:pPr>
        <w:jc w:val="right"/>
        <w:rPr>
          <w:b/>
          <w:sz w:val="20"/>
          <w:szCs w:val="20"/>
        </w:rPr>
      </w:pPr>
      <w:r w:rsidRPr="00301C21">
        <w:rPr>
          <w:b/>
          <w:sz w:val="20"/>
          <w:szCs w:val="20"/>
        </w:rPr>
        <w:t xml:space="preserve">   Дело № 5-63-</w:t>
      </w:r>
      <w:r w:rsidR="004436C6">
        <w:rPr>
          <w:b/>
          <w:sz w:val="20"/>
          <w:szCs w:val="20"/>
        </w:rPr>
        <w:t>7</w:t>
      </w:r>
      <w:r w:rsidRPr="00301C21">
        <w:rPr>
          <w:b/>
          <w:sz w:val="20"/>
          <w:szCs w:val="20"/>
        </w:rPr>
        <w:t>/20</w:t>
      </w:r>
      <w:r w:rsidRPr="00301C21" w:rsidR="000B55F8">
        <w:rPr>
          <w:b/>
          <w:sz w:val="20"/>
          <w:szCs w:val="20"/>
        </w:rPr>
        <w:t>2</w:t>
      </w:r>
      <w:r w:rsidR="004436C6">
        <w:rPr>
          <w:b/>
          <w:sz w:val="20"/>
          <w:szCs w:val="20"/>
        </w:rPr>
        <w:t>1</w:t>
      </w:r>
    </w:p>
    <w:p w:rsidR="00982C31" w:rsidRPr="009F3C2C" w:rsidP="00982C31">
      <w:pPr>
        <w:jc w:val="center"/>
        <w:rPr>
          <w:b/>
          <w:sz w:val="28"/>
          <w:szCs w:val="28"/>
        </w:rPr>
      </w:pPr>
      <w:r w:rsidRPr="009F3C2C">
        <w:rPr>
          <w:b/>
          <w:sz w:val="28"/>
          <w:szCs w:val="28"/>
        </w:rPr>
        <w:t>ПОСТАНОВЛЕНИЕ</w:t>
      </w:r>
    </w:p>
    <w:p w:rsidR="00982C31" w:rsidRPr="009F3C2C" w:rsidP="00982C31">
      <w:pPr>
        <w:jc w:val="both"/>
        <w:rPr>
          <w:sz w:val="28"/>
          <w:szCs w:val="28"/>
          <w:lang w:val="uk-UA"/>
        </w:rPr>
      </w:pPr>
    </w:p>
    <w:p w:rsidR="00982C31" w:rsidRPr="009F5BC1" w:rsidP="00982C31">
      <w:pPr>
        <w:rPr>
          <w:sz w:val="28"/>
          <w:szCs w:val="28"/>
          <w:lang w:val="uk-UA"/>
        </w:rPr>
      </w:pPr>
      <w:r w:rsidRPr="009F5BC1">
        <w:rPr>
          <w:sz w:val="28"/>
          <w:szCs w:val="28"/>
          <w:lang w:val="uk-UA"/>
        </w:rPr>
        <w:t>09 февраля</w:t>
      </w:r>
      <w:r w:rsidRPr="009F5BC1" w:rsidR="000B55F8">
        <w:rPr>
          <w:sz w:val="28"/>
          <w:szCs w:val="28"/>
          <w:lang w:val="uk-UA"/>
        </w:rPr>
        <w:t xml:space="preserve"> 202</w:t>
      </w:r>
      <w:r w:rsidRPr="009F5BC1">
        <w:rPr>
          <w:sz w:val="28"/>
          <w:szCs w:val="28"/>
          <w:lang w:val="uk-UA"/>
        </w:rPr>
        <w:t>1</w:t>
      </w:r>
      <w:r w:rsidRPr="009F5BC1" w:rsidR="00BC11DC">
        <w:rPr>
          <w:sz w:val="28"/>
          <w:szCs w:val="28"/>
          <w:lang w:val="uk-UA"/>
        </w:rPr>
        <w:t xml:space="preserve"> г. </w:t>
      </w:r>
      <w:r w:rsidRPr="009F5BC1">
        <w:rPr>
          <w:sz w:val="28"/>
          <w:szCs w:val="28"/>
          <w:lang w:val="uk-UA"/>
        </w:rPr>
        <w:t xml:space="preserve">                                            </w:t>
      </w:r>
      <w:r w:rsidRPr="009F5BC1" w:rsidR="00E04AFA">
        <w:rPr>
          <w:sz w:val="28"/>
          <w:szCs w:val="28"/>
          <w:lang w:val="uk-UA"/>
        </w:rPr>
        <w:t xml:space="preserve">      </w:t>
      </w:r>
      <w:r w:rsidRPr="009F5BC1" w:rsidR="004C641B">
        <w:rPr>
          <w:sz w:val="28"/>
          <w:szCs w:val="28"/>
          <w:lang w:val="uk-UA"/>
        </w:rPr>
        <w:t xml:space="preserve">                   </w:t>
      </w:r>
      <w:r w:rsidRPr="009F5BC1" w:rsidR="00301C21">
        <w:rPr>
          <w:sz w:val="28"/>
          <w:szCs w:val="28"/>
          <w:lang w:val="uk-UA"/>
        </w:rPr>
        <w:t xml:space="preserve">    </w:t>
      </w:r>
      <w:r w:rsidRPr="009F5BC1" w:rsidR="000379A9">
        <w:rPr>
          <w:sz w:val="28"/>
          <w:szCs w:val="28"/>
          <w:lang w:val="uk-UA"/>
        </w:rPr>
        <w:t xml:space="preserve">    </w:t>
      </w:r>
      <w:r w:rsidRPr="009F5BC1" w:rsidR="00301C21">
        <w:rPr>
          <w:sz w:val="28"/>
          <w:szCs w:val="28"/>
          <w:lang w:val="uk-UA"/>
        </w:rPr>
        <w:t xml:space="preserve">        </w:t>
      </w:r>
      <w:r w:rsidRPr="009F5BC1">
        <w:rPr>
          <w:sz w:val="28"/>
          <w:szCs w:val="28"/>
          <w:lang w:val="uk-UA"/>
        </w:rPr>
        <w:t>пгт. Ленино</w:t>
      </w:r>
    </w:p>
    <w:p w:rsidR="00982C31" w:rsidRPr="009F5BC1" w:rsidP="00982C31">
      <w:pPr>
        <w:jc w:val="both"/>
        <w:rPr>
          <w:sz w:val="28"/>
          <w:szCs w:val="28"/>
          <w:lang w:val="uk-UA"/>
        </w:rPr>
      </w:pPr>
    </w:p>
    <w:p w:rsidR="00982C31" w:rsidRPr="009F5BC1" w:rsidP="00603FC1">
      <w:pPr>
        <w:ind w:firstLine="708"/>
        <w:jc w:val="both"/>
        <w:rPr>
          <w:sz w:val="28"/>
          <w:szCs w:val="28"/>
        </w:rPr>
      </w:pPr>
      <w:r w:rsidRPr="009F5BC1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</w:t>
      </w:r>
      <w:r w:rsidRPr="009F5BC1">
        <w:rPr>
          <w:sz w:val="28"/>
          <w:szCs w:val="28"/>
        </w:rPr>
        <w:t>Республики Крым Кулунчаков А.А., рассмотрев в открытом судебном заседании дело об административном правонарушении в</w:t>
      </w:r>
      <w:r w:rsidRPr="009F5BC1" w:rsidR="00221BEC">
        <w:rPr>
          <w:sz w:val="28"/>
          <w:szCs w:val="28"/>
        </w:rPr>
        <w:t xml:space="preserve"> отношении должностного лица</w:t>
      </w:r>
      <w:r w:rsidRPr="009F5BC1" w:rsidR="00603FC1">
        <w:rPr>
          <w:sz w:val="28"/>
          <w:szCs w:val="28"/>
        </w:rPr>
        <w:t xml:space="preserve"> </w:t>
      </w:r>
      <w:r w:rsidRPr="009F5BC1" w:rsidR="00F61988">
        <w:rPr>
          <w:sz w:val="28"/>
          <w:szCs w:val="28"/>
        </w:rPr>
        <w:t xml:space="preserve">- </w:t>
      </w:r>
      <w:r w:rsidR="004C54BB">
        <w:t>(данные изъяты)</w:t>
      </w:r>
      <w:r w:rsidRPr="009F5BC1" w:rsidR="00F61988">
        <w:rPr>
          <w:sz w:val="28"/>
          <w:szCs w:val="28"/>
        </w:rPr>
        <w:t xml:space="preserve"> «</w:t>
      </w:r>
      <w:r w:rsidR="004C54BB">
        <w:t>(данные изъяты)</w:t>
      </w:r>
      <w:r w:rsidRPr="009F5BC1" w:rsidR="00F61988">
        <w:rPr>
          <w:sz w:val="28"/>
          <w:szCs w:val="28"/>
        </w:rPr>
        <w:t>»</w:t>
      </w:r>
      <w:r w:rsidRPr="009F5BC1" w:rsidR="00667232">
        <w:rPr>
          <w:sz w:val="28"/>
          <w:szCs w:val="28"/>
        </w:rPr>
        <w:t xml:space="preserve">, </w:t>
      </w:r>
      <w:r w:rsidR="004C54BB">
        <w:t>(данные изъяты)</w:t>
      </w:r>
      <w:r w:rsidRPr="009F5BC1" w:rsidR="00667232">
        <w:rPr>
          <w:sz w:val="28"/>
          <w:szCs w:val="28"/>
        </w:rPr>
        <w:t>,</w:t>
      </w:r>
      <w:r w:rsidRPr="009F5BC1" w:rsidR="00F61988">
        <w:rPr>
          <w:sz w:val="28"/>
          <w:szCs w:val="28"/>
        </w:rPr>
        <w:t xml:space="preserve"> </w:t>
      </w:r>
      <w:r w:rsidRPr="009F5BC1" w:rsidR="00F61988">
        <w:rPr>
          <w:sz w:val="28"/>
          <w:szCs w:val="28"/>
        </w:rPr>
        <w:t>Нафеева</w:t>
      </w:r>
      <w:r w:rsidRPr="009F5BC1" w:rsidR="00F61988">
        <w:rPr>
          <w:sz w:val="28"/>
          <w:szCs w:val="28"/>
        </w:rPr>
        <w:t xml:space="preserve"> Р</w:t>
      </w:r>
      <w:r w:rsidR="004C54BB">
        <w:rPr>
          <w:sz w:val="28"/>
          <w:szCs w:val="28"/>
        </w:rPr>
        <w:t>.</w:t>
      </w:r>
      <w:r w:rsidRPr="009F5BC1" w:rsidR="00F61988">
        <w:rPr>
          <w:sz w:val="28"/>
          <w:szCs w:val="28"/>
        </w:rPr>
        <w:t xml:space="preserve"> Н</w:t>
      </w:r>
      <w:r w:rsidR="004C54BB">
        <w:rPr>
          <w:sz w:val="28"/>
          <w:szCs w:val="28"/>
        </w:rPr>
        <w:t>.</w:t>
      </w:r>
      <w:r w:rsidRPr="009F5BC1" w:rsidR="00667232">
        <w:rPr>
          <w:sz w:val="28"/>
          <w:szCs w:val="28"/>
        </w:rPr>
        <w:t xml:space="preserve">, </w:t>
      </w:r>
      <w:r w:rsidR="004C54BB">
        <w:t>(данные изъяты)</w:t>
      </w:r>
      <w:r w:rsidRPr="009F5BC1" w:rsidR="00603FC1">
        <w:rPr>
          <w:sz w:val="28"/>
          <w:szCs w:val="28"/>
        </w:rPr>
        <w:t xml:space="preserve"> в совершении административного</w:t>
      </w:r>
      <w:r w:rsidRPr="009F5BC1">
        <w:rPr>
          <w:sz w:val="28"/>
          <w:szCs w:val="28"/>
        </w:rPr>
        <w:t xml:space="preserve"> правонарушения, предусмотрен</w:t>
      </w:r>
      <w:r w:rsidRPr="009F5BC1">
        <w:rPr>
          <w:sz w:val="28"/>
          <w:szCs w:val="28"/>
        </w:rPr>
        <w:t>ного ст. 15.</w:t>
      </w:r>
      <w:r w:rsidRPr="009F5BC1" w:rsidR="00201056">
        <w:rPr>
          <w:sz w:val="28"/>
          <w:szCs w:val="28"/>
        </w:rPr>
        <w:t>5</w:t>
      </w:r>
      <w:r w:rsidRPr="009F5BC1">
        <w:rPr>
          <w:sz w:val="28"/>
          <w:szCs w:val="28"/>
        </w:rPr>
        <w:t xml:space="preserve">  КоАП РФ, -</w:t>
      </w:r>
    </w:p>
    <w:p w:rsidR="00982C31" w:rsidRPr="009F5BC1" w:rsidP="00982C31">
      <w:pPr>
        <w:jc w:val="center"/>
        <w:rPr>
          <w:sz w:val="28"/>
          <w:szCs w:val="28"/>
        </w:rPr>
      </w:pPr>
      <w:r w:rsidRPr="009F5BC1">
        <w:rPr>
          <w:sz w:val="28"/>
          <w:szCs w:val="28"/>
        </w:rPr>
        <w:t>УСТАНОВИЛ:</w:t>
      </w:r>
    </w:p>
    <w:p w:rsidR="00201056" w:rsidRPr="009F5BC1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01056" w:rsidRPr="009F5BC1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>Нафеев</w:t>
      </w:r>
      <w:r w:rsidRPr="009F5BC1">
        <w:rPr>
          <w:sz w:val="28"/>
          <w:szCs w:val="28"/>
        </w:rPr>
        <w:t xml:space="preserve"> Р.Н.</w:t>
      </w:r>
      <w:r w:rsidRPr="009F5BC1" w:rsidR="00706430">
        <w:rPr>
          <w:sz w:val="28"/>
          <w:szCs w:val="28"/>
        </w:rPr>
        <w:t xml:space="preserve">, являясь </w:t>
      </w:r>
      <w:r w:rsidR="004C54BB">
        <w:t xml:space="preserve">(данные изъяты)  </w:t>
      </w:r>
      <w:r w:rsidRPr="009F5BC1" w:rsidR="00706430">
        <w:rPr>
          <w:sz w:val="28"/>
          <w:szCs w:val="28"/>
        </w:rPr>
        <w:t xml:space="preserve">не представил своевременно, а именно в срок </w:t>
      </w:r>
      <w:r w:rsidRPr="009F5BC1" w:rsidR="00706430">
        <w:rPr>
          <w:sz w:val="28"/>
          <w:szCs w:val="28"/>
        </w:rPr>
        <w:t>до</w:t>
      </w:r>
      <w:r w:rsidRPr="009F5BC1" w:rsidR="00706430">
        <w:rPr>
          <w:sz w:val="28"/>
          <w:szCs w:val="28"/>
        </w:rPr>
        <w:t xml:space="preserve"> </w:t>
      </w:r>
      <w:r w:rsidR="004C54BB">
        <w:t>(</w:t>
      </w:r>
      <w:r w:rsidR="004C54BB">
        <w:t>данные</w:t>
      </w:r>
      <w:r w:rsidR="004C54BB">
        <w:t xml:space="preserve"> изъяты) </w:t>
      </w:r>
      <w:r w:rsidRPr="009F5BC1" w:rsidR="00706430">
        <w:rPr>
          <w:sz w:val="28"/>
          <w:szCs w:val="28"/>
        </w:rPr>
        <w:t xml:space="preserve">в Межрайонную инспекцию федеральной налоговой службы России № </w:t>
      </w:r>
      <w:r w:rsidRPr="009F5BC1">
        <w:rPr>
          <w:sz w:val="28"/>
          <w:szCs w:val="28"/>
        </w:rPr>
        <w:t>7</w:t>
      </w:r>
      <w:r w:rsidRPr="009F5BC1" w:rsidR="00706430">
        <w:rPr>
          <w:sz w:val="28"/>
          <w:szCs w:val="28"/>
        </w:rPr>
        <w:t xml:space="preserve"> по </w:t>
      </w:r>
      <w:r w:rsidRPr="009F5BC1">
        <w:rPr>
          <w:sz w:val="28"/>
          <w:szCs w:val="28"/>
        </w:rPr>
        <w:t>Республике Крым</w:t>
      </w:r>
      <w:r w:rsidRPr="009F5BC1" w:rsidR="00706430">
        <w:rPr>
          <w:sz w:val="28"/>
          <w:szCs w:val="28"/>
        </w:rPr>
        <w:t xml:space="preserve"> декларацию по </w:t>
      </w:r>
      <w:r w:rsidRPr="009F5BC1" w:rsidR="00706430">
        <w:rPr>
          <w:rStyle w:val="snippetequal"/>
          <w:sz w:val="28"/>
          <w:szCs w:val="28"/>
        </w:rPr>
        <w:t xml:space="preserve">налогу на добавленную стоимость </w:t>
      </w:r>
      <w:r w:rsidRPr="009F5BC1" w:rsidR="00706430">
        <w:rPr>
          <w:sz w:val="28"/>
          <w:szCs w:val="28"/>
        </w:rPr>
        <w:t xml:space="preserve">за </w:t>
      </w:r>
      <w:r w:rsidR="004C54BB">
        <w:t xml:space="preserve">(данные изъяты) </w:t>
      </w:r>
      <w:r w:rsidRPr="009F5BC1" w:rsidR="00706430">
        <w:rPr>
          <w:sz w:val="28"/>
          <w:szCs w:val="28"/>
        </w:rPr>
        <w:t>года.</w:t>
      </w:r>
      <w:r w:rsidRPr="009F5BC1">
        <w:rPr>
          <w:sz w:val="28"/>
          <w:szCs w:val="28"/>
        </w:rPr>
        <w:t xml:space="preserve"> </w:t>
      </w:r>
    </w:p>
    <w:p w:rsidR="00201056" w:rsidRPr="009F5BC1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 xml:space="preserve">В судебное заседание Нафеев Р.Н. не явился, о дате, времени и месте судебного заседания </w:t>
      </w:r>
      <w:r w:rsidRPr="009F5BC1">
        <w:rPr>
          <w:sz w:val="28"/>
          <w:szCs w:val="28"/>
        </w:rPr>
        <w:t>извещен</w:t>
      </w:r>
      <w:r w:rsidRPr="009F5BC1">
        <w:rPr>
          <w:sz w:val="28"/>
          <w:szCs w:val="28"/>
        </w:rPr>
        <w:t xml:space="preserve"> надлежащим образом, о причинах неявки мировому судье не сообщил, ходатайств об отложении слушания д</w:t>
      </w:r>
      <w:r w:rsidRPr="009F5BC1">
        <w:rPr>
          <w:sz w:val="28"/>
          <w:szCs w:val="28"/>
        </w:rPr>
        <w:t xml:space="preserve">ела не поступало. </w:t>
      </w:r>
    </w:p>
    <w:p w:rsidR="00201056" w:rsidRPr="009F5BC1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 xml:space="preserve">В связи с этим, судья считает возможным рассмотреть материал об административном правонарушении в отсутствии лица, в отношении которого веется производство по делу об административном правонарушении. </w:t>
      </w:r>
    </w:p>
    <w:p w:rsidR="00201056" w:rsidRPr="009F5BC1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>Исследовав письменные материалы дела</w:t>
      </w:r>
      <w:r w:rsidRPr="009F5BC1">
        <w:rPr>
          <w:sz w:val="28"/>
          <w:szCs w:val="28"/>
        </w:rPr>
        <w:t xml:space="preserve">, мировой судья приходит к следующему выводу. </w:t>
      </w:r>
    </w:p>
    <w:p w:rsidR="00201056" w:rsidRPr="009F5BC1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 xml:space="preserve">Согласно ст. </w:t>
      </w:r>
      <w:hyperlink r:id="rId4" w:tgtFrame="_blank" w:tooltip="НК РФ &gt;  Раздел VIII. Федеральные налоги &gt; Глава 21. Налог на добавленную стоимость &gt; Статья 143. Налогоплательщики" w:history="1">
        <w:r w:rsidRPr="009F5BC1">
          <w:rPr>
            <w:rStyle w:val="Hyperlink"/>
            <w:color w:val="auto"/>
            <w:sz w:val="28"/>
            <w:szCs w:val="28"/>
            <w:u w:val="none"/>
          </w:rPr>
          <w:t>143</w:t>
        </w:r>
      </w:hyperlink>
      <w:r w:rsidRPr="009F5BC1">
        <w:rPr>
          <w:sz w:val="28"/>
          <w:szCs w:val="28"/>
        </w:rPr>
        <w:t xml:space="preserve"> Налогового кодекса Российской Федерации налогоплательщиками </w:t>
      </w:r>
      <w:r w:rsidRPr="009F5BC1">
        <w:rPr>
          <w:rStyle w:val="snippetequal"/>
          <w:sz w:val="28"/>
          <w:szCs w:val="28"/>
        </w:rPr>
        <w:t xml:space="preserve">налога на </w:t>
      </w:r>
      <w:r w:rsidRPr="009F5BC1">
        <w:rPr>
          <w:rStyle w:val="snippetequal"/>
          <w:sz w:val="28"/>
          <w:szCs w:val="28"/>
        </w:rPr>
        <w:t>добавленную</w:t>
      </w:r>
      <w:r w:rsidRPr="009F5BC1">
        <w:rPr>
          <w:rStyle w:val="snippetequal"/>
          <w:sz w:val="28"/>
          <w:szCs w:val="28"/>
        </w:rPr>
        <w:t xml:space="preserve"> стоимостью </w:t>
      </w:r>
      <w:r w:rsidRPr="009F5BC1">
        <w:rPr>
          <w:sz w:val="28"/>
          <w:szCs w:val="28"/>
        </w:rPr>
        <w:t xml:space="preserve">признаются организации, индивидуальные предприниматели. </w:t>
      </w:r>
    </w:p>
    <w:p w:rsidR="00201056" w:rsidRPr="009F5BC1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 xml:space="preserve">В соответствии с </w:t>
      </w:r>
      <w:r w:rsidRPr="009F5BC1">
        <w:rPr>
          <w:sz w:val="28"/>
          <w:szCs w:val="28"/>
        </w:rPr>
        <w:t>ч</w:t>
      </w:r>
      <w:r w:rsidRPr="009F5BC1">
        <w:rPr>
          <w:sz w:val="28"/>
          <w:szCs w:val="28"/>
        </w:rPr>
        <w:t xml:space="preserve">.2 ст. </w:t>
      </w:r>
      <w:hyperlink r:id="rId5" w:tgtFrame="_blank" w:tooltip="НК РФ &gt;  Раздел VIII. Федеральные налоги &gt; Глава 21. Налог на добавленную стоимость &gt; Статья 163. Налоговый период" w:history="1">
        <w:r w:rsidRPr="009F5BC1">
          <w:rPr>
            <w:rStyle w:val="Hyperlink"/>
            <w:color w:val="auto"/>
            <w:sz w:val="28"/>
            <w:szCs w:val="28"/>
            <w:u w:val="none"/>
          </w:rPr>
          <w:t>163</w:t>
        </w:r>
      </w:hyperlink>
      <w:r w:rsidRPr="009F5BC1">
        <w:rPr>
          <w:sz w:val="28"/>
          <w:szCs w:val="28"/>
        </w:rPr>
        <w:t xml:space="preserve"> Налогового кодекса Российской Федерации </w:t>
      </w:r>
      <w:r w:rsidRPr="009F5BC1">
        <w:rPr>
          <w:sz w:val="28"/>
          <w:szCs w:val="28"/>
        </w:rPr>
        <w:t xml:space="preserve">для налогоплательщиков налоговым периодом признается квартал.  </w:t>
      </w:r>
    </w:p>
    <w:p w:rsidR="00201056" w:rsidRPr="009F5BC1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 xml:space="preserve">В соответствии с </w:t>
      </w:r>
      <w:r w:rsidRPr="009F5BC1">
        <w:rPr>
          <w:sz w:val="28"/>
          <w:szCs w:val="28"/>
        </w:rPr>
        <w:t>ч</w:t>
      </w:r>
      <w:r w:rsidRPr="009F5BC1">
        <w:rPr>
          <w:sz w:val="28"/>
          <w:szCs w:val="28"/>
        </w:rPr>
        <w:t xml:space="preserve">. 6 ст. </w:t>
      </w:r>
      <w:hyperlink r:id="rId6" w:tgtFrame="_blank" w:tooltip="НК РФ &gt;  Раздел VIII. Федеральные налоги &gt; Глава 21. Налог на добавленную стоимость &gt; Статья 174. Порядок и сроки уплаты налога в бюджет" w:history="1">
        <w:r w:rsidRPr="009F5BC1">
          <w:rPr>
            <w:rStyle w:val="Hyperlink"/>
            <w:color w:val="auto"/>
            <w:sz w:val="28"/>
            <w:szCs w:val="28"/>
            <w:u w:val="none"/>
          </w:rPr>
          <w:t>174</w:t>
        </w:r>
      </w:hyperlink>
      <w:r w:rsidRPr="009F5BC1">
        <w:rPr>
          <w:sz w:val="28"/>
          <w:szCs w:val="28"/>
        </w:rPr>
        <w:t xml:space="preserve"> Налогового кодекса Российской Федерации налогоплательщики обязаны представлять в налоговые органы по месту своего учета налоговые декларации по </w:t>
      </w:r>
      <w:r w:rsidRPr="009F5BC1">
        <w:rPr>
          <w:rStyle w:val="snippetequal"/>
          <w:sz w:val="28"/>
          <w:szCs w:val="28"/>
        </w:rPr>
        <w:t xml:space="preserve">НДС </w:t>
      </w:r>
      <w:r w:rsidRPr="009F5BC1">
        <w:rPr>
          <w:sz w:val="28"/>
          <w:szCs w:val="28"/>
        </w:rPr>
        <w:t>не поздней 25 числа месяца, следую</w:t>
      </w:r>
      <w:r w:rsidRPr="009F5BC1">
        <w:rPr>
          <w:sz w:val="28"/>
          <w:szCs w:val="28"/>
        </w:rPr>
        <w:t xml:space="preserve">щего за истекшим кварталом. </w:t>
      </w:r>
    </w:p>
    <w:p w:rsidR="00201056" w:rsidRPr="009F5BC1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 xml:space="preserve">Следовательно, срок предоставления налоговой декларации по </w:t>
      </w:r>
      <w:r w:rsidRPr="009F5BC1">
        <w:rPr>
          <w:rStyle w:val="snippetequal"/>
          <w:sz w:val="28"/>
          <w:szCs w:val="28"/>
        </w:rPr>
        <w:t xml:space="preserve">НДС </w:t>
      </w:r>
      <w:r w:rsidRPr="009F5BC1">
        <w:rPr>
          <w:sz w:val="28"/>
          <w:szCs w:val="28"/>
        </w:rPr>
        <w:t xml:space="preserve">за </w:t>
      </w:r>
      <w:r>
        <w:t>(данные изъяты)</w:t>
      </w:r>
      <w:r w:rsidRPr="009F5BC1">
        <w:rPr>
          <w:sz w:val="28"/>
          <w:szCs w:val="28"/>
        </w:rPr>
        <w:t xml:space="preserve"> года составлял </w:t>
      </w:r>
      <w:r w:rsidR="004C54BB">
        <w:t>(данные изъяты)</w:t>
      </w:r>
      <w:r w:rsidRPr="009F5BC1">
        <w:rPr>
          <w:sz w:val="28"/>
          <w:szCs w:val="28"/>
        </w:rPr>
        <w:t xml:space="preserve">. </w:t>
      </w:r>
      <w:r w:rsidRPr="009F5BC1" w:rsidR="004436C6">
        <w:rPr>
          <w:sz w:val="28"/>
          <w:szCs w:val="28"/>
        </w:rPr>
        <w:t>(Постановление Правительства РФ от 02.04.2020 №409).</w:t>
      </w:r>
    </w:p>
    <w:p w:rsidR="00201056" w:rsidRPr="009F5BC1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 xml:space="preserve">В судебном заседании установлено, что </w:t>
      </w:r>
      <w:r w:rsidRPr="009F5BC1" w:rsidR="004436C6">
        <w:rPr>
          <w:sz w:val="28"/>
          <w:szCs w:val="28"/>
        </w:rPr>
        <w:t xml:space="preserve">первичная </w:t>
      </w:r>
      <w:r w:rsidRPr="009F5BC1">
        <w:rPr>
          <w:sz w:val="28"/>
          <w:szCs w:val="28"/>
        </w:rPr>
        <w:t xml:space="preserve">декларация по </w:t>
      </w:r>
      <w:r w:rsidRPr="009F5BC1">
        <w:rPr>
          <w:rStyle w:val="snippetequal"/>
          <w:sz w:val="28"/>
          <w:szCs w:val="28"/>
        </w:rPr>
        <w:t xml:space="preserve">НДС </w:t>
      </w:r>
      <w:r w:rsidRPr="009F5BC1">
        <w:rPr>
          <w:sz w:val="28"/>
          <w:szCs w:val="28"/>
        </w:rPr>
        <w:t xml:space="preserve">представлена </w:t>
      </w:r>
      <w:r w:rsidRPr="009F5BC1" w:rsidR="004436C6">
        <w:rPr>
          <w:sz w:val="28"/>
          <w:szCs w:val="28"/>
        </w:rPr>
        <w:t>Нафеевым Р.Н.</w:t>
      </w:r>
      <w:r w:rsidRPr="009F5BC1">
        <w:rPr>
          <w:sz w:val="28"/>
          <w:szCs w:val="28"/>
        </w:rPr>
        <w:t xml:space="preserve"> в Межрайонную инспекцию федеральной налоговой службы России № </w:t>
      </w:r>
      <w:r w:rsidRPr="009F5BC1" w:rsidR="004436C6">
        <w:rPr>
          <w:sz w:val="28"/>
          <w:szCs w:val="28"/>
        </w:rPr>
        <w:t>7</w:t>
      </w:r>
      <w:r w:rsidRPr="009F5BC1">
        <w:rPr>
          <w:sz w:val="28"/>
          <w:szCs w:val="28"/>
        </w:rPr>
        <w:t xml:space="preserve"> по </w:t>
      </w:r>
      <w:r w:rsidRPr="009F5BC1" w:rsidR="004436C6">
        <w:rPr>
          <w:sz w:val="28"/>
          <w:szCs w:val="28"/>
        </w:rPr>
        <w:t>Республике Крым</w:t>
      </w:r>
      <w:r w:rsidRPr="009F5BC1">
        <w:rPr>
          <w:sz w:val="28"/>
          <w:szCs w:val="28"/>
        </w:rPr>
        <w:t xml:space="preserve"> </w:t>
      </w:r>
      <w:r w:rsidR="004C54BB">
        <w:t>(данные изъяты)</w:t>
      </w:r>
      <w:r w:rsidRPr="009F5BC1">
        <w:rPr>
          <w:sz w:val="28"/>
          <w:szCs w:val="28"/>
        </w:rPr>
        <w:t>, то есть после срока представления, что подтверждается представленными документами</w:t>
      </w:r>
      <w:r w:rsidRPr="009F5BC1" w:rsidR="004436C6">
        <w:rPr>
          <w:sz w:val="28"/>
          <w:szCs w:val="28"/>
        </w:rPr>
        <w:t>.</w:t>
      </w:r>
      <w:r w:rsidRPr="009F5BC1">
        <w:rPr>
          <w:sz w:val="28"/>
          <w:szCs w:val="28"/>
        </w:rPr>
        <w:t xml:space="preserve"> </w:t>
      </w:r>
    </w:p>
    <w:p w:rsidR="00201056" w:rsidRPr="009F5BC1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>Уважительных причин несвоевременного предоставлени</w:t>
      </w:r>
      <w:r w:rsidRPr="009F5BC1">
        <w:rPr>
          <w:sz w:val="28"/>
          <w:szCs w:val="28"/>
        </w:rPr>
        <w:t xml:space="preserve">я налоговой декларации по </w:t>
      </w:r>
      <w:r w:rsidRPr="009F5BC1">
        <w:rPr>
          <w:rStyle w:val="snippetequal"/>
          <w:sz w:val="28"/>
          <w:szCs w:val="28"/>
        </w:rPr>
        <w:t xml:space="preserve">налогу на добавленную стоимость </w:t>
      </w:r>
      <w:r w:rsidRPr="009F5BC1" w:rsidR="004436C6">
        <w:rPr>
          <w:sz w:val="28"/>
          <w:szCs w:val="28"/>
        </w:rPr>
        <w:t>Нафеевым Р.Н.</w:t>
      </w:r>
      <w:r w:rsidRPr="009F5BC1">
        <w:rPr>
          <w:sz w:val="28"/>
          <w:szCs w:val="28"/>
        </w:rPr>
        <w:t xml:space="preserve"> мировому</w:t>
      </w:r>
      <w:r w:rsidRPr="009F5BC1" w:rsidR="004436C6">
        <w:rPr>
          <w:sz w:val="28"/>
          <w:szCs w:val="28"/>
        </w:rPr>
        <w:t xml:space="preserve"> </w:t>
      </w:r>
      <w:r w:rsidRPr="009F5BC1">
        <w:rPr>
          <w:sz w:val="28"/>
          <w:szCs w:val="28"/>
        </w:rPr>
        <w:t xml:space="preserve">судье не представлено. </w:t>
      </w:r>
    </w:p>
    <w:p w:rsidR="00201056" w:rsidRPr="009F5BC1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 xml:space="preserve">Также, согласно выписке из ЕГРЮЛ </w:t>
      </w:r>
      <w:r w:rsidRPr="009F5BC1" w:rsidR="004436C6">
        <w:rPr>
          <w:sz w:val="28"/>
          <w:szCs w:val="28"/>
        </w:rPr>
        <w:t>Нафеев Р.Н.</w:t>
      </w:r>
      <w:r w:rsidRPr="009F5BC1">
        <w:rPr>
          <w:sz w:val="28"/>
          <w:szCs w:val="28"/>
        </w:rPr>
        <w:t xml:space="preserve"> является </w:t>
      </w:r>
      <w:r w:rsidR="004C54BB">
        <w:t>(данные изъяты)</w:t>
      </w:r>
      <w:r w:rsidRPr="009F5BC1">
        <w:rPr>
          <w:sz w:val="28"/>
          <w:szCs w:val="28"/>
        </w:rPr>
        <w:t xml:space="preserve">. </w:t>
      </w:r>
    </w:p>
    <w:p w:rsidR="00201056" w:rsidRPr="009F5BC1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 xml:space="preserve">В силу ст. 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9F5BC1">
          <w:rPr>
            <w:rStyle w:val="Hyperlink"/>
            <w:color w:val="auto"/>
            <w:sz w:val="28"/>
            <w:szCs w:val="28"/>
            <w:u w:val="none"/>
          </w:rPr>
          <w:t>2.4</w:t>
        </w:r>
      </w:hyperlink>
      <w:r w:rsidRPr="009F5BC1">
        <w:rPr>
          <w:sz w:val="28"/>
          <w:szCs w:val="28"/>
        </w:rPr>
        <w:t xml:space="preserve"> Кодекса Российской Федерации об адми</w:t>
      </w:r>
      <w:r w:rsidRPr="009F5BC1">
        <w:rPr>
          <w:sz w:val="28"/>
          <w:szCs w:val="28"/>
        </w:rPr>
        <w:t xml:space="preserve">нистративных правонарушениях «административной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9F5BC1">
        <w:rPr>
          <w:sz w:val="28"/>
          <w:szCs w:val="28"/>
        </w:rPr>
        <w:t xml:space="preserve">неисполнением либо ненадлежащим исполнением своих служебных обязанностей». </w:t>
      </w:r>
    </w:p>
    <w:p w:rsidR="00201056" w:rsidRPr="009F5BC1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>Таким образом, своими дей</w:t>
      </w:r>
      <w:r w:rsidRPr="009F5BC1">
        <w:rPr>
          <w:sz w:val="28"/>
          <w:szCs w:val="28"/>
        </w:rPr>
        <w:t xml:space="preserve">ствиями Сапожников С.А. совершил административное правонарушение, предусмотренное ст. 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5. Наруш" w:history="1">
        <w:r w:rsidRPr="009F5BC1">
          <w:rPr>
            <w:rStyle w:val="Hyperlink"/>
            <w:color w:val="auto"/>
            <w:sz w:val="28"/>
            <w:szCs w:val="28"/>
            <w:u w:val="none"/>
          </w:rPr>
          <w:t>15.5</w:t>
        </w:r>
      </w:hyperlink>
      <w:r w:rsidRPr="009F5BC1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9F5BC1">
        <w:rPr>
          <w:sz w:val="28"/>
          <w:szCs w:val="28"/>
        </w:rPr>
        <w:t xml:space="preserve">а именно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201056" w:rsidRPr="009F5BC1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 xml:space="preserve">При определении меры наказания мировой судья принимает во внимание характер и степень общественной опасности </w:t>
      </w:r>
      <w:r w:rsidRPr="009F5BC1">
        <w:rPr>
          <w:sz w:val="28"/>
          <w:szCs w:val="28"/>
        </w:rPr>
        <w:t xml:space="preserve">совершенного правонарушения, </w:t>
      </w:r>
      <w:r w:rsidRPr="009F5BC1" w:rsidR="004436C6">
        <w:rPr>
          <w:sz w:val="28"/>
          <w:szCs w:val="28"/>
        </w:rPr>
        <w:t xml:space="preserve">отсутствие смягчающих вину обятсоятельств, </w:t>
      </w:r>
      <w:r w:rsidRPr="009F5BC1">
        <w:rPr>
          <w:sz w:val="28"/>
          <w:szCs w:val="28"/>
        </w:rPr>
        <w:t xml:space="preserve">а также то, что ранее </w:t>
      </w:r>
      <w:r w:rsidRPr="009F5BC1" w:rsidR="004436C6">
        <w:rPr>
          <w:sz w:val="28"/>
          <w:szCs w:val="28"/>
        </w:rPr>
        <w:t>Нафеев Р.Н.</w:t>
      </w:r>
      <w:r w:rsidRPr="009F5BC1">
        <w:rPr>
          <w:sz w:val="28"/>
          <w:szCs w:val="28"/>
        </w:rPr>
        <w:t xml:space="preserve"> не</w:t>
      </w:r>
      <w:r w:rsidRPr="009F5BC1" w:rsidR="004436C6">
        <w:rPr>
          <w:sz w:val="28"/>
          <w:szCs w:val="28"/>
        </w:rPr>
        <w:t>однократно</w:t>
      </w:r>
      <w:r w:rsidRPr="009F5BC1">
        <w:rPr>
          <w:sz w:val="28"/>
          <w:szCs w:val="28"/>
        </w:rPr>
        <w:t xml:space="preserve"> привлекался к административной ответственности</w:t>
      </w:r>
      <w:r w:rsidRPr="009F5BC1" w:rsidR="004436C6">
        <w:rPr>
          <w:sz w:val="28"/>
          <w:szCs w:val="28"/>
        </w:rPr>
        <w:t xml:space="preserve"> в течение года по однородным правонарушениям</w:t>
      </w:r>
      <w:r w:rsidRPr="009F5BC1">
        <w:rPr>
          <w:sz w:val="28"/>
          <w:szCs w:val="28"/>
        </w:rPr>
        <w:t xml:space="preserve">, в связи с чем, мировой судья считает возможным назначить наказание в виде штрафа размере, предусмотренном санкцией статьи. </w:t>
      </w:r>
    </w:p>
    <w:p w:rsidR="00201056" w:rsidRPr="009F5BC1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 xml:space="preserve">На основании ст., ст. 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9F5BC1">
          <w:rPr>
            <w:rStyle w:val="Hyperlink"/>
            <w:color w:val="auto"/>
            <w:sz w:val="28"/>
            <w:szCs w:val="28"/>
            <w:u w:val="none"/>
          </w:rPr>
          <w:t>29.9</w:t>
        </w:r>
      </w:hyperlink>
      <w:r w:rsidRPr="009F5BC1">
        <w:rPr>
          <w:sz w:val="28"/>
          <w:szCs w:val="28"/>
        </w:rPr>
        <w:t xml:space="preserve">, 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9F5BC1">
          <w:rPr>
            <w:rStyle w:val="Hyperlink"/>
            <w:color w:val="auto"/>
            <w:sz w:val="28"/>
            <w:szCs w:val="28"/>
            <w:u w:val="none"/>
          </w:rPr>
          <w:t>29.10</w:t>
        </w:r>
      </w:hyperlink>
      <w:r w:rsidRPr="009F5BC1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 </w:t>
      </w:r>
    </w:p>
    <w:p w:rsidR="00982C31" w:rsidRPr="009F5BC1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 xml:space="preserve">ПОСТАНОВИЛ:                                    </w:t>
      </w:r>
      <w:r w:rsidRPr="009F5BC1">
        <w:rPr>
          <w:sz w:val="28"/>
          <w:szCs w:val="28"/>
        </w:rPr>
        <w:t xml:space="preserve">             </w:t>
      </w:r>
    </w:p>
    <w:p w:rsidR="009F5BC1" w:rsidRPr="009F5BC1" w:rsidP="009F5BC1">
      <w:pPr>
        <w:ind w:firstLine="708"/>
        <w:jc w:val="both"/>
        <w:rPr>
          <w:sz w:val="28"/>
          <w:szCs w:val="28"/>
        </w:rPr>
      </w:pPr>
      <w:r w:rsidRPr="009F5BC1">
        <w:rPr>
          <w:sz w:val="28"/>
          <w:szCs w:val="28"/>
        </w:rPr>
        <w:t xml:space="preserve">Признать виновным </w:t>
      </w:r>
      <w:r w:rsidRPr="009F5BC1" w:rsidR="00E5071C">
        <w:rPr>
          <w:sz w:val="28"/>
          <w:szCs w:val="28"/>
        </w:rPr>
        <w:t xml:space="preserve">должностное лицо </w:t>
      </w:r>
      <w:r w:rsidRPr="009F5BC1" w:rsidR="00F61988">
        <w:rPr>
          <w:sz w:val="28"/>
          <w:szCs w:val="28"/>
        </w:rPr>
        <w:t>Нафеев</w:t>
      </w:r>
      <w:r w:rsidRPr="009F5BC1" w:rsidR="00F61988">
        <w:rPr>
          <w:sz w:val="28"/>
          <w:szCs w:val="28"/>
        </w:rPr>
        <w:t xml:space="preserve"> Р</w:t>
      </w:r>
      <w:r w:rsidR="004C54BB">
        <w:rPr>
          <w:sz w:val="28"/>
          <w:szCs w:val="28"/>
        </w:rPr>
        <w:t>.</w:t>
      </w:r>
      <w:r w:rsidRPr="009F5BC1" w:rsidR="00F61988">
        <w:rPr>
          <w:sz w:val="28"/>
          <w:szCs w:val="28"/>
        </w:rPr>
        <w:t xml:space="preserve"> </w:t>
      </w:r>
      <w:r w:rsidRPr="009F5BC1" w:rsidR="00667232">
        <w:rPr>
          <w:sz w:val="28"/>
          <w:szCs w:val="28"/>
        </w:rPr>
        <w:t>Н</w:t>
      </w:r>
      <w:r w:rsidR="004C54BB">
        <w:rPr>
          <w:sz w:val="28"/>
          <w:szCs w:val="28"/>
        </w:rPr>
        <w:t>.</w:t>
      </w:r>
      <w:r w:rsidRPr="009F5BC1" w:rsidR="00AA238B">
        <w:rPr>
          <w:sz w:val="28"/>
          <w:szCs w:val="28"/>
        </w:rPr>
        <w:t xml:space="preserve">, </w:t>
      </w:r>
      <w:r w:rsidR="004C54BB">
        <w:t>(данные изъяты)</w:t>
      </w:r>
      <w:r w:rsidRPr="009F5BC1">
        <w:rPr>
          <w:sz w:val="28"/>
          <w:szCs w:val="28"/>
        </w:rPr>
        <w:t xml:space="preserve">, в совершении </w:t>
      </w:r>
      <w:r w:rsidRPr="009F5BC1" w:rsidR="00B92B08">
        <w:rPr>
          <w:sz w:val="28"/>
          <w:szCs w:val="28"/>
        </w:rPr>
        <w:t xml:space="preserve">административного </w:t>
      </w:r>
      <w:r w:rsidRPr="009F5BC1">
        <w:rPr>
          <w:sz w:val="28"/>
          <w:szCs w:val="28"/>
        </w:rPr>
        <w:t>правонарушения, предусмотренного ст. 15.5 КоАП РФ и подвергнуть е</w:t>
      </w:r>
      <w:r w:rsidRPr="009F5BC1" w:rsidR="00AA238B">
        <w:rPr>
          <w:sz w:val="28"/>
          <w:szCs w:val="28"/>
        </w:rPr>
        <w:t>го</w:t>
      </w:r>
      <w:r w:rsidRPr="009F5BC1">
        <w:rPr>
          <w:sz w:val="28"/>
          <w:szCs w:val="28"/>
        </w:rPr>
        <w:t xml:space="preserve"> административному наказанию в виде </w:t>
      </w:r>
      <w:r w:rsidRPr="009F5BC1" w:rsidR="00920811">
        <w:rPr>
          <w:sz w:val="28"/>
          <w:szCs w:val="28"/>
        </w:rPr>
        <w:t xml:space="preserve">административного </w:t>
      </w:r>
      <w:r w:rsidRPr="009F5BC1">
        <w:rPr>
          <w:sz w:val="28"/>
          <w:szCs w:val="28"/>
        </w:rPr>
        <w:t>шт</w:t>
      </w:r>
      <w:r w:rsidRPr="009F5BC1">
        <w:rPr>
          <w:sz w:val="28"/>
          <w:szCs w:val="28"/>
        </w:rPr>
        <w:t xml:space="preserve">рафа в </w:t>
      </w:r>
      <w:r w:rsidRPr="009F5BC1" w:rsidR="00920811">
        <w:rPr>
          <w:sz w:val="28"/>
          <w:szCs w:val="28"/>
        </w:rPr>
        <w:t>размере</w:t>
      </w:r>
      <w:r w:rsidRPr="009F5BC1">
        <w:rPr>
          <w:sz w:val="28"/>
          <w:szCs w:val="28"/>
        </w:rPr>
        <w:t xml:space="preserve"> </w:t>
      </w:r>
      <w:r w:rsidR="004C54BB">
        <w:t>(данные изъяты)</w:t>
      </w:r>
      <w:r w:rsidRPr="009F5BC1" w:rsidR="00ED4A26">
        <w:rPr>
          <w:sz w:val="28"/>
          <w:szCs w:val="28"/>
        </w:rPr>
        <w:t>.</w:t>
      </w:r>
      <w:r w:rsidRPr="009F5BC1">
        <w:rPr>
          <w:sz w:val="28"/>
          <w:szCs w:val="28"/>
        </w:rPr>
        <w:t xml:space="preserve"> </w:t>
      </w:r>
    </w:p>
    <w:p w:rsidR="004C54BB" w:rsidP="004C54BB">
      <w:pPr>
        <w:ind w:firstLine="708"/>
        <w:jc w:val="both"/>
      </w:pPr>
      <w:r w:rsidRPr="009F5BC1">
        <w:rPr>
          <w:sz w:val="28"/>
          <w:szCs w:val="28"/>
        </w:rPr>
        <w:t xml:space="preserve">Сумму штрафа необходимо внести: </w:t>
      </w:r>
      <w:r>
        <w:t>(данные изъяты)</w:t>
      </w:r>
    </w:p>
    <w:p w:rsidR="00982C31" w:rsidRPr="009F5BC1" w:rsidP="004C54BB">
      <w:pPr>
        <w:ind w:firstLine="708"/>
        <w:jc w:val="both"/>
        <w:rPr>
          <w:sz w:val="28"/>
          <w:szCs w:val="28"/>
        </w:rPr>
      </w:pPr>
      <w:r w:rsidRPr="009F5BC1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9F5BC1" w:rsidR="004C1A20">
        <w:rPr>
          <w:sz w:val="28"/>
          <w:szCs w:val="28"/>
        </w:rPr>
        <w:t>, вынесшего постановление,</w:t>
      </w:r>
      <w:r w:rsidRPr="009F5BC1">
        <w:rPr>
          <w:sz w:val="28"/>
          <w:szCs w:val="28"/>
        </w:rPr>
        <w:t xml:space="preserve"> в течение десяти суток со дня вручения или п</w:t>
      </w:r>
      <w:r w:rsidRPr="009F5BC1">
        <w:rPr>
          <w:sz w:val="28"/>
          <w:szCs w:val="28"/>
        </w:rPr>
        <w:t>олучения копии постановления.</w:t>
      </w:r>
    </w:p>
    <w:p w:rsidR="00982C31" w:rsidRPr="009F5BC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9F5BC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9F5BC1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9F5BC1">
        <w:rPr>
          <w:sz w:val="28"/>
          <w:szCs w:val="28"/>
        </w:rPr>
        <w:t xml:space="preserve">Мировой судья                    </w:t>
      </w:r>
      <w:r w:rsidRPr="009F5BC1" w:rsidR="004C641B">
        <w:rPr>
          <w:sz w:val="28"/>
          <w:szCs w:val="28"/>
        </w:rPr>
        <w:t xml:space="preserve">      </w:t>
      </w:r>
      <w:r w:rsidRPr="009F5BC1" w:rsidR="00301C21">
        <w:rPr>
          <w:sz w:val="28"/>
          <w:szCs w:val="28"/>
        </w:rPr>
        <w:t xml:space="preserve">       </w:t>
      </w:r>
      <w:r w:rsidRPr="009F5BC1" w:rsidR="004C641B">
        <w:rPr>
          <w:sz w:val="28"/>
          <w:szCs w:val="28"/>
        </w:rPr>
        <w:t xml:space="preserve"> </w:t>
      </w:r>
      <w:r w:rsidRPr="009F5BC1" w:rsidR="00301C21">
        <w:rPr>
          <w:sz w:val="28"/>
          <w:szCs w:val="28"/>
        </w:rPr>
        <w:t xml:space="preserve"> </w:t>
      </w:r>
      <w:r w:rsidRPr="009F5BC1">
        <w:rPr>
          <w:sz w:val="28"/>
          <w:szCs w:val="28"/>
        </w:rPr>
        <w:t xml:space="preserve">   </w:t>
      </w:r>
      <w:r w:rsidRPr="009F5BC1" w:rsidR="009B61EE">
        <w:rPr>
          <w:sz w:val="28"/>
          <w:szCs w:val="28"/>
        </w:rPr>
        <w:t xml:space="preserve">          </w:t>
      </w:r>
      <w:r w:rsidRPr="009F5BC1">
        <w:rPr>
          <w:sz w:val="28"/>
          <w:szCs w:val="28"/>
        </w:rPr>
        <w:t xml:space="preserve"> </w:t>
      </w:r>
      <w:r w:rsidRPr="009F5BC1" w:rsidR="00E04AFA">
        <w:rPr>
          <w:sz w:val="28"/>
          <w:szCs w:val="28"/>
        </w:rPr>
        <w:t xml:space="preserve">                   </w:t>
      </w:r>
      <w:r w:rsidRPr="009F5BC1">
        <w:rPr>
          <w:sz w:val="28"/>
          <w:szCs w:val="28"/>
        </w:rPr>
        <w:t xml:space="preserve">          А.А. Кулунчаков</w:t>
      </w:r>
    </w:p>
    <w:p w:rsidR="00982C31" w:rsidRPr="00301C21" w:rsidP="00982C31">
      <w:pPr>
        <w:rPr>
          <w:sz w:val="26"/>
          <w:szCs w:val="26"/>
        </w:rPr>
      </w:pPr>
    </w:p>
    <w:p w:rsidR="00982C31" w:rsidRPr="00301C21" w:rsidP="00982C31">
      <w:pPr>
        <w:rPr>
          <w:sz w:val="26"/>
          <w:szCs w:val="26"/>
        </w:rPr>
      </w:pPr>
    </w:p>
    <w:p w:rsidR="00982C31" w:rsidRPr="00301C21" w:rsidP="00982C31">
      <w:pPr>
        <w:rPr>
          <w:sz w:val="26"/>
          <w:szCs w:val="26"/>
        </w:rPr>
      </w:pPr>
    </w:p>
    <w:p w:rsidR="0013740F" w:rsidRPr="00301C21">
      <w:pPr>
        <w:rPr>
          <w:sz w:val="26"/>
          <w:szCs w:val="26"/>
        </w:rPr>
      </w:pPr>
    </w:p>
    <w:sectPr w:rsidSect="009F5BC1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379A9"/>
    <w:rsid w:val="000B55F8"/>
    <w:rsid w:val="001213EC"/>
    <w:rsid w:val="00133FCF"/>
    <w:rsid w:val="0013740F"/>
    <w:rsid w:val="0014049F"/>
    <w:rsid w:val="001A1445"/>
    <w:rsid w:val="00201056"/>
    <w:rsid w:val="00201449"/>
    <w:rsid w:val="00221BEC"/>
    <w:rsid w:val="002608B7"/>
    <w:rsid w:val="00283517"/>
    <w:rsid w:val="00301C21"/>
    <w:rsid w:val="0031432E"/>
    <w:rsid w:val="003821E2"/>
    <w:rsid w:val="003D6ABD"/>
    <w:rsid w:val="0041461B"/>
    <w:rsid w:val="004436C6"/>
    <w:rsid w:val="00453456"/>
    <w:rsid w:val="00466269"/>
    <w:rsid w:val="004C1A20"/>
    <w:rsid w:val="004C1B83"/>
    <w:rsid w:val="004C54BB"/>
    <w:rsid w:val="004C641B"/>
    <w:rsid w:val="00532599"/>
    <w:rsid w:val="0053447F"/>
    <w:rsid w:val="005859F3"/>
    <w:rsid w:val="00594D82"/>
    <w:rsid w:val="005A266F"/>
    <w:rsid w:val="005C2A2F"/>
    <w:rsid w:val="005D50FA"/>
    <w:rsid w:val="005D790B"/>
    <w:rsid w:val="00603FC1"/>
    <w:rsid w:val="00667232"/>
    <w:rsid w:val="00706430"/>
    <w:rsid w:val="007167ED"/>
    <w:rsid w:val="008B1D82"/>
    <w:rsid w:val="008F0FEE"/>
    <w:rsid w:val="00920811"/>
    <w:rsid w:val="00982C31"/>
    <w:rsid w:val="009A47CA"/>
    <w:rsid w:val="009B61EE"/>
    <w:rsid w:val="009C1D06"/>
    <w:rsid w:val="009F3C2C"/>
    <w:rsid w:val="009F5BC1"/>
    <w:rsid w:val="00AA238B"/>
    <w:rsid w:val="00B92B08"/>
    <w:rsid w:val="00BC11DC"/>
    <w:rsid w:val="00D74875"/>
    <w:rsid w:val="00E04AFA"/>
    <w:rsid w:val="00E5071C"/>
    <w:rsid w:val="00E93062"/>
    <w:rsid w:val="00EB647C"/>
    <w:rsid w:val="00ED4A26"/>
    <w:rsid w:val="00F61988"/>
    <w:rsid w:val="00FB47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06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9/statia-29.10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nk-rf-chast2/razdel-viii/glava-21/statia-143/" TargetMode="External" /><Relationship Id="rId5" Type="http://schemas.openxmlformats.org/officeDocument/2006/relationships/hyperlink" Target="https://sudact.ru/law/nk-rf-chast2/razdel-viii/glava-21/statia-163/" TargetMode="External" /><Relationship Id="rId6" Type="http://schemas.openxmlformats.org/officeDocument/2006/relationships/hyperlink" Target="https://sudact.ru/law/nk-rf-chast2/razdel-viii/glava-21/statia-174/" TargetMode="External" /><Relationship Id="rId7" Type="http://schemas.openxmlformats.org/officeDocument/2006/relationships/hyperlink" Target="https://sudact.ru/law/koap/razdel-i/glava-2/statia-2.4/" TargetMode="External" /><Relationship Id="rId8" Type="http://schemas.openxmlformats.org/officeDocument/2006/relationships/hyperlink" Target="https://sudact.ru/law/koap/razdel-ii/glava-15_2/statia-15.5_1/" TargetMode="External" /><Relationship Id="rId9" Type="http://schemas.openxmlformats.org/officeDocument/2006/relationships/hyperlink" Target="https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