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D49" w:rsidRPr="0013165E" w:rsidP="00FE34D6">
      <w:pPr>
        <w:jc w:val="right"/>
        <w:rPr>
          <w:sz w:val="21"/>
          <w:szCs w:val="21"/>
        </w:rPr>
      </w:pPr>
      <w:r w:rsidRPr="00A9543F">
        <w:rPr>
          <w:sz w:val="21"/>
          <w:szCs w:val="21"/>
        </w:rPr>
        <w:t>Дело  № 5-63-</w:t>
      </w:r>
      <w:r w:rsidRPr="0013165E" w:rsidR="00942615">
        <w:rPr>
          <w:sz w:val="21"/>
          <w:szCs w:val="21"/>
        </w:rPr>
        <w:t>19</w:t>
      </w:r>
      <w:r w:rsidRPr="00A9543F">
        <w:rPr>
          <w:sz w:val="21"/>
          <w:szCs w:val="21"/>
        </w:rPr>
        <w:t>/202</w:t>
      </w:r>
      <w:r w:rsidRPr="0013165E" w:rsidR="00942615">
        <w:rPr>
          <w:sz w:val="21"/>
          <w:szCs w:val="21"/>
        </w:rPr>
        <w:t>5</w:t>
      </w:r>
    </w:p>
    <w:p w:rsidR="005C5FC8" w:rsidRPr="00A9543F" w:rsidP="00FE34D6">
      <w:pPr>
        <w:jc w:val="right"/>
        <w:rPr>
          <w:sz w:val="21"/>
          <w:szCs w:val="21"/>
        </w:rPr>
      </w:pP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</w:p>
    <w:p w:rsidR="008E7D49" w:rsidRPr="00B76E4E" w:rsidP="00FE34D6">
      <w:pPr>
        <w:jc w:val="center"/>
        <w:rPr>
          <w:b/>
          <w:sz w:val="28"/>
          <w:szCs w:val="28"/>
        </w:rPr>
      </w:pPr>
      <w:r w:rsidRPr="00B76E4E">
        <w:rPr>
          <w:b/>
          <w:sz w:val="28"/>
          <w:szCs w:val="28"/>
        </w:rPr>
        <w:t>ПОСТАНОВЛЕНИЕ</w:t>
      </w:r>
    </w:p>
    <w:p w:rsidR="008E7D49" w:rsidRPr="00B76E4E" w:rsidP="00FE34D6">
      <w:pPr>
        <w:jc w:val="center"/>
        <w:rPr>
          <w:sz w:val="28"/>
          <w:szCs w:val="28"/>
        </w:rPr>
      </w:pPr>
    </w:p>
    <w:p w:rsidR="008E7D49" w:rsidRPr="00B76E4E" w:rsidP="00B76E4E">
      <w:pPr>
        <w:rPr>
          <w:sz w:val="28"/>
          <w:szCs w:val="28"/>
        </w:rPr>
      </w:pPr>
      <w:r w:rsidRPr="0013165E">
        <w:rPr>
          <w:sz w:val="28"/>
          <w:szCs w:val="28"/>
        </w:rPr>
        <w:t xml:space="preserve">03 </w:t>
      </w:r>
      <w:r w:rsidRPr="00B76E4E">
        <w:rPr>
          <w:sz w:val="28"/>
          <w:szCs w:val="28"/>
        </w:rPr>
        <w:t xml:space="preserve">марта 2025 года                                                </w:t>
      </w:r>
      <w:r w:rsidRPr="00B76E4E" w:rsidR="00EF6D39">
        <w:rPr>
          <w:sz w:val="28"/>
          <w:szCs w:val="28"/>
        </w:rPr>
        <w:t xml:space="preserve">   </w:t>
      </w:r>
      <w:r w:rsidRPr="00B76E4E">
        <w:rPr>
          <w:sz w:val="28"/>
          <w:szCs w:val="28"/>
        </w:rPr>
        <w:t xml:space="preserve">                     </w:t>
      </w:r>
      <w:r w:rsidR="00B76E4E">
        <w:rPr>
          <w:sz w:val="28"/>
          <w:szCs w:val="28"/>
        </w:rPr>
        <w:t xml:space="preserve">            </w:t>
      </w:r>
      <w:r w:rsidRPr="00B76E4E">
        <w:rPr>
          <w:sz w:val="28"/>
          <w:szCs w:val="28"/>
        </w:rPr>
        <w:t>пгт</w:t>
      </w:r>
      <w:r w:rsidRPr="00B76E4E">
        <w:rPr>
          <w:sz w:val="28"/>
          <w:szCs w:val="28"/>
        </w:rPr>
        <w:t xml:space="preserve"> </w:t>
      </w:r>
      <w:r w:rsidRPr="00B76E4E">
        <w:rPr>
          <w:sz w:val="28"/>
          <w:szCs w:val="28"/>
        </w:rPr>
        <w:t>Ленино</w:t>
      </w:r>
    </w:p>
    <w:p w:rsidR="008E7D49" w:rsidRPr="00B76E4E" w:rsidP="00FE34D6">
      <w:pPr>
        <w:jc w:val="both"/>
        <w:rPr>
          <w:sz w:val="28"/>
          <w:szCs w:val="28"/>
        </w:rPr>
      </w:pPr>
    </w:p>
    <w:p w:rsidR="00942615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М</w:t>
      </w:r>
      <w:r w:rsidRPr="00B76E4E" w:rsidR="008E7D49">
        <w:rPr>
          <w:sz w:val="28"/>
          <w:szCs w:val="28"/>
        </w:rPr>
        <w:t>ировой судья судебного участка №6</w:t>
      </w:r>
      <w:r w:rsidRPr="00B76E4E">
        <w:rPr>
          <w:sz w:val="28"/>
          <w:szCs w:val="28"/>
        </w:rPr>
        <w:t>3</w:t>
      </w:r>
      <w:r w:rsidRPr="00B76E4E" w:rsidR="008E7D4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76E4E">
        <w:rPr>
          <w:sz w:val="28"/>
          <w:szCs w:val="28"/>
        </w:rPr>
        <w:t>Кулунчаков А.А.</w:t>
      </w:r>
      <w:r w:rsidRPr="00B76E4E" w:rsidR="008E7D49">
        <w:rPr>
          <w:sz w:val="28"/>
          <w:szCs w:val="28"/>
        </w:rPr>
        <w:t xml:space="preserve">, </w:t>
      </w:r>
    </w:p>
    <w:p w:rsidR="00942615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с участием Чепик О.В.,</w:t>
      </w:r>
    </w:p>
    <w:p w:rsidR="008E7D49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 xml:space="preserve">рассмотрев в открытом судебном заседании </w:t>
      </w:r>
      <w:r w:rsidRPr="00B76E4E" w:rsidR="00942615">
        <w:rPr>
          <w:sz w:val="28"/>
          <w:szCs w:val="28"/>
        </w:rPr>
        <w:t>дело об административном правонарушении</w:t>
      </w:r>
      <w:r w:rsidRPr="00B76E4E">
        <w:rPr>
          <w:sz w:val="28"/>
          <w:szCs w:val="28"/>
        </w:rPr>
        <w:t>, предусмотренном ч. 4 ст. 12.2 КоАП РФ в отношении</w:t>
      </w:r>
    </w:p>
    <w:p w:rsidR="008E7D49" w:rsidP="00FE34D6">
      <w:pPr>
        <w:ind w:firstLine="567"/>
        <w:jc w:val="both"/>
        <w:rPr>
          <w:sz w:val="28"/>
          <w:szCs w:val="28"/>
        </w:rPr>
      </w:pPr>
      <w:r w:rsidRPr="00B76E4E">
        <w:rPr>
          <w:b/>
          <w:sz w:val="28"/>
          <w:szCs w:val="28"/>
        </w:rPr>
        <w:t>Чепик</w:t>
      </w:r>
      <w:r w:rsidRPr="00B76E4E">
        <w:rPr>
          <w:b/>
          <w:sz w:val="28"/>
          <w:szCs w:val="28"/>
        </w:rPr>
        <w:t xml:space="preserve"> </w:t>
      </w:r>
      <w:r w:rsidRPr="00B76E4E">
        <w:rPr>
          <w:b/>
          <w:sz w:val="28"/>
          <w:szCs w:val="28"/>
        </w:rPr>
        <w:t>О</w:t>
      </w:r>
      <w:r w:rsidRPr="00B76E4E">
        <w:rPr>
          <w:b/>
          <w:sz w:val="28"/>
          <w:szCs w:val="28"/>
        </w:rPr>
        <w:t xml:space="preserve"> В</w:t>
      </w:r>
      <w:r w:rsidRPr="00B76E4E" w:rsidR="005C5FC8">
        <w:rPr>
          <w:b/>
          <w:sz w:val="28"/>
          <w:szCs w:val="28"/>
        </w:rPr>
        <w:t xml:space="preserve">, </w:t>
      </w:r>
      <w:r w:rsidR="0013165E">
        <w:rPr>
          <w:sz w:val="20"/>
          <w:szCs w:val="20"/>
          <w:lang w:eastAsia="en-US"/>
        </w:rPr>
        <w:t>(данные изъяты)</w:t>
      </w:r>
      <w:r w:rsidRPr="00B76E4E">
        <w:rPr>
          <w:sz w:val="28"/>
          <w:szCs w:val="28"/>
        </w:rPr>
        <w:t xml:space="preserve">, </w:t>
      </w:r>
    </w:p>
    <w:p w:rsidR="00B76E4E" w:rsidRPr="00B76E4E" w:rsidP="00FE34D6">
      <w:pPr>
        <w:ind w:firstLine="567"/>
        <w:jc w:val="both"/>
        <w:rPr>
          <w:sz w:val="28"/>
          <w:szCs w:val="28"/>
        </w:rPr>
      </w:pPr>
    </w:p>
    <w:p w:rsidR="008E7D49" w:rsidP="00FE34D6">
      <w:pPr>
        <w:jc w:val="center"/>
        <w:rPr>
          <w:sz w:val="28"/>
          <w:szCs w:val="28"/>
        </w:rPr>
      </w:pPr>
      <w:r w:rsidRPr="00B76E4E">
        <w:rPr>
          <w:sz w:val="28"/>
          <w:szCs w:val="28"/>
        </w:rPr>
        <w:t>УСТАНОВИЛ:</w:t>
      </w:r>
    </w:p>
    <w:p w:rsidR="00B76E4E" w:rsidRPr="00B76E4E" w:rsidP="00FE34D6">
      <w:pPr>
        <w:jc w:val="center"/>
        <w:rPr>
          <w:sz w:val="28"/>
          <w:szCs w:val="28"/>
        </w:rPr>
      </w:pPr>
    </w:p>
    <w:p w:rsidR="008E7D49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Согласно протокол</w:t>
      </w:r>
      <w:r w:rsidRPr="00B76E4E" w:rsidR="005617CC">
        <w:rPr>
          <w:sz w:val="28"/>
          <w:szCs w:val="28"/>
        </w:rPr>
        <w:t xml:space="preserve">у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>об административном правонарушении</w:t>
      </w:r>
      <w:r w:rsidRPr="00B76E4E" w:rsidR="00942615">
        <w:rPr>
          <w:sz w:val="28"/>
          <w:szCs w:val="28"/>
        </w:rPr>
        <w:t xml:space="preserve"> от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>,</w:t>
      </w:r>
      <w:r w:rsidRPr="00B76E4E">
        <w:rPr>
          <w:sz w:val="28"/>
          <w:szCs w:val="28"/>
        </w:rPr>
        <w:t xml:space="preserve"> </w:t>
      </w:r>
      <w:r w:rsidRPr="00B76E4E" w:rsidR="00942615">
        <w:rPr>
          <w:sz w:val="28"/>
          <w:szCs w:val="28"/>
        </w:rPr>
        <w:t>Чепик</w:t>
      </w:r>
      <w:r w:rsidRPr="00B76E4E" w:rsidR="00942615">
        <w:rPr>
          <w:sz w:val="28"/>
          <w:szCs w:val="28"/>
        </w:rPr>
        <w:t xml:space="preserve"> О.В.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 w:rsidR="001561F1">
        <w:rPr>
          <w:sz w:val="28"/>
          <w:szCs w:val="28"/>
        </w:rPr>
        <w:t>,</w:t>
      </w:r>
      <w:r w:rsidRPr="00B76E4E">
        <w:rPr>
          <w:sz w:val="28"/>
          <w:szCs w:val="28"/>
        </w:rPr>
        <w:t xml:space="preserve"> по адресу: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>, управлял</w:t>
      </w:r>
      <w:r w:rsidRPr="00B76E4E" w:rsidR="001561F1">
        <w:rPr>
          <w:sz w:val="28"/>
          <w:szCs w:val="28"/>
        </w:rPr>
        <w:t>а</w:t>
      </w:r>
      <w:r w:rsidRPr="00B76E4E">
        <w:rPr>
          <w:sz w:val="28"/>
          <w:szCs w:val="28"/>
        </w:rPr>
        <w:t xml:space="preserve"> транспортным средством </w:t>
      </w:r>
      <w:r w:rsidRPr="00B76E4E" w:rsidR="001561F1">
        <w:rPr>
          <w:sz w:val="28"/>
          <w:szCs w:val="28"/>
        </w:rPr>
        <w:t xml:space="preserve">автомобилем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>с заведомо подложным</w:t>
      </w:r>
      <w:r w:rsidRPr="00B76E4E" w:rsidR="001561F1">
        <w:rPr>
          <w:sz w:val="28"/>
          <w:szCs w:val="28"/>
        </w:rPr>
        <w:t>и</w:t>
      </w:r>
      <w:r w:rsidRPr="00B76E4E">
        <w:rPr>
          <w:sz w:val="28"/>
          <w:szCs w:val="28"/>
        </w:rPr>
        <w:t xml:space="preserve"> государственным</w:t>
      </w:r>
      <w:r w:rsidRPr="00B76E4E" w:rsidR="001561F1">
        <w:rPr>
          <w:sz w:val="28"/>
          <w:szCs w:val="28"/>
        </w:rPr>
        <w:t>и</w:t>
      </w:r>
      <w:r w:rsidRPr="00B76E4E">
        <w:rPr>
          <w:sz w:val="28"/>
          <w:szCs w:val="28"/>
        </w:rPr>
        <w:t xml:space="preserve"> регистрационным</w:t>
      </w:r>
      <w:r w:rsidRPr="00B76E4E" w:rsidR="001561F1">
        <w:rPr>
          <w:sz w:val="28"/>
          <w:szCs w:val="28"/>
        </w:rPr>
        <w:t>и</w:t>
      </w:r>
      <w:r w:rsidRPr="00B76E4E">
        <w:rPr>
          <w:sz w:val="28"/>
          <w:szCs w:val="28"/>
        </w:rPr>
        <w:t xml:space="preserve"> знак</w:t>
      </w:r>
      <w:r w:rsidRPr="00B76E4E" w:rsidR="001561F1">
        <w:rPr>
          <w:sz w:val="28"/>
          <w:szCs w:val="28"/>
        </w:rPr>
        <w:t>ами</w:t>
      </w:r>
      <w:r w:rsidRPr="00B76E4E">
        <w:rPr>
          <w:sz w:val="28"/>
          <w:szCs w:val="28"/>
        </w:rPr>
        <w:t xml:space="preserve"> </w:t>
      </w:r>
      <w:r w:rsidR="0013165E">
        <w:rPr>
          <w:sz w:val="20"/>
          <w:szCs w:val="20"/>
          <w:lang w:eastAsia="en-US"/>
        </w:rPr>
        <w:t>(данные изъяты)</w:t>
      </w:r>
      <w:r w:rsidRPr="00B76E4E" w:rsidR="005617CC">
        <w:rPr>
          <w:sz w:val="28"/>
          <w:szCs w:val="28"/>
        </w:rPr>
        <w:t>, чем нарушил</w:t>
      </w:r>
      <w:r w:rsidRPr="00B76E4E" w:rsidR="001561F1">
        <w:rPr>
          <w:sz w:val="28"/>
          <w:szCs w:val="28"/>
        </w:rPr>
        <w:t>а</w:t>
      </w:r>
      <w:r w:rsidRPr="00B76E4E" w:rsidR="005617CC">
        <w:rPr>
          <w:sz w:val="28"/>
          <w:szCs w:val="28"/>
        </w:rPr>
        <w:t xml:space="preserve"> п. </w:t>
      </w:r>
      <w:r w:rsidRPr="00B76E4E" w:rsidR="001561F1">
        <w:rPr>
          <w:sz w:val="28"/>
          <w:szCs w:val="28"/>
        </w:rPr>
        <w:t>11 ОП</w:t>
      </w:r>
      <w:r w:rsidRPr="00B76E4E" w:rsidR="005617CC">
        <w:rPr>
          <w:sz w:val="28"/>
          <w:szCs w:val="28"/>
        </w:rPr>
        <w:t xml:space="preserve"> ПДД РФ</w:t>
      </w:r>
      <w:r w:rsidRPr="00B76E4E">
        <w:rPr>
          <w:sz w:val="28"/>
          <w:szCs w:val="28"/>
        </w:rPr>
        <w:t>.</w:t>
      </w:r>
    </w:p>
    <w:p w:rsidR="001561F1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 судебном заседании Чепик О.В. вину в совершении правонарушения</w:t>
      </w:r>
      <w:r w:rsidRPr="00B76E4E" w:rsidR="00B76E4E">
        <w:rPr>
          <w:sz w:val="28"/>
          <w:szCs w:val="28"/>
        </w:rPr>
        <w:t xml:space="preserve"> не</w:t>
      </w:r>
      <w:r w:rsidRPr="00B76E4E">
        <w:rPr>
          <w:sz w:val="28"/>
          <w:szCs w:val="28"/>
        </w:rPr>
        <w:t xml:space="preserve"> признала. При этом пояснила, что данный автомобиль ранее был оформлен на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 xml:space="preserve">В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 xml:space="preserve"> году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 xml:space="preserve">решил оформить автомобиль на себя. При этом он собирался оставить предыдущие номера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 xml:space="preserve">После оформления они и не знали, что машину перерегистрировали под другими номерами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>Сами регистр</w:t>
      </w:r>
      <w:r w:rsidRPr="00B76E4E">
        <w:rPr>
          <w:sz w:val="28"/>
          <w:szCs w:val="28"/>
        </w:rPr>
        <w:t xml:space="preserve">ационные знаки им в МРЭО не выдали. При получении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  <w:r w:rsidRPr="00B76E4E">
        <w:rPr>
          <w:sz w:val="28"/>
          <w:szCs w:val="28"/>
        </w:rPr>
        <w:t xml:space="preserve"> они не проверили и не знали, что там </w:t>
      </w:r>
      <w:r w:rsidRPr="00B76E4E" w:rsidR="00A9543F">
        <w:rPr>
          <w:sz w:val="28"/>
          <w:szCs w:val="28"/>
        </w:rPr>
        <w:t xml:space="preserve">вписаны </w:t>
      </w:r>
      <w:r w:rsidRPr="00B76E4E">
        <w:rPr>
          <w:sz w:val="28"/>
          <w:szCs w:val="28"/>
        </w:rPr>
        <w:t>новые регистрационные знаки</w:t>
      </w:r>
      <w:r w:rsidRPr="00B76E4E" w:rsidR="00A9543F">
        <w:rPr>
          <w:sz w:val="28"/>
          <w:szCs w:val="28"/>
        </w:rPr>
        <w:t>. Когда садилась за руль</w:t>
      </w:r>
      <w:r w:rsidRPr="00B76E4E" w:rsidR="00B76E4E">
        <w:rPr>
          <w:sz w:val="28"/>
          <w:szCs w:val="28"/>
        </w:rPr>
        <w:t>,</w:t>
      </w:r>
      <w:r w:rsidRPr="00B76E4E" w:rsidR="00A9543F">
        <w:rPr>
          <w:sz w:val="28"/>
          <w:szCs w:val="28"/>
        </w:rPr>
        <w:t xml:space="preserve"> она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  <w:r w:rsidRPr="00B76E4E" w:rsidR="00A9543F">
        <w:rPr>
          <w:sz w:val="28"/>
          <w:szCs w:val="28"/>
        </w:rPr>
        <w:t xml:space="preserve"> и номера</w:t>
      </w:r>
      <w:r w:rsidRPr="00B76E4E" w:rsidR="00B76E4E">
        <w:rPr>
          <w:sz w:val="28"/>
          <w:szCs w:val="28"/>
        </w:rPr>
        <w:t>, установленные на машине</w:t>
      </w:r>
      <w:r w:rsidRPr="00B76E4E" w:rsidR="00A9543F">
        <w:rPr>
          <w:sz w:val="28"/>
          <w:szCs w:val="28"/>
        </w:rPr>
        <w:t xml:space="preserve"> не сверяла, думала, что в </w:t>
      </w:r>
      <w:r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  <w:r w:rsidRPr="00B76E4E" w:rsidR="00A9543F">
        <w:rPr>
          <w:sz w:val="28"/>
          <w:szCs w:val="28"/>
        </w:rPr>
        <w:t xml:space="preserve"> вписаны старые номера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0"/>
          <w:szCs w:val="20"/>
          <w:lang w:eastAsia="en-US"/>
        </w:rPr>
        <w:t>.</w:t>
      </w:r>
      <w:r w:rsidR="0013165E">
        <w:rPr>
          <w:sz w:val="27"/>
          <w:szCs w:val="27"/>
          <w:lang w:eastAsia="en-US"/>
        </w:rPr>
        <w:t xml:space="preserve">  </w:t>
      </w:r>
      <w:r w:rsidRPr="00B76E4E" w:rsidR="00A9543F">
        <w:rPr>
          <w:sz w:val="28"/>
          <w:szCs w:val="28"/>
        </w:rPr>
        <w:t xml:space="preserve">Просила дело прекратить и не лишать её права управления. 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Выслушав Чепик О.В., изучив материалы дела об административном правонарушении, прихожу к следующим выводам.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 xml:space="preserve">Частью 4 статьи 12.2 </w:t>
      </w:r>
      <w:r w:rsidRPr="00B76E4E" w:rsidR="0049117E">
        <w:rPr>
          <w:sz w:val="28"/>
          <w:szCs w:val="28"/>
        </w:rPr>
        <w:t xml:space="preserve">КоАП РФ </w:t>
      </w:r>
      <w:r w:rsidRPr="00B76E4E">
        <w:rPr>
          <w:sz w:val="28"/>
          <w:szCs w:val="28"/>
        </w:rPr>
        <w:t xml:space="preserve">установлена ответственность за управление транспортным </w:t>
      </w:r>
      <w:r w:rsidRPr="00B76E4E">
        <w:rPr>
          <w:sz w:val="28"/>
          <w:szCs w:val="28"/>
        </w:rPr>
        <w:t>средством с заведомо подложными государственными регистрационными знаками.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 силу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</w:t>
      </w:r>
      <w:r w:rsidRPr="00B76E4E">
        <w:rPr>
          <w:sz w:val="28"/>
          <w:szCs w:val="28"/>
        </w:rPr>
        <w:t>лением Правительства Российской Федерации от 23 октября 1993 г. N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</w:t>
      </w:r>
      <w:r w:rsidRPr="00B76E4E">
        <w:rPr>
          <w:sz w:val="28"/>
          <w:szCs w:val="28"/>
        </w:rPr>
        <w:t>ющего образца.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Исходя из пункта 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 соответствии с правовой позицией, изложенной в пункте 4 Поста</w:t>
      </w:r>
      <w:r w:rsidRPr="00B76E4E">
        <w:rPr>
          <w:sz w:val="28"/>
          <w:szCs w:val="28"/>
        </w:rPr>
        <w:t xml:space="preserve">новления Пленума Верховного Суда Российской Федерации от 25 июня </w:t>
      </w:r>
      <w:r w:rsidRPr="00B76E4E">
        <w:rPr>
          <w:sz w:val="28"/>
          <w:szCs w:val="28"/>
        </w:rPr>
        <w:t xml:space="preserve">2019 г. N 20 </w:t>
      </w:r>
      <w:r w:rsidRPr="00B76E4E" w:rsidR="007F1494">
        <w:rPr>
          <w:sz w:val="28"/>
          <w:szCs w:val="28"/>
        </w:rPr>
        <w:t>«</w:t>
      </w:r>
      <w:r w:rsidRPr="00B76E4E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B76E4E">
        <w:rPr>
          <w:sz w:val="28"/>
          <w:szCs w:val="28"/>
        </w:rPr>
        <w:t>тративных правонарушениях</w:t>
      </w:r>
      <w:r w:rsidRPr="00B76E4E" w:rsidR="007F1494">
        <w:rPr>
          <w:sz w:val="28"/>
          <w:szCs w:val="28"/>
        </w:rPr>
        <w:t>»</w:t>
      </w:r>
      <w:r w:rsidRPr="00B76E4E">
        <w:rPr>
          <w:sz w:val="28"/>
          <w:szCs w:val="28"/>
        </w:rPr>
        <w:t xml:space="preserve">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подложными государственными регистрацион</w:t>
      </w:r>
      <w:r w:rsidRPr="00B76E4E">
        <w:rPr>
          <w:sz w:val="28"/>
          <w:szCs w:val="28"/>
        </w:rPr>
        <w:t>ными знаками) статьи 12.2 Кодекса Российской Федерации об административных правонарушениях под подложными государственными регистрационными знаками следует, в частности, понимать знаки соответствующие техническим требованиям государственные регистрационные</w:t>
      </w:r>
      <w:r w:rsidRPr="00B76E4E">
        <w:rPr>
          <w:sz w:val="28"/>
          <w:szCs w:val="28"/>
        </w:rPr>
        <w:t xml:space="preserve">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</w:t>
      </w:r>
      <w:r w:rsidRPr="00B76E4E">
        <w:rPr>
          <w:sz w:val="28"/>
          <w:szCs w:val="28"/>
        </w:rPr>
        <w:t>о выданные на другое транспортное средство, либо не выдававшиеся в установленном порядке).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 силу пункта 2.3.1 Правил дорожного движения Российской Федерации водитель транспортного средства обязан перед выездом проверить и в пути обеспечить исправное техни</w:t>
      </w:r>
      <w:r w:rsidRPr="00B76E4E">
        <w:rPr>
          <w:sz w:val="28"/>
          <w:szCs w:val="28"/>
        </w:rPr>
        <w:t>ческое состояние транспортного средства в соответствии с Основными положениями, в частности, требованиями запрещающего эксплуатацию транспортного средства, имеющего скрытые, поддельные, измененные номера узлов и агрегатов или регистрационные знаки.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Взяв на</w:t>
      </w:r>
      <w:r w:rsidRPr="00B76E4E">
        <w:rPr>
          <w:sz w:val="28"/>
          <w:szCs w:val="28"/>
        </w:rPr>
        <w:t xml:space="preserve"> себя управление транспортным средством, не сличив государственные регистрационные знаки с данными документов на транспортное средство, </w:t>
      </w:r>
      <w:r w:rsidRPr="00B76E4E" w:rsidR="00A9543F">
        <w:rPr>
          <w:sz w:val="28"/>
          <w:szCs w:val="28"/>
        </w:rPr>
        <w:t>Чепик О.В.</w:t>
      </w:r>
      <w:r w:rsidRPr="00B76E4E">
        <w:rPr>
          <w:sz w:val="28"/>
          <w:szCs w:val="28"/>
        </w:rPr>
        <w:t xml:space="preserve"> проигнорировал</w:t>
      </w:r>
      <w:r w:rsidRPr="00B76E4E" w:rsidR="00A9543F">
        <w:rPr>
          <w:sz w:val="28"/>
          <w:szCs w:val="28"/>
        </w:rPr>
        <w:t>а</w:t>
      </w:r>
      <w:r w:rsidRPr="00B76E4E">
        <w:rPr>
          <w:sz w:val="28"/>
          <w:szCs w:val="28"/>
        </w:rPr>
        <w:t xml:space="preserve"> указанные требования Правил дорожного движения, необходимость соблюдения которых для не</w:t>
      </w:r>
      <w:r w:rsidRPr="00B76E4E" w:rsidR="00A9543F">
        <w:rPr>
          <w:sz w:val="28"/>
          <w:szCs w:val="28"/>
        </w:rPr>
        <w:t>ё</w:t>
      </w:r>
      <w:r w:rsidRPr="00B76E4E">
        <w:rPr>
          <w:sz w:val="28"/>
          <w:szCs w:val="28"/>
        </w:rPr>
        <w:t xml:space="preserve"> с уч</w:t>
      </w:r>
      <w:r w:rsidRPr="00B76E4E">
        <w:rPr>
          <w:sz w:val="28"/>
          <w:szCs w:val="28"/>
        </w:rPr>
        <w:t>етом наличия водительского стажа и требований действующего законодательства было очевидным.</w:t>
      </w:r>
    </w:p>
    <w:p w:rsidR="006E13A0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</w:t>
      </w:r>
      <w:r w:rsidRPr="00B76E4E" w:rsidR="004553A4">
        <w:rPr>
          <w:sz w:val="28"/>
          <w:szCs w:val="28"/>
        </w:rPr>
        <w:t xml:space="preserve">ина </w:t>
      </w:r>
      <w:r w:rsidRPr="00B76E4E">
        <w:rPr>
          <w:sz w:val="28"/>
          <w:szCs w:val="28"/>
        </w:rPr>
        <w:t>Чепик О.В. в совершении административного правонарушения, хотя она её не признала,</w:t>
      </w:r>
      <w:r w:rsidRPr="00B76E4E" w:rsidR="00CE5A68">
        <w:rPr>
          <w:sz w:val="28"/>
          <w:szCs w:val="28"/>
        </w:rPr>
        <w:t xml:space="preserve"> подтверждается материалами дела</w:t>
      </w:r>
      <w:r w:rsidRPr="00B76E4E" w:rsidR="007F1494">
        <w:rPr>
          <w:sz w:val="28"/>
          <w:szCs w:val="28"/>
        </w:rPr>
        <w:t>, а именно</w:t>
      </w:r>
      <w:r w:rsidRPr="00B76E4E" w:rsidR="00CE5A68">
        <w:rPr>
          <w:sz w:val="28"/>
          <w:szCs w:val="28"/>
        </w:rPr>
        <w:t xml:space="preserve">: </w:t>
      </w:r>
    </w:p>
    <w:p w:rsidR="00553A8C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 xml:space="preserve">- </w:t>
      </w:r>
      <w:r w:rsidRPr="00B76E4E" w:rsidR="00CE5A68">
        <w:rPr>
          <w:sz w:val="28"/>
          <w:szCs w:val="28"/>
        </w:rPr>
        <w:t xml:space="preserve">протоколом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 w:rsidR="004553A4">
        <w:rPr>
          <w:sz w:val="28"/>
          <w:szCs w:val="28"/>
        </w:rPr>
        <w:t>об административном правонарушении от</w:t>
      </w:r>
      <w:r w:rsidRPr="00B76E4E" w:rsidR="00CE5A68">
        <w:rPr>
          <w:sz w:val="28"/>
          <w:szCs w:val="28"/>
        </w:rPr>
        <w:t xml:space="preserve">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 w:rsidR="00064FB5">
        <w:rPr>
          <w:sz w:val="28"/>
          <w:szCs w:val="28"/>
        </w:rPr>
        <w:t>;</w:t>
      </w:r>
      <w:r w:rsidRPr="00B76E4E" w:rsidR="00A9543F">
        <w:rPr>
          <w:sz w:val="28"/>
          <w:szCs w:val="28"/>
        </w:rPr>
        <w:t xml:space="preserve"> протоколом об изъятии вещей и документов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 w:rsidR="00A9543F">
        <w:rPr>
          <w:sz w:val="28"/>
          <w:szCs w:val="28"/>
        </w:rPr>
        <w:t xml:space="preserve">; </w:t>
      </w:r>
      <w:r w:rsidRPr="00B76E4E" w:rsidR="00A9543F">
        <w:rPr>
          <w:sz w:val="28"/>
          <w:szCs w:val="28"/>
        </w:rPr>
        <w:t>фототаблицей</w:t>
      </w:r>
      <w:r w:rsidRPr="00B76E4E" w:rsidR="00A9543F">
        <w:rPr>
          <w:sz w:val="28"/>
          <w:szCs w:val="28"/>
        </w:rPr>
        <w:t xml:space="preserve"> ДТП; карточками учёта транспортного средства от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 </w:t>
      </w:r>
      <w:r w:rsidRPr="00B76E4E" w:rsidR="00A9543F">
        <w:rPr>
          <w:sz w:val="28"/>
          <w:szCs w:val="28"/>
        </w:rPr>
        <w:t>.</w:t>
      </w:r>
      <w:r w:rsidRPr="00B76E4E" w:rsidR="00A9543F">
        <w:rPr>
          <w:sz w:val="28"/>
          <w:szCs w:val="28"/>
        </w:rPr>
        <w:t xml:space="preserve"> </w:t>
      </w:r>
    </w:p>
    <w:p w:rsidR="00C162AD" w:rsidRPr="00B76E4E" w:rsidP="00B76E4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 xml:space="preserve">Ссылка о неосведомленности </w:t>
      </w:r>
      <w:r w:rsidRPr="00B76E4E" w:rsidR="00A9543F">
        <w:rPr>
          <w:sz w:val="28"/>
          <w:szCs w:val="28"/>
        </w:rPr>
        <w:t>Чепик О.В.</w:t>
      </w:r>
      <w:r w:rsidRPr="00B76E4E">
        <w:rPr>
          <w:sz w:val="28"/>
          <w:szCs w:val="28"/>
        </w:rPr>
        <w:t xml:space="preserve"> о подложности регистраци</w:t>
      </w:r>
      <w:r w:rsidRPr="00B76E4E">
        <w:rPr>
          <w:sz w:val="28"/>
          <w:szCs w:val="28"/>
        </w:rPr>
        <w:t>онных знаков не освобождает последн</w:t>
      </w:r>
      <w:r w:rsidRPr="00B76E4E" w:rsidR="00A9543F">
        <w:rPr>
          <w:sz w:val="28"/>
          <w:szCs w:val="28"/>
        </w:rPr>
        <w:t>юю</w:t>
      </w:r>
      <w:r w:rsidRPr="00B76E4E">
        <w:rPr>
          <w:sz w:val="28"/>
          <w:szCs w:val="28"/>
        </w:rPr>
        <w:t xml:space="preserve"> как водителя от ответственности, поскольку перед эксплуатацией транспортного средства надлежало проверить соответствие государственного регистрационного знака, указанного в свидетельстве о регистрации транспортного сре</w:t>
      </w:r>
      <w:r w:rsidRPr="00B76E4E">
        <w:rPr>
          <w:sz w:val="28"/>
          <w:szCs w:val="28"/>
        </w:rPr>
        <w:t>дства, фактически установленному на транспортном средстве государственному регистрационному знаку.</w:t>
      </w:r>
    </w:p>
    <w:p w:rsidR="000A78F1" w:rsidRPr="00B76E4E" w:rsidP="00B76E4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Суд признает, что исследованные доказательства, получены с соблюдением требований закона, данные доказательства являются допустимыми и позволяют сделать выво</w:t>
      </w:r>
      <w:r w:rsidRPr="00B76E4E">
        <w:rPr>
          <w:sz w:val="28"/>
          <w:szCs w:val="28"/>
        </w:rPr>
        <w:t xml:space="preserve">д о наличии в действиях </w:t>
      </w:r>
      <w:r w:rsidRPr="00B76E4E" w:rsidR="00A9543F">
        <w:rPr>
          <w:sz w:val="28"/>
          <w:szCs w:val="28"/>
        </w:rPr>
        <w:t>Чепик О.В.</w:t>
      </w:r>
      <w:r w:rsidRPr="00B76E4E">
        <w:rPr>
          <w:sz w:val="28"/>
          <w:szCs w:val="28"/>
        </w:rPr>
        <w:t xml:space="preserve"> состава административного правонарушения, предусмотренного ч. 4 ст. 12.2 КоАП РФ.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 xml:space="preserve">Оценив все представленные доказательства, суд приходит к выводу о доказанности вины </w:t>
      </w:r>
      <w:r w:rsidRPr="00B76E4E" w:rsidR="00A9543F">
        <w:rPr>
          <w:sz w:val="28"/>
          <w:szCs w:val="28"/>
        </w:rPr>
        <w:t>Чепик О.В.</w:t>
      </w:r>
      <w:r w:rsidRPr="00B76E4E">
        <w:rPr>
          <w:sz w:val="28"/>
          <w:szCs w:val="28"/>
        </w:rPr>
        <w:t>, действия квалифицированы</w:t>
      </w:r>
      <w:r w:rsidRPr="00B76E4E">
        <w:rPr>
          <w:sz w:val="28"/>
          <w:szCs w:val="28"/>
        </w:rPr>
        <w:t xml:space="preserve"> верно по ч. 4 ст. </w:t>
      </w:r>
      <w:r w:rsidRPr="00B76E4E">
        <w:rPr>
          <w:sz w:val="28"/>
          <w:szCs w:val="28"/>
        </w:rPr>
        <w:t xml:space="preserve">12.2 КоАП </w:t>
      </w:r>
      <w:r w:rsidRPr="00B76E4E" w:rsidR="005A3572">
        <w:rPr>
          <w:sz w:val="28"/>
          <w:szCs w:val="28"/>
        </w:rPr>
        <w:t>РФ</w:t>
      </w:r>
      <w:r w:rsidRPr="00B76E4E">
        <w:rPr>
          <w:sz w:val="28"/>
          <w:szCs w:val="28"/>
        </w:rPr>
        <w:t>, как управление транспортным средством с заведомо подложными государственными регистрационными знаками.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</w:t>
      </w:r>
      <w:r w:rsidRPr="00B76E4E">
        <w:rPr>
          <w:sz w:val="28"/>
          <w:szCs w:val="28"/>
        </w:rPr>
        <w:t xml:space="preserve"> не усматривает.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 xml:space="preserve">При назначении наказания суд в соответствии с ч. 2 ст. 4.1 КоАП </w:t>
      </w:r>
      <w:r w:rsidRPr="00B76E4E" w:rsidR="005A3572">
        <w:rPr>
          <w:sz w:val="28"/>
          <w:szCs w:val="28"/>
        </w:rPr>
        <w:t>РФ</w:t>
      </w:r>
      <w:r w:rsidRPr="00B76E4E">
        <w:rPr>
          <w:sz w:val="28"/>
          <w:szCs w:val="28"/>
        </w:rPr>
        <w:t xml:space="preserve">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</w:t>
      </w:r>
      <w:r w:rsidRPr="00B76E4E">
        <w:rPr>
          <w:sz w:val="28"/>
          <w:szCs w:val="28"/>
        </w:rPr>
        <w:t>ля, имущественное положение привлекаемого лица.</w:t>
      </w:r>
    </w:p>
    <w:p w:rsidR="004553A4" w:rsidRPr="00B76E4E" w:rsidP="00B76E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76E4E">
        <w:rPr>
          <w:sz w:val="28"/>
          <w:szCs w:val="28"/>
        </w:rPr>
        <w:t>Обстоятельств смягчающи</w:t>
      </w:r>
      <w:r w:rsidRPr="00B76E4E" w:rsidR="005A3572">
        <w:rPr>
          <w:sz w:val="28"/>
          <w:szCs w:val="28"/>
        </w:rPr>
        <w:t>х и отягчающих</w:t>
      </w:r>
      <w:r w:rsidRPr="00B76E4E">
        <w:rPr>
          <w:sz w:val="28"/>
          <w:szCs w:val="28"/>
        </w:rPr>
        <w:t xml:space="preserve"> административную ответственность при рассмотрении настоящего дела не установлено.</w:t>
      </w:r>
    </w:p>
    <w:p w:rsidR="004553A4" w:rsidRPr="00B76E4E" w:rsidP="00B76E4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76E4E">
        <w:rPr>
          <w:sz w:val="28"/>
          <w:szCs w:val="28"/>
        </w:rPr>
        <w:t>С уч</w:t>
      </w:r>
      <w:r w:rsidRPr="00B76E4E" w:rsidR="00DF657F">
        <w:rPr>
          <w:sz w:val="28"/>
          <w:szCs w:val="28"/>
        </w:rPr>
        <w:t>е</w:t>
      </w:r>
      <w:r w:rsidRPr="00B76E4E">
        <w:rPr>
          <w:sz w:val="28"/>
          <w:szCs w:val="28"/>
        </w:rPr>
        <w:t>том изложенного, прихожу к выводу, что необходимым и достаточным для исправления пр</w:t>
      </w:r>
      <w:r w:rsidRPr="00B76E4E">
        <w:rPr>
          <w:sz w:val="28"/>
          <w:szCs w:val="28"/>
        </w:rPr>
        <w:t xml:space="preserve">авонарушителя будет являться наказание в виде лишения права управления транспортными средствами </w:t>
      </w:r>
      <w:r w:rsidRPr="00B76E4E" w:rsidR="00A9543F">
        <w:rPr>
          <w:sz w:val="28"/>
          <w:szCs w:val="28"/>
        </w:rPr>
        <w:t>на срок</w:t>
      </w:r>
      <w:r w:rsidRPr="00B76E4E">
        <w:rPr>
          <w:sz w:val="28"/>
          <w:szCs w:val="28"/>
        </w:rPr>
        <w:t>, предусмотренн</w:t>
      </w:r>
      <w:r w:rsidRPr="00B76E4E" w:rsidR="00A9543F">
        <w:rPr>
          <w:sz w:val="28"/>
          <w:szCs w:val="28"/>
        </w:rPr>
        <w:t>ый</w:t>
      </w:r>
      <w:r w:rsidRPr="00B76E4E">
        <w:rPr>
          <w:sz w:val="28"/>
          <w:szCs w:val="28"/>
        </w:rPr>
        <w:t xml:space="preserve"> санкцией статьи, которое обеспечит достижение задач и целей административного наказания.</w:t>
      </w:r>
    </w:p>
    <w:p w:rsidR="004553A4" w:rsidRPr="00B76E4E" w:rsidP="00B76E4E">
      <w:pPr>
        <w:ind w:firstLine="709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На основании изложенного, руководствуясь ст.</w:t>
      </w:r>
      <w:r w:rsidRPr="00B76E4E" w:rsidR="00E27306">
        <w:rPr>
          <w:sz w:val="28"/>
          <w:szCs w:val="28"/>
        </w:rPr>
        <w:t xml:space="preserve"> </w:t>
      </w:r>
      <w:r w:rsidRPr="00B76E4E">
        <w:rPr>
          <w:sz w:val="28"/>
          <w:szCs w:val="28"/>
        </w:rPr>
        <w:t>с</w:t>
      </w:r>
      <w:r w:rsidRPr="00B76E4E">
        <w:rPr>
          <w:sz w:val="28"/>
          <w:szCs w:val="28"/>
        </w:rPr>
        <w:t xml:space="preserve">т. 29.9-29.11, 32.2 </w:t>
      </w:r>
      <w:r w:rsidRPr="00B76E4E" w:rsidR="005A3572">
        <w:rPr>
          <w:sz w:val="28"/>
          <w:szCs w:val="28"/>
        </w:rPr>
        <w:t>КоАП РФ</w:t>
      </w:r>
      <w:r w:rsidRPr="00B76E4E" w:rsidR="00EF6D39">
        <w:rPr>
          <w:sz w:val="28"/>
          <w:szCs w:val="28"/>
        </w:rPr>
        <w:t>, мировой судья</w:t>
      </w:r>
    </w:p>
    <w:p w:rsidR="00E27306" w:rsidRPr="00B76E4E" w:rsidP="00FE34D6">
      <w:pPr>
        <w:jc w:val="center"/>
        <w:rPr>
          <w:sz w:val="28"/>
          <w:szCs w:val="28"/>
        </w:rPr>
      </w:pPr>
      <w:r w:rsidRPr="00B76E4E">
        <w:rPr>
          <w:sz w:val="28"/>
          <w:szCs w:val="28"/>
        </w:rPr>
        <w:t xml:space="preserve">ПОСТАНОВИЛ:  </w:t>
      </w:r>
    </w:p>
    <w:p w:rsidR="00B76E4E" w:rsidP="00FE34D6">
      <w:pPr>
        <w:ind w:firstLine="567"/>
        <w:jc w:val="both"/>
        <w:rPr>
          <w:sz w:val="28"/>
          <w:szCs w:val="28"/>
        </w:rPr>
      </w:pPr>
    </w:p>
    <w:p w:rsidR="004553A4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Признать виновн</w:t>
      </w:r>
      <w:r w:rsidRPr="00B76E4E" w:rsidR="00A9543F">
        <w:rPr>
          <w:sz w:val="28"/>
          <w:szCs w:val="28"/>
        </w:rPr>
        <w:t xml:space="preserve">ой </w:t>
      </w:r>
      <w:r w:rsidRPr="00B76E4E" w:rsidR="00A9543F">
        <w:rPr>
          <w:sz w:val="28"/>
          <w:szCs w:val="28"/>
        </w:rPr>
        <w:t>Чепик</w:t>
      </w:r>
      <w:r w:rsidRPr="00B76E4E" w:rsidR="00A9543F">
        <w:rPr>
          <w:sz w:val="28"/>
          <w:szCs w:val="28"/>
        </w:rPr>
        <w:t xml:space="preserve"> О В</w:t>
      </w:r>
      <w:r w:rsidRPr="00B76E4E">
        <w:rPr>
          <w:sz w:val="28"/>
          <w:szCs w:val="28"/>
        </w:rPr>
        <w:t xml:space="preserve"> </w:t>
      </w:r>
      <w:r w:rsidRPr="00B76E4E">
        <w:rPr>
          <w:sz w:val="28"/>
          <w:szCs w:val="28"/>
        </w:rPr>
        <w:t>в</w:t>
      </w:r>
      <w:r w:rsidRPr="00B76E4E">
        <w:rPr>
          <w:sz w:val="28"/>
          <w:szCs w:val="28"/>
        </w:rPr>
        <w:t xml:space="preserve"> совершении административного правонарушения, предусмотренного ч. 4 ст. 12.2 КоАП РФ и подвергнуть е</w:t>
      </w:r>
      <w:r w:rsidRPr="00B76E4E" w:rsidR="00A9543F">
        <w:rPr>
          <w:sz w:val="28"/>
          <w:szCs w:val="28"/>
        </w:rPr>
        <w:t>ё</w:t>
      </w:r>
      <w:r w:rsidRPr="00B76E4E">
        <w:rPr>
          <w:sz w:val="28"/>
          <w:szCs w:val="28"/>
        </w:rPr>
        <w:t xml:space="preserve"> административному наказанию в виде лишения права управ</w:t>
      </w:r>
      <w:r w:rsidRPr="00B76E4E">
        <w:rPr>
          <w:sz w:val="28"/>
          <w:szCs w:val="28"/>
        </w:rPr>
        <w:t xml:space="preserve">ления транспортными средствами на срок </w:t>
      </w:r>
      <w:r w:rsidR="0013165E">
        <w:rPr>
          <w:sz w:val="20"/>
          <w:szCs w:val="20"/>
          <w:lang w:eastAsia="en-US"/>
        </w:rPr>
        <w:t>(данные изъяты)</w:t>
      </w:r>
      <w:r w:rsidR="0013165E">
        <w:rPr>
          <w:sz w:val="27"/>
          <w:szCs w:val="27"/>
          <w:lang w:eastAsia="en-US"/>
        </w:rPr>
        <w:t xml:space="preserve"> </w:t>
      </w:r>
      <w:r w:rsidR="0013165E">
        <w:rPr>
          <w:sz w:val="27"/>
          <w:szCs w:val="27"/>
          <w:lang w:eastAsia="en-US"/>
        </w:rPr>
        <w:t>.</w:t>
      </w:r>
      <w:r w:rsidR="0013165E">
        <w:rPr>
          <w:sz w:val="27"/>
          <w:szCs w:val="27"/>
          <w:lang w:eastAsia="en-US"/>
        </w:rPr>
        <w:t xml:space="preserve"> </w:t>
      </w:r>
    </w:p>
    <w:p w:rsidR="004553A4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Разъяснить порядок исчисления срока лишения специального права.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 w:rsidRPr="00B76E4E">
        <w:rPr>
          <w:sz w:val="28"/>
          <w:szCs w:val="28"/>
        </w:rPr>
        <w:t>азания в виде лишения соответствующего специального права.</w:t>
      </w:r>
    </w:p>
    <w:p w:rsidR="004553A4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B76E4E">
        <w:rPr>
          <w:sz w:val="28"/>
          <w:szCs w:val="28"/>
        </w:rPr>
        <w:t>ьного права е</w:t>
      </w:r>
      <w:r w:rsidRPr="00B76E4E" w:rsidR="00B76E4E">
        <w:rPr>
          <w:sz w:val="28"/>
          <w:szCs w:val="28"/>
        </w:rPr>
        <w:t>й</w:t>
      </w:r>
      <w:r w:rsidRPr="00B76E4E">
        <w:rPr>
          <w:sz w:val="28"/>
          <w:szCs w:val="28"/>
        </w:rPr>
        <w:t xml:space="preserve"> необходимо сдать водительское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</w:t>
      </w:r>
      <w:r w:rsidRPr="00B76E4E" w:rsidR="00B76E4E">
        <w:rPr>
          <w:sz w:val="28"/>
          <w:szCs w:val="28"/>
        </w:rPr>
        <w:t xml:space="preserve">и </w:t>
      </w:r>
      <w:r w:rsidRPr="00B76E4E">
        <w:rPr>
          <w:sz w:val="28"/>
          <w:szCs w:val="28"/>
        </w:rPr>
        <w:t>в тот же срок.</w:t>
      </w:r>
    </w:p>
    <w:p w:rsidR="004553A4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В случае уклонения лица, лишенного специального пр</w:t>
      </w:r>
      <w:r w:rsidRPr="00B76E4E">
        <w:rPr>
          <w:sz w:val="28"/>
          <w:szCs w:val="28"/>
        </w:rPr>
        <w:t>ава, от сдачи соответствующего удостоверения (специального разрешения) или иных документов</w:t>
      </w:r>
      <w:r w:rsidRPr="00B76E4E" w:rsidR="00B76E4E">
        <w:rPr>
          <w:sz w:val="28"/>
          <w:szCs w:val="28"/>
        </w:rPr>
        <w:t>,</w:t>
      </w:r>
      <w:r w:rsidRPr="00B76E4E">
        <w:rPr>
          <w:sz w:val="28"/>
          <w:szCs w:val="28"/>
        </w:rPr>
        <w:t xml:space="preserve">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 w:rsidRPr="00B76E4E">
        <w:rPr>
          <w:sz w:val="28"/>
          <w:szCs w:val="28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553A4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Постановление может быть обжаловано в Ленинский районный суд Республ</w:t>
      </w:r>
      <w:r w:rsidRPr="00B76E4E">
        <w:rPr>
          <w:sz w:val="28"/>
          <w:szCs w:val="28"/>
        </w:rPr>
        <w:t>ики Крым через мирового судью судебного участка №6</w:t>
      </w:r>
      <w:r w:rsidRPr="00B76E4E" w:rsidR="00A86C47">
        <w:rPr>
          <w:sz w:val="28"/>
          <w:szCs w:val="28"/>
        </w:rPr>
        <w:t>3</w:t>
      </w:r>
      <w:r w:rsidRPr="00B76E4E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4553A4" w:rsidRPr="00B76E4E" w:rsidP="00FE34D6">
      <w:pPr>
        <w:ind w:firstLine="567"/>
        <w:jc w:val="both"/>
        <w:rPr>
          <w:sz w:val="28"/>
          <w:szCs w:val="28"/>
        </w:rPr>
      </w:pPr>
    </w:p>
    <w:p w:rsidR="004553A4" w:rsidRPr="00B76E4E" w:rsidP="00FE34D6">
      <w:pPr>
        <w:ind w:firstLine="567"/>
        <w:jc w:val="both"/>
        <w:rPr>
          <w:sz w:val="28"/>
          <w:szCs w:val="28"/>
        </w:rPr>
      </w:pPr>
    </w:p>
    <w:p w:rsidR="00761618" w:rsidRPr="00B76E4E" w:rsidP="00FE34D6">
      <w:pPr>
        <w:ind w:firstLine="567"/>
        <w:jc w:val="both"/>
        <w:rPr>
          <w:sz w:val="28"/>
          <w:szCs w:val="28"/>
        </w:rPr>
      </w:pPr>
      <w:r w:rsidRPr="00B76E4E">
        <w:rPr>
          <w:sz w:val="28"/>
          <w:szCs w:val="28"/>
        </w:rPr>
        <w:t>М</w:t>
      </w:r>
      <w:r w:rsidRPr="00B76E4E" w:rsidR="00EF6D39">
        <w:rPr>
          <w:sz w:val="28"/>
          <w:szCs w:val="28"/>
        </w:rPr>
        <w:t>ирово</w:t>
      </w:r>
      <w:r w:rsidRPr="00B76E4E">
        <w:rPr>
          <w:sz w:val="28"/>
          <w:szCs w:val="28"/>
        </w:rPr>
        <w:t>й</w:t>
      </w:r>
      <w:r w:rsidRPr="00B76E4E" w:rsidR="00EF6D39">
        <w:rPr>
          <w:sz w:val="28"/>
          <w:szCs w:val="28"/>
        </w:rPr>
        <w:t xml:space="preserve"> судь</w:t>
      </w:r>
      <w:r w:rsidRPr="00B76E4E">
        <w:rPr>
          <w:sz w:val="28"/>
          <w:szCs w:val="28"/>
        </w:rPr>
        <w:t>я</w:t>
      </w:r>
      <w:r w:rsidRPr="00B76E4E" w:rsidR="00EF6D39">
        <w:rPr>
          <w:sz w:val="28"/>
          <w:szCs w:val="28"/>
        </w:rPr>
        <w:t xml:space="preserve"> </w:t>
      </w:r>
      <w:r w:rsidRPr="00B76E4E" w:rsidR="00155B67">
        <w:rPr>
          <w:sz w:val="28"/>
          <w:szCs w:val="28"/>
        </w:rPr>
        <w:t xml:space="preserve">                </w:t>
      </w:r>
      <w:r w:rsidR="00B76E4E">
        <w:rPr>
          <w:sz w:val="28"/>
          <w:szCs w:val="28"/>
        </w:rPr>
        <w:t xml:space="preserve">                                                      </w:t>
      </w:r>
      <w:r w:rsidRPr="00B76E4E" w:rsidR="005A3572">
        <w:rPr>
          <w:sz w:val="28"/>
          <w:szCs w:val="28"/>
        </w:rPr>
        <w:t>А.</w:t>
      </w:r>
      <w:r w:rsidRPr="00B76E4E">
        <w:rPr>
          <w:sz w:val="28"/>
          <w:szCs w:val="28"/>
        </w:rPr>
        <w:t>А. Кулунчаков</w:t>
      </w:r>
    </w:p>
    <w:sectPr w:rsidSect="00B76E4E"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14046"/>
    <w:rsid w:val="0002402C"/>
    <w:rsid w:val="00024B4B"/>
    <w:rsid w:val="000267BB"/>
    <w:rsid w:val="00027ED9"/>
    <w:rsid w:val="00030014"/>
    <w:rsid w:val="00034C1E"/>
    <w:rsid w:val="00053A29"/>
    <w:rsid w:val="0005710B"/>
    <w:rsid w:val="000637F0"/>
    <w:rsid w:val="00064FB5"/>
    <w:rsid w:val="000715A2"/>
    <w:rsid w:val="00082EAB"/>
    <w:rsid w:val="000869DF"/>
    <w:rsid w:val="000A1AF9"/>
    <w:rsid w:val="000A42C0"/>
    <w:rsid w:val="000A4477"/>
    <w:rsid w:val="000A78F1"/>
    <w:rsid w:val="000B0981"/>
    <w:rsid w:val="000E221F"/>
    <w:rsid w:val="000F5153"/>
    <w:rsid w:val="00105937"/>
    <w:rsid w:val="0010663B"/>
    <w:rsid w:val="00117345"/>
    <w:rsid w:val="00130EC9"/>
    <w:rsid w:val="0013165E"/>
    <w:rsid w:val="00142A33"/>
    <w:rsid w:val="00144642"/>
    <w:rsid w:val="00150EE3"/>
    <w:rsid w:val="00155B67"/>
    <w:rsid w:val="001561F1"/>
    <w:rsid w:val="00156F86"/>
    <w:rsid w:val="00165B60"/>
    <w:rsid w:val="00172E8B"/>
    <w:rsid w:val="00187DD9"/>
    <w:rsid w:val="00195CC2"/>
    <w:rsid w:val="001A01C9"/>
    <w:rsid w:val="001B06B6"/>
    <w:rsid w:val="001B0B47"/>
    <w:rsid w:val="001B353B"/>
    <w:rsid w:val="001B4305"/>
    <w:rsid w:val="001B5561"/>
    <w:rsid w:val="001B7DCD"/>
    <w:rsid w:val="001C2919"/>
    <w:rsid w:val="001D5348"/>
    <w:rsid w:val="001F33A9"/>
    <w:rsid w:val="001F7BD3"/>
    <w:rsid w:val="001F7FCB"/>
    <w:rsid w:val="002152DB"/>
    <w:rsid w:val="00217310"/>
    <w:rsid w:val="00223B3D"/>
    <w:rsid w:val="00290342"/>
    <w:rsid w:val="002A17C4"/>
    <w:rsid w:val="002B549C"/>
    <w:rsid w:val="002B6639"/>
    <w:rsid w:val="002B7921"/>
    <w:rsid w:val="002C2521"/>
    <w:rsid w:val="002D2250"/>
    <w:rsid w:val="002D2E32"/>
    <w:rsid w:val="002D7DC1"/>
    <w:rsid w:val="002E5098"/>
    <w:rsid w:val="002E6BB7"/>
    <w:rsid w:val="00302E81"/>
    <w:rsid w:val="003060F7"/>
    <w:rsid w:val="003075CB"/>
    <w:rsid w:val="003315ED"/>
    <w:rsid w:val="00331AB4"/>
    <w:rsid w:val="00345ADB"/>
    <w:rsid w:val="00350547"/>
    <w:rsid w:val="00356BDF"/>
    <w:rsid w:val="00364666"/>
    <w:rsid w:val="00373AE2"/>
    <w:rsid w:val="00380EFB"/>
    <w:rsid w:val="00385CEC"/>
    <w:rsid w:val="0038660D"/>
    <w:rsid w:val="003A04C7"/>
    <w:rsid w:val="003B0E52"/>
    <w:rsid w:val="003B1E80"/>
    <w:rsid w:val="003B774D"/>
    <w:rsid w:val="003C16CA"/>
    <w:rsid w:val="003E35D9"/>
    <w:rsid w:val="003E407D"/>
    <w:rsid w:val="003E6DBD"/>
    <w:rsid w:val="0040210E"/>
    <w:rsid w:val="00407AA8"/>
    <w:rsid w:val="0041176A"/>
    <w:rsid w:val="00444230"/>
    <w:rsid w:val="0044538D"/>
    <w:rsid w:val="00447C4B"/>
    <w:rsid w:val="004553A4"/>
    <w:rsid w:val="004738CB"/>
    <w:rsid w:val="00477A68"/>
    <w:rsid w:val="0048363F"/>
    <w:rsid w:val="004838DD"/>
    <w:rsid w:val="00486037"/>
    <w:rsid w:val="0049117E"/>
    <w:rsid w:val="00497382"/>
    <w:rsid w:val="004A070A"/>
    <w:rsid w:val="004B7A5D"/>
    <w:rsid w:val="004C012C"/>
    <w:rsid w:val="004D0B0B"/>
    <w:rsid w:val="004D137A"/>
    <w:rsid w:val="004E013B"/>
    <w:rsid w:val="004E6A24"/>
    <w:rsid w:val="004F2F0F"/>
    <w:rsid w:val="004F4EC2"/>
    <w:rsid w:val="004F5423"/>
    <w:rsid w:val="00503FC1"/>
    <w:rsid w:val="00511A36"/>
    <w:rsid w:val="00530F31"/>
    <w:rsid w:val="00553A8C"/>
    <w:rsid w:val="0055653F"/>
    <w:rsid w:val="005617CC"/>
    <w:rsid w:val="005843C2"/>
    <w:rsid w:val="00591729"/>
    <w:rsid w:val="00594DED"/>
    <w:rsid w:val="005A3572"/>
    <w:rsid w:val="005A79F0"/>
    <w:rsid w:val="005C3190"/>
    <w:rsid w:val="005C5FC8"/>
    <w:rsid w:val="005C6D0C"/>
    <w:rsid w:val="005D2D89"/>
    <w:rsid w:val="005D74E6"/>
    <w:rsid w:val="005E0091"/>
    <w:rsid w:val="005E4951"/>
    <w:rsid w:val="005F02EE"/>
    <w:rsid w:val="005F34EE"/>
    <w:rsid w:val="005F3F0D"/>
    <w:rsid w:val="00600437"/>
    <w:rsid w:val="00616669"/>
    <w:rsid w:val="006327F2"/>
    <w:rsid w:val="00632A06"/>
    <w:rsid w:val="00634B16"/>
    <w:rsid w:val="00634BF3"/>
    <w:rsid w:val="00635FEB"/>
    <w:rsid w:val="006568A9"/>
    <w:rsid w:val="00663B13"/>
    <w:rsid w:val="0067664E"/>
    <w:rsid w:val="00696F6E"/>
    <w:rsid w:val="006D27CE"/>
    <w:rsid w:val="006E13A0"/>
    <w:rsid w:val="006F07A9"/>
    <w:rsid w:val="007032E1"/>
    <w:rsid w:val="00706EDA"/>
    <w:rsid w:val="007163FA"/>
    <w:rsid w:val="00734218"/>
    <w:rsid w:val="00741B98"/>
    <w:rsid w:val="00743D07"/>
    <w:rsid w:val="00756595"/>
    <w:rsid w:val="0076074D"/>
    <w:rsid w:val="00761618"/>
    <w:rsid w:val="0077422D"/>
    <w:rsid w:val="007778B0"/>
    <w:rsid w:val="00782B53"/>
    <w:rsid w:val="00790159"/>
    <w:rsid w:val="007925DB"/>
    <w:rsid w:val="007A0BAF"/>
    <w:rsid w:val="007A0DDD"/>
    <w:rsid w:val="007A1C22"/>
    <w:rsid w:val="007A322B"/>
    <w:rsid w:val="007B42D6"/>
    <w:rsid w:val="007B4E36"/>
    <w:rsid w:val="007C2F75"/>
    <w:rsid w:val="007C3C5F"/>
    <w:rsid w:val="007C70B6"/>
    <w:rsid w:val="007D194F"/>
    <w:rsid w:val="007E1489"/>
    <w:rsid w:val="007E6A21"/>
    <w:rsid w:val="007F1494"/>
    <w:rsid w:val="007F5735"/>
    <w:rsid w:val="008131E8"/>
    <w:rsid w:val="00823C2A"/>
    <w:rsid w:val="00825CE4"/>
    <w:rsid w:val="00830D6B"/>
    <w:rsid w:val="008606F1"/>
    <w:rsid w:val="008610F7"/>
    <w:rsid w:val="00864068"/>
    <w:rsid w:val="00865799"/>
    <w:rsid w:val="008720A3"/>
    <w:rsid w:val="0087513B"/>
    <w:rsid w:val="008917CC"/>
    <w:rsid w:val="008A164F"/>
    <w:rsid w:val="008A5936"/>
    <w:rsid w:val="008D5EA6"/>
    <w:rsid w:val="008D67C7"/>
    <w:rsid w:val="008E7D49"/>
    <w:rsid w:val="008F0B70"/>
    <w:rsid w:val="008F2A52"/>
    <w:rsid w:val="008F7A1E"/>
    <w:rsid w:val="009115BA"/>
    <w:rsid w:val="00913014"/>
    <w:rsid w:val="00923573"/>
    <w:rsid w:val="0093450F"/>
    <w:rsid w:val="00936666"/>
    <w:rsid w:val="00940390"/>
    <w:rsid w:val="00942615"/>
    <w:rsid w:val="0095143B"/>
    <w:rsid w:val="009655ED"/>
    <w:rsid w:val="009755DA"/>
    <w:rsid w:val="00975785"/>
    <w:rsid w:val="0098539E"/>
    <w:rsid w:val="00996653"/>
    <w:rsid w:val="009A396C"/>
    <w:rsid w:val="009D2481"/>
    <w:rsid w:val="009D38CA"/>
    <w:rsid w:val="009D64A8"/>
    <w:rsid w:val="009E3509"/>
    <w:rsid w:val="009F202E"/>
    <w:rsid w:val="009F462A"/>
    <w:rsid w:val="00A256B5"/>
    <w:rsid w:val="00A2606C"/>
    <w:rsid w:val="00A3389B"/>
    <w:rsid w:val="00A3717E"/>
    <w:rsid w:val="00A47469"/>
    <w:rsid w:val="00A86C47"/>
    <w:rsid w:val="00A93188"/>
    <w:rsid w:val="00A9543F"/>
    <w:rsid w:val="00AB29B9"/>
    <w:rsid w:val="00AC0BF4"/>
    <w:rsid w:val="00AC1379"/>
    <w:rsid w:val="00AC5C77"/>
    <w:rsid w:val="00AE3708"/>
    <w:rsid w:val="00AE59C6"/>
    <w:rsid w:val="00AF074B"/>
    <w:rsid w:val="00B07345"/>
    <w:rsid w:val="00B33078"/>
    <w:rsid w:val="00B3561F"/>
    <w:rsid w:val="00B522F9"/>
    <w:rsid w:val="00B56AFF"/>
    <w:rsid w:val="00B5759E"/>
    <w:rsid w:val="00B76E4E"/>
    <w:rsid w:val="00B826EE"/>
    <w:rsid w:val="00B92420"/>
    <w:rsid w:val="00B95D5F"/>
    <w:rsid w:val="00BA0BD9"/>
    <w:rsid w:val="00BA146F"/>
    <w:rsid w:val="00BA1F7F"/>
    <w:rsid w:val="00BA50B3"/>
    <w:rsid w:val="00BB2A2F"/>
    <w:rsid w:val="00BC4C4F"/>
    <w:rsid w:val="00BD1524"/>
    <w:rsid w:val="00BE3E35"/>
    <w:rsid w:val="00BF19A9"/>
    <w:rsid w:val="00BF5244"/>
    <w:rsid w:val="00C162AD"/>
    <w:rsid w:val="00C2331E"/>
    <w:rsid w:val="00C31278"/>
    <w:rsid w:val="00C37535"/>
    <w:rsid w:val="00C43C0A"/>
    <w:rsid w:val="00C76EDB"/>
    <w:rsid w:val="00C85F78"/>
    <w:rsid w:val="00CA52FA"/>
    <w:rsid w:val="00CA54BA"/>
    <w:rsid w:val="00CA7359"/>
    <w:rsid w:val="00CC60F7"/>
    <w:rsid w:val="00CE5A68"/>
    <w:rsid w:val="00CF5D69"/>
    <w:rsid w:val="00D24AB1"/>
    <w:rsid w:val="00D45C6E"/>
    <w:rsid w:val="00D55E81"/>
    <w:rsid w:val="00D7597D"/>
    <w:rsid w:val="00D76A94"/>
    <w:rsid w:val="00D81524"/>
    <w:rsid w:val="00DB5A08"/>
    <w:rsid w:val="00DD238D"/>
    <w:rsid w:val="00DD5A78"/>
    <w:rsid w:val="00DE0972"/>
    <w:rsid w:val="00DF25D6"/>
    <w:rsid w:val="00DF657F"/>
    <w:rsid w:val="00E053CD"/>
    <w:rsid w:val="00E152F7"/>
    <w:rsid w:val="00E158EB"/>
    <w:rsid w:val="00E15934"/>
    <w:rsid w:val="00E172CA"/>
    <w:rsid w:val="00E25F68"/>
    <w:rsid w:val="00E26DAB"/>
    <w:rsid w:val="00E27306"/>
    <w:rsid w:val="00E33DD2"/>
    <w:rsid w:val="00E43ECD"/>
    <w:rsid w:val="00E47DF7"/>
    <w:rsid w:val="00E85472"/>
    <w:rsid w:val="00E925AC"/>
    <w:rsid w:val="00E97A3B"/>
    <w:rsid w:val="00EC6DDE"/>
    <w:rsid w:val="00EE3572"/>
    <w:rsid w:val="00EE3DBC"/>
    <w:rsid w:val="00EE5E32"/>
    <w:rsid w:val="00EF6715"/>
    <w:rsid w:val="00EF6D39"/>
    <w:rsid w:val="00F10769"/>
    <w:rsid w:val="00F14609"/>
    <w:rsid w:val="00F254B6"/>
    <w:rsid w:val="00F27C74"/>
    <w:rsid w:val="00F43BBA"/>
    <w:rsid w:val="00F55143"/>
    <w:rsid w:val="00F56A1D"/>
    <w:rsid w:val="00F626BC"/>
    <w:rsid w:val="00F661EC"/>
    <w:rsid w:val="00F712B8"/>
    <w:rsid w:val="00F9585A"/>
    <w:rsid w:val="00FA550F"/>
    <w:rsid w:val="00FB0415"/>
    <w:rsid w:val="00FC19CE"/>
    <w:rsid w:val="00FC7419"/>
    <w:rsid w:val="00FD3DE4"/>
    <w:rsid w:val="00FE34D6"/>
    <w:rsid w:val="00FF1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76074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6074D"/>
  </w:style>
  <w:style w:type="paragraph" w:styleId="BalloonText">
    <w:name w:val="Balloon Text"/>
    <w:basedOn w:val="Normal"/>
    <w:link w:val="a"/>
    <w:uiPriority w:val="99"/>
    <w:semiHidden/>
    <w:unhideWhenUsed/>
    <w:rsid w:val="00F14609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1460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C76E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C76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156F86"/>
    <w:pPr>
      <w:jc w:val="both"/>
    </w:pPr>
    <w:rPr>
      <w:sz w:val="20"/>
      <w:szCs w:val="20"/>
    </w:rPr>
  </w:style>
  <w:style w:type="character" w:customStyle="1" w:styleId="a2">
    <w:name w:val="Основной текст Знак"/>
    <w:link w:val="BodyText"/>
    <w:semiHidden/>
    <w:rsid w:val="00156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8D67C7"/>
  </w:style>
  <w:style w:type="paragraph" w:styleId="NormalWeb">
    <w:name w:val="Normal (Web)"/>
    <w:basedOn w:val="Normal"/>
    <w:uiPriority w:val="99"/>
    <w:unhideWhenUsed/>
    <w:rsid w:val="004F2F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605F-2EE5-4B19-9E48-48A4A28E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