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E02CF" w:rsidRPr="004E7E9D" w:rsidP="00BE02C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>Дело № 5-66-17</w:t>
      </w:r>
      <w:r w:rsidRPr="004E7E9D" w:rsidR="007050BC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>/2026</w:t>
      </w:r>
    </w:p>
    <w:p w:rsidR="00BE02CF" w:rsidRPr="004E7E9D" w:rsidP="00BE02C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>УИД  91MS0066-01-2026-000779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>80</w:t>
      </w:r>
    </w:p>
    <w:p w:rsidR="00BE02CF" w:rsidRPr="004E7E9D" w:rsidP="00BE02C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E02CF" w:rsidRPr="004E7E9D" w:rsidP="00BE02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E7E9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ПОСТАНОВЛЕНИЕ</w:t>
      </w:r>
    </w:p>
    <w:p w:rsidR="00BE02CF" w:rsidRPr="004E7E9D" w:rsidP="00BE02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E7E9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 делу об административном правонарушении</w:t>
      </w:r>
    </w:p>
    <w:p w:rsidR="00BE02CF" w:rsidRPr="004E7E9D" w:rsidP="00BE02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E02CF" w:rsidRPr="004E7E9D" w:rsidP="00BE02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>16 июня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2026 года                                               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>пгт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Первомайское </w:t>
      </w:r>
    </w:p>
    <w:p w:rsidR="00BE02CF" w:rsidRPr="004E7E9D" w:rsidP="00BE02CF">
      <w:pPr>
        <w:tabs>
          <w:tab w:val="left" w:pos="2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E9D">
        <w:rPr>
          <w:rFonts w:ascii="Times New Roman" w:hAnsi="Times New Roman" w:cs="Times New Roman"/>
          <w:sz w:val="28"/>
          <w:szCs w:val="28"/>
        </w:rPr>
        <w:t xml:space="preserve">          Мировой судья судебного участка № 66 Первомайского судебного района (Первомайского района) Республики Крым </w:t>
      </w:r>
      <w:r w:rsidRPr="004E7E9D">
        <w:rPr>
          <w:rFonts w:ascii="Times New Roman" w:hAnsi="Times New Roman" w:cs="Times New Roman"/>
          <w:sz w:val="28"/>
          <w:szCs w:val="28"/>
        </w:rPr>
        <w:t>Йова</w:t>
      </w:r>
      <w:r w:rsidRPr="004E7E9D">
        <w:rPr>
          <w:rFonts w:ascii="Times New Roman" w:hAnsi="Times New Roman" w:cs="Times New Roman"/>
          <w:sz w:val="28"/>
          <w:szCs w:val="28"/>
        </w:rPr>
        <w:t xml:space="preserve"> Е.В., в помещении судебного участка № 66, расположенного по адресу: Республика Крым, Первомайский район, </w:t>
      </w:r>
      <w:r w:rsidRPr="004E7E9D">
        <w:rPr>
          <w:rFonts w:ascii="Times New Roman" w:hAnsi="Times New Roman" w:cs="Times New Roman"/>
          <w:sz w:val="28"/>
          <w:szCs w:val="28"/>
        </w:rPr>
        <w:t>пгт</w:t>
      </w:r>
      <w:r w:rsidRPr="004E7E9D">
        <w:rPr>
          <w:rFonts w:ascii="Times New Roman" w:hAnsi="Times New Roman" w:cs="Times New Roman"/>
          <w:sz w:val="28"/>
          <w:szCs w:val="28"/>
        </w:rPr>
        <w:t xml:space="preserve">. Первомайское, ул. Кооперативная, 6, рассмотрев дело об административном правонарушении в отношении </w:t>
      </w:r>
      <w:r w:rsidRPr="004E7E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7E9D" w:rsidR="00A27E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Темербекова</w:t>
      </w:r>
      <w:r w:rsidRPr="004E7E9D" w:rsidR="00A27E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</w:t>
      </w:r>
      <w:r w:rsidR="004E7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4E7E9D" w:rsidR="00A27E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4E7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4E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E7E9D" w:rsidR="004E7E9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ПЕРСОНАЛЬНАЯ ИНФОРМАЦИЯ</w:t>
      </w:r>
      <w:r w:rsidRPr="004E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E7E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зарегистрированного</w:t>
      </w:r>
      <w:r w:rsidRPr="004E7E9D" w:rsidR="00A27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проживающего</w:t>
      </w:r>
      <w:r w:rsidRPr="004E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r w:rsidR="004E7E9D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 w:rsidRPr="004E7E9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E02CF" w:rsidRPr="004E7E9D" w:rsidP="00BE02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совершении административного правонарушения по ч. 1 ст. 20.25 КоАП РФ, </w:t>
      </w:r>
    </w:p>
    <w:p w:rsidR="00BE02CF" w:rsidRPr="004E7E9D" w:rsidP="00BE02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E7E9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УСТАНОВИЛ:</w:t>
      </w:r>
    </w:p>
    <w:p w:rsidR="00BE02CF" w:rsidRPr="004E7E9D" w:rsidP="00BE02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>Темербеков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А.В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>., в нарушение ч. 1 ст. 32.2 КоАП РФ, в установленный законом шестидесятидневный срок не уплатил административный штраф в размере 500,00 рублей, назначенный постановлением инспектора ДПС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группы ДПС Отделения Госавтоинспекции ОМВД России по Первомайскому району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</w:t>
      </w:r>
      <w:r w:rsid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… 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>от 04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>.0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>.202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года.</w:t>
      </w:r>
    </w:p>
    <w:p w:rsidR="00BE02CF" w:rsidRPr="004E7E9D" w:rsidP="00BE02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судебном заседании </w:t>
      </w:r>
      <w:r w:rsidRPr="004E7E9D" w:rsidR="00A27EA1">
        <w:rPr>
          <w:rFonts w:ascii="Times New Roman" w:eastAsia="Calibri" w:hAnsi="Times New Roman" w:cs="Times New Roman"/>
          <w:sz w:val="28"/>
          <w:szCs w:val="28"/>
          <w:lang w:eastAsia="ru-RU"/>
        </w:rPr>
        <w:t>Темербеков</w:t>
      </w:r>
      <w:r w:rsidRPr="004E7E9D" w:rsidR="00A27E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А.В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., после разъяснения ему прав лица,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пояснил, что постановление получал, о сроке уплаты штрафа знал, не уплатил штраф своевременно, поскольку </w:t>
      </w:r>
      <w:r w:rsidRPr="004E7E9D" w:rsidR="00825213">
        <w:rPr>
          <w:rFonts w:ascii="Times New Roman" w:eastAsia="Calibri" w:hAnsi="Times New Roman" w:cs="Times New Roman"/>
          <w:sz w:val="28"/>
          <w:szCs w:val="28"/>
          <w:lang w:eastAsia="ru-RU"/>
        </w:rPr>
        <w:t>забыл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Полагал возможным назначить ему наказание в виде административного штрафа, поскольку имеет возможность его уплатить. </w:t>
      </w:r>
    </w:p>
    <w:p w:rsidR="00BE02CF" w:rsidRPr="004E7E9D" w:rsidP="00BE02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Изучив материалы дела об административном правонарушении, выслушав лицо, привлекаемое к административной ответственности, мировой судья пришел к выводу, что вина </w:t>
      </w:r>
      <w:r w:rsidRPr="004E7E9D" w:rsidR="00A27EA1">
        <w:rPr>
          <w:rFonts w:ascii="Times New Roman" w:eastAsia="Calibri" w:hAnsi="Times New Roman" w:cs="Times New Roman"/>
          <w:sz w:val="28"/>
          <w:szCs w:val="28"/>
          <w:lang w:eastAsia="ru-RU"/>
        </w:rPr>
        <w:t>Темербекова</w:t>
      </w:r>
      <w:r w:rsidRPr="004E7E9D" w:rsidR="00A27E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А.В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 нашла свое подтверждение в судебном заседании и подтверждается: признательными показаниями </w:t>
      </w:r>
      <w:r w:rsidRPr="004E7E9D" w:rsidR="00A27EA1">
        <w:rPr>
          <w:rFonts w:ascii="Times New Roman" w:eastAsia="Calibri" w:hAnsi="Times New Roman" w:cs="Times New Roman"/>
          <w:sz w:val="28"/>
          <w:szCs w:val="28"/>
          <w:lang w:eastAsia="ru-RU"/>
        </w:rPr>
        <w:t>Темербекова</w:t>
      </w:r>
      <w:r w:rsidRPr="004E7E9D" w:rsidR="00A27E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А.В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., протоколом об административном правонарушении </w:t>
      </w:r>
      <w:r w:rsidR="004E7E9D">
        <w:rPr>
          <w:rFonts w:ascii="Times New Roman" w:eastAsia="Calibri" w:hAnsi="Times New Roman" w:cs="Times New Roman"/>
          <w:sz w:val="28"/>
          <w:szCs w:val="28"/>
          <w:lang w:eastAsia="ru-RU"/>
        </w:rPr>
        <w:t>…</w:t>
      </w:r>
      <w:r w:rsidRPr="004E7E9D" w:rsidR="00A27E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>6.0</w:t>
      </w:r>
      <w:r w:rsidRPr="004E7E9D" w:rsidR="00A27EA1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.2026 года; копией постановления </w:t>
      </w:r>
      <w:r w:rsidRPr="004E7E9D" w:rsidR="00A27E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инспектора ДПС группы ДПС Отделения Госавтоинспекции ОМВД России по Первомайскому району № </w:t>
      </w:r>
      <w:r w:rsidR="004E7E9D">
        <w:rPr>
          <w:rFonts w:ascii="Times New Roman" w:eastAsia="Calibri" w:hAnsi="Times New Roman" w:cs="Times New Roman"/>
          <w:sz w:val="28"/>
          <w:szCs w:val="28"/>
          <w:lang w:eastAsia="ru-RU"/>
        </w:rPr>
        <w:t>…</w:t>
      </w:r>
      <w:r w:rsidRPr="004E7E9D" w:rsidR="00A27E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04.03.2026 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года о привлечении </w:t>
      </w:r>
      <w:r w:rsidRPr="004E7E9D" w:rsidR="00A27EA1">
        <w:rPr>
          <w:rFonts w:ascii="Times New Roman" w:eastAsia="Calibri" w:hAnsi="Times New Roman" w:cs="Times New Roman"/>
          <w:sz w:val="28"/>
          <w:szCs w:val="28"/>
          <w:lang w:eastAsia="ru-RU"/>
        </w:rPr>
        <w:t>Темербекова</w:t>
      </w:r>
      <w:r w:rsidRPr="004E7E9D" w:rsidR="00A27E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А.В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к административной ответственности по ч. </w:t>
      </w:r>
      <w:r w:rsidRPr="004E7E9D" w:rsidR="00A27EA1">
        <w:rPr>
          <w:rFonts w:ascii="Times New Roman" w:eastAsia="Calibri" w:hAnsi="Times New Roman" w:cs="Times New Roman"/>
          <w:sz w:val="28"/>
          <w:szCs w:val="28"/>
          <w:lang w:eastAsia="ru-RU"/>
        </w:rPr>
        <w:t>1 ст. 12.29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КоАП РФ к штрафу в размере </w:t>
      </w:r>
      <w:r w:rsidRPr="004E7E9D" w:rsidR="00A27E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500 рублей, </w:t>
      </w:r>
      <w:r w:rsidRPr="004E7E9D" w:rsidR="00A27EA1">
        <w:rPr>
          <w:rFonts w:ascii="Times New Roman" w:eastAsia="Calibri" w:hAnsi="Times New Roman" w:cs="Times New Roman"/>
          <w:sz w:val="28"/>
          <w:szCs w:val="28"/>
          <w:lang w:eastAsia="ru-RU"/>
        </w:rPr>
        <w:t>которое</w:t>
      </w:r>
      <w:r w:rsidRPr="004E7E9D" w:rsidR="00A27E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получено им 04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>.0</w:t>
      </w:r>
      <w:r w:rsidRPr="004E7E9D" w:rsidR="00A27EA1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>.202</w:t>
      </w:r>
      <w:r w:rsidRPr="004E7E9D" w:rsidR="00A27EA1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года, не обжало</w:t>
      </w:r>
      <w:r w:rsidRPr="004E7E9D" w:rsidR="00A27EA1">
        <w:rPr>
          <w:rFonts w:ascii="Times New Roman" w:eastAsia="Calibri" w:hAnsi="Times New Roman" w:cs="Times New Roman"/>
          <w:sz w:val="28"/>
          <w:szCs w:val="28"/>
          <w:lang w:eastAsia="ru-RU"/>
        </w:rPr>
        <w:t>вано, вступило в законную силу 15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>.0</w:t>
      </w:r>
      <w:r w:rsidRPr="004E7E9D" w:rsidR="00A27EA1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>.202</w:t>
      </w:r>
      <w:r w:rsidRPr="004E7E9D" w:rsidR="00A27EA1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года; информацией о том, что штраф не уплачен. </w:t>
      </w:r>
    </w:p>
    <w:p w:rsidR="00BE02CF" w:rsidRPr="004E7E9D" w:rsidP="00BE02CF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4E7E9D">
        <w:rPr>
          <w:rFonts w:eastAsia="Times New Roman"/>
          <w:sz w:val="28"/>
          <w:szCs w:val="28"/>
        </w:rPr>
        <w:t xml:space="preserve">         </w:t>
      </w:r>
      <w:r w:rsidRPr="004E7E9D">
        <w:rPr>
          <w:sz w:val="28"/>
          <w:szCs w:val="28"/>
        </w:rPr>
        <w:t xml:space="preserve">В соответствии с  ч. 1 ст. 32.2 КоАП РФ административный штраф должен быть уплачен в полном размере лицом, привлеченным к </w:t>
      </w:r>
      <w:r w:rsidRPr="004E7E9D">
        <w:rPr>
          <w:sz w:val="28"/>
          <w:szCs w:val="28"/>
        </w:rPr>
        <w:t>административной ответственности, не позднее 60 дней со дня вступления постановления о наложении административного штрафа в законную силу.</w:t>
      </w:r>
    </w:p>
    <w:p w:rsidR="00BE02CF" w:rsidRPr="004E7E9D" w:rsidP="00BE02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заявлением о рассрочке или отсрочке уплаты штрафа </w:t>
      </w:r>
      <w:r w:rsidRPr="004E7E9D" w:rsidR="00A93A6C">
        <w:rPr>
          <w:rFonts w:ascii="Times New Roman" w:eastAsia="Calibri" w:hAnsi="Times New Roman" w:cs="Times New Roman"/>
          <w:sz w:val="28"/>
          <w:szCs w:val="28"/>
          <w:lang w:eastAsia="ru-RU"/>
        </w:rPr>
        <w:t>Темербеков</w:t>
      </w:r>
      <w:r w:rsidRPr="004E7E9D" w:rsidR="00A93A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А.В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>. не обращался.</w:t>
      </w:r>
    </w:p>
    <w:p w:rsidR="00BE02CF" w:rsidRPr="004E7E9D" w:rsidP="00BE02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Действия  </w:t>
      </w:r>
      <w:r w:rsidRPr="004E7E9D" w:rsidR="00A93A6C">
        <w:rPr>
          <w:rFonts w:ascii="Times New Roman" w:eastAsia="Calibri" w:hAnsi="Times New Roman" w:cs="Times New Roman"/>
          <w:sz w:val="28"/>
          <w:szCs w:val="28"/>
          <w:lang w:eastAsia="ru-RU"/>
        </w:rPr>
        <w:t>Темербекова</w:t>
      </w:r>
      <w:r w:rsidRPr="004E7E9D" w:rsidR="00A93A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А.В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>. 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BE02CF" w:rsidRPr="004E7E9D" w:rsidP="00BE02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Обстоятельством, смягчающим административную ответственность  </w:t>
      </w:r>
      <w:r w:rsidRPr="004E7E9D" w:rsidR="00A93A6C">
        <w:rPr>
          <w:rFonts w:ascii="Times New Roman" w:eastAsia="Calibri" w:hAnsi="Times New Roman" w:cs="Times New Roman"/>
          <w:sz w:val="28"/>
          <w:szCs w:val="28"/>
          <w:lang w:eastAsia="ru-RU"/>
        </w:rPr>
        <w:t>Темербекова</w:t>
      </w:r>
      <w:r w:rsidRPr="004E7E9D" w:rsidR="00A93A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А.В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>., в соответствии с ч. 2 ст. 4.2 КоАП РФ, мировой судья признает признание им вины.</w:t>
      </w:r>
    </w:p>
    <w:p w:rsidR="00BE02CF" w:rsidRPr="004E7E9D" w:rsidP="00BE02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Обстоятельств, отягчающих административную ответственность  </w:t>
      </w:r>
      <w:r w:rsidRPr="004E7E9D" w:rsidR="00A93A6C">
        <w:rPr>
          <w:rFonts w:ascii="Times New Roman" w:eastAsia="Calibri" w:hAnsi="Times New Roman" w:cs="Times New Roman"/>
          <w:sz w:val="28"/>
          <w:szCs w:val="28"/>
          <w:lang w:eastAsia="ru-RU"/>
        </w:rPr>
        <w:t>Темербекова</w:t>
      </w:r>
      <w:r w:rsidRPr="004E7E9D" w:rsidR="00A93A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А.В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., не установлено. </w:t>
      </w:r>
    </w:p>
    <w:p w:rsidR="00BE02CF" w:rsidRPr="004E7E9D" w:rsidP="00BE02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При назначении административного наказания </w:t>
      </w:r>
      <w:r w:rsidRPr="004E7E9D" w:rsidR="00A93A6C">
        <w:rPr>
          <w:rFonts w:ascii="Times New Roman" w:eastAsia="Calibri" w:hAnsi="Times New Roman" w:cs="Times New Roman"/>
          <w:sz w:val="28"/>
          <w:szCs w:val="28"/>
          <w:lang w:eastAsia="ru-RU"/>
        </w:rPr>
        <w:t>Темербекову</w:t>
      </w:r>
      <w:r w:rsidRPr="004E7E9D" w:rsidR="00A93A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А.В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 суд учитывает характер совершенного им административного правонарушения, личность виновного, его материальное положение,  наличие обстоятельства, смягчающего административную ответственность, отсутствие обстоятельств, отягчающих административную ответственность. </w:t>
      </w:r>
      <w:r w:rsidRPr="004E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02CF" w:rsidRPr="004E7E9D" w:rsidP="00BE02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При таких обстоятельствах, с учетом личности  </w:t>
      </w:r>
      <w:r w:rsidRPr="004E7E9D" w:rsidR="00A93A6C">
        <w:rPr>
          <w:rFonts w:ascii="Times New Roman" w:eastAsia="Calibri" w:hAnsi="Times New Roman" w:cs="Times New Roman"/>
          <w:sz w:val="28"/>
          <w:szCs w:val="28"/>
          <w:lang w:eastAsia="ru-RU"/>
        </w:rPr>
        <w:t>Темербекова</w:t>
      </w:r>
      <w:r w:rsidRPr="004E7E9D" w:rsidR="00A93A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А.В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>., мировой судья приходит к выводу, что он подлежит привлечению к административной ответственности и назначению наказания по ч.1 ст. 20.25 КоАП РФ в виде административного штрафа.</w:t>
      </w:r>
      <w:r w:rsidRPr="004E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E02CF" w:rsidRPr="004E7E9D" w:rsidP="00BE02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>Обстоятельств, препятствующих назначению данного вида наказания, судом не установлено. Обстоятельств, исключающих производство по делу, не имеется.  Срок давности привлечения к административной ответственности не истек.</w:t>
      </w:r>
    </w:p>
    <w:p w:rsidR="00BE02CF" w:rsidRPr="004E7E9D" w:rsidP="00BE02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>На основании изложенного, руководствуясь ст. ст. 3.5, 20.25 ч. 1,  29.10 Кодекса РФ об административных правонарушениях, мировой судья</w:t>
      </w:r>
    </w:p>
    <w:p w:rsidR="00BE02CF" w:rsidRPr="004E7E9D" w:rsidP="00BE02CF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E7E9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ПОСТАНОВИЛ:</w:t>
      </w:r>
    </w:p>
    <w:p w:rsidR="00BE02CF" w:rsidRPr="004E7E9D" w:rsidP="00BE02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Признать </w:t>
      </w:r>
      <w:r w:rsidRPr="004E7E9D" w:rsidR="00A93A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Темербекова</w:t>
      </w:r>
      <w:r w:rsidRPr="004E7E9D" w:rsidR="00A93A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</w:t>
      </w:r>
      <w:r w:rsidR="004E7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4E7E9D" w:rsidR="00A93A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4E7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4E7E9D" w:rsidR="00A93A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>виновным в совершении административного правонарушения, предусмотренного ч.1 ст. 20.25 КоАП РФ, и назначить ему наказание в виде  административного штрафа в размере 1000 (одна тысяча) рублей.</w:t>
      </w:r>
    </w:p>
    <w:p w:rsidR="00BE02CF" w:rsidRPr="004E7E9D" w:rsidP="00BE02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ОКЦ N 7 Южного ГУ Банка России //УФК по Республике Крым г. Симферополь; ИНН 9102013284; КПП 910201001; БИК 013510002; Единый казначейский счет 40102810645370000035; Казначейский счет 03100643000000017500; Лицевой счет 04752203230 в УФК по Республике Крым, Код Сводного реестра 35220323; ОКТМО: 35635000, КБК 828 1 16 01203 01 0025 140, УИН   </w:t>
      </w:r>
      <w:r w:rsidRPr="004E7E9D" w:rsidR="007050BC">
        <w:rPr>
          <w:rFonts w:ascii="Times New Roman" w:eastAsia="Calibri" w:hAnsi="Times New Roman" w:cs="Times New Roman"/>
          <w:sz w:val="28"/>
          <w:szCs w:val="28"/>
          <w:lang w:eastAsia="ru-RU"/>
        </w:rPr>
        <w:t>0410760300665001762620154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 </w:t>
      </w:r>
    </w:p>
    <w:p w:rsidR="00BE02CF" w:rsidRPr="004E7E9D" w:rsidP="00BE02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Разъяснить, что в соответствии со ст. 32.2 КоАП РФ,  административный штраф должен быть уплачен в полном размере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 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BE02CF" w:rsidRPr="004E7E9D" w:rsidP="00BE02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>вынесшим</w:t>
      </w: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постановление.          </w:t>
      </w:r>
    </w:p>
    <w:p w:rsidR="00BE02CF" w:rsidRPr="004E7E9D" w:rsidP="00BE02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 20.25 КоАП РФ).    </w:t>
      </w:r>
    </w:p>
    <w:p w:rsidR="00BE02CF" w:rsidRPr="004E7E9D" w:rsidP="00BE02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Административный штраф должен быть уплачен лицом, привлеченным к административной ответственности, лично. В случае уплаты штрафа иными лицами (третьими лицами) за лицо, привлеченное к административной ответственности, обязательство по уплате административного штрафа не будет считаться исполненным.                             </w:t>
      </w:r>
    </w:p>
    <w:p w:rsidR="00BE02CF" w:rsidRPr="004E7E9D" w:rsidP="00BE02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 может быть обжаловано в Первомайский районный суд Республики Крым через мирового судью судебного участка № 66 или непосредственно в Первомайский районный суд Республики Крым в течение 10 дней со дня его вручения или получения копии постановления.</w:t>
      </w:r>
    </w:p>
    <w:p w:rsidR="00BE02CF" w:rsidRPr="004E7E9D" w:rsidP="004E7E9D">
      <w:pPr>
        <w:spacing w:after="0" w:line="240" w:lineRule="auto"/>
        <w:ind w:firstLine="708"/>
        <w:jc w:val="both"/>
        <w:rPr>
          <w:sz w:val="28"/>
          <w:szCs w:val="28"/>
        </w:rPr>
      </w:pPr>
      <w:r w:rsidRPr="004E7E9D">
        <w:rPr>
          <w:rFonts w:ascii="Times New Roman" w:eastAsia="Calibri" w:hAnsi="Times New Roman" w:cs="Times New Roman"/>
          <w:sz w:val="28"/>
          <w:szCs w:val="28"/>
          <w:lang w:eastAsia="ru-RU"/>
        </w:rPr>
        <w:t>Мировой судья</w:t>
      </w:r>
    </w:p>
    <w:p w:rsidR="000839F8" w:rsidRPr="004E7E9D">
      <w:pPr>
        <w:rPr>
          <w:sz w:val="28"/>
          <w:szCs w:val="28"/>
        </w:rPr>
      </w:pPr>
    </w:p>
    <w:sectPr w:rsidSect="004B771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2CF"/>
    <w:rsid w:val="000839F8"/>
    <w:rsid w:val="004E7E9D"/>
    <w:rsid w:val="007050BC"/>
    <w:rsid w:val="00825213"/>
    <w:rsid w:val="009F5DC8"/>
    <w:rsid w:val="00A27EA1"/>
    <w:rsid w:val="00A93A6C"/>
    <w:rsid w:val="00BE02C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2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E02C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9F5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F5D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