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7D4" w:rsidRPr="004D6991" w:rsidP="005A47D4">
      <w:pPr>
        <w:spacing w:after="0" w:line="240" w:lineRule="auto"/>
        <w:ind w:left="3628"/>
        <w:jc w:val="right"/>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          Дело № 5-66-204</w:t>
      </w:r>
      <w:r w:rsidRPr="004D6991">
        <w:rPr>
          <w:rFonts w:ascii="Times New Roman" w:eastAsia="Times New Roman" w:hAnsi="Times New Roman" w:cs="Times New Roman"/>
          <w:sz w:val="28"/>
          <w:szCs w:val="28"/>
          <w:lang w:eastAsia="ru-RU"/>
        </w:rPr>
        <w:t>/2024</w:t>
      </w:r>
    </w:p>
    <w:p w:rsidR="005A47D4" w:rsidRPr="004D6991" w:rsidP="005A47D4">
      <w:pPr>
        <w:spacing w:after="0" w:line="240" w:lineRule="auto"/>
        <w:jc w:val="right"/>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УИД  91МS0066-01-2024-00</w:t>
      </w:r>
      <w:r w:rsidRPr="004D6991" w:rsidR="00127D64">
        <w:rPr>
          <w:rFonts w:ascii="Times New Roman" w:eastAsia="Times New Roman" w:hAnsi="Times New Roman" w:cs="Times New Roman"/>
          <w:sz w:val="28"/>
          <w:szCs w:val="28"/>
          <w:lang w:eastAsia="ru-RU"/>
        </w:rPr>
        <w:t>1266</w:t>
      </w:r>
      <w:r w:rsidRPr="004D6991">
        <w:rPr>
          <w:rFonts w:ascii="Times New Roman" w:eastAsia="Times New Roman" w:hAnsi="Times New Roman" w:cs="Times New Roman"/>
          <w:sz w:val="28"/>
          <w:szCs w:val="28"/>
          <w:lang w:eastAsia="ru-RU"/>
        </w:rPr>
        <w:t>-4</w:t>
      </w:r>
      <w:r w:rsidRPr="004D6991" w:rsidR="00127D64">
        <w:rPr>
          <w:rFonts w:ascii="Times New Roman" w:eastAsia="Times New Roman" w:hAnsi="Times New Roman" w:cs="Times New Roman"/>
          <w:sz w:val="28"/>
          <w:szCs w:val="28"/>
          <w:lang w:eastAsia="ru-RU"/>
        </w:rPr>
        <w:t>2</w:t>
      </w:r>
    </w:p>
    <w:p w:rsidR="005A47D4" w:rsidRPr="004D6991" w:rsidP="005A47D4">
      <w:pPr>
        <w:spacing w:after="0" w:line="240" w:lineRule="auto"/>
        <w:ind w:left="5664"/>
        <w:jc w:val="right"/>
        <w:rPr>
          <w:rFonts w:ascii="Times New Roman" w:eastAsia="Times New Roman" w:hAnsi="Times New Roman" w:cs="Times New Roman"/>
          <w:sz w:val="28"/>
          <w:szCs w:val="28"/>
          <w:lang w:eastAsia="ru-RU"/>
        </w:rPr>
      </w:pPr>
    </w:p>
    <w:p w:rsidR="005A47D4" w:rsidRPr="004D6991" w:rsidP="005A47D4">
      <w:pPr>
        <w:spacing w:after="0" w:line="240" w:lineRule="auto"/>
        <w:jc w:val="center"/>
        <w:rPr>
          <w:rFonts w:ascii="Times New Roman" w:eastAsia="Times New Roman" w:hAnsi="Times New Roman" w:cs="Times New Roman"/>
          <w:b/>
          <w:sz w:val="28"/>
          <w:szCs w:val="28"/>
          <w:lang w:eastAsia="ru-RU"/>
        </w:rPr>
      </w:pPr>
      <w:r w:rsidRPr="004D6991">
        <w:rPr>
          <w:rFonts w:ascii="Times New Roman" w:eastAsia="Times New Roman" w:hAnsi="Times New Roman" w:cs="Times New Roman"/>
          <w:b/>
          <w:sz w:val="28"/>
          <w:szCs w:val="28"/>
          <w:lang w:eastAsia="ru-RU"/>
        </w:rPr>
        <w:t>ПОСТАНОВЛЕНИЕ</w:t>
      </w:r>
    </w:p>
    <w:p w:rsidR="005A47D4" w:rsidRPr="004D6991" w:rsidP="005A47D4">
      <w:pPr>
        <w:spacing w:after="0" w:line="240" w:lineRule="auto"/>
        <w:jc w:val="center"/>
        <w:rPr>
          <w:rFonts w:ascii="Times New Roman" w:eastAsia="Times New Roman" w:hAnsi="Times New Roman" w:cs="Times New Roman"/>
          <w:b/>
          <w:sz w:val="28"/>
          <w:szCs w:val="28"/>
          <w:lang w:eastAsia="ru-RU"/>
        </w:rPr>
      </w:pPr>
      <w:r w:rsidRPr="004D6991">
        <w:rPr>
          <w:rFonts w:ascii="Times New Roman" w:eastAsia="Times New Roman" w:hAnsi="Times New Roman" w:cs="Times New Roman"/>
          <w:b/>
          <w:sz w:val="28"/>
          <w:szCs w:val="28"/>
          <w:lang w:eastAsia="ru-RU"/>
        </w:rPr>
        <w:t>по делу об административном правонарушении</w:t>
      </w:r>
    </w:p>
    <w:p w:rsidR="005A47D4" w:rsidRPr="004D6991" w:rsidP="005A47D4">
      <w:pPr>
        <w:spacing w:after="0" w:line="240" w:lineRule="auto"/>
        <w:jc w:val="center"/>
        <w:rPr>
          <w:rFonts w:ascii="Times New Roman" w:eastAsia="Times New Roman" w:hAnsi="Times New Roman" w:cs="Times New Roman"/>
          <w:b/>
          <w:sz w:val="28"/>
          <w:szCs w:val="28"/>
          <w:lang w:eastAsia="ru-RU"/>
        </w:rPr>
      </w:pPr>
    </w:p>
    <w:p w:rsidR="005A47D4" w:rsidRPr="004D6991" w:rsidP="005A47D4">
      <w:pPr>
        <w:spacing w:after="0" w:line="240" w:lineRule="auto"/>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            </w:t>
      </w:r>
      <w:r w:rsidRPr="004D6991" w:rsidR="00127D64">
        <w:rPr>
          <w:rFonts w:ascii="Times New Roman" w:eastAsia="Times New Roman" w:hAnsi="Times New Roman" w:cs="Times New Roman"/>
          <w:sz w:val="28"/>
          <w:szCs w:val="28"/>
          <w:lang w:eastAsia="ru-RU"/>
        </w:rPr>
        <w:t>19 сентября</w:t>
      </w:r>
      <w:r w:rsidRPr="004D6991">
        <w:rPr>
          <w:rFonts w:ascii="Times New Roman" w:eastAsia="Times New Roman" w:hAnsi="Times New Roman" w:cs="Times New Roman"/>
          <w:sz w:val="28"/>
          <w:szCs w:val="28"/>
          <w:lang w:eastAsia="ru-RU"/>
        </w:rPr>
        <w:t xml:space="preserve"> 2024 года                                              </w:t>
      </w:r>
      <w:r w:rsidRPr="004D6991">
        <w:rPr>
          <w:rFonts w:ascii="Times New Roman" w:eastAsia="Times New Roman" w:hAnsi="Times New Roman" w:cs="Times New Roman"/>
          <w:sz w:val="28"/>
          <w:szCs w:val="28"/>
          <w:lang w:eastAsia="ru-RU"/>
        </w:rPr>
        <w:t>пгт</w:t>
      </w:r>
      <w:r w:rsidRPr="004D6991">
        <w:rPr>
          <w:rFonts w:ascii="Times New Roman" w:eastAsia="Times New Roman" w:hAnsi="Times New Roman" w:cs="Times New Roman"/>
          <w:sz w:val="28"/>
          <w:szCs w:val="28"/>
          <w:lang w:eastAsia="ru-RU"/>
        </w:rPr>
        <w:t>. Первомайское</w:t>
      </w:r>
    </w:p>
    <w:p w:rsidR="005A47D4" w:rsidRPr="004D6991" w:rsidP="005A47D4">
      <w:pPr>
        <w:spacing w:after="0" w:line="240" w:lineRule="auto"/>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            Мировой судья судебного участка № 66 Первомайского судебного района (Первомайский муниципальный район) Республики Крым </w:t>
      </w:r>
      <w:r w:rsidRPr="004D6991">
        <w:rPr>
          <w:rFonts w:ascii="Times New Roman" w:eastAsia="Times New Roman" w:hAnsi="Times New Roman" w:cs="Times New Roman"/>
          <w:sz w:val="28"/>
          <w:szCs w:val="28"/>
          <w:lang w:eastAsia="ru-RU"/>
        </w:rPr>
        <w:t>Йова</w:t>
      </w:r>
      <w:r w:rsidRPr="004D6991">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4D6991">
        <w:rPr>
          <w:rFonts w:ascii="Times New Roman" w:eastAsia="Times New Roman" w:hAnsi="Times New Roman" w:cs="Times New Roman"/>
          <w:sz w:val="28"/>
          <w:szCs w:val="28"/>
          <w:lang w:eastAsia="ru-RU"/>
        </w:rPr>
        <w:t>пгт</w:t>
      </w:r>
      <w:r w:rsidRPr="004D6991">
        <w:rPr>
          <w:rFonts w:ascii="Times New Roman" w:eastAsia="Times New Roman" w:hAnsi="Times New Roman" w:cs="Times New Roman"/>
          <w:sz w:val="28"/>
          <w:szCs w:val="28"/>
          <w:lang w:eastAsia="ru-RU"/>
        </w:rPr>
        <w:t xml:space="preserve">. </w:t>
      </w:r>
      <w:r w:rsidRPr="004D6991">
        <w:rPr>
          <w:rFonts w:ascii="Times New Roman" w:eastAsia="Times New Roman" w:hAnsi="Times New Roman" w:cs="Times New Roman"/>
          <w:sz w:val="28"/>
          <w:szCs w:val="28"/>
          <w:lang w:eastAsia="ru-RU"/>
        </w:rPr>
        <w:t>Первомайское</w:t>
      </w:r>
      <w:r w:rsidRPr="004D6991">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4D6991" w:rsidR="00127D64">
        <w:rPr>
          <w:rFonts w:ascii="Times New Roman" w:eastAsia="Times New Roman" w:hAnsi="Times New Roman" w:cs="Times New Roman"/>
          <w:b/>
          <w:sz w:val="28"/>
          <w:szCs w:val="28"/>
          <w:lang w:eastAsia="ru-RU"/>
        </w:rPr>
        <w:t>Прудского</w:t>
      </w:r>
      <w:r w:rsidRPr="004D6991" w:rsidR="00127D64">
        <w:rPr>
          <w:rFonts w:ascii="Times New Roman" w:eastAsia="Times New Roman" w:hAnsi="Times New Roman" w:cs="Times New Roman"/>
          <w:b/>
          <w:sz w:val="28"/>
          <w:szCs w:val="28"/>
          <w:lang w:eastAsia="ru-RU"/>
        </w:rPr>
        <w:t xml:space="preserve"> Е</w:t>
      </w:r>
      <w:r w:rsidR="004D6991">
        <w:rPr>
          <w:rFonts w:ascii="Times New Roman" w:eastAsia="Times New Roman" w:hAnsi="Times New Roman" w:cs="Times New Roman"/>
          <w:b/>
          <w:sz w:val="28"/>
          <w:szCs w:val="28"/>
          <w:lang w:eastAsia="ru-RU"/>
        </w:rPr>
        <w:t>.</w:t>
      </w:r>
      <w:r w:rsidRPr="004D6991" w:rsidR="00127D64">
        <w:rPr>
          <w:rFonts w:ascii="Times New Roman" w:eastAsia="Times New Roman" w:hAnsi="Times New Roman" w:cs="Times New Roman"/>
          <w:b/>
          <w:sz w:val="28"/>
          <w:szCs w:val="28"/>
          <w:lang w:eastAsia="ru-RU"/>
        </w:rPr>
        <w:t>В</w:t>
      </w:r>
      <w:r w:rsidR="004D6991">
        <w:rPr>
          <w:rFonts w:ascii="Times New Roman" w:eastAsia="Times New Roman" w:hAnsi="Times New Roman" w:cs="Times New Roman"/>
          <w:b/>
          <w:sz w:val="28"/>
          <w:szCs w:val="28"/>
          <w:lang w:eastAsia="ru-RU"/>
        </w:rPr>
        <w:t>.</w:t>
      </w:r>
      <w:r w:rsidRPr="004D6991">
        <w:rPr>
          <w:rFonts w:ascii="Times New Roman" w:eastAsia="Times New Roman" w:hAnsi="Times New Roman" w:cs="Times New Roman"/>
          <w:sz w:val="28"/>
          <w:szCs w:val="28"/>
          <w:lang w:eastAsia="ru-RU"/>
        </w:rPr>
        <w:t xml:space="preserve">, </w:t>
      </w:r>
      <w:r w:rsidRPr="004D6991" w:rsidR="004D6991">
        <w:rPr>
          <w:rFonts w:ascii="Times New Roman" w:eastAsia="Times New Roman" w:hAnsi="Times New Roman" w:cs="Times New Roman"/>
          <w:sz w:val="28"/>
          <w:szCs w:val="28"/>
          <w:lang w:eastAsia="ru-RU"/>
        </w:rPr>
        <w:t>ПЕРСОНАЛЬНАЯ ИНФОРМАЦИЯ</w:t>
      </w:r>
      <w:r w:rsidRPr="004D6991">
        <w:rPr>
          <w:rFonts w:ascii="Times New Roman" w:eastAsia="Times New Roman" w:hAnsi="Times New Roman" w:cs="Times New Roman"/>
          <w:sz w:val="28"/>
          <w:szCs w:val="28"/>
          <w:lang w:eastAsia="ru-RU"/>
        </w:rPr>
        <w:t xml:space="preserve">, зарегистрированного и проживающего по адресу: </w:t>
      </w:r>
      <w:r w:rsidR="004D6991">
        <w:rPr>
          <w:rFonts w:ascii="Times New Roman" w:eastAsia="Times New Roman" w:hAnsi="Times New Roman" w:cs="Times New Roman"/>
          <w:sz w:val="28"/>
          <w:szCs w:val="28"/>
          <w:lang w:eastAsia="ru-RU"/>
        </w:rPr>
        <w:t>АДРЕС</w:t>
      </w:r>
      <w:r w:rsidRPr="004D6991">
        <w:rPr>
          <w:rFonts w:ascii="Times New Roman" w:eastAsia="Times New Roman" w:hAnsi="Times New Roman" w:cs="Times New Roman"/>
          <w:sz w:val="28"/>
          <w:szCs w:val="28"/>
          <w:lang w:eastAsia="ru-RU"/>
        </w:rPr>
        <w:t xml:space="preserve">,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5A47D4" w:rsidRPr="004D6991" w:rsidP="005A47D4">
      <w:pPr>
        <w:spacing w:after="0" w:line="240" w:lineRule="auto"/>
        <w:jc w:val="center"/>
        <w:rPr>
          <w:rFonts w:ascii="Times New Roman" w:eastAsia="Times New Roman" w:hAnsi="Times New Roman" w:cs="Times New Roman"/>
          <w:b/>
          <w:sz w:val="28"/>
          <w:szCs w:val="28"/>
          <w:lang w:eastAsia="ru-RU"/>
        </w:rPr>
      </w:pPr>
      <w:r w:rsidRPr="004D6991">
        <w:rPr>
          <w:rFonts w:ascii="Times New Roman" w:eastAsia="Times New Roman" w:hAnsi="Times New Roman" w:cs="Times New Roman"/>
          <w:b/>
          <w:sz w:val="28"/>
          <w:szCs w:val="28"/>
          <w:lang w:eastAsia="ru-RU"/>
        </w:rPr>
        <w:t>установил:</w:t>
      </w:r>
    </w:p>
    <w:p w:rsidR="005A47D4" w:rsidRPr="004D6991" w:rsidP="005A47D4">
      <w:pPr>
        <w:spacing w:after="0" w:line="240" w:lineRule="auto"/>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        </w:t>
      </w:r>
      <w:r w:rsidRPr="004D6991">
        <w:rPr>
          <w:rFonts w:ascii="Times New Roman" w:eastAsia="Times New Roman" w:hAnsi="Times New Roman" w:cs="Times New Roman"/>
          <w:sz w:val="28"/>
          <w:szCs w:val="28"/>
          <w:lang w:eastAsia="ru-RU"/>
        </w:rPr>
        <w:tab/>
      </w:r>
      <w:r w:rsidRPr="004D6991" w:rsidR="00127D64">
        <w:rPr>
          <w:rFonts w:ascii="Times New Roman" w:eastAsia="Times New Roman" w:hAnsi="Times New Roman" w:cs="Times New Roman"/>
          <w:sz w:val="28"/>
          <w:szCs w:val="28"/>
          <w:lang w:eastAsia="ru-RU"/>
        </w:rPr>
        <w:t>Прудской</w:t>
      </w:r>
      <w:r w:rsidRPr="004D6991" w:rsidR="00127D64">
        <w:rPr>
          <w:rFonts w:ascii="Times New Roman" w:eastAsia="Times New Roman" w:hAnsi="Times New Roman" w:cs="Times New Roman"/>
          <w:sz w:val="28"/>
          <w:szCs w:val="28"/>
          <w:lang w:eastAsia="ru-RU"/>
        </w:rPr>
        <w:t xml:space="preserve"> Е.В. 15</w:t>
      </w:r>
      <w:r w:rsidRPr="004D6991">
        <w:rPr>
          <w:rFonts w:ascii="Times New Roman" w:eastAsia="Times New Roman" w:hAnsi="Times New Roman" w:cs="Times New Roman"/>
          <w:sz w:val="28"/>
          <w:szCs w:val="28"/>
          <w:lang w:eastAsia="ru-RU"/>
        </w:rPr>
        <w:t>.0</w:t>
      </w:r>
      <w:r w:rsidRPr="004D6991" w:rsidR="00127D64">
        <w:rPr>
          <w:rFonts w:ascii="Times New Roman" w:eastAsia="Times New Roman" w:hAnsi="Times New Roman" w:cs="Times New Roman"/>
          <w:sz w:val="28"/>
          <w:szCs w:val="28"/>
          <w:lang w:eastAsia="ru-RU"/>
        </w:rPr>
        <w:t>8</w:t>
      </w:r>
      <w:r w:rsidRPr="004D6991">
        <w:rPr>
          <w:rFonts w:ascii="Times New Roman" w:eastAsia="Times New Roman" w:hAnsi="Times New Roman" w:cs="Times New Roman"/>
          <w:sz w:val="28"/>
          <w:szCs w:val="28"/>
          <w:lang w:eastAsia="ru-RU"/>
        </w:rPr>
        <w:t>.2024 года в 0</w:t>
      </w:r>
      <w:r w:rsidRPr="004D6991" w:rsidR="00127D64">
        <w:rPr>
          <w:rFonts w:ascii="Times New Roman" w:eastAsia="Times New Roman" w:hAnsi="Times New Roman" w:cs="Times New Roman"/>
          <w:sz w:val="28"/>
          <w:szCs w:val="28"/>
          <w:lang w:eastAsia="ru-RU"/>
        </w:rPr>
        <w:t>1</w:t>
      </w:r>
      <w:r w:rsidRPr="004D6991">
        <w:rPr>
          <w:rFonts w:ascii="Times New Roman" w:eastAsia="Times New Roman" w:hAnsi="Times New Roman" w:cs="Times New Roman"/>
          <w:sz w:val="28"/>
          <w:szCs w:val="28"/>
          <w:lang w:eastAsia="ru-RU"/>
        </w:rPr>
        <w:t xml:space="preserve"> час </w:t>
      </w:r>
      <w:r w:rsidRPr="004D6991" w:rsidR="00127D64">
        <w:rPr>
          <w:rFonts w:ascii="Times New Roman" w:eastAsia="Times New Roman" w:hAnsi="Times New Roman" w:cs="Times New Roman"/>
          <w:sz w:val="28"/>
          <w:szCs w:val="28"/>
          <w:lang w:eastAsia="ru-RU"/>
        </w:rPr>
        <w:t>00</w:t>
      </w:r>
      <w:r w:rsidRPr="004D6991">
        <w:rPr>
          <w:rFonts w:ascii="Times New Roman" w:eastAsia="Times New Roman" w:hAnsi="Times New Roman" w:cs="Times New Roman"/>
          <w:sz w:val="28"/>
          <w:szCs w:val="28"/>
          <w:lang w:eastAsia="ru-RU"/>
        </w:rPr>
        <w:t xml:space="preserve"> минут на </w:t>
      </w:r>
      <w:r w:rsidRPr="004D6991" w:rsidR="00127D64">
        <w:rPr>
          <w:rFonts w:ascii="Times New Roman" w:eastAsia="Times New Roman" w:hAnsi="Times New Roman" w:cs="Times New Roman"/>
          <w:sz w:val="28"/>
          <w:szCs w:val="28"/>
          <w:lang w:eastAsia="ru-RU"/>
        </w:rPr>
        <w:t xml:space="preserve">улице Богдана Хмельницкого 24 в </w:t>
      </w:r>
      <w:r w:rsidRPr="004D6991" w:rsidR="00127D64">
        <w:rPr>
          <w:rFonts w:ascii="Times New Roman" w:eastAsia="Times New Roman" w:hAnsi="Times New Roman" w:cs="Times New Roman"/>
          <w:sz w:val="28"/>
          <w:szCs w:val="28"/>
          <w:lang w:eastAsia="ru-RU"/>
        </w:rPr>
        <w:t>пгт</w:t>
      </w:r>
      <w:r w:rsidRPr="004D6991" w:rsidR="00127D64">
        <w:rPr>
          <w:rFonts w:ascii="Times New Roman" w:eastAsia="Times New Roman" w:hAnsi="Times New Roman" w:cs="Times New Roman"/>
          <w:sz w:val="28"/>
          <w:szCs w:val="28"/>
          <w:lang w:eastAsia="ru-RU"/>
        </w:rPr>
        <w:t>. Первомайское Первомайского района Республики Крым</w:t>
      </w:r>
      <w:r w:rsidRPr="004D6991">
        <w:rPr>
          <w:rFonts w:ascii="Times New Roman" w:eastAsia="Times New Roman" w:hAnsi="Times New Roman" w:cs="Times New Roman"/>
          <w:sz w:val="28"/>
          <w:szCs w:val="28"/>
          <w:lang w:eastAsia="ru-RU"/>
        </w:rPr>
        <w:t xml:space="preserve">, управлял транспортным средством – автомобилем </w:t>
      </w:r>
      <w:r w:rsidRPr="004D6991" w:rsidR="00127D64">
        <w:rPr>
          <w:rFonts w:ascii="Times New Roman" w:eastAsia="Times New Roman" w:hAnsi="Times New Roman" w:cs="Times New Roman"/>
          <w:sz w:val="28"/>
          <w:szCs w:val="28"/>
          <w:lang w:eastAsia="ru-RU"/>
        </w:rPr>
        <w:t>ВАЗ 2101</w:t>
      </w:r>
      <w:r w:rsidRPr="004D6991">
        <w:rPr>
          <w:rFonts w:ascii="Times New Roman" w:eastAsia="Times New Roman" w:hAnsi="Times New Roman" w:cs="Times New Roman"/>
          <w:sz w:val="28"/>
          <w:szCs w:val="28"/>
          <w:lang w:eastAsia="ru-RU"/>
        </w:rPr>
        <w:t>, государственн</w:t>
      </w:r>
      <w:r w:rsidRPr="004D6991" w:rsidR="00127D64">
        <w:rPr>
          <w:rFonts w:ascii="Times New Roman" w:eastAsia="Times New Roman" w:hAnsi="Times New Roman" w:cs="Times New Roman"/>
          <w:sz w:val="28"/>
          <w:szCs w:val="28"/>
          <w:lang w:eastAsia="ru-RU"/>
        </w:rPr>
        <w:t>ый</w:t>
      </w:r>
      <w:r w:rsidRPr="004D6991">
        <w:rPr>
          <w:rFonts w:ascii="Times New Roman" w:eastAsia="Times New Roman" w:hAnsi="Times New Roman" w:cs="Times New Roman"/>
          <w:sz w:val="28"/>
          <w:szCs w:val="28"/>
          <w:lang w:eastAsia="ru-RU"/>
        </w:rPr>
        <w:t xml:space="preserve"> регистрационн</w:t>
      </w:r>
      <w:r w:rsidRPr="004D6991" w:rsidR="00127D64">
        <w:rPr>
          <w:rFonts w:ascii="Times New Roman" w:eastAsia="Times New Roman" w:hAnsi="Times New Roman" w:cs="Times New Roman"/>
          <w:sz w:val="28"/>
          <w:szCs w:val="28"/>
          <w:lang w:eastAsia="ru-RU"/>
        </w:rPr>
        <w:t>ый</w:t>
      </w:r>
      <w:r w:rsidRPr="004D6991">
        <w:rPr>
          <w:rFonts w:ascii="Times New Roman" w:eastAsia="Times New Roman" w:hAnsi="Times New Roman" w:cs="Times New Roman"/>
          <w:sz w:val="28"/>
          <w:szCs w:val="28"/>
          <w:lang w:eastAsia="ru-RU"/>
        </w:rPr>
        <w:t xml:space="preserve"> знак</w:t>
      </w:r>
      <w:r w:rsidRPr="004D6991" w:rsidR="00127D64">
        <w:rPr>
          <w:rFonts w:ascii="Times New Roman" w:eastAsia="Times New Roman" w:hAnsi="Times New Roman" w:cs="Times New Roman"/>
          <w:sz w:val="28"/>
          <w:szCs w:val="28"/>
          <w:lang w:eastAsia="ru-RU"/>
        </w:rPr>
        <w:t xml:space="preserve"> </w:t>
      </w:r>
      <w:r w:rsidR="004D6991">
        <w:rPr>
          <w:rFonts w:ascii="Times New Roman" w:eastAsia="Times New Roman" w:hAnsi="Times New Roman" w:cs="Times New Roman"/>
          <w:sz w:val="28"/>
          <w:szCs w:val="28"/>
          <w:lang w:eastAsia="ru-RU"/>
        </w:rPr>
        <w:t>…</w:t>
      </w:r>
      <w:r w:rsidRPr="004D6991">
        <w:rPr>
          <w:rFonts w:ascii="Times New Roman" w:eastAsia="Times New Roman" w:hAnsi="Times New Roman" w:cs="Times New Roman"/>
          <w:sz w:val="28"/>
          <w:szCs w:val="28"/>
          <w:lang w:eastAsia="ru-RU"/>
        </w:rPr>
        <w:t xml:space="preserve">, принадлежащим </w:t>
      </w:r>
      <w:r w:rsidR="004D6991">
        <w:rPr>
          <w:rFonts w:ascii="Times New Roman" w:eastAsia="Times New Roman" w:hAnsi="Times New Roman" w:cs="Times New Roman"/>
          <w:sz w:val="28"/>
          <w:szCs w:val="28"/>
          <w:lang w:eastAsia="ru-RU"/>
        </w:rPr>
        <w:t>ФИО</w:t>
      </w:r>
      <w:r w:rsidR="004D6991">
        <w:rPr>
          <w:rFonts w:ascii="Times New Roman" w:eastAsia="Times New Roman" w:hAnsi="Times New Roman" w:cs="Times New Roman"/>
          <w:sz w:val="28"/>
          <w:szCs w:val="28"/>
          <w:lang w:eastAsia="ru-RU"/>
        </w:rPr>
        <w:t>1</w:t>
      </w:r>
      <w:r w:rsidRPr="004D6991">
        <w:rPr>
          <w:rFonts w:ascii="Times New Roman" w:eastAsia="Times New Roman" w:hAnsi="Times New Roman" w:cs="Times New Roman"/>
          <w:sz w:val="28"/>
          <w:szCs w:val="28"/>
          <w:lang w:eastAsia="ru-RU"/>
        </w:rPr>
        <w:t>, в состоянии алкогольного опьянения, чем нарушил  п. 2.7 ПДД РФ.</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Прудской</w:t>
      </w:r>
      <w:r w:rsidRPr="004D6991">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w:t>
      </w:r>
      <w:r w:rsidRPr="004D6991" w:rsidR="008423CD">
        <w:rPr>
          <w:rFonts w:ascii="Times New Roman" w:eastAsia="Times New Roman" w:hAnsi="Times New Roman" w:cs="Times New Roman"/>
          <w:sz w:val="28"/>
          <w:szCs w:val="28"/>
          <w:lang w:eastAsia="ru-RU"/>
        </w:rPr>
        <w:t xml:space="preserve">не отрицал обстоятельства, изложенные в протоколе.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Выслушав пояснения </w:t>
      </w:r>
      <w:r w:rsidRPr="004D6991" w:rsidR="00127D64">
        <w:rPr>
          <w:rFonts w:ascii="Times New Roman" w:eastAsia="Times New Roman" w:hAnsi="Times New Roman" w:cs="Times New Roman"/>
          <w:sz w:val="28"/>
          <w:szCs w:val="28"/>
          <w:lang w:eastAsia="ru-RU"/>
        </w:rPr>
        <w:t>Прудского</w:t>
      </w:r>
      <w:r w:rsidRPr="004D6991" w:rsidR="00127D64">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4D6991" w:rsidR="00127D64">
        <w:rPr>
          <w:rFonts w:ascii="Times New Roman" w:eastAsia="Times New Roman" w:hAnsi="Times New Roman" w:cs="Times New Roman"/>
          <w:sz w:val="28"/>
          <w:szCs w:val="28"/>
          <w:lang w:eastAsia="ru-RU"/>
        </w:rPr>
        <w:t>Прудского</w:t>
      </w:r>
      <w:r w:rsidRPr="004D6991" w:rsidR="00127D64">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в совершении административного правонарушения, предусмотренного ч. 1 ст. 12.8 КоАП РФ.</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4D6991">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5A47D4" w:rsidRPr="004D6991" w:rsidP="005A47D4">
      <w:pPr>
        <w:spacing w:after="0" w:line="240" w:lineRule="auto"/>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 </w:t>
      </w:r>
      <w:r w:rsidRPr="004D6991">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D6991">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4D6991">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Вина </w:t>
      </w:r>
      <w:r w:rsidRPr="004D6991" w:rsidR="00127D64">
        <w:rPr>
          <w:rFonts w:ascii="Times New Roman" w:eastAsia="Times New Roman" w:hAnsi="Times New Roman" w:cs="Times New Roman"/>
          <w:sz w:val="28"/>
          <w:szCs w:val="28"/>
          <w:lang w:eastAsia="ru-RU"/>
        </w:rPr>
        <w:t>Прудского</w:t>
      </w:r>
      <w:r w:rsidRPr="004D6991" w:rsidR="00127D64">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подтверждается исследованными в судебном заседании доказательствами: протоколом об административном правонарушении </w:t>
      </w:r>
      <w:r w:rsidR="004D6991">
        <w:rPr>
          <w:rFonts w:ascii="Times New Roman" w:eastAsia="Times New Roman" w:hAnsi="Times New Roman" w:cs="Times New Roman"/>
          <w:sz w:val="28"/>
          <w:szCs w:val="28"/>
          <w:lang w:eastAsia="ru-RU"/>
        </w:rPr>
        <w:t>…</w:t>
      </w:r>
      <w:r w:rsidRPr="004D6991">
        <w:rPr>
          <w:rFonts w:ascii="Times New Roman" w:eastAsia="Times New Roman" w:hAnsi="Times New Roman" w:cs="Times New Roman"/>
          <w:sz w:val="28"/>
          <w:szCs w:val="28"/>
          <w:lang w:eastAsia="ru-RU"/>
        </w:rPr>
        <w:t xml:space="preserve"> от </w:t>
      </w:r>
      <w:r w:rsidRPr="004D6991" w:rsidR="00127D64">
        <w:rPr>
          <w:rFonts w:ascii="Times New Roman" w:eastAsia="Times New Roman" w:hAnsi="Times New Roman" w:cs="Times New Roman"/>
          <w:sz w:val="28"/>
          <w:szCs w:val="28"/>
          <w:lang w:eastAsia="ru-RU"/>
        </w:rPr>
        <w:t>15</w:t>
      </w:r>
      <w:r w:rsidRPr="004D6991">
        <w:rPr>
          <w:rFonts w:ascii="Times New Roman" w:eastAsia="Times New Roman" w:hAnsi="Times New Roman" w:cs="Times New Roman"/>
          <w:sz w:val="28"/>
          <w:szCs w:val="28"/>
          <w:lang w:eastAsia="ru-RU"/>
        </w:rPr>
        <w:t>.0</w:t>
      </w:r>
      <w:r w:rsidRPr="004D6991" w:rsidR="00127D64">
        <w:rPr>
          <w:rFonts w:ascii="Times New Roman" w:eastAsia="Times New Roman" w:hAnsi="Times New Roman" w:cs="Times New Roman"/>
          <w:sz w:val="28"/>
          <w:szCs w:val="28"/>
          <w:lang w:eastAsia="ru-RU"/>
        </w:rPr>
        <w:t>8</w:t>
      </w:r>
      <w:r w:rsidRPr="004D6991">
        <w:rPr>
          <w:rFonts w:ascii="Times New Roman" w:eastAsia="Times New Roman" w:hAnsi="Times New Roman" w:cs="Times New Roman"/>
          <w:sz w:val="28"/>
          <w:szCs w:val="28"/>
          <w:lang w:eastAsia="ru-RU"/>
        </w:rPr>
        <w:t>.2024 года, с которым он ознакомлен, копию протокола п</w:t>
      </w:r>
      <w:r w:rsidRPr="004D6991" w:rsidR="00127D64">
        <w:rPr>
          <w:rFonts w:ascii="Times New Roman" w:eastAsia="Times New Roman" w:hAnsi="Times New Roman" w:cs="Times New Roman"/>
          <w:sz w:val="28"/>
          <w:szCs w:val="28"/>
          <w:lang w:eastAsia="ru-RU"/>
        </w:rPr>
        <w:t xml:space="preserve">олучил; протоколом </w:t>
      </w:r>
      <w:r w:rsidR="004D6991">
        <w:rPr>
          <w:rFonts w:ascii="Times New Roman" w:eastAsia="Times New Roman" w:hAnsi="Times New Roman" w:cs="Times New Roman"/>
          <w:sz w:val="28"/>
          <w:szCs w:val="28"/>
          <w:lang w:eastAsia="ru-RU"/>
        </w:rPr>
        <w:t>…</w:t>
      </w:r>
      <w:r w:rsidRPr="004D6991" w:rsidR="00127D64">
        <w:rPr>
          <w:rFonts w:ascii="Times New Roman" w:eastAsia="Times New Roman" w:hAnsi="Times New Roman" w:cs="Times New Roman"/>
          <w:sz w:val="28"/>
          <w:szCs w:val="28"/>
          <w:lang w:eastAsia="ru-RU"/>
        </w:rPr>
        <w:t xml:space="preserve"> от 01</w:t>
      </w:r>
      <w:r w:rsidRPr="004D6991">
        <w:rPr>
          <w:rFonts w:ascii="Times New Roman" w:eastAsia="Times New Roman" w:hAnsi="Times New Roman" w:cs="Times New Roman"/>
          <w:sz w:val="28"/>
          <w:szCs w:val="28"/>
          <w:lang w:eastAsia="ru-RU"/>
        </w:rPr>
        <w:t>.0</w:t>
      </w:r>
      <w:r w:rsidRPr="004D6991" w:rsidR="00127D64">
        <w:rPr>
          <w:rFonts w:ascii="Times New Roman" w:eastAsia="Times New Roman" w:hAnsi="Times New Roman" w:cs="Times New Roman"/>
          <w:sz w:val="28"/>
          <w:szCs w:val="28"/>
          <w:lang w:eastAsia="ru-RU"/>
        </w:rPr>
        <w:t>8</w:t>
      </w:r>
      <w:r w:rsidRPr="004D6991">
        <w:rPr>
          <w:rFonts w:ascii="Times New Roman" w:eastAsia="Times New Roman" w:hAnsi="Times New Roman" w:cs="Times New Roman"/>
          <w:sz w:val="28"/>
          <w:szCs w:val="28"/>
          <w:lang w:eastAsia="ru-RU"/>
        </w:rPr>
        <w:t xml:space="preserve">.2024 года об отстранении </w:t>
      </w:r>
      <w:r w:rsidRPr="004D6991" w:rsidR="00127D64">
        <w:rPr>
          <w:rFonts w:ascii="Times New Roman" w:eastAsia="Times New Roman" w:hAnsi="Times New Roman" w:cs="Times New Roman"/>
          <w:sz w:val="28"/>
          <w:szCs w:val="28"/>
          <w:lang w:eastAsia="ru-RU"/>
        </w:rPr>
        <w:t>Прудского</w:t>
      </w:r>
      <w:r w:rsidRPr="004D6991" w:rsidR="00127D64">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от управления транспортным средством; актом </w:t>
      </w:r>
      <w:r w:rsidR="004D6991">
        <w:rPr>
          <w:rFonts w:ascii="Times New Roman" w:eastAsia="Times New Roman" w:hAnsi="Times New Roman" w:cs="Times New Roman"/>
          <w:sz w:val="28"/>
          <w:szCs w:val="28"/>
          <w:lang w:eastAsia="ru-RU"/>
        </w:rPr>
        <w:t>…</w:t>
      </w:r>
      <w:r w:rsidRPr="004D6991">
        <w:rPr>
          <w:rFonts w:ascii="Times New Roman" w:eastAsia="Times New Roman" w:hAnsi="Times New Roman" w:cs="Times New Roman"/>
          <w:sz w:val="28"/>
          <w:szCs w:val="28"/>
          <w:lang w:eastAsia="ru-RU"/>
        </w:rPr>
        <w:t xml:space="preserve"> освидетельствования на состояние алкогольного опьяне</w:t>
      </w:r>
      <w:r w:rsidRPr="004D6991" w:rsidR="00127D64">
        <w:rPr>
          <w:rFonts w:ascii="Times New Roman" w:eastAsia="Times New Roman" w:hAnsi="Times New Roman" w:cs="Times New Roman"/>
          <w:sz w:val="28"/>
          <w:szCs w:val="28"/>
          <w:lang w:eastAsia="ru-RU"/>
        </w:rPr>
        <w:t>ния от 15.08</w:t>
      </w:r>
      <w:r w:rsidRPr="004D6991">
        <w:rPr>
          <w:rFonts w:ascii="Times New Roman" w:eastAsia="Times New Roman" w:hAnsi="Times New Roman" w:cs="Times New Roman"/>
          <w:sz w:val="28"/>
          <w:szCs w:val="28"/>
          <w:lang w:eastAsia="ru-RU"/>
        </w:rPr>
        <w:t xml:space="preserve">.2024 года, согласно которому у </w:t>
      </w:r>
      <w:r w:rsidRPr="004D6991" w:rsidR="00127D64">
        <w:rPr>
          <w:rFonts w:ascii="Times New Roman" w:eastAsia="Times New Roman" w:hAnsi="Times New Roman" w:cs="Times New Roman"/>
          <w:sz w:val="28"/>
          <w:szCs w:val="28"/>
          <w:lang w:eastAsia="ru-RU"/>
        </w:rPr>
        <w:t>Прудского</w:t>
      </w:r>
      <w:r w:rsidRPr="004D6991" w:rsidR="00127D64">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согласен; результатом теста № </w:t>
      </w:r>
      <w:r w:rsidR="004D6991">
        <w:rPr>
          <w:rFonts w:ascii="Times New Roman" w:eastAsia="Times New Roman" w:hAnsi="Times New Roman" w:cs="Times New Roman"/>
          <w:sz w:val="28"/>
          <w:szCs w:val="28"/>
          <w:lang w:eastAsia="ru-RU"/>
        </w:rPr>
        <w:t xml:space="preserve">… </w:t>
      </w:r>
      <w:r w:rsidRPr="004D6991" w:rsidR="00127D64">
        <w:rPr>
          <w:rFonts w:ascii="Times New Roman" w:eastAsia="Times New Roman" w:hAnsi="Times New Roman" w:cs="Times New Roman"/>
          <w:sz w:val="28"/>
          <w:szCs w:val="28"/>
          <w:lang w:eastAsia="ru-RU"/>
        </w:rPr>
        <w:t>алкотектора</w:t>
      </w:r>
      <w:r w:rsidRPr="004D6991" w:rsidR="00127D64">
        <w:rPr>
          <w:rFonts w:ascii="Times New Roman" w:eastAsia="Times New Roman" w:hAnsi="Times New Roman" w:cs="Times New Roman"/>
          <w:sz w:val="28"/>
          <w:szCs w:val="28"/>
          <w:lang w:eastAsia="ru-RU"/>
        </w:rPr>
        <w:t xml:space="preserve"> Драгер от 15</w:t>
      </w:r>
      <w:r w:rsidRPr="004D6991">
        <w:rPr>
          <w:rFonts w:ascii="Times New Roman" w:eastAsia="Times New Roman" w:hAnsi="Times New Roman" w:cs="Times New Roman"/>
          <w:sz w:val="28"/>
          <w:szCs w:val="28"/>
          <w:lang w:eastAsia="ru-RU"/>
        </w:rPr>
        <w:t>.0</w:t>
      </w:r>
      <w:r w:rsidRPr="004D6991" w:rsidR="00127D64">
        <w:rPr>
          <w:rFonts w:ascii="Times New Roman" w:eastAsia="Times New Roman" w:hAnsi="Times New Roman" w:cs="Times New Roman"/>
          <w:sz w:val="28"/>
          <w:szCs w:val="28"/>
          <w:lang w:eastAsia="ru-RU"/>
        </w:rPr>
        <w:t>8</w:t>
      </w:r>
      <w:r w:rsidRPr="004D6991">
        <w:rPr>
          <w:rFonts w:ascii="Times New Roman" w:eastAsia="Times New Roman" w:hAnsi="Times New Roman" w:cs="Times New Roman"/>
          <w:sz w:val="28"/>
          <w:szCs w:val="28"/>
          <w:lang w:eastAsia="ru-RU"/>
        </w:rPr>
        <w:t xml:space="preserve">.2024 года, согласно </w:t>
      </w:r>
      <w:r w:rsidRPr="004D6991">
        <w:rPr>
          <w:rFonts w:ascii="Times New Roman" w:eastAsia="Times New Roman" w:hAnsi="Times New Roman" w:cs="Times New Roman"/>
          <w:sz w:val="28"/>
          <w:szCs w:val="28"/>
          <w:lang w:eastAsia="ru-RU"/>
        </w:rPr>
        <w:t>показаниям</w:t>
      </w:r>
      <w:r w:rsidRPr="004D6991">
        <w:rPr>
          <w:rFonts w:ascii="Times New Roman" w:eastAsia="Times New Roman" w:hAnsi="Times New Roman" w:cs="Times New Roman"/>
          <w:sz w:val="28"/>
          <w:szCs w:val="28"/>
          <w:lang w:eastAsia="ru-RU"/>
        </w:rPr>
        <w:t xml:space="preserve"> которого результат </w:t>
      </w:r>
      <w:r w:rsidRPr="004D6991">
        <w:rPr>
          <w:rFonts w:ascii="Times New Roman" w:eastAsia="Times New Roman" w:hAnsi="Times New Roman" w:cs="Times New Roman"/>
          <w:sz w:val="28"/>
          <w:szCs w:val="28"/>
          <w:lang w:eastAsia="ru-RU"/>
        </w:rPr>
        <w:t>продутия</w:t>
      </w:r>
      <w:r w:rsidRPr="004D6991">
        <w:rPr>
          <w:rFonts w:ascii="Times New Roman" w:eastAsia="Times New Roman" w:hAnsi="Times New Roman" w:cs="Times New Roman"/>
          <w:sz w:val="28"/>
          <w:szCs w:val="28"/>
          <w:lang w:eastAsia="ru-RU"/>
        </w:rPr>
        <w:t xml:space="preserve"> составил 0,</w:t>
      </w:r>
      <w:r w:rsidRPr="004D6991" w:rsidR="00127D64">
        <w:rPr>
          <w:rFonts w:ascii="Times New Roman" w:eastAsia="Times New Roman" w:hAnsi="Times New Roman" w:cs="Times New Roman"/>
          <w:sz w:val="28"/>
          <w:szCs w:val="28"/>
          <w:lang w:eastAsia="ru-RU"/>
        </w:rPr>
        <w:t>94</w:t>
      </w:r>
      <w:r w:rsidRPr="004D6991">
        <w:rPr>
          <w:rFonts w:ascii="Times New Roman" w:eastAsia="Times New Roman" w:hAnsi="Times New Roman" w:cs="Times New Roman"/>
          <w:sz w:val="28"/>
          <w:szCs w:val="28"/>
          <w:lang w:eastAsia="ru-RU"/>
        </w:rPr>
        <w:t xml:space="preserve"> мг/л абсолютного этилового спирта в выдыхаемом воздухе; материалом видеозаписи; дополнением к протоколу об административном правонарушении, согласно которому </w:t>
      </w:r>
      <w:r w:rsidRPr="004D6991" w:rsidR="00127D64">
        <w:rPr>
          <w:rFonts w:ascii="Times New Roman" w:eastAsia="Times New Roman" w:hAnsi="Times New Roman" w:cs="Times New Roman"/>
          <w:sz w:val="28"/>
          <w:szCs w:val="28"/>
          <w:lang w:eastAsia="ru-RU"/>
        </w:rPr>
        <w:t>Прудск</w:t>
      </w:r>
      <w:r w:rsidRPr="004D6991" w:rsidR="00082173">
        <w:rPr>
          <w:rFonts w:ascii="Times New Roman" w:eastAsia="Times New Roman" w:hAnsi="Times New Roman" w:cs="Times New Roman"/>
          <w:sz w:val="28"/>
          <w:szCs w:val="28"/>
          <w:lang w:eastAsia="ru-RU"/>
        </w:rPr>
        <w:t>о</w:t>
      </w:r>
      <w:r w:rsidRPr="004D6991" w:rsidR="00127D64">
        <w:rPr>
          <w:rFonts w:ascii="Times New Roman" w:eastAsia="Times New Roman" w:hAnsi="Times New Roman" w:cs="Times New Roman"/>
          <w:sz w:val="28"/>
          <w:szCs w:val="28"/>
          <w:lang w:eastAsia="ru-RU"/>
        </w:rPr>
        <w:t>й</w:t>
      </w:r>
      <w:r w:rsidRPr="004D6991" w:rsidR="00127D64">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карточкой операции с ВУ на имя  </w:t>
      </w:r>
      <w:r w:rsidRPr="004D6991" w:rsidR="00082173">
        <w:rPr>
          <w:rFonts w:ascii="Times New Roman" w:eastAsia="Times New Roman" w:hAnsi="Times New Roman" w:cs="Times New Roman"/>
          <w:sz w:val="28"/>
          <w:szCs w:val="28"/>
          <w:lang w:eastAsia="ru-RU"/>
        </w:rPr>
        <w:t>Прудского</w:t>
      </w:r>
      <w:r w:rsidRPr="004D6991" w:rsidR="00082173">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информацией о </w:t>
      </w:r>
      <w:r w:rsidRPr="004D6991" w:rsidR="00082173">
        <w:rPr>
          <w:rFonts w:ascii="Times New Roman" w:eastAsia="Times New Roman" w:hAnsi="Times New Roman" w:cs="Times New Roman"/>
          <w:sz w:val="28"/>
          <w:szCs w:val="28"/>
          <w:lang w:eastAsia="ru-RU"/>
        </w:rPr>
        <w:t xml:space="preserve">не </w:t>
      </w:r>
      <w:r w:rsidRPr="004D6991">
        <w:rPr>
          <w:rFonts w:ascii="Times New Roman" w:eastAsia="Times New Roman" w:hAnsi="Times New Roman" w:cs="Times New Roman"/>
          <w:sz w:val="28"/>
          <w:szCs w:val="28"/>
          <w:lang w:eastAsia="ru-RU"/>
        </w:rPr>
        <w:t>привлечении</w:t>
      </w:r>
      <w:r w:rsidRPr="004D6991">
        <w:rPr>
          <w:rFonts w:ascii="Times New Roman" w:eastAsia="Times New Roman" w:hAnsi="Times New Roman" w:cs="Times New Roman"/>
          <w:sz w:val="28"/>
          <w:szCs w:val="28"/>
          <w:lang w:eastAsia="ru-RU"/>
        </w:rPr>
        <w:t xml:space="preserve"> </w:t>
      </w:r>
      <w:r w:rsidRPr="004D6991" w:rsidR="00082173">
        <w:rPr>
          <w:rFonts w:ascii="Times New Roman" w:eastAsia="Times New Roman" w:hAnsi="Times New Roman" w:cs="Times New Roman"/>
          <w:sz w:val="28"/>
          <w:szCs w:val="28"/>
          <w:lang w:eastAsia="ru-RU"/>
        </w:rPr>
        <w:t>Прудского</w:t>
      </w:r>
      <w:r w:rsidRPr="004D6991" w:rsidR="00082173">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ранее к административной ответственности; информацией ИЦ МВД России Р. Крым, согласно которой </w:t>
      </w:r>
      <w:r w:rsidRPr="004D6991" w:rsidR="00082173">
        <w:rPr>
          <w:rFonts w:ascii="Times New Roman" w:eastAsia="Times New Roman" w:hAnsi="Times New Roman" w:cs="Times New Roman"/>
          <w:sz w:val="28"/>
          <w:szCs w:val="28"/>
          <w:lang w:eastAsia="ru-RU"/>
        </w:rPr>
        <w:t>Прудской</w:t>
      </w:r>
      <w:r w:rsidRPr="004D6991" w:rsidR="00082173">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ранее не привлекался к уголовной ответственности по частям 2, 4, 6 ст. 264 УК РФ, ст. 264.1 УК РФ.</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4D6991" w:rsidR="00082173">
        <w:rPr>
          <w:rFonts w:ascii="Times New Roman" w:eastAsia="Times New Roman" w:hAnsi="Times New Roman" w:cs="Times New Roman"/>
          <w:sz w:val="28"/>
          <w:szCs w:val="28"/>
          <w:lang w:eastAsia="ru-RU"/>
        </w:rPr>
        <w:t>Прудского</w:t>
      </w:r>
      <w:r w:rsidRPr="004D6991" w:rsidR="00082173">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4D6991" w:rsidR="00082173">
        <w:rPr>
          <w:rFonts w:ascii="Times New Roman" w:eastAsia="Times New Roman" w:hAnsi="Times New Roman" w:cs="Times New Roman"/>
          <w:sz w:val="28"/>
          <w:szCs w:val="28"/>
          <w:lang w:eastAsia="ru-RU"/>
        </w:rPr>
        <w:t>Прудским</w:t>
      </w:r>
      <w:r w:rsidRPr="004D6991" w:rsidR="00082173">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12.8 КоАП РФ, а также о доказанности его вины </w:t>
      </w:r>
      <w:r w:rsidRPr="004D6991">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Обстоятельствами</w:t>
      </w:r>
      <w:r w:rsidRPr="004D6991">
        <w:rPr>
          <w:rFonts w:ascii="Times New Roman" w:eastAsia="Times New Roman" w:hAnsi="Times New Roman" w:cs="Times New Roman"/>
          <w:sz w:val="28"/>
          <w:szCs w:val="28"/>
          <w:lang w:eastAsia="ru-RU"/>
        </w:rPr>
        <w:t>,</w:t>
      </w:r>
      <w:r w:rsidRPr="004D6991" w:rsidR="008423CD">
        <w:rPr>
          <w:rFonts w:ascii="Times New Roman" w:eastAsia="Times New Roman" w:hAnsi="Times New Roman" w:cs="Times New Roman"/>
          <w:sz w:val="28"/>
          <w:szCs w:val="28"/>
          <w:lang w:eastAsia="ru-RU"/>
        </w:rPr>
        <w:t xml:space="preserve"> смягчающим</w:t>
      </w:r>
      <w:r w:rsidRPr="004D6991">
        <w:rPr>
          <w:rFonts w:ascii="Times New Roman" w:eastAsia="Times New Roman" w:hAnsi="Times New Roman" w:cs="Times New Roman"/>
          <w:sz w:val="28"/>
          <w:szCs w:val="28"/>
          <w:lang w:eastAsia="ru-RU"/>
        </w:rPr>
        <w:t>и</w:t>
      </w:r>
      <w:r w:rsidRPr="004D6991">
        <w:rPr>
          <w:rFonts w:ascii="Times New Roman" w:eastAsia="Times New Roman" w:hAnsi="Times New Roman" w:cs="Times New Roman"/>
          <w:sz w:val="28"/>
          <w:szCs w:val="28"/>
          <w:lang w:eastAsia="ru-RU"/>
        </w:rPr>
        <w:t xml:space="preserve"> административную ответственность  </w:t>
      </w:r>
      <w:r w:rsidRPr="004D6991" w:rsidR="00082173">
        <w:rPr>
          <w:rFonts w:ascii="Times New Roman" w:eastAsia="Times New Roman" w:hAnsi="Times New Roman" w:cs="Times New Roman"/>
          <w:sz w:val="28"/>
          <w:szCs w:val="28"/>
          <w:lang w:eastAsia="ru-RU"/>
        </w:rPr>
        <w:t>Прудского</w:t>
      </w:r>
      <w:r w:rsidRPr="004D6991" w:rsidR="00082173">
        <w:rPr>
          <w:rFonts w:ascii="Times New Roman" w:eastAsia="Times New Roman" w:hAnsi="Times New Roman" w:cs="Times New Roman"/>
          <w:sz w:val="28"/>
          <w:szCs w:val="28"/>
          <w:lang w:eastAsia="ru-RU"/>
        </w:rPr>
        <w:t xml:space="preserve"> Е.В</w:t>
      </w:r>
      <w:r w:rsidRPr="004D6991">
        <w:rPr>
          <w:rFonts w:ascii="Times New Roman" w:eastAsia="Times New Roman" w:hAnsi="Times New Roman" w:cs="Times New Roman"/>
          <w:sz w:val="28"/>
          <w:szCs w:val="28"/>
          <w:lang w:eastAsia="ru-RU"/>
        </w:rPr>
        <w:t>., мировой судья признает признание им вины</w:t>
      </w:r>
      <w:r w:rsidRPr="004D6991">
        <w:rPr>
          <w:rFonts w:ascii="Times New Roman" w:eastAsia="Times New Roman" w:hAnsi="Times New Roman" w:cs="Times New Roman"/>
          <w:sz w:val="28"/>
          <w:szCs w:val="28"/>
          <w:lang w:eastAsia="ru-RU"/>
        </w:rPr>
        <w:t>, наличие малолетних детей</w:t>
      </w:r>
      <w:r w:rsidRPr="004D6991">
        <w:rPr>
          <w:rFonts w:ascii="Times New Roman" w:eastAsia="Times New Roman" w:hAnsi="Times New Roman" w:cs="Times New Roman"/>
          <w:sz w:val="28"/>
          <w:szCs w:val="28"/>
          <w:lang w:eastAsia="ru-RU"/>
        </w:rPr>
        <w:t>.</w:t>
      </w:r>
    </w:p>
    <w:p w:rsidR="00DA6B03"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4D6991">
        <w:rPr>
          <w:rFonts w:ascii="Times New Roman" w:eastAsia="Times New Roman" w:hAnsi="Times New Roman" w:cs="Times New Roman"/>
          <w:sz w:val="28"/>
          <w:szCs w:val="28"/>
          <w:lang w:eastAsia="ru-RU"/>
        </w:rPr>
        <w:t>Прудского</w:t>
      </w:r>
      <w:r w:rsidRPr="004D6991">
        <w:rPr>
          <w:rFonts w:ascii="Times New Roman" w:eastAsia="Times New Roman" w:hAnsi="Times New Roman" w:cs="Times New Roman"/>
          <w:sz w:val="28"/>
          <w:szCs w:val="28"/>
          <w:lang w:eastAsia="ru-RU"/>
        </w:rPr>
        <w:t xml:space="preserve"> Е.В., не установлено.</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w:t>
      </w:r>
      <w:r w:rsidRPr="004D6991" w:rsidR="008423CD">
        <w:rPr>
          <w:rFonts w:ascii="Times New Roman" w:eastAsia="Times New Roman" w:hAnsi="Times New Roman" w:cs="Times New Roman"/>
          <w:sz w:val="28"/>
          <w:szCs w:val="28"/>
          <w:lang w:eastAsia="ru-RU"/>
        </w:rPr>
        <w:t xml:space="preserve">авонарушения, </w:t>
      </w:r>
      <w:r w:rsidRPr="004D6991" w:rsidR="004A1B9B">
        <w:rPr>
          <w:rFonts w:ascii="Times New Roman" w:eastAsia="Times New Roman" w:hAnsi="Times New Roman" w:cs="Times New Roman"/>
          <w:sz w:val="28"/>
          <w:szCs w:val="28"/>
          <w:lang w:eastAsia="ru-RU"/>
        </w:rPr>
        <w:t>наличие обстоятельств смягчающих</w:t>
      </w:r>
      <w:r w:rsidRPr="004D6991" w:rsidR="00DA6B03">
        <w:rPr>
          <w:rFonts w:ascii="Times New Roman" w:eastAsia="Times New Roman" w:hAnsi="Times New Roman" w:cs="Times New Roman"/>
          <w:sz w:val="28"/>
          <w:szCs w:val="28"/>
          <w:lang w:eastAsia="ru-RU"/>
        </w:rPr>
        <w:t>, отсутствие обстоятельств, отягчающих административную ответственность</w:t>
      </w:r>
      <w:r w:rsidRPr="004D6991">
        <w:rPr>
          <w:rFonts w:ascii="Times New Roman" w:eastAsia="Times New Roman" w:hAnsi="Times New Roman" w:cs="Times New Roman"/>
          <w:sz w:val="28"/>
          <w:szCs w:val="28"/>
          <w:lang w:eastAsia="ru-RU"/>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4D6991">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4D6991" w:rsidR="00082173">
        <w:rPr>
          <w:rFonts w:ascii="Times New Roman" w:eastAsia="Times New Roman" w:hAnsi="Times New Roman" w:cs="Times New Roman"/>
          <w:sz w:val="28"/>
          <w:szCs w:val="28"/>
          <w:lang w:eastAsia="ru-RU"/>
        </w:rPr>
        <w:t>Прудской</w:t>
      </w:r>
      <w:r w:rsidRPr="004D6991" w:rsidR="00082173">
        <w:rPr>
          <w:rFonts w:ascii="Times New Roman" w:eastAsia="Times New Roman" w:hAnsi="Times New Roman" w:cs="Times New Roman"/>
          <w:sz w:val="28"/>
          <w:szCs w:val="28"/>
          <w:lang w:eastAsia="ru-RU"/>
        </w:rPr>
        <w:t xml:space="preserve"> Е.В</w:t>
      </w:r>
      <w:r w:rsidRPr="004D6991" w:rsidR="00E4436E">
        <w:rPr>
          <w:rFonts w:ascii="Times New Roman" w:eastAsia="Times New Roman" w:hAnsi="Times New Roman" w:cs="Times New Roman"/>
          <w:sz w:val="28"/>
          <w:szCs w:val="28"/>
          <w:lang w:eastAsia="ru-RU"/>
        </w:rPr>
        <w:t xml:space="preserve">. </w:t>
      </w:r>
      <w:r w:rsidRPr="004D6991">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5A47D4" w:rsidRPr="004D6991" w:rsidP="005A47D4">
      <w:pPr>
        <w:spacing w:after="0" w:line="240" w:lineRule="auto"/>
        <w:jc w:val="center"/>
        <w:rPr>
          <w:rFonts w:ascii="Times New Roman" w:eastAsia="Times New Roman" w:hAnsi="Times New Roman" w:cs="Times New Roman"/>
          <w:b/>
          <w:sz w:val="28"/>
          <w:szCs w:val="28"/>
          <w:lang w:eastAsia="ru-RU"/>
        </w:rPr>
      </w:pPr>
      <w:r w:rsidRPr="004D6991">
        <w:rPr>
          <w:rFonts w:ascii="Times New Roman" w:eastAsia="Times New Roman" w:hAnsi="Times New Roman" w:cs="Times New Roman"/>
          <w:b/>
          <w:sz w:val="28"/>
          <w:szCs w:val="28"/>
          <w:lang w:eastAsia="ru-RU"/>
        </w:rPr>
        <w:t>постановил:</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Признать </w:t>
      </w:r>
      <w:r w:rsidRPr="004D6991" w:rsidR="00082173">
        <w:rPr>
          <w:rFonts w:ascii="Times New Roman" w:eastAsia="Times New Roman" w:hAnsi="Times New Roman" w:cs="Times New Roman"/>
          <w:b/>
          <w:sz w:val="28"/>
          <w:szCs w:val="28"/>
          <w:lang w:eastAsia="ru-RU"/>
        </w:rPr>
        <w:t>Прудского</w:t>
      </w:r>
      <w:r w:rsidRPr="004D6991" w:rsidR="00082173">
        <w:rPr>
          <w:rFonts w:ascii="Times New Roman" w:eastAsia="Times New Roman" w:hAnsi="Times New Roman" w:cs="Times New Roman"/>
          <w:b/>
          <w:sz w:val="28"/>
          <w:szCs w:val="28"/>
          <w:lang w:eastAsia="ru-RU"/>
        </w:rPr>
        <w:t xml:space="preserve"> Е</w:t>
      </w:r>
      <w:r w:rsidR="004D6991">
        <w:rPr>
          <w:rFonts w:ascii="Times New Roman" w:eastAsia="Times New Roman" w:hAnsi="Times New Roman" w:cs="Times New Roman"/>
          <w:b/>
          <w:sz w:val="28"/>
          <w:szCs w:val="28"/>
          <w:lang w:eastAsia="ru-RU"/>
        </w:rPr>
        <w:t>.</w:t>
      </w:r>
      <w:r w:rsidRPr="004D6991" w:rsidR="00082173">
        <w:rPr>
          <w:rFonts w:ascii="Times New Roman" w:eastAsia="Times New Roman" w:hAnsi="Times New Roman" w:cs="Times New Roman"/>
          <w:b/>
          <w:sz w:val="28"/>
          <w:szCs w:val="28"/>
          <w:lang w:eastAsia="ru-RU"/>
        </w:rPr>
        <w:t>В</w:t>
      </w:r>
      <w:r w:rsidR="004D6991">
        <w:rPr>
          <w:rFonts w:ascii="Times New Roman" w:eastAsia="Times New Roman" w:hAnsi="Times New Roman" w:cs="Times New Roman"/>
          <w:b/>
          <w:sz w:val="28"/>
          <w:szCs w:val="28"/>
          <w:lang w:eastAsia="ru-RU"/>
        </w:rPr>
        <w:t xml:space="preserve">. </w:t>
      </w:r>
      <w:r w:rsidRPr="004D6991">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4D6991">
        <w:rPr>
          <w:rFonts w:ascii="Times New Roman" w:eastAsia="Times New Roman" w:hAnsi="Times New Roman" w:cs="Times New Roman"/>
          <w:sz w:val="28"/>
          <w:szCs w:val="28"/>
          <w:lang w:eastAsia="ru-RU"/>
        </w:rPr>
        <w:t>р</w:t>
      </w:r>
      <w:r w:rsidRPr="004D6991">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постановление № (УИН) 18810491242400000</w:t>
      </w:r>
      <w:r w:rsidRPr="004D6991" w:rsidR="00082173">
        <w:rPr>
          <w:rFonts w:ascii="Times New Roman" w:eastAsia="Times New Roman" w:hAnsi="Times New Roman" w:cs="Times New Roman"/>
          <w:sz w:val="28"/>
          <w:szCs w:val="28"/>
          <w:lang w:eastAsia="ru-RU"/>
        </w:rPr>
        <w:t>840</w:t>
      </w:r>
      <w:r w:rsidRPr="004D6991">
        <w:rPr>
          <w:rFonts w:ascii="Times New Roman" w:eastAsia="Times New Roman" w:hAnsi="Times New Roman" w:cs="Times New Roman"/>
          <w:sz w:val="28"/>
          <w:szCs w:val="28"/>
          <w:lang w:eastAsia="ru-RU"/>
        </w:rPr>
        <w:t xml:space="preserve">.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w:t>
      </w:r>
      <w:r w:rsidRPr="004D6991">
        <w:rPr>
          <w:rFonts w:ascii="Times New Roman" w:eastAsia="Times New Roman" w:hAnsi="Times New Roman" w:cs="Times New Roman"/>
          <w:sz w:val="28"/>
          <w:szCs w:val="28"/>
          <w:lang w:eastAsia="ru-RU"/>
        </w:rPr>
        <w:t>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4D6991">
        <w:rPr>
          <w:rFonts w:ascii="Times New Roman" w:eastAsia="Times New Roman" w:hAnsi="Times New Roman" w:cs="Times New Roman"/>
          <w:sz w:val="28"/>
          <w:szCs w:val="28"/>
          <w:lang w:eastAsia="ru-RU"/>
        </w:rPr>
        <w:t xml:space="preserve"> настоящего Кодекса.</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D6991">
        <w:rPr>
          <w:rFonts w:ascii="Times New Roman" w:eastAsia="Times New Roman" w:hAnsi="Times New Roman" w:cs="Times New Roman"/>
          <w:sz w:val="28"/>
          <w:szCs w:val="28"/>
          <w:lang w:eastAsia="ru-RU"/>
        </w:rPr>
        <w:t>вынесшим</w:t>
      </w:r>
      <w:r w:rsidRPr="004D6991">
        <w:rPr>
          <w:rFonts w:ascii="Times New Roman" w:eastAsia="Times New Roman" w:hAnsi="Times New Roman" w:cs="Times New Roman"/>
          <w:sz w:val="28"/>
          <w:szCs w:val="28"/>
          <w:lang w:eastAsia="ru-RU"/>
        </w:rPr>
        <w:t xml:space="preserve"> постановление.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D6991">
        <w:rPr>
          <w:rFonts w:ascii="Times New Roman" w:eastAsia="Times New Roman" w:hAnsi="Times New Roman" w:cs="Times New Roman"/>
          <w:sz w:val="28"/>
          <w:szCs w:val="28"/>
          <w:lang w:eastAsia="ru-RU"/>
        </w:rPr>
        <w:tab/>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6991">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D6991">
        <w:rPr>
          <w:rFonts w:ascii="Times New Roman" w:eastAsia="Times New Roman" w:hAnsi="Times New Roman" w:cs="Times New Roman"/>
          <w:sz w:val="28"/>
          <w:szCs w:val="28"/>
          <w:lang w:eastAsia="ru-RU"/>
        </w:rPr>
        <w:t xml:space="preserve"> </w:t>
      </w:r>
      <w:r w:rsidRPr="004D6991">
        <w:rPr>
          <w:rFonts w:ascii="Times New Roman" w:eastAsia="Times New Roman" w:hAnsi="Times New Roman" w:cs="Times New Roman"/>
          <w:sz w:val="28"/>
          <w:szCs w:val="28"/>
          <w:lang w:eastAsia="ru-RU"/>
        </w:rPr>
        <w:t>соответствии</w:t>
      </w:r>
      <w:r w:rsidRPr="004D6991">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D6991">
        <w:rPr>
          <w:rFonts w:ascii="Times New Roman" w:eastAsia="Times New Roman" w:hAnsi="Times New Roman" w:cs="Times New Roman"/>
          <w:sz w:val="28"/>
          <w:szCs w:val="28"/>
          <w:lang w:eastAsia="ru-RU"/>
        </w:rPr>
        <w:tab/>
      </w:r>
    </w:p>
    <w:p w:rsidR="005A47D4" w:rsidRPr="004D6991" w:rsidP="005A47D4">
      <w:pPr>
        <w:spacing w:after="0" w:line="240" w:lineRule="auto"/>
        <w:ind w:firstLine="708"/>
        <w:jc w:val="both"/>
        <w:rPr>
          <w:rFonts w:ascii="Times New Roman" w:eastAsia="Times New Roman" w:hAnsi="Times New Roman" w:cs="Times New Roman"/>
          <w:sz w:val="28"/>
          <w:szCs w:val="28"/>
          <w:lang w:eastAsia="ru-RU"/>
        </w:rPr>
      </w:pPr>
      <w:r w:rsidRPr="004D6991">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FA5CAA" w:rsidRPr="004D6991" w:rsidP="004D6991">
      <w:pPr>
        <w:spacing w:after="0" w:line="240" w:lineRule="auto"/>
        <w:ind w:firstLine="708"/>
        <w:jc w:val="both"/>
        <w:rPr>
          <w:sz w:val="28"/>
          <w:szCs w:val="28"/>
        </w:rPr>
      </w:pPr>
      <w:r w:rsidRPr="004D6991">
        <w:rPr>
          <w:rFonts w:ascii="Times New Roman" w:eastAsia="Times New Roman" w:hAnsi="Times New Roman" w:cs="Times New Roman"/>
          <w:sz w:val="28"/>
          <w:szCs w:val="28"/>
          <w:lang w:eastAsia="ru-RU"/>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D4"/>
    <w:rsid w:val="00082173"/>
    <w:rsid w:val="00127D64"/>
    <w:rsid w:val="004A1B9B"/>
    <w:rsid w:val="004D6991"/>
    <w:rsid w:val="005A47D4"/>
    <w:rsid w:val="008423CD"/>
    <w:rsid w:val="00B21520"/>
    <w:rsid w:val="00DA6B03"/>
    <w:rsid w:val="00E4436E"/>
    <w:rsid w:val="00FA5C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423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42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