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A45D4D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72" w:rsidRPr="00A45D4D" w:rsidP="00C02F72" w14:paraId="25A25708" w14:textId="2B88AC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УИД:91RS0017-01-202</w:t>
      </w:r>
      <w:r w:rsidRPr="00A45D4D" w:rsidR="00224C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Pr="00A45D4D" w:rsidR="000858C8">
        <w:rPr>
          <w:rFonts w:ascii="Times New Roman" w:eastAsia="Times New Roman" w:hAnsi="Times New Roman"/>
          <w:sz w:val="28"/>
          <w:szCs w:val="28"/>
          <w:lang w:eastAsia="ru-RU"/>
        </w:rPr>
        <w:t>549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5D4D" w:rsidR="000858C8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427457" w:rsidRPr="00A45D4D" w:rsidP="00427457" w14:paraId="3889DCAC" w14:textId="6274D0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45D4D" w:rsidR="005D7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5D4D" w:rsidR="004521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5D4D" w:rsidR="000858C8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042FC" w:rsidRPr="00A45D4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45D4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5D4D" w:rsidP="006C7CD2" w14:paraId="51390776" w14:textId="09100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07 сентября</w:t>
      </w:r>
      <w:r w:rsidRPr="00A45D4D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A45D4D" w:rsidP="00A45D4D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45D4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622D18" w14:paraId="2A1C5B01" w14:textId="0A546E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D57655" w:rsidRPr="00A45D4D" w:rsidP="00415FC5" w14:paraId="38C21491" w14:textId="42013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hAnsi="Times New Roman"/>
          <w:b/>
          <w:sz w:val="28"/>
          <w:szCs w:val="28"/>
        </w:rPr>
        <w:t>Ковал</w:t>
      </w:r>
      <w:r w:rsidR="00E41CAE">
        <w:rPr>
          <w:rFonts w:ascii="Times New Roman" w:hAnsi="Times New Roman"/>
          <w:b/>
          <w:sz w:val="28"/>
          <w:szCs w:val="28"/>
        </w:rPr>
        <w:t xml:space="preserve">я </w:t>
      </w:r>
      <w:r w:rsidRPr="00A45D4D">
        <w:rPr>
          <w:rFonts w:ascii="Times New Roman" w:hAnsi="Times New Roman"/>
          <w:b/>
          <w:sz w:val="28"/>
          <w:szCs w:val="28"/>
        </w:rPr>
        <w:t>Александр</w:t>
      </w:r>
      <w:r w:rsidR="00F56282">
        <w:rPr>
          <w:rFonts w:ascii="Times New Roman" w:hAnsi="Times New Roman"/>
          <w:b/>
          <w:sz w:val="28"/>
          <w:szCs w:val="28"/>
        </w:rPr>
        <w:t>а</w:t>
      </w:r>
      <w:r w:rsidRPr="00A45D4D">
        <w:rPr>
          <w:rFonts w:ascii="Times New Roman" w:hAnsi="Times New Roman"/>
          <w:b/>
          <w:sz w:val="28"/>
          <w:szCs w:val="28"/>
        </w:rPr>
        <w:t xml:space="preserve"> В</w:t>
      </w:r>
      <w:r w:rsidRPr="00A45D4D" w:rsidR="00133E09">
        <w:rPr>
          <w:rFonts w:ascii="Times New Roman" w:hAnsi="Times New Roman"/>
          <w:b/>
          <w:sz w:val="28"/>
          <w:szCs w:val="28"/>
        </w:rPr>
        <w:t>асильевич</w:t>
      </w:r>
      <w:r w:rsidR="00F56282">
        <w:rPr>
          <w:rFonts w:ascii="Times New Roman" w:hAnsi="Times New Roman"/>
          <w:b/>
          <w:sz w:val="28"/>
          <w:szCs w:val="28"/>
        </w:rPr>
        <w:t>а</w:t>
      </w:r>
      <w:r w:rsidRPr="00A45D4D" w:rsidR="004D6919">
        <w:rPr>
          <w:rFonts w:ascii="Times New Roman" w:hAnsi="Times New Roman"/>
          <w:b/>
          <w:sz w:val="28"/>
          <w:szCs w:val="28"/>
        </w:rPr>
        <w:t>,</w:t>
      </w:r>
      <w:r w:rsidRPr="00A45D4D" w:rsidR="00133E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6BF1" w:rsidRPr="00A45D4D" w:rsidP="00B256E1" w14:paraId="4BC22677" w14:textId="149E54E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02 сентября 2021 года в 16 часов 00 мин.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Коваль А.В.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возникшего конфликта с </w:t>
      </w:r>
      <w:r w:rsidRPr="00A45D4D" w:rsidR="00D2230C">
        <w:rPr>
          <w:rFonts w:ascii="Times New Roman" w:eastAsia="Times New Roman" w:hAnsi="Times New Roman"/>
          <w:sz w:val="28"/>
          <w:szCs w:val="28"/>
          <w:lang w:eastAsia="ru-RU"/>
        </w:rPr>
        <w:t>Клепиковой Л.Ю.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причинил ей телесные повреждения, а имен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но: </w:t>
      </w:r>
      <w:r w:rsidRPr="00A45D4D" w:rsidR="00D2230C">
        <w:rPr>
          <w:rFonts w:ascii="Times New Roman" w:eastAsia="Times New Roman" w:hAnsi="Times New Roman"/>
          <w:sz w:val="28"/>
          <w:szCs w:val="28"/>
          <w:lang w:eastAsia="ru-RU"/>
        </w:rPr>
        <w:t>хватал за руки с целью вытянуть из дом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 xml:space="preserve">а, вследствие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чего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Клепиковой Л.Ю. б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ыли причинены телесные повреждения, не повлекшие последствий, указанных в ст. 115 УК РФ, и от чего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Клепикова Л.Ю.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испытала физическую боль.</w:t>
      </w:r>
    </w:p>
    <w:p w:rsidR="00EF2714" w:rsidRPr="00A45D4D" w:rsidP="009D53C4" w14:paraId="06CBE5D6" w14:textId="44298EE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Коваль А.В.</w:t>
      </w:r>
      <w:r w:rsidRPr="00A45D4D" w:rsidR="00D9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</w:p>
    <w:p w:rsidR="00EF2714" w:rsidRPr="00A45D4D" w:rsidP="00EF2714" w14:paraId="4679C710" w14:textId="504D8C9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потерпевшая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подтвердила обстоятельства, указанные в протоколе об административном правонарушении. Пояснила, что в настоящ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ее время с </w:t>
      </w:r>
      <w:r w:rsidRPr="00A45D4D" w:rsidR="00CE4E44">
        <w:rPr>
          <w:rFonts w:ascii="Times New Roman" w:eastAsia="Times New Roman" w:hAnsi="Times New Roman"/>
          <w:sz w:val="28"/>
          <w:szCs w:val="28"/>
          <w:lang w:eastAsia="ru-RU"/>
        </w:rPr>
        <w:t>Ковалем А.В.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примирилась, претензий морального и материального характера к нему не имеет. Просила назначить </w:t>
      </w:r>
      <w:r w:rsidRPr="00A45D4D" w:rsidR="005E4FB2">
        <w:rPr>
          <w:rFonts w:ascii="Times New Roman" w:eastAsia="Times New Roman" w:hAnsi="Times New Roman"/>
          <w:sz w:val="28"/>
          <w:szCs w:val="28"/>
          <w:lang w:eastAsia="ru-RU"/>
        </w:rPr>
        <w:t>минимальное наказание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559" w:rsidRPr="00A45D4D" w:rsidP="009D53C4" w14:paraId="58F2DCC3" w14:textId="010327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A45D4D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A45D4D" w:rsidR="004612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выслушав п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отерпевш</w:t>
      </w:r>
      <w:r w:rsidRPr="00A45D4D" w:rsidR="009A792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A45D4D" w:rsidR="00446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 w:rsidR="00427457">
        <w:rPr>
          <w:rFonts w:ascii="Times New Roman" w:hAnsi="Times New Roman"/>
          <w:sz w:val="28"/>
          <w:szCs w:val="28"/>
        </w:rPr>
        <w:t>и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45D4D" w:rsidR="00CE4E44">
        <w:rPr>
          <w:rFonts w:ascii="Times New Roman" w:eastAsia="Times New Roman" w:hAnsi="Times New Roman"/>
          <w:sz w:val="28"/>
          <w:szCs w:val="28"/>
          <w:lang w:eastAsia="ru-RU"/>
        </w:rPr>
        <w:t>Коваля А.В.</w:t>
      </w:r>
      <w:r w:rsidRPr="00A45D4D" w:rsidR="00EF2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A45D4D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нанесение побоев или совершение иных насильственных действий,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причинивших физическую боль, но не повлекших последствий, указанных в статье 115 Уголовного кодекса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если эти действия не содержат уголовно наказуемого деяния.</w:t>
      </w:r>
    </w:p>
    <w:p w:rsidR="00564657" w:rsidRPr="00A45D4D" w:rsidP="00087559" w14:paraId="780C1275" w14:textId="5EFA4CA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Pr="00A45D4D" w:rsidR="00CE4E44">
        <w:rPr>
          <w:rFonts w:ascii="Times New Roman" w:hAnsi="Times New Roman"/>
          <w:sz w:val="28"/>
          <w:szCs w:val="28"/>
        </w:rPr>
        <w:t>Коваля А.В.</w:t>
      </w:r>
      <w:r w:rsidRPr="00A45D4D" w:rsidR="00EF2714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>подтверждается представленными в суд материалами, а именно</w:t>
      </w:r>
      <w:r w:rsidRPr="00A45D4D">
        <w:rPr>
          <w:rFonts w:ascii="Times New Roman" w:hAnsi="Times New Roman"/>
          <w:sz w:val="28"/>
          <w:szCs w:val="28"/>
        </w:rPr>
        <w:t xml:space="preserve">: </w:t>
      </w:r>
    </w:p>
    <w:p w:rsidR="00564657" w:rsidRPr="00A45D4D" w:rsidP="00087559" w14:paraId="022D08BF" w14:textId="008702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Pr="00A45D4D" w:rsidR="00087559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A45D4D" w:rsidR="000A171E">
        <w:rPr>
          <w:rFonts w:ascii="Times New Roman" w:hAnsi="Times New Roman"/>
          <w:sz w:val="28"/>
          <w:szCs w:val="28"/>
        </w:rPr>
        <w:t xml:space="preserve">№ РК </w:t>
      </w:r>
      <w:r w:rsidRPr="00A45D4D" w:rsidR="0080620C">
        <w:rPr>
          <w:rFonts w:ascii="Times New Roman" w:hAnsi="Times New Roman"/>
          <w:sz w:val="28"/>
          <w:szCs w:val="28"/>
        </w:rPr>
        <w:t>406448</w:t>
      </w:r>
      <w:r w:rsidRPr="00A45D4D" w:rsidR="00087559">
        <w:rPr>
          <w:rFonts w:ascii="Times New Roman" w:hAnsi="Times New Roman"/>
          <w:sz w:val="28"/>
          <w:szCs w:val="28"/>
        </w:rPr>
        <w:t xml:space="preserve"> от </w:t>
      </w:r>
      <w:r w:rsidRPr="00A45D4D" w:rsidR="00111DD2">
        <w:rPr>
          <w:rFonts w:ascii="Times New Roman" w:hAnsi="Times New Roman"/>
          <w:sz w:val="28"/>
          <w:szCs w:val="28"/>
        </w:rPr>
        <w:t>0</w:t>
      </w:r>
      <w:r w:rsidRPr="00A45D4D" w:rsidR="0080620C">
        <w:rPr>
          <w:rFonts w:ascii="Times New Roman" w:hAnsi="Times New Roman"/>
          <w:sz w:val="28"/>
          <w:szCs w:val="28"/>
        </w:rPr>
        <w:t>2</w:t>
      </w:r>
      <w:r w:rsidRPr="00A45D4D" w:rsidR="00A7164B">
        <w:rPr>
          <w:rFonts w:ascii="Times New Roman" w:hAnsi="Times New Roman"/>
          <w:sz w:val="28"/>
          <w:szCs w:val="28"/>
        </w:rPr>
        <w:t>.</w:t>
      </w:r>
      <w:r w:rsidRPr="00A45D4D" w:rsidR="00111DD2">
        <w:rPr>
          <w:rFonts w:ascii="Times New Roman" w:hAnsi="Times New Roman"/>
          <w:sz w:val="28"/>
          <w:szCs w:val="28"/>
        </w:rPr>
        <w:t>0</w:t>
      </w:r>
      <w:r w:rsidRPr="00A45D4D" w:rsidR="0080620C">
        <w:rPr>
          <w:rFonts w:ascii="Times New Roman" w:hAnsi="Times New Roman"/>
          <w:sz w:val="28"/>
          <w:szCs w:val="28"/>
        </w:rPr>
        <w:t>9</w:t>
      </w:r>
      <w:r w:rsidRPr="00A45D4D" w:rsidR="00087559">
        <w:rPr>
          <w:rFonts w:ascii="Times New Roman" w:hAnsi="Times New Roman"/>
          <w:sz w:val="28"/>
          <w:szCs w:val="28"/>
        </w:rPr>
        <w:t>.</w:t>
      </w:r>
      <w:r w:rsidRPr="00A45D4D" w:rsidR="00AC517D">
        <w:rPr>
          <w:rFonts w:ascii="Times New Roman" w:hAnsi="Times New Roman"/>
          <w:sz w:val="28"/>
          <w:szCs w:val="28"/>
        </w:rPr>
        <w:t>202</w:t>
      </w:r>
      <w:r w:rsidRPr="00A45D4D" w:rsidR="00DC04A5">
        <w:rPr>
          <w:rFonts w:ascii="Times New Roman" w:hAnsi="Times New Roman"/>
          <w:sz w:val="28"/>
          <w:szCs w:val="28"/>
        </w:rPr>
        <w:t>1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F77553" w:rsidRPr="00A45D4D" w:rsidP="00F77553" w14:paraId="5A0AFD3A" w14:textId="758326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заявлением потерпевше</w:t>
      </w:r>
      <w:r w:rsidRPr="00A45D4D" w:rsidR="00E5110E">
        <w:rPr>
          <w:rFonts w:ascii="Times New Roman" w:hAnsi="Times New Roman"/>
          <w:sz w:val="28"/>
          <w:szCs w:val="28"/>
        </w:rPr>
        <w:t>й</w:t>
      </w:r>
      <w:r w:rsidRPr="00A4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Pr="00A45D4D" w:rsidR="0080620C">
        <w:rPr>
          <w:rFonts w:ascii="Times New Roman" w:hAnsi="Times New Roman"/>
          <w:sz w:val="28"/>
          <w:szCs w:val="28"/>
        </w:rPr>
        <w:t>02</w:t>
      </w:r>
      <w:r w:rsidRPr="00A45D4D" w:rsidR="00A7164B">
        <w:rPr>
          <w:rFonts w:ascii="Times New Roman" w:hAnsi="Times New Roman"/>
          <w:sz w:val="28"/>
          <w:szCs w:val="28"/>
        </w:rPr>
        <w:t>.0</w:t>
      </w:r>
      <w:r w:rsidRPr="00A45D4D" w:rsidR="0080620C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.2021, в котором он</w:t>
      </w:r>
      <w:r w:rsidRPr="00A45D4D" w:rsidR="009A792F">
        <w:rPr>
          <w:rFonts w:ascii="Times New Roman" w:hAnsi="Times New Roman"/>
          <w:sz w:val="28"/>
          <w:szCs w:val="28"/>
        </w:rPr>
        <w:t>а</w:t>
      </w:r>
      <w:r w:rsidRPr="00A45D4D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Pr="00A45D4D" w:rsidR="0080620C">
        <w:rPr>
          <w:rFonts w:ascii="Times New Roman" w:hAnsi="Times New Roman"/>
          <w:sz w:val="28"/>
          <w:szCs w:val="28"/>
        </w:rPr>
        <w:t xml:space="preserve">Ковалю </w:t>
      </w:r>
      <w:r w:rsidRPr="00A45D4D" w:rsidR="00FC57F9">
        <w:rPr>
          <w:rFonts w:ascii="Times New Roman" w:hAnsi="Times New Roman"/>
          <w:sz w:val="28"/>
          <w:szCs w:val="28"/>
        </w:rPr>
        <w:t>А.В.</w:t>
      </w:r>
      <w:r w:rsidRPr="00A45D4D" w:rsidR="00D759F6">
        <w:rPr>
          <w:rFonts w:ascii="Times New Roman" w:hAnsi="Times New Roman"/>
          <w:sz w:val="28"/>
          <w:szCs w:val="28"/>
        </w:rPr>
        <w:t>,</w:t>
      </w:r>
      <w:r w:rsidRPr="00A45D4D" w:rsidR="00111DD2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который </w:t>
      </w:r>
      <w:r w:rsidRPr="00A45D4D" w:rsidR="00FC57F9">
        <w:rPr>
          <w:rFonts w:ascii="Times New Roman" w:hAnsi="Times New Roman"/>
          <w:sz w:val="28"/>
          <w:szCs w:val="28"/>
        </w:rPr>
        <w:t>02</w:t>
      </w:r>
      <w:r w:rsidRPr="00A45D4D" w:rsidR="00A7164B">
        <w:rPr>
          <w:rFonts w:ascii="Times New Roman" w:hAnsi="Times New Roman"/>
          <w:sz w:val="28"/>
          <w:szCs w:val="28"/>
        </w:rPr>
        <w:t>.0</w:t>
      </w:r>
      <w:r w:rsidRPr="00A45D4D" w:rsidR="00FC57F9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 нанес е</w:t>
      </w:r>
      <w:r w:rsidRPr="00A45D4D" w:rsidR="009A792F">
        <w:rPr>
          <w:rFonts w:ascii="Times New Roman" w:hAnsi="Times New Roman"/>
          <w:sz w:val="28"/>
          <w:szCs w:val="28"/>
        </w:rPr>
        <w:t>й</w:t>
      </w:r>
      <w:r w:rsidRPr="00A45D4D">
        <w:rPr>
          <w:rFonts w:ascii="Times New Roman" w:hAnsi="Times New Roman"/>
          <w:sz w:val="28"/>
          <w:szCs w:val="28"/>
        </w:rPr>
        <w:t xml:space="preserve"> телесные повреждения</w:t>
      </w:r>
      <w:r w:rsidRPr="00A45D4D" w:rsidR="00454A3F"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A45D4D" w:rsidR="00454A3F">
        <w:rPr>
          <w:rFonts w:ascii="Times New Roman" w:hAnsi="Times New Roman"/>
          <w:sz w:val="28"/>
          <w:szCs w:val="28"/>
        </w:rPr>
        <w:t>отказывается от медицинской помощи ввиду того,</w:t>
      </w:r>
      <w:r w:rsidR="001359A8">
        <w:rPr>
          <w:rFonts w:ascii="Times New Roman" w:hAnsi="Times New Roman"/>
          <w:sz w:val="28"/>
          <w:szCs w:val="28"/>
        </w:rPr>
        <w:t xml:space="preserve"> </w:t>
      </w:r>
      <w:r w:rsidRPr="00A45D4D" w:rsidR="00454A3F">
        <w:rPr>
          <w:rFonts w:ascii="Times New Roman" w:hAnsi="Times New Roman"/>
          <w:sz w:val="28"/>
          <w:szCs w:val="28"/>
        </w:rPr>
        <w:t>что считает повреждения не значительными;</w:t>
      </w:r>
    </w:p>
    <w:p w:rsidR="00FC57F9" w:rsidRPr="00A45D4D" w:rsidP="00FC57F9" w14:paraId="5D5E6A5E" w14:textId="259B5B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 - письменными объяснениями Коваля А.В. от 02.09.2021;</w:t>
      </w:r>
    </w:p>
    <w:p w:rsidR="00801BD5" w:rsidRPr="00A45D4D" w:rsidP="00801BD5" w14:paraId="2C23E7F0" w14:textId="7761C67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письменными объяснениями</w:t>
      </w:r>
      <w:r w:rsidRPr="00A45D4D" w:rsidR="009A7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Pr="00A45D4D" w:rsidR="003B1A80">
        <w:rPr>
          <w:rFonts w:ascii="Times New Roman" w:hAnsi="Times New Roman"/>
          <w:sz w:val="28"/>
          <w:szCs w:val="28"/>
        </w:rPr>
        <w:t>02</w:t>
      </w:r>
      <w:r w:rsidRPr="00A45D4D" w:rsidR="00A7570D">
        <w:rPr>
          <w:rFonts w:ascii="Times New Roman" w:hAnsi="Times New Roman"/>
          <w:sz w:val="28"/>
          <w:szCs w:val="28"/>
        </w:rPr>
        <w:t>.0</w:t>
      </w:r>
      <w:r w:rsidRPr="00A45D4D" w:rsidR="003B1A80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.2021;</w:t>
      </w:r>
    </w:p>
    <w:p w:rsidR="003B1A80" w:rsidRPr="00A45D4D" w:rsidP="00801BD5" w14:paraId="43343FD7" w14:textId="17E218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 протоколом о доставлении Коваль А.В. от 02.09.</w:t>
      </w:r>
      <w:r w:rsidRPr="00A45D4D">
        <w:rPr>
          <w:rFonts w:ascii="Times New Roman" w:hAnsi="Times New Roman"/>
          <w:sz w:val="28"/>
          <w:szCs w:val="28"/>
        </w:rPr>
        <w:t>2021;</w:t>
      </w:r>
    </w:p>
    <w:p w:rsidR="00C048C3" w:rsidRPr="00A45D4D" w:rsidP="00801BD5" w14:paraId="57C637AF" w14:textId="7FD1B7E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протоколом об административном </w:t>
      </w:r>
      <w:r w:rsidRPr="00A45D4D" w:rsidR="00272132">
        <w:rPr>
          <w:rFonts w:ascii="Times New Roman" w:hAnsi="Times New Roman"/>
          <w:sz w:val="28"/>
          <w:szCs w:val="28"/>
        </w:rPr>
        <w:t>задержании 02.09.2021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C048C3" w:rsidRPr="00A45D4D" w:rsidP="00801BD5" w14:paraId="15807CA6" w14:textId="3A967A6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направлением на прохождение </w:t>
      </w:r>
      <w:r w:rsidRPr="00A45D4D" w:rsidR="00272132">
        <w:rPr>
          <w:rFonts w:ascii="Times New Roman" w:hAnsi="Times New Roman"/>
          <w:sz w:val="28"/>
          <w:szCs w:val="28"/>
        </w:rPr>
        <w:t>медицинского</w:t>
      </w:r>
      <w:r w:rsidRPr="00A45D4D">
        <w:rPr>
          <w:rFonts w:ascii="Times New Roman" w:hAnsi="Times New Roman"/>
          <w:sz w:val="28"/>
          <w:szCs w:val="28"/>
        </w:rPr>
        <w:t xml:space="preserve"> </w:t>
      </w:r>
      <w:r w:rsidRPr="00A45D4D" w:rsidR="00272132">
        <w:rPr>
          <w:rFonts w:ascii="Times New Roman" w:hAnsi="Times New Roman"/>
          <w:sz w:val="28"/>
          <w:szCs w:val="28"/>
        </w:rPr>
        <w:t xml:space="preserve">освидетельствования Коваль А.В. от 02.09.2021; </w:t>
      </w:r>
    </w:p>
    <w:p w:rsidR="0069049C" w:rsidRPr="00A45D4D" w:rsidP="00801BD5" w14:paraId="0ED79323" w14:textId="2A02DE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справкой информационн</w:t>
      </w:r>
      <w:r w:rsidRPr="00A45D4D" w:rsidR="004760F3">
        <w:rPr>
          <w:rFonts w:ascii="Times New Roman" w:hAnsi="Times New Roman"/>
          <w:sz w:val="28"/>
          <w:szCs w:val="28"/>
        </w:rPr>
        <w:t>ых</w:t>
      </w:r>
      <w:r w:rsidRPr="00A45D4D">
        <w:rPr>
          <w:rFonts w:ascii="Times New Roman" w:hAnsi="Times New Roman"/>
          <w:sz w:val="28"/>
          <w:szCs w:val="28"/>
        </w:rPr>
        <w:t xml:space="preserve"> баз данных</w:t>
      </w:r>
      <w:r w:rsidRPr="00A45D4D" w:rsidR="004760F3">
        <w:rPr>
          <w:rFonts w:ascii="Times New Roman" w:hAnsi="Times New Roman"/>
          <w:sz w:val="28"/>
          <w:szCs w:val="28"/>
        </w:rPr>
        <w:t xml:space="preserve"> «Регион» и </w:t>
      </w:r>
      <w:r w:rsidRPr="00A45D4D">
        <w:rPr>
          <w:rFonts w:ascii="Times New Roman" w:hAnsi="Times New Roman"/>
          <w:sz w:val="28"/>
          <w:szCs w:val="28"/>
        </w:rPr>
        <w:t xml:space="preserve">СООП </w:t>
      </w:r>
      <w:r w:rsidRPr="00A45D4D" w:rsidR="00417C29">
        <w:rPr>
          <w:rFonts w:ascii="Times New Roman" w:hAnsi="Times New Roman"/>
          <w:sz w:val="28"/>
          <w:szCs w:val="28"/>
        </w:rPr>
        <w:t>на лицо, в отношении которого ведется производство по делу об административном правонарушении</w:t>
      </w:r>
      <w:r w:rsidRPr="00A45D4D" w:rsidR="004760F3">
        <w:rPr>
          <w:rFonts w:ascii="Times New Roman" w:hAnsi="Times New Roman"/>
          <w:sz w:val="28"/>
          <w:szCs w:val="28"/>
        </w:rPr>
        <w:t>.</w:t>
      </w:r>
    </w:p>
    <w:p w:rsidR="0092353B" w:rsidRPr="00A45D4D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A45D4D" w:rsidP="0092353B" w14:paraId="440F4A2D" w14:textId="63D8468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A45D4D" w:rsidR="004760F3">
        <w:rPr>
          <w:rFonts w:ascii="Times New Roman" w:eastAsia="Times New Roman" w:hAnsi="Times New Roman"/>
          <w:sz w:val="28"/>
          <w:szCs w:val="28"/>
          <w:lang w:eastAsia="ru-RU"/>
        </w:rPr>
        <w:t>Коваля А.В.</w:t>
      </w:r>
      <w:r w:rsidRPr="00A45D4D" w:rsidR="00ED3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квалифицированы по ст. 6.1.1 КоАП РФ.</w:t>
      </w:r>
    </w:p>
    <w:p w:rsidR="0092353B" w:rsidRPr="00A45D4D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85331" w:rsidRPr="00A45D4D" w:rsidP="00F85331" w14:paraId="124844B2" w14:textId="3D73B19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раскаяние лица, с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 ведется производство по делу об административном правонарушении, не имеет.</w:t>
      </w:r>
    </w:p>
    <w:p w:rsidR="00F85331" w:rsidRPr="00A45D4D" w:rsidP="00F85331" w14:paraId="7F6A4518" w14:textId="40C34FA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министративную ответственность в соответствии со ст. 4.3 КоАП РФ – не установлено.</w:t>
      </w:r>
    </w:p>
    <w:p w:rsidR="00F16D0D" w:rsidRPr="00A45D4D" w:rsidP="00F85331" w14:paraId="3A64E923" w14:textId="405B08B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45D4D" w:rsidR="00AF7BA7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</w:t>
      </w:r>
      <w:r w:rsidRPr="00A45D4D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A45D4D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ного, руководствуясь ст. ст. 29.9, 29.10, 29.11 КоАП РФ, мировой судья</w:t>
      </w:r>
    </w:p>
    <w:p w:rsidR="000D1593" w:rsidRPr="00A45D4D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ПОСТАНОВИЛ:</w:t>
      </w:r>
    </w:p>
    <w:p w:rsidR="00F16D0D" w:rsidRPr="00A45D4D" w:rsidP="00F16D0D" w14:paraId="720E405B" w14:textId="72469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b/>
          <w:sz w:val="28"/>
          <w:szCs w:val="28"/>
        </w:rPr>
        <w:t xml:space="preserve">Коваля Александра Васильевича </w:t>
      </w:r>
      <w:r w:rsidRPr="00A45D4D">
        <w:rPr>
          <w:rFonts w:ascii="Times New Roman" w:hAnsi="Times New Roman"/>
          <w:sz w:val="28"/>
          <w:szCs w:val="28"/>
        </w:rPr>
        <w:t>признать виновн</w:t>
      </w:r>
      <w:r w:rsidRPr="00A45D4D" w:rsidR="00A61EAE">
        <w:rPr>
          <w:rFonts w:ascii="Times New Roman" w:hAnsi="Times New Roman"/>
          <w:sz w:val="28"/>
          <w:szCs w:val="28"/>
        </w:rPr>
        <w:t>ым</w:t>
      </w:r>
      <w:r w:rsidRPr="00A45D4D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</w:t>
      </w:r>
      <w:r w:rsidRPr="00A45D4D">
        <w:rPr>
          <w:rFonts w:ascii="Times New Roman" w:hAnsi="Times New Roman"/>
          <w:sz w:val="28"/>
          <w:szCs w:val="28"/>
        </w:rPr>
        <w:t>азначить е</w:t>
      </w:r>
      <w:r w:rsidRPr="00A45D4D" w:rsidR="00A61EAE">
        <w:rPr>
          <w:rFonts w:ascii="Times New Roman" w:hAnsi="Times New Roman"/>
          <w:sz w:val="28"/>
          <w:szCs w:val="28"/>
        </w:rPr>
        <w:t>му</w:t>
      </w:r>
      <w:r w:rsidRPr="00A45D4D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Pr="00A45D4D" w:rsidR="00C86C1E">
        <w:rPr>
          <w:rFonts w:ascii="Times New Roman" w:hAnsi="Times New Roman"/>
          <w:sz w:val="28"/>
          <w:szCs w:val="28"/>
        </w:rPr>
        <w:t>5</w:t>
      </w:r>
      <w:r w:rsidRPr="00A45D4D">
        <w:rPr>
          <w:rFonts w:ascii="Times New Roman" w:hAnsi="Times New Roman"/>
          <w:sz w:val="28"/>
          <w:szCs w:val="28"/>
        </w:rPr>
        <w:t xml:space="preserve"> 000 (</w:t>
      </w:r>
      <w:r w:rsidRPr="00A45D4D" w:rsidR="00C86C1E">
        <w:rPr>
          <w:rFonts w:ascii="Times New Roman" w:hAnsi="Times New Roman"/>
          <w:sz w:val="28"/>
          <w:szCs w:val="28"/>
        </w:rPr>
        <w:t>пять тысяч</w:t>
      </w:r>
      <w:r w:rsidRPr="00A45D4D">
        <w:rPr>
          <w:rFonts w:ascii="Times New Roman" w:hAnsi="Times New Roman"/>
          <w:sz w:val="28"/>
          <w:szCs w:val="28"/>
        </w:rPr>
        <w:t>) рублей.</w:t>
      </w:r>
    </w:p>
    <w:p w:rsidR="00F16D0D" w:rsidRPr="00A45D4D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</w:t>
      </w:r>
      <w:r w:rsidRPr="00A45D4D">
        <w:rPr>
          <w:rFonts w:ascii="Times New Roman" w:hAnsi="Times New Roman"/>
          <w:sz w:val="28"/>
          <w:szCs w:val="28"/>
        </w:rPr>
        <w:t xml:space="preserve">я в законную силу.  </w:t>
      </w:r>
    </w:p>
    <w:p w:rsidR="00717FCE" w:rsidRPr="00A45D4D" w:rsidP="00717FCE" w14:paraId="3EAD6FD8" w14:textId="238B3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A45D4D" w:rsidR="00345A6F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A45D4D" w:rsidR="00345A6F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; Лицевой счет:  04752203230 в УФК по  Республике Крым; Код сводного реестра: 35220323; ОКТМО: 35639000; КБК</w:t>
      </w:r>
      <w:r w:rsidRPr="00A45D4D" w:rsidR="00207B6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7B52D8">
        <w:rPr>
          <w:rFonts w:ascii="Times New Roman" w:eastAsia="Times New Roman" w:hAnsi="Times New Roman"/>
          <w:sz w:val="28"/>
          <w:szCs w:val="28"/>
          <w:lang w:eastAsia="ru-RU"/>
        </w:rPr>
        <w:t>828 1 16 01063 01 0101 140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A45D4D" w:rsidR="00F8533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198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278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21; УИН: 0.</w:t>
      </w:r>
    </w:p>
    <w:p w:rsidR="00F16D0D" w:rsidRPr="00A45D4D" w:rsidP="00F16D0D" w14:paraId="5982B82D" w14:textId="6DD0B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Pr="00A45D4D" w:rsidR="00C86C1E">
        <w:rPr>
          <w:rFonts w:ascii="Times New Roman" w:hAnsi="Times New Roman"/>
          <w:sz w:val="28"/>
          <w:szCs w:val="28"/>
        </w:rPr>
        <w:t>68</w:t>
      </w:r>
      <w:r w:rsidRPr="00A45D4D"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F16D0D" w:rsidRPr="00A45D4D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</w:t>
      </w:r>
      <w:r w:rsidRPr="00A45D4D">
        <w:rPr>
          <w:rFonts w:ascii="Times New Roman" w:hAnsi="Times New Roman"/>
          <w:sz w:val="28"/>
          <w:szCs w:val="28"/>
        </w:rPr>
        <w:t xml:space="preserve">нованием для привлечения к административной ответственности, предусмотренной в части 1 ст. 20.25 КоАП РФ. </w:t>
      </w:r>
    </w:p>
    <w:p w:rsidR="00F16D0D" w:rsidRPr="00A45D4D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A45D4D" w:rsidP="00F16D0D" w14:paraId="1A89DD09" w14:textId="0675E34B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A45D4D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A45D4D" w:rsidR="00C86C1E">
        <w:rPr>
          <w:rFonts w:ascii="Times New Roman" w:hAnsi="Times New Roman"/>
          <w:sz w:val="28"/>
          <w:szCs w:val="28"/>
        </w:rPr>
        <w:t>68</w:t>
      </w:r>
      <w:r w:rsidRPr="00A45D4D">
        <w:rPr>
          <w:rFonts w:ascii="Times New Roman" w:hAnsi="Times New Roman"/>
          <w:sz w:val="28"/>
          <w:szCs w:val="28"/>
        </w:rPr>
        <w:t xml:space="preserve"> Раздольненского судебного района.</w:t>
      </w:r>
    </w:p>
    <w:p w:rsidR="00872F9C" w:rsidRPr="00A45D4D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45D4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0F6873" w:rsidRPr="00A45D4D" w:rsidP="000F6873" w14:paraId="08E22F9A" w14:textId="08CB9DEB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45D4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B198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B198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33889"/>
    <w:rsid w:val="00044724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63AC"/>
    <w:rsid w:val="000C6BC2"/>
    <w:rsid w:val="000D1593"/>
    <w:rsid w:val="000F2923"/>
    <w:rsid w:val="000F5793"/>
    <w:rsid w:val="000F6873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82065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6C5D"/>
    <w:rsid w:val="003A6B4A"/>
    <w:rsid w:val="003B1A80"/>
    <w:rsid w:val="003E2763"/>
    <w:rsid w:val="003E59E5"/>
    <w:rsid w:val="003F5390"/>
    <w:rsid w:val="003F6C20"/>
    <w:rsid w:val="00402FD0"/>
    <w:rsid w:val="00411127"/>
    <w:rsid w:val="00415FC5"/>
    <w:rsid w:val="00417962"/>
    <w:rsid w:val="00417C29"/>
    <w:rsid w:val="00427457"/>
    <w:rsid w:val="00427C08"/>
    <w:rsid w:val="00435140"/>
    <w:rsid w:val="00435D10"/>
    <w:rsid w:val="00444852"/>
    <w:rsid w:val="00446779"/>
    <w:rsid w:val="0044722B"/>
    <w:rsid w:val="00452179"/>
    <w:rsid w:val="004529E3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2AEC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B198C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0620C"/>
    <w:rsid w:val="00811E0D"/>
    <w:rsid w:val="008225A1"/>
    <w:rsid w:val="008247C2"/>
    <w:rsid w:val="0082552C"/>
    <w:rsid w:val="00831CE2"/>
    <w:rsid w:val="00834063"/>
    <w:rsid w:val="0084077C"/>
    <w:rsid w:val="00840B33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069EC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760F2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048C3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1179A"/>
    <w:rsid w:val="00D14509"/>
    <w:rsid w:val="00D1511D"/>
    <w:rsid w:val="00D21F2F"/>
    <w:rsid w:val="00D2230C"/>
    <w:rsid w:val="00D25370"/>
    <w:rsid w:val="00D445A1"/>
    <w:rsid w:val="00D45673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C04A5"/>
    <w:rsid w:val="00DC0CB2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6031"/>
    <w:rsid w:val="00E720A9"/>
    <w:rsid w:val="00E721ED"/>
    <w:rsid w:val="00E82660"/>
    <w:rsid w:val="00E83A9F"/>
    <w:rsid w:val="00E84B3A"/>
    <w:rsid w:val="00E943FA"/>
    <w:rsid w:val="00E94BD9"/>
    <w:rsid w:val="00E97F9A"/>
    <w:rsid w:val="00EA566E"/>
    <w:rsid w:val="00EC3ADB"/>
    <w:rsid w:val="00EC5440"/>
    <w:rsid w:val="00EC7126"/>
    <w:rsid w:val="00ED3097"/>
    <w:rsid w:val="00ED4BB5"/>
    <w:rsid w:val="00EE5C62"/>
    <w:rsid w:val="00EE6AA1"/>
    <w:rsid w:val="00EE6BC0"/>
    <w:rsid w:val="00EF1487"/>
    <w:rsid w:val="00EF2714"/>
    <w:rsid w:val="00EF6B50"/>
    <w:rsid w:val="00F071E0"/>
    <w:rsid w:val="00F0736A"/>
    <w:rsid w:val="00F16D0D"/>
    <w:rsid w:val="00F24828"/>
    <w:rsid w:val="00F2727B"/>
    <w:rsid w:val="00F401FA"/>
    <w:rsid w:val="00F46461"/>
    <w:rsid w:val="00F52AC6"/>
    <w:rsid w:val="00F56282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48CB-E0FE-4087-AED0-482C0EEA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