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8C" w:rsidP="00560458" w14:paraId="1438D33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5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</w:p>
    <w:p w:rsidR="00560458" w:rsidRPr="00765597" w:rsidP="00560458" w14:paraId="3746AE06" w14:textId="630AA7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6559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7655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765597" w:rsidR="00DD3198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765597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765597" w:rsidR="00765597">
        <w:rPr>
          <w:rFonts w:ascii="Times New Roman" w:eastAsia="Times New Roman" w:hAnsi="Times New Roman"/>
          <w:sz w:val="24"/>
          <w:szCs w:val="24"/>
          <w:lang w:val="uk-UA" w:eastAsia="ru-RU"/>
        </w:rPr>
        <w:t>347</w:t>
      </w:r>
      <w:r w:rsidRPr="00765597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765597" w:rsidR="00F948E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765597" w:rsidR="00DD319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560458" w:rsidRPr="00765597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60458" w:rsidRPr="00765597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765597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765597" w:rsidP="00A94143" w14:paraId="0F7D2CC7" w14:textId="235E99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65597" w:rsidR="00F34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5597" w:rsidR="00DD3198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76559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65597" w:rsidR="00F948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65597" w:rsidR="00DD319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65597" w:rsidR="00125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5597"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765597"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597" w:rsidR="00A94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597" w:rsidR="00AE0D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597" w:rsidR="002F3ED0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</w:t>
      </w:r>
      <w:r w:rsidRPr="00765597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765597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76559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65597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765597" w:rsidR="00125F73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765597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765597" w:rsidP="00560458" w14:paraId="171E366C" w14:textId="25E5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65597">
        <w:rPr>
          <w:rFonts w:ascii="Times New Roman" w:hAnsi="Times New Roman" w:cs="Times New Roman"/>
          <w:sz w:val="24"/>
          <w:szCs w:val="24"/>
        </w:rPr>
        <w:t>ОГИБДД ОМВД России по Раздольненскому району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E0DE5" w:rsidRPr="00765597" w:rsidP="00AE0DE5" w14:paraId="0C2273BA" w14:textId="7F121F6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597">
        <w:rPr>
          <w:rFonts w:ascii="Times New Roman" w:eastAsia="Calibri" w:hAnsi="Times New Roman" w:cs="Times New Roman"/>
          <w:b/>
          <w:sz w:val="24"/>
          <w:szCs w:val="24"/>
        </w:rPr>
        <w:t>Мутерем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>Серана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>Решатовича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</w:p>
    <w:p w:rsidR="00506248" w:rsidRPr="00765597" w:rsidP="00AE0DE5" w14:paraId="008E6C57" w14:textId="20BE65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765597"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FD56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</w:p>
    <w:p w:rsidR="00506248" w:rsidRPr="00765597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A403B" w:rsidRPr="00765597" w:rsidP="007831AA" w14:paraId="7A80DD97" w14:textId="6B5DDDC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Pr="00765597"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65597" w:rsidR="00DD3198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765597"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765597" w:rsidR="00AC331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765597" w:rsidR="00DD3198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65597" w:rsidR="008F22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Pr="00765597" w:rsidR="001C75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37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мин. </w:t>
      </w:r>
      <w:r w:rsidRPr="00765597" w:rsidR="00125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765597" w:rsidR="00AE0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Восточной</w:t>
      </w:r>
      <w:r w:rsidRPr="00765597" w:rsidR="00AE0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пгт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Новоселовское</w:t>
      </w:r>
      <w:r w:rsidRPr="00765597" w:rsidR="00AE0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Раздольненского района Республики Крым вблизи дома №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765597" w:rsidR="008F22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</w:t>
      </w:r>
      <w:r w:rsidRPr="00765597" w:rsidR="0024716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65597" w:rsidR="002A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имея права управления транспортным средством,</w:t>
      </w:r>
      <w:r w:rsidRPr="00765597" w:rsidR="008F22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Pr="00765597" w:rsidR="002471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– </w:t>
      </w:r>
      <w:r w:rsidRPr="00765597" w:rsidR="0076559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мопедом</w:t>
      </w:r>
      <w:r w:rsidRPr="00765597" w:rsidR="002A7F4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76559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«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765597" w:rsidR="005A7DA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765597" w:rsidR="00AE0DE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76559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без </w:t>
      </w:r>
      <w:r w:rsidRPr="00765597" w:rsidR="005A7DA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г.р.з</w:t>
      </w:r>
      <w:r w:rsidRPr="00765597" w:rsidR="005A7DA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  <w:r w:rsidRPr="00765597" w:rsidR="00125F7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65597" w:rsidR="002471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A248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признаками опьянения, а именно: </w:t>
      </w:r>
      <w:r w:rsidRPr="00765597" w:rsidR="00DD3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резкое изменение окраски кожных покровов лица</w:t>
      </w:r>
      <w:r w:rsidRPr="00765597" w:rsidR="00AE0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765597" w:rsidR="0058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765597" w:rsidR="00261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765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не </w:t>
      </w:r>
      <w:r w:rsidRPr="00765597">
        <w:rPr>
          <w:rFonts w:ascii="Times New Roman" w:hAnsi="Times New Roman" w:cs="Times New Roman"/>
          <w:sz w:val="24"/>
          <w:szCs w:val="24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</w:t>
      </w:r>
      <w:r w:rsidRPr="00765597">
        <w:rPr>
          <w:rFonts w:ascii="Times New Roman" w:hAnsi="Times New Roman" w:cs="Times New Roman"/>
          <w:sz w:val="24"/>
          <w:szCs w:val="24"/>
        </w:rPr>
        <w:t xml:space="preserve"> </w:t>
      </w:r>
      <w:r w:rsidRPr="00765597">
        <w:rPr>
          <w:rFonts w:ascii="Times New Roman" w:hAnsi="Times New Roman" w:cs="Times New Roman"/>
          <w:sz w:val="24"/>
          <w:szCs w:val="24"/>
        </w:rPr>
        <w:t>опьянения</w:t>
      </w:r>
      <w:r w:rsidRPr="00765597">
        <w:rPr>
          <w:rFonts w:ascii="Times New Roman" w:hAnsi="Times New Roman" w:cs="Times New Roman"/>
          <w:sz w:val="24"/>
          <w:szCs w:val="24"/>
        </w:rPr>
        <w:t xml:space="preserve">, чем нарушил </w:t>
      </w:r>
      <w:hyperlink r:id="rId4" w:history="1">
        <w:r w:rsidRPr="007655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</w:t>
        </w:r>
        <w:r w:rsidRPr="00765597" w:rsidR="000E49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2.1.1,</w:t>
        </w:r>
      </w:hyperlink>
      <w:r w:rsidRPr="00765597" w:rsidR="000E491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655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2.3.2</w:t>
        </w:r>
      </w:hyperlink>
      <w:r w:rsidRPr="00765597" w:rsidR="000E4917">
        <w:rPr>
          <w:rFonts w:ascii="Times New Roman" w:hAnsi="Times New Roman" w:cs="Times New Roman"/>
          <w:sz w:val="24"/>
          <w:szCs w:val="24"/>
        </w:rPr>
        <w:t xml:space="preserve"> </w:t>
      </w:r>
      <w:r w:rsidRPr="00765597">
        <w:rPr>
          <w:rFonts w:ascii="Times New Roman" w:hAnsi="Times New Roman" w:cs="Times New Roman"/>
          <w:sz w:val="24"/>
          <w:szCs w:val="24"/>
        </w:rPr>
        <w:t xml:space="preserve">Правил дорожного движения и совершил административное правонарушение, предусмотренное ч. </w:t>
      </w:r>
      <w:r w:rsidRPr="00765597" w:rsidR="000E4917">
        <w:rPr>
          <w:rFonts w:ascii="Times New Roman" w:hAnsi="Times New Roman" w:cs="Times New Roman"/>
          <w:sz w:val="24"/>
          <w:szCs w:val="24"/>
        </w:rPr>
        <w:t>2</w:t>
      </w:r>
      <w:r w:rsidRPr="00765597">
        <w:rPr>
          <w:rFonts w:ascii="Times New Roman" w:hAnsi="Times New Roman" w:cs="Times New Roman"/>
          <w:sz w:val="24"/>
          <w:szCs w:val="24"/>
        </w:rPr>
        <w:t xml:space="preserve"> ст. 12.26 КоАП РФ.</w:t>
      </w:r>
    </w:p>
    <w:p w:rsidR="008B2423" w:rsidRPr="00765597" w:rsidP="009F63F4" w14:paraId="7E282895" w14:textId="57B6C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Pr="00765597"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вину в совершении административного правонарушения признал, </w:t>
      </w:r>
      <w:r w:rsidRPr="00765597" w:rsidR="00E51C0E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765597" w:rsidP="00604120" w14:paraId="65A9E2A0" w14:textId="4C482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Выслушав </w:t>
      </w:r>
      <w:r w:rsidRPr="00765597" w:rsidR="0007444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, и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Pr="00765597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Pr="00765597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65597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RPr="00765597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6559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</w:t>
      </w:r>
      <w:r w:rsidRPr="00765597"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765597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Pr="00765597"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765597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655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средством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установлен «Правилами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этого лица на состояние опьянения и оформления его результатов» утвержденные Постановлением  Правительства РФ от 26 июня 2008</w:t>
      </w:r>
      <w:r w:rsidRPr="00765597"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765597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765597"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hyperlink r:id="rId6" w:anchor="block_1224" w:history="1">
        <w:r w:rsidRPr="007655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</w:t>
        </w:r>
        <w:r w:rsidRPr="00765597" w:rsidR="00B70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7655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12.24</w:t>
        </w:r>
      </w:hyperlink>
      <w:r w:rsidRPr="00765597"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765597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765597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765597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765597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3D328C" w:rsidP="003D328C" w14:paraId="7F96F912" w14:textId="5BD73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765597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5597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765597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протокола об отстранении от управления транспортным средством</w:t>
      </w:r>
      <w:r w:rsidRPr="00765597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765597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765597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5597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765597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765597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65597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765597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усматривается, что у</w:t>
      </w:r>
      <w:r w:rsidRPr="00765597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Pr="00765597"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765597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казанные в </w:t>
      </w: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</w:t>
      </w:r>
      <w:r w:rsidRPr="00765597" w:rsidR="002A7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765597" w:rsidR="002A7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Pr="00765597" w:rsidR="00DD31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Pr="00765597"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765597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5597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765597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Pr="00765597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597"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Pr="00765597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7A0DCD" w:rsidRPr="00765597" w:rsidP="00C32D75" w14:paraId="226FD4CD" w14:textId="229A2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Pr="00765597"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</w:t>
      </w:r>
    </w:p>
    <w:p w:rsidR="007A0DCD" w:rsidRPr="00765597" w:rsidP="00C32D75" w14:paraId="4517404C" w14:textId="68934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765597" w:rsidR="00C37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протокол</w:t>
      </w: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</w:t>
      </w:r>
      <w:r w:rsidRPr="00765597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административном правонарушении </w:t>
      </w:r>
      <w:r w:rsidRPr="00765597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5597" w:rsidR="003E5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765597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23BD7" w:rsidRPr="00765597" w:rsidP="00C32D75" w14:paraId="5E08972C" w14:textId="57698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65597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протоколом об отстранении от управления транспортным средством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65597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23BD7" w:rsidRPr="00765597" w:rsidP="00C32D75" w14:paraId="14E1D6D6" w14:textId="36547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765597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765597" w:rsidR="008C27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5597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23BD7" w:rsidRPr="00765597" w:rsidP="00C32D75" w14:paraId="70C343C9" w14:textId="0F0E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65597" w:rsidR="00101A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5597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 w:rsidR="00242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отказывается от прохождения освидетельствования на состояние алкогольного опьянения, а также отказывается от медицинского освидетельствования на состояние опьянения; </w:t>
      </w:r>
    </w:p>
    <w:p w:rsidR="00423BD7" w:rsidRPr="00765597" w:rsidP="00C32D75" w14:paraId="2BB372DE" w14:textId="598DD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765597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справк</w:t>
      </w:r>
      <w:r w:rsidRPr="00765597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</w:t>
      </w:r>
      <w:r w:rsidRPr="00765597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ФИС ГИБДД М, </w:t>
      </w:r>
      <w:r w:rsidRPr="00765597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ФИС ГИБДД М (в/у), </w:t>
      </w:r>
      <w:r w:rsidRPr="00765597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котор</w:t>
      </w:r>
      <w:r w:rsidRPr="00765597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765597" w:rsidR="004628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водительское удостоверение не получал</w:t>
      </w:r>
      <w:r w:rsidRPr="00765597" w:rsidR="00A2509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70751" w:rsidRPr="00765597" w:rsidP="00C32D75" w14:paraId="21E92BD8" w14:textId="3DA76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требованием ИЦ в отношении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</w:t>
      </w:r>
    </w:p>
    <w:p w:rsidR="0006436D" w:rsidRPr="00765597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242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лице, в отношении которого </w:t>
      </w:r>
      <w:r w:rsidRPr="00765597" w:rsidR="009D2A1B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ведется производство по делу об административном правонарушении.</w:t>
      </w:r>
    </w:p>
    <w:p w:rsidR="000129F4" w:rsidRPr="00765597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765597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Pr="00765597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7655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12.26 КоАП РФ</w:t>
        </w:r>
      </w:hyperlink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765597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686B9A" w:rsidRPr="00765597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765597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765597" w:rsidP="002F3ED0" w14:paraId="21D2BC92" w14:textId="6B430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Мутерем</w:t>
      </w:r>
      <w:r w:rsidRPr="00765597" w:rsidR="003E5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С.Р., 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</w:t>
      </w:r>
      <w:r w:rsidRPr="00765597" w:rsidR="00880B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не применяется административный арест. </w:t>
      </w:r>
    </w:p>
    <w:p w:rsidR="00D20A23" w:rsidRPr="00765597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765597" w:rsidP="00D20A23" w14:paraId="04BB2226" w14:textId="3F7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</w:t>
      </w:r>
      <w:r w:rsidRPr="00765597" w:rsidR="00D42771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, смягчающих административную ответственность в соответствии со ст. 4.2 КоАП РФ</w:t>
      </w:r>
      <w:r w:rsidRPr="00765597" w:rsidR="00D42771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являются: раскаяние лица, совершившего административное правонарушение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20A23" w:rsidRPr="00765597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765597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765597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</w:t>
      </w:r>
      <w:r w:rsidRPr="00765597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Pr="00765597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5597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Pr="00765597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RPr="00765597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руководствуясь ст. ст. 12.26 ч.</w:t>
      </w:r>
      <w:r w:rsidRPr="00765597" w:rsidR="004A4D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zh-CN"/>
        </w:rPr>
        <w:t>, 29.9, 29.10 КоАП РФ, мировой судья</w:t>
      </w:r>
    </w:p>
    <w:p w:rsidR="00506248" w:rsidRPr="00765597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56BF" w:rsidRPr="00765597" w:rsidP="004F2B3E" w14:paraId="55306EB5" w14:textId="435B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597">
        <w:rPr>
          <w:rFonts w:ascii="Times New Roman" w:eastAsia="Calibri" w:hAnsi="Times New Roman" w:cs="Times New Roman"/>
          <w:b/>
          <w:sz w:val="24"/>
          <w:szCs w:val="24"/>
        </w:rPr>
        <w:t>Мутерем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>Серана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597">
        <w:rPr>
          <w:rFonts w:ascii="Times New Roman" w:eastAsia="Calibri" w:hAnsi="Times New Roman" w:cs="Times New Roman"/>
          <w:b/>
          <w:sz w:val="24"/>
          <w:szCs w:val="24"/>
        </w:rPr>
        <w:t>Решатовича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Pr="00765597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765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суток.</w:t>
      </w:r>
    </w:p>
    <w:p w:rsidR="00864DB1" w:rsidRPr="00765597" w:rsidP="00CA5332" w14:paraId="304523A9" w14:textId="54D3C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3D328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E11" w:rsidRPr="00765597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DE4E11" w:rsidRPr="00765597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RPr="00765597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765597" w:rsidP="00765597" w14:paraId="6B446240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</w:rPr>
        <w:t xml:space="preserve">Мировой судья </w:t>
      </w:r>
      <w:r>
        <w:rPr>
          <w:rStyle w:val="20"/>
          <w:b/>
        </w:rPr>
        <w:tab/>
      </w:r>
      <w:r>
        <w:rPr>
          <w:rStyle w:val="20"/>
          <w:b/>
        </w:rPr>
        <w:tab/>
      </w:r>
      <w:r>
        <w:rPr>
          <w:rStyle w:val="20"/>
          <w:b/>
        </w:rPr>
        <w:tab/>
      </w:r>
      <w:r>
        <w:rPr>
          <w:rStyle w:val="20"/>
          <w:b/>
        </w:rPr>
        <w:tab/>
        <w:t>/подпись/</w:t>
      </w:r>
      <w:r>
        <w:rPr>
          <w:rStyle w:val="20"/>
          <w:b/>
        </w:rPr>
        <w:tab/>
      </w:r>
      <w:r>
        <w:rPr>
          <w:rStyle w:val="20"/>
          <w:b/>
        </w:rPr>
        <w:tab/>
      </w:r>
      <w:r>
        <w:rPr>
          <w:rStyle w:val="20"/>
          <w:b/>
        </w:rPr>
        <w:tab/>
      </w:r>
      <w:r>
        <w:rPr>
          <w:rStyle w:val="20"/>
          <w:b/>
        </w:rPr>
        <w:tab/>
        <w:t>Д.С. Королёв</w:t>
      </w:r>
    </w:p>
    <w:p w:rsidR="00EB114E" w:rsidRPr="00765597" w:rsidP="00765597" w14:paraId="029FDE25" w14:textId="682B96C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7607A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B1919"/>
    <w:rsid w:val="001C754A"/>
    <w:rsid w:val="001D2604"/>
    <w:rsid w:val="001D329A"/>
    <w:rsid w:val="001D4E60"/>
    <w:rsid w:val="001E3F54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328C"/>
    <w:rsid w:val="003D664F"/>
    <w:rsid w:val="003E531E"/>
    <w:rsid w:val="003E6929"/>
    <w:rsid w:val="003F1529"/>
    <w:rsid w:val="003F73D4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E6709"/>
    <w:rsid w:val="004F2B3E"/>
    <w:rsid w:val="00506248"/>
    <w:rsid w:val="00531BD9"/>
    <w:rsid w:val="00532D69"/>
    <w:rsid w:val="00540172"/>
    <w:rsid w:val="0055630B"/>
    <w:rsid w:val="00560458"/>
    <w:rsid w:val="00574CED"/>
    <w:rsid w:val="00584437"/>
    <w:rsid w:val="00591946"/>
    <w:rsid w:val="005A6F7F"/>
    <w:rsid w:val="005A7DA6"/>
    <w:rsid w:val="005B21FC"/>
    <w:rsid w:val="005D5C34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5597"/>
    <w:rsid w:val="00766E94"/>
    <w:rsid w:val="007831AA"/>
    <w:rsid w:val="00796646"/>
    <w:rsid w:val="007A0DCD"/>
    <w:rsid w:val="007C5B76"/>
    <w:rsid w:val="007E0356"/>
    <w:rsid w:val="008125E3"/>
    <w:rsid w:val="008154F2"/>
    <w:rsid w:val="00840205"/>
    <w:rsid w:val="00847CE7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0FC7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E0DE5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D3198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B114E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A463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customStyle="1" w:styleId="2">
    <w:name w:val="Основной текст (2)"/>
    <w:basedOn w:val="Normal"/>
    <w:rsid w:val="00765597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765597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