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6938A7" w14:paraId="2A642AC2" w14:textId="72E5BF1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0232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6DF0" w:rsidR="00E0232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806E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96935">
        <w:rPr>
          <w:rFonts w:ascii="Times New Roman" w:eastAsia="Times New Roman" w:hAnsi="Times New Roman"/>
          <w:sz w:val="28"/>
          <w:szCs w:val="28"/>
          <w:lang w:eastAsia="ru-RU"/>
        </w:rPr>
        <w:t>1069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6935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594360" w:rsidRPr="00001A81" w:rsidP="006938A7" w14:paraId="5FC91B95" w14:textId="7F0A67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C806E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69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274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6938A7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6938A7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8A7" w:rsidP="006938A7" w14:paraId="58134BFA" w14:textId="578BFF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6938A7" w14:paraId="13E02086" w14:textId="1CF0AC6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6938A7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6938A7" w14:paraId="2A1C5B01" w14:textId="7A475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</w:t>
      </w:r>
      <w:r w:rsidRPr="00D168AF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001A81" w:rsidP="006938A7" w14:paraId="6AB4CAD0" w14:textId="4A06D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Кадынцева</w:t>
      </w:r>
      <w:r>
        <w:rPr>
          <w:rFonts w:ascii="Times New Roman" w:hAnsi="Times New Roman"/>
          <w:b/>
          <w:sz w:val="28"/>
          <w:szCs w:val="28"/>
        </w:rPr>
        <w:t xml:space="preserve"> Артура Юрьевича</w:t>
      </w:r>
      <w:r w:rsidRPr="0072257D" w:rsidR="004D6919">
        <w:rPr>
          <w:rFonts w:ascii="Times New Roman" w:hAnsi="Times New Roman"/>
          <w:b/>
          <w:sz w:val="28"/>
          <w:szCs w:val="28"/>
        </w:rPr>
        <w:t>,</w:t>
      </w:r>
      <w:r w:rsidRPr="0072257D" w:rsidR="00CA3DA9">
        <w:rPr>
          <w:rFonts w:ascii="Times New Roman" w:hAnsi="Times New Roman"/>
          <w:b/>
          <w:sz w:val="28"/>
          <w:szCs w:val="28"/>
        </w:rPr>
        <w:t xml:space="preserve"> </w:t>
      </w:r>
      <w:r w:rsidR="00496823">
        <w:rPr>
          <w:rFonts w:ascii="Times New Roman" w:hAnsi="Times New Roman"/>
          <w:bCs/>
          <w:sz w:val="28"/>
          <w:szCs w:val="28"/>
        </w:rPr>
        <w:t>«данные изъяты</w:t>
      </w:r>
      <w:r w:rsidR="00496823">
        <w:rPr>
          <w:rFonts w:ascii="Times New Roman" w:hAnsi="Times New Roman"/>
          <w:bCs/>
          <w:sz w:val="28"/>
          <w:szCs w:val="28"/>
        </w:rPr>
        <w:t>»</w:t>
      </w:r>
    </w:p>
    <w:p w:rsidR="00D57655" w:rsidRPr="00001A81" w:rsidP="006938A7" w14:paraId="38C21491" w14:textId="24987C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ч. 3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6938A7" w14:paraId="5C9D5F55" w14:textId="457CFA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5723F" w:rsidP="00E02323" w14:paraId="776CA0F4" w14:textId="3A462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Кадынцев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в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решением Раздольненского районного суда Республики Крым № 2а-406/2022 от 11.05.2022, установлен административный надзор, повторно в течение года, нарушил ограничения, возложенные на него судом, а именно:</w:t>
      </w:r>
      <w:r w:rsidRPr="00F57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отсутствовал по месту жительства по адресу: </w:t>
      </w:r>
      <w:r w:rsidRPr="0072257D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Чернышево</w:t>
      </w:r>
      <w:r w:rsidRPr="0072257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72257D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чем нарушил  п. 1 ч.1 ст. 9 Федерального Закона № 64-ФЗ от 06.04.2011.</w:t>
      </w:r>
    </w:p>
    <w:p w:rsidR="00E02323" w:rsidP="00E02323" w14:paraId="5B0FDC87" w14:textId="2DE90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P="00E02323" w14:paraId="0A8C083B" w14:textId="7E946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P="00E02323" w14:paraId="3924631A" w14:textId="6E26F6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состава правонарушения, предусмотренного ч. 3 ст. 19.24 КоАП РФ.</w:t>
      </w:r>
    </w:p>
    <w:p w:rsidR="00E02323" w:rsidP="00E02323" w14:paraId="43FAA19B" w14:textId="16944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в совершении правонарушения подтверждается: </w:t>
      </w:r>
    </w:p>
    <w:p w:rsidR="00E02323" w:rsidP="00E02323" w14:paraId="011683E4" w14:textId="0F9A0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8201 № </w:t>
      </w:r>
      <w:r w:rsidR="00F5723F">
        <w:rPr>
          <w:rFonts w:ascii="Times New Roman" w:eastAsia="Times New Roman" w:hAnsi="Times New Roman"/>
          <w:sz w:val="28"/>
          <w:szCs w:val="28"/>
          <w:lang w:eastAsia="ru-RU"/>
        </w:rPr>
        <w:t>043017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723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.07.2022;</w:t>
      </w:r>
    </w:p>
    <w:p w:rsidR="00774B55" w:rsidP="00E02323" w14:paraId="5FE4C23C" w14:textId="0796B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решения</w:t>
      </w:r>
      <w:r w:rsidRPr="00774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районного суда Республики Крым № 2а-406/2022 от 11.05.2022 об установлении административного надзора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А.Ю.;</w:t>
      </w:r>
    </w:p>
    <w:p w:rsidR="00774B55" w:rsidP="00774B55" w14:paraId="322E07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проживания от 23.05.2022;</w:t>
      </w:r>
    </w:p>
    <w:p w:rsidR="00774B55" w:rsidP="00774B55" w14:paraId="1B3454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предупреждением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об административной ответственности по ст. 19.24 КоАП РФ;</w:t>
      </w:r>
    </w:p>
    <w:p w:rsidR="00774B55" w:rsidP="00774B55" w14:paraId="01EAF8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ОМВД России по Раздольненскому району от 30.05.2022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по ч. 1 ст. 19.24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вступившее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законную силу 10.06.2022;</w:t>
      </w:r>
    </w:p>
    <w:p w:rsidR="00E02323" w:rsidP="00E02323" w14:paraId="24605B11" w14:textId="2E787B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от </w:t>
      </w:r>
      <w:r w:rsidR="00F5723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.07.2022;</w:t>
      </w:r>
    </w:p>
    <w:p w:rsidR="00F5723F" w:rsidP="00E02323" w14:paraId="5F1A8E97" w14:textId="34297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07.07.2022 о выявленном административном правонарушении;</w:t>
      </w:r>
    </w:p>
    <w:p w:rsidR="00F5723F" w:rsidP="00E02323" w14:paraId="34C0E1FC" w14:textId="614CF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</w:t>
      </w:r>
      <w:r w:rsidR="004E575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об административном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Кадынцев</w:t>
      </w:r>
      <w:r w:rsidR="004E57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 по ст. 20.21 КоАП РФ от 07.07.2022;</w:t>
      </w:r>
    </w:p>
    <w:p w:rsidR="00E02323" w:rsidP="00E02323" w14:paraId="355231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02323" w:rsidP="00E02323" w14:paraId="2D371E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P="00E02323" w14:paraId="36893B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02323" w:rsidP="00E02323" w14:paraId="49AF44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E02323" w:rsidP="00E02323" w14:paraId="63D91E9D" w14:textId="51EF86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774B5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02323" w:rsidP="00E02323" w14:paraId="1B785A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E02323" w:rsidP="00E02323" w14:paraId="7323AF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5E19F7" w:rsidRPr="00001A81" w:rsidP="006938A7" w14:paraId="6F9B610F" w14:textId="716704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774B55" w:rsidP="00774B55" w14:paraId="4FCBFF42" w14:textId="08FC50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Кадынцева</w:t>
      </w:r>
      <w:r>
        <w:rPr>
          <w:rFonts w:ascii="Times New Roman" w:hAnsi="Times New Roman"/>
          <w:b/>
          <w:sz w:val="28"/>
          <w:szCs w:val="28"/>
        </w:rPr>
        <w:t xml:space="preserve"> Артура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774B55" w:rsidP="00774B55" w14:paraId="600C646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4B55" w:rsidP="00774B55" w14:paraId="5674FD6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C1207" w:rsidRPr="00001A81" w:rsidP="006938A7" w14:paraId="6535C5F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001A81" w:rsidP="006938A7" w14:paraId="2FE07EFA" w14:textId="05A6B07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496823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96823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1BDC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E6BF-7B87-4AAC-B5F7-11F5238E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