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06CB" w:rsidRPr="001D438E" w:rsidP="009406CB" w14:paraId="0B4B2C3E" w14:textId="07A9DEA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="00872124"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E27017">
        <w:rPr>
          <w:rFonts w:ascii="Times New Roman" w:eastAsia="Times New Roman" w:hAnsi="Times New Roman"/>
          <w:sz w:val="24"/>
          <w:szCs w:val="24"/>
          <w:lang w:val="en-US" w:eastAsia="ru-RU"/>
        </w:rPr>
        <w:t>S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="00B810C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-00</w:t>
      </w:r>
      <w:r w:rsidR="00D83121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8312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60</w:t>
      </w:r>
    </w:p>
    <w:p w:rsidR="00B042FC" w:rsidRPr="00E27017" w:rsidP="00415FC5" w14:paraId="18D93CF4" w14:textId="44145FD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E2701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872124">
        <w:rPr>
          <w:rFonts w:ascii="Times New Roman" w:eastAsia="Times New Roman" w:hAnsi="Times New Roman"/>
          <w:sz w:val="24"/>
          <w:szCs w:val="24"/>
          <w:lang w:val="uk-UA" w:eastAsia="ru-RU"/>
        </w:rPr>
        <w:t>502</w:t>
      </w:r>
      <w:r w:rsidRPr="00E27017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E27017" w:rsidR="00706322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="00B810C3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</w:p>
    <w:p w:rsidR="00B042FC" w:rsidRPr="00E27017" w:rsidP="00415FC5" w14:paraId="61042BC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E27017" w:rsidP="00415FC5" w14:paraId="780FD0D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E27017" w:rsidP="006C7CD2" w14:paraId="11CBFC16" w14:textId="1D1E51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2701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E2701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Pr="00E27017" w:rsidR="0033590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2701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E27017" w:rsidR="00B64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7017" w:rsidR="00B64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7017" w:rsidR="00B64595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2701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E27017" w:rsidP="00872124" w14:paraId="59929728" w14:textId="1AD677D2">
      <w:pPr>
        <w:spacing w:after="0" w:line="240" w:lineRule="auto"/>
        <w:ind w:left="5652" w:firstLine="1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, пр-т. 30 лет Победы, </w:t>
      </w:r>
      <w:r w:rsidR="00B810C3">
        <w:rPr>
          <w:rFonts w:ascii="Times New Roman" w:eastAsia="Times New Roman" w:hAnsi="Times New Roman"/>
          <w:sz w:val="24"/>
          <w:szCs w:val="24"/>
          <w:lang w:eastAsia="ru-RU"/>
        </w:rPr>
        <w:t>22</w:t>
      </w:r>
    </w:p>
    <w:p w:rsidR="00B042FC" w:rsidRPr="00E27017" w:rsidP="00415FC5" w14:paraId="67BDB81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E27017" w:rsidP="00415FC5" w14:paraId="744C2D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</w:t>
      </w:r>
      <w:r w:rsidRPr="00E27017" w:rsidR="00743C1E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Pr="00E27017" w:rsidR="00743C1E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E27017" w:rsidR="00743C1E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872124" w:rsidRPr="00872124" w:rsidP="00872124" w14:paraId="10F8239E" w14:textId="3BB056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2124">
        <w:rPr>
          <w:rFonts w:ascii="Times New Roman" w:hAnsi="Times New Roman"/>
          <w:b/>
          <w:sz w:val="24"/>
          <w:szCs w:val="28"/>
        </w:rPr>
        <w:t>Григоренко Олега Александровича</w:t>
      </w:r>
      <w:r w:rsidRPr="00872124">
        <w:rPr>
          <w:rFonts w:ascii="Times New Roman" w:hAnsi="Times New Roman"/>
          <w:sz w:val="24"/>
          <w:szCs w:val="28"/>
        </w:rPr>
        <w:t xml:space="preserve">, </w:t>
      </w:r>
      <w:r w:rsidRPr="00676637" w:rsidR="00676637">
        <w:rPr>
          <w:rFonts w:ascii="Times New Roman" w:hAnsi="Times New Roman"/>
          <w:sz w:val="24"/>
          <w:szCs w:val="28"/>
        </w:rPr>
        <w:t>«данные изъяты»</w:t>
      </w:r>
      <w:r w:rsidRPr="00872124">
        <w:rPr>
          <w:rFonts w:ascii="Times New Roman" w:hAnsi="Times New Roman"/>
          <w:sz w:val="24"/>
          <w:szCs w:val="24"/>
        </w:rPr>
        <w:t xml:space="preserve">, </w:t>
      </w:r>
    </w:p>
    <w:p w:rsidR="00D57655" w:rsidRPr="00E27017" w:rsidP="00415FC5" w14:paraId="2C18B13B" w14:textId="6B6DAE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E27017" w:rsidR="0045069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27017" w:rsidR="006A6021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Pr="00E27017" w:rsidR="0045069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E27017" w:rsidP="00415FC5" w14:paraId="4A53F881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076518" w:rsidRPr="00E27017" w:rsidP="00076518" w14:paraId="1D9F8791" w14:textId="30EA75B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Григоренко О.А.</w:t>
      </w:r>
      <w:r w:rsidRPr="00B810C3" w:rsidR="00B810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 w:rsidRPr="00B810C3" w:rsidR="00B810C3">
        <w:rPr>
          <w:rFonts w:ascii="Times New Roman" w:hAnsi="Times New Roman"/>
          <w:sz w:val="24"/>
          <w:szCs w:val="24"/>
        </w:rPr>
        <w:t>.0</w:t>
      </w:r>
      <w:r w:rsidR="00D83121">
        <w:rPr>
          <w:rFonts w:ascii="Times New Roman" w:hAnsi="Times New Roman"/>
          <w:sz w:val="24"/>
          <w:szCs w:val="24"/>
        </w:rPr>
        <w:t>8</w:t>
      </w:r>
      <w:r w:rsidRPr="00B810C3" w:rsidR="00B810C3">
        <w:rPr>
          <w:rFonts w:ascii="Times New Roman" w:hAnsi="Times New Roman"/>
          <w:sz w:val="24"/>
          <w:szCs w:val="24"/>
        </w:rPr>
        <w:t>.202</w:t>
      </w:r>
      <w:r w:rsidR="00B810C3">
        <w:rPr>
          <w:rFonts w:ascii="Times New Roman" w:hAnsi="Times New Roman"/>
          <w:sz w:val="24"/>
          <w:szCs w:val="24"/>
        </w:rPr>
        <w:t>3</w:t>
      </w:r>
      <w:r w:rsidRPr="00B810C3" w:rsidR="00B810C3">
        <w:rPr>
          <w:rFonts w:ascii="Times New Roman" w:hAnsi="Times New Roman"/>
          <w:sz w:val="24"/>
          <w:szCs w:val="24"/>
        </w:rPr>
        <w:t xml:space="preserve"> года в </w:t>
      </w:r>
      <w:r>
        <w:rPr>
          <w:rFonts w:ascii="Times New Roman" w:hAnsi="Times New Roman"/>
          <w:sz w:val="24"/>
          <w:szCs w:val="24"/>
        </w:rPr>
        <w:t>00</w:t>
      </w:r>
      <w:r w:rsidRPr="00B810C3" w:rsidR="00B810C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24</w:t>
      </w:r>
      <w:r w:rsidRPr="00B810C3" w:rsidR="00B810C3">
        <w:rPr>
          <w:rFonts w:ascii="Times New Roman" w:hAnsi="Times New Roman"/>
          <w:sz w:val="24"/>
          <w:szCs w:val="24"/>
        </w:rPr>
        <w:t xml:space="preserve"> час</w:t>
      </w:r>
      <w:r w:rsidRPr="00B810C3" w:rsidR="00B810C3">
        <w:rPr>
          <w:rFonts w:ascii="Times New Roman" w:hAnsi="Times New Roman"/>
          <w:sz w:val="24"/>
          <w:szCs w:val="24"/>
        </w:rPr>
        <w:t>.</w:t>
      </w:r>
      <w:r w:rsidRPr="00B810C3" w:rsidR="00B810C3">
        <w:rPr>
          <w:rFonts w:ascii="Times New Roman" w:hAnsi="Times New Roman"/>
          <w:sz w:val="24"/>
          <w:szCs w:val="24"/>
        </w:rPr>
        <w:t xml:space="preserve"> </w:t>
      </w:r>
      <w:r w:rsidR="001D438E">
        <w:rPr>
          <w:rFonts w:ascii="Times New Roman" w:hAnsi="Times New Roman"/>
          <w:sz w:val="24"/>
          <w:szCs w:val="24"/>
        </w:rPr>
        <w:t>н</w:t>
      </w:r>
      <w:r w:rsidR="001D438E">
        <w:rPr>
          <w:rFonts w:ascii="Times New Roman" w:hAnsi="Times New Roman"/>
          <w:sz w:val="24"/>
          <w:szCs w:val="24"/>
        </w:rPr>
        <w:t xml:space="preserve">аходясь </w:t>
      </w:r>
      <w:r w:rsidR="00D8312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теплице</w:t>
      </w:r>
      <w:r w:rsidR="001D43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вблизи</w:t>
      </w:r>
      <w:r w:rsidR="001D43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1D438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Молочное</w:t>
      </w:r>
      <w:r w:rsidR="001D438E">
        <w:rPr>
          <w:rFonts w:ascii="Times New Roman" w:hAnsi="Times New Roman"/>
          <w:sz w:val="24"/>
          <w:szCs w:val="24"/>
        </w:rPr>
        <w:t xml:space="preserve"> </w:t>
      </w:r>
      <w:r w:rsidR="001D438E">
        <w:rPr>
          <w:rFonts w:ascii="Times New Roman" w:hAnsi="Times New Roman"/>
          <w:sz w:val="24"/>
          <w:szCs w:val="24"/>
        </w:rPr>
        <w:t>Раздольненского</w:t>
      </w:r>
      <w:r w:rsidR="001D438E">
        <w:rPr>
          <w:rFonts w:ascii="Times New Roman" w:hAnsi="Times New Roman"/>
          <w:sz w:val="24"/>
          <w:szCs w:val="24"/>
        </w:rPr>
        <w:t xml:space="preserve"> района</w:t>
      </w:r>
      <w:r w:rsidRPr="00B810C3" w:rsidR="00B810C3">
        <w:rPr>
          <w:rFonts w:ascii="Times New Roman" w:hAnsi="Times New Roman"/>
          <w:sz w:val="24"/>
          <w:szCs w:val="24"/>
        </w:rPr>
        <w:t>,</w:t>
      </w:r>
      <w:r w:rsidRPr="001D438E" w:rsidR="001D438E">
        <w:t xml:space="preserve"> </w:t>
      </w:r>
      <w:r w:rsidRPr="001D438E" w:rsidR="001D438E">
        <w:rPr>
          <w:rFonts w:ascii="Times New Roman" w:hAnsi="Times New Roman"/>
          <w:sz w:val="24"/>
          <w:szCs w:val="24"/>
        </w:rPr>
        <w:t xml:space="preserve">путем свободного доступа, тайно похитил </w:t>
      </w:r>
      <w:r>
        <w:rPr>
          <w:rFonts w:ascii="Times New Roman" w:hAnsi="Times New Roman"/>
          <w:sz w:val="24"/>
          <w:szCs w:val="24"/>
        </w:rPr>
        <w:t>3</w:t>
      </w:r>
      <w:r w:rsidRPr="001D438E" w:rsidR="001D43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плода болгарского перца</w:t>
      </w:r>
      <w:r w:rsidRPr="001D438E" w:rsidR="001D438E">
        <w:rPr>
          <w:rFonts w:ascii="Times New Roman" w:hAnsi="Times New Roman"/>
          <w:sz w:val="24"/>
          <w:szCs w:val="24"/>
        </w:rPr>
        <w:t xml:space="preserve">, чем причинил </w:t>
      </w:r>
      <w:r>
        <w:rPr>
          <w:rFonts w:ascii="Times New Roman" w:hAnsi="Times New Roman"/>
          <w:sz w:val="24"/>
          <w:szCs w:val="24"/>
        </w:rPr>
        <w:t>Попову Г.К.</w:t>
      </w:r>
      <w:r w:rsidRPr="001D438E" w:rsidR="001D438E">
        <w:rPr>
          <w:rFonts w:ascii="Times New Roman" w:hAnsi="Times New Roman"/>
          <w:sz w:val="24"/>
          <w:szCs w:val="24"/>
        </w:rPr>
        <w:t xml:space="preserve"> материальный ущерб</w:t>
      </w:r>
      <w:r w:rsidRPr="00B810C3" w:rsidR="00B810C3">
        <w:rPr>
          <w:rFonts w:ascii="Times New Roman" w:hAnsi="Times New Roman"/>
          <w:sz w:val="24"/>
          <w:szCs w:val="24"/>
        </w:rPr>
        <w:t xml:space="preserve"> на общую сумму </w:t>
      </w:r>
      <w:r w:rsidR="001015F5">
        <w:rPr>
          <w:rFonts w:ascii="Times New Roman" w:hAnsi="Times New Roman"/>
          <w:sz w:val="24"/>
          <w:szCs w:val="24"/>
        </w:rPr>
        <w:t>1</w:t>
      </w:r>
      <w:r w:rsidR="00D8312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D8312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00</w:t>
      </w:r>
      <w:r w:rsidRPr="00B810C3" w:rsidR="00B810C3">
        <w:rPr>
          <w:rFonts w:ascii="Times New Roman" w:hAnsi="Times New Roman"/>
          <w:sz w:val="24"/>
          <w:szCs w:val="24"/>
        </w:rPr>
        <w:t xml:space="preserve"> рубл</w:t>
      </w:r>
      <w:r>
        <w:rPr>
          <w:rFonts w:ascii="Times New Roman" w:hAnsi="Times New Roman"/>
          <w:sz w:val="24"/>
          <w:szCs w:val="24"/>
        </w:rPr>
        <w:t>ей</w:t>
      </w:r>
      <w:r w:rsidR="009F7B19">
        <w:rPr>
          <w:rFonts w:ascii="Times New Roman" w:hAnsi="Times New Roman"/>
          <w:sz w:val="24"/>
          <w:szCs w:val="24"/>
        </w:rPr>
        <w:t>.</w:t>
      </w:r>
    </w:p>
    <w:p w:rsidR="00224FFD" w:rsidRPr="00E27017" w:rsidP="00DD1058" w14:paraId="7A04D63B" w14:textId="7CA589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7017">
        <w:rPr>
          <w:rFonts w:ascii="Times New Roman" w:hAnsi="Times New Roman"/>
          <w:sz w:val="24"/>
          <w:szCs w:val="24"/>
        </w:rPr>
        <w:t xml:space="preserve">Указанными действия </w:t>
      </w:r>
      <w:r w:rsidR="00872124">
        <w:rPr>
          <w:rFonts w:ascii="Times New Roman" w:hAnsi="Times New Roman"/>
          <w:sz w:val="24"/>
          <w:szCs w:val="24"/>
        </w:rPr>
        <w:t>Григоренко О.А.</w:t>
      </w:r>
      <w:r w:rsidRPr="00E27017" w:rsidR="00FC4687">
        <w:rPr>
          <w:rFonts w:ascii="Times New Roman" w:hAnsi="Times New Roman"/>
          <w:sz w:val="24"/>
          <w:szCs w:val="24"/>
        </w:rPr>
        <w:t xml:space="preserve"> </w:t>
      </w:r>
      <w:r w:rsidRPr="00E27017">
        <w:rPr>
          <w:rFonts w:ascii="Times New Roman" w:hAnsi="Times New Roman"/>
          <w:sz w:val="24"/>
          <w:szCs w:val="24"/>
        </w:rPr>
        <w:t xml:space="preserve">совершил административное правонарушение, предусмотренное ч. </w:t>
      </w:r>
      <w:r w:rsidR="00CB7AE3">
        <w:rPr>
          <w:rFonts w:ascii="Times New Roman" w:hAnsi="Times New Roman"/>
          <w:sz w:val="24"/>
          <w:szCs w:val="24"/>
        </w:rPr>
        <w:t>1</w:t>
      </w:r>
      <w:r w:rsidRPr="00E27017">
        <w:rPr>
          <w:rFonts w:ascii="Times New Roman" w:hAnsi="Times New Roman"/>
          <w:sz w:val="24"/>
          <w:szCs w:val="24"/>
        </w:rPr>
        <w:t xml:space="preserve"> ст. 7.27 КоАП РФ</w:t>
      </w:r>
      <w:r w:rsidRPr="00E27017" w:rsidR="002D45BD">
        <w:rPr>
          <w:rFonts w:ascii="Times New Roman" w:hAnsi="Times New Roman"/>
          <w:sz w:val="24"/>
          <w:szCs w:val="24"/>
        </w:rPr>
        <w:t>.</w:t>
      </w:r>
      <w:r w:rsidRPr="00E27017">
        <w:rPr>
          <w:rFonts w:ascii="Times New Roman" w:hAnsi="Times New Roman"/>
          <w:sz w:val="24"/>
          <w:szCs w:val="24"/>
        </w:rPr>
        <w:t xml:space="preserve"> </w:t>
      </w:r>
    </w:p>
    <w:p w:rsidR="00A949F2" w:rsidRPr="00E27017" w:rsidP="00C614C6" w14:paraId="510C0D69" w14:textId="3AB37C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Григоренко О.А.</w:t>
      </w:r>
      <w:r w:rsidRPr="00E27017" w:rsidR="00FC4687">
        <w:rPr>
          <w:rFonts w:ascii="Times New Roman" w:hAnsi="Times New Roman"/>
          <w:sz w:val="24"/>
          <w:szCs w:val="24"/>
        </w:rPr>
        <w:t xml:space="preserve"> </w:t>
      </w:r>
      <w:r w:rsidRPr="00E27017" w:rsidR="00C614C6">
        <w:rPr>
          <w:rFonts w:ascii="Times New Roman" w:eastAsia="Times New Roman" w:hAnsi="Times New Roman"/>
          <w:sz w:val="24"/>
          <w:szCs w:val="24"/>
          <w:lang w:eastAsia="ru-RU"/>
        </w:rPr>
        <w:t>в судебном заседании вину в совершении административного правонарушения признал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полностью,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не оспаривал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изложенных в протоколе. </w:t>
      </w:r>
    </w:p>
    <w:p w:rsidR="00D83121" w:rsidRPr="00D83121" w:rsidP="00D83121" w14:paraId="15D67C0D" w14:textId="049F1B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121">
        <w:rPr>
          <w:rFonts w:ascii="Times New Roman" w:eastAsia="Times New Roman" w:hAnsi="Times New Roman"/>
          <w:sz w:val="24"/>
          <w:szCs w:val="24"/>
          <w:lang w:eastAsia="ru-RU"/>
        </w:rPr>
        <w:t>Потерпевш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Pr="00D831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Попов Г.К.</w:t>
      </w:r>
      <w:r w:rsidRPr="00D8312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судебное заседание не явил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D83121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извещалс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3121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с ходатайством об отложении судебного разбирательства на судебный участок не обращалс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83121">
        <w:rPr>
          <w:rFonts w:ascii="Times New Roman" w:eastAsia="Times New Roman" w:hAnsi="Times New Roman"/>
          <w:sz w:val="24"/>
          <w:szCs w:val="24"/>
          <w:lang w:eastAsia="ru-RU"/>
        </w:rPr>
        <w:t>, подал ходатайство о рассмотрении дела в е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D83121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отсутствие.</w:t>
      </w:r>
    </w:p>
    <w:p w:rsidR="00D83121" w:rsidP="00D83121" w14:paraId="1F659B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3121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мировой судья считает возможным рассмотреть дело в отсутствии потерпевшего.  </w:t>
      </w:r>
    </w:p>
    <w:p w:rsidR="00F804A0" w:rsidRPr="00E27017" w:rsidP="00D83121" w14:paraId="23DDA18F" w14:textId="71D3CC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Изучив материалы дела, выслушав лицо, в отношении которого ведется производство по делу об административном правонарушении, считаю, что в действиях </w:t>
      </w:r>
      <w:r w:rsidR="00872124">
        <w:rPr>
          <w:rFonts w:ascii="Times New Roman" w:hAnsi="Times New Roman"/>
          <w:sz w:val="24"/>
          <w:szCs w:val="24"/>
        </w:rPr>
        <w:t>Григоренко О.А.</w:t>
      </w:r>
      <w:r w:rsidRPr="00E27017" w:rsidR="00FC4687">
        <w:rPr>
          <w:rFonts w:ascii="Times New Roman" w:hAnsi="Times New Roman"/>
          <w:sz w:val="24"/>
          <w:szCs w:val="24"/>
        </w:rPr>
        <w:t xml:space="preserve"> </w:t>
      </w:r>
      <w:r w:rsidRPr="00E27017" w:rsidR="002D45BD">
        <w:rPr>
          <w:rFonts w:ascii="Times New Roman" w:eastAsia="Times New Roman" w:hAnsi="Times New Roman"/>
          <w:sz w:val="24"/>
          <w:szCs w:val="24"/>
          <w:lang w:eastAsia="ru-RU"/>
        </w:rPr>
        <w:t>имеется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 правонарушения, предусмотренный ч. 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ст. 7. 27 КоАП РФ, и что е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вина в совершении данного правонарушения полностью доказана.</w:t>
      </w:r>
    </w:p>
    <w:p w:rsidR="00A16A9E" w:rsidRPr="00E27017" w:rsidP="00A16A9E" w14:paraId="79ED05D3" w14:textId="6520808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Часть 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ст. 7.27 КоАП РФ предусмотрена ответственность за мелкое хищение чужого имущества стоимостью 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 xml:space="preserve">менее одной тысячи рублей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путем кражи, мошенничества, присвоения или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C614C6" w:rsidRPr="00E27017" w:rsidP="00C614C6" w14:paraId="17CDA005" w14:textId="065B28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распорядиться. С субъективной стороны хищение предполагает наличие у виновного лица прямого умысла, направленного на завладение чужим имуществом с целью обращения его в свою пользу. Следовательно, с момента изъятия имущества у собственника виновное лицо имеет реальную возможность распорядиться таким имуществом. </w:t>
      </w:r>
    </w:p>
    <w:p w:rsidR="00F804A0" w:rsidRPr="00E27017" w:rsidP="006C0550" w14:paraId="54444A3E" w14:textId="43E9E5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872124">
        <w:rPr>
          <w:rFonts w:ascii="Times New Roman" w:hAnsi="Times New Roman"/>
          <w:sz w:val="24"/>
          <w:szCs w:val="24"/>
        </w:rPr>
        <w:t>Григоренко О.А.</w:t>
      </w:r>
      <w:r w:rsidRPr="00E27017" w:rsidR="00FC4687">
        <w:rPr>
          <w:rFonts w:ascii="Times New Roman" w:hAnsi="Times New Roman"/>
          <w:sz w:val="24"/>
          <w:szCs w:val="24"/>
        </w:rPr>
        <w:t xml:space="preserve">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 предусмотренного</w:t>
      </w:r>
      <w:r w:rsidRPr="00E27017" w:rsidR="005E4A47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 w:rsidR="00CB7AE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Pr="00E27017" w:rsidR="005E4A47">
        <w:rPr>
          <w:rFonts w:ascii="Times New Roman" w:eastAsia="Times New Roman" w:hAnsi="Times New Roman"/>
          <w:sz w:val="24"/>
          <w:szCs w:val="24"/>
          <w:lang w:eastAsia="ru-RU"/>
        </w:rPr>
        <w:t>7.27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подтверждается материалами дела:</w:t>
      </w:r>
    </w:p>
    <w:p w:rsidR="00F804A0" w:rsidRPr="00E27017" w:rsidP="006C0550" w14:paraId="7D45CAEA" w14:textId="3DB916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27017" w:rsidR="006C0550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сведениями протокола об административном правонарушении 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 xml:space="preserve">8201 </w:t>
      </w:r>
      <w:r w:rsidRPr="00E27017" w:rsidR="006C055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>110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801</w:t>
      </w:r>
      <w:r w:rsidRPr="00E27017" w:rsidR="006C0550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D83121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27017" w:rsidR="006C05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7017" w:rsidR="00FC468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D8312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27017" w:rsidR="006C0550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E27017" w:rsidR="00E9131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F7410" w:rsidRPr="00E27017" w:rsidP="006C0550" w14:paraId="34B434DD" w14:textId="7ABFB6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27017" w:rsidR="00A07AC7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заявлением 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Попова Г.К.</w:t>
      </w:r>
      <w:r w:rsidRPr="00E27017" w:rsidR="00526B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от 13.08.2023,</w:t>
      </w:r>
      <w:r w:rsidRPr="00E27017">
        <w:rPr>
          <w:rFonts w:ascii="Times New Roman" w:hAnsi="Times New Roman"/>
          <w:sz w:val="24"/>
          <w:szCs w:val="24"/>
        </w:rPr>
        <w:t xml:space="preserve"> </w:t>
      </w:r>
      <w:r w:rsidRPr="00E27017" w:rsidR="00A07AC7">
        <w:rPr>
          <w:rFonts w:ascii="Times New Roman" w:eastAsia="Times New Roman" w:hAnsi="Times New Roman"/>
          <w:sz w:val="24"/>
          <w:szCs w:val="24"/>
          <w:lang w:eastAsia="ru-RU"/>
        </w:rPr>
        <w:t>в котором он просит принять меры к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2124">
        <w:rPr>
          <w:rFonts w:ascii="Times New Roman" w:hAnsi="Times New Roman"/>
          <w:sz w:val="24"/>
          <w:szCs w:val="24"/>
        </w:rPr>
        <w:t>Григоренко О.А.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>похитившему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из теплицы болгарский перец</w:t>
      </w:r>
      <w:r w:rsidRPr="00E27017" w:rsidR="00526B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17065" w:rsidRPr="00E27017" w:rsidP="00917065" w14:paraId="27493BCE" w14:textId="664266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протоколами осмотра места происшествия от </w:t>
      </w:r>
      <w:r w:rsidR="00D8312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D8312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9F7B1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фототаблицами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4086" w:rsidRPr="00E27017" w:rsidP="00784086" w14:paraId="07CBCEA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- справками на физическое лицо из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баз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C93E75" w:rsidRPr="00E27017" w:rsidP="00C93E75" w14:paraId="3639EBC5" w14:textId="67CC76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- сведениями о </w:t>
      </w:r>
      <w:r w:rsidRPr="00E27017" w:rsidR="00E27017">
        <w:rPr>
          <w:rFonts w:ascii="Times New Roman" w:eastAsia="Times New Roman" w:hAnsi="Times New Roman"/>
          <w:sz w:val="24"/>
          <w:szCs w:val="24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4A47" w:rsidRPr="00E27017" w:rsidP="006C0550" w14:paraId="4C91421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6A6021" w:rsidRPr="00E27017" w:rsidP="00C614C6" w14:paraId="7BA0B009" w14:textId="7C6970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E2701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</w:t>
      </w:r>
      <w:r w:rsidRPr="00E27017" w:rsidR="005E4A47">
        <w:rPr>
          <w:rFonts w:ascii="Times New Roman" w:eastAsia="Times New Roman" w:hAnsi="Times New Roman"/>
          <w:sz w:val="24"/>
          <w:szCs w:val="24"/>
          <w:lang w:eastAsia="ru-RU"/>
        </w:rPr>
        <w:t>охрана собственности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, личность виновного</w:t>
      </w:r>
      <w:r w:rsidRPr="00E27017" w:rsidR="004B6D9A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 xml:space="preserve">, его имущественное положение, считает необходимым назначить наказание </w:t>
      </w:r>
      <w:r w:rsidRPr="00E27017" w:rsid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в виде </w:t>
      </w:r>
      <w:r w:rsidR="00D4023C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</w:t>
      </w:r>
      <w:r w:rsidR="00872124">
        <w:rPr>
          <w:rFonts w:ascii="Times New Roman" w:eastAsia="Times New Roman" w:hAnsi="Times New Roman"/>
          <w:sz w:val="24"/>
          <w:szCs w:val="24"/>
          <w:lang w:eastAsia="ru-RU"/>
        </w:rPr>
        <w:t>ареста</w:t>
      </w:r>
      <w:r w:rsidRPr="00E2701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40AD" w:rsidRPr="009D40AD" w:rsidP="009D40AD" w14:paraId="6A09077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D40AD">
        <w:rPr>
          <w:rFonts w:ascii="Times New Roman" w:eastAsia="Times New Roman" w:hAnsi="Times New Roman"/>
          <w:sz w:val="24"/>
          <w:szCs w:val="24"/>
          <w:lang w:eastAsia="zh-CN"/>
        </w:rPr>
        <w:t>На основании изложенного, руководствуясь ст. ст. 29.9, 29.10, 29.11 КоАП РФ, мировой судья</w:t>
      </w:r>
    </w:p>
    <w:p w:rsidR="00D57655" w:rsidRPr="00E27017" w:rsidP="00415FC5" w14:paraId="210293F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2701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E2701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872124" w:rsidRPr="00872124" w:rsidP="00872124" w14:paraId="6AD272E4" w14:textId="30889AD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2124">
        <w:rPr>
          <w:rFonts w:ascii="Times New Roman" w:eastAsia="Times New Roman" w:hAnsi="Times New Roman"/>
          <w:b/>
          <w:sz w:val="24"/>
          <w:szCs w:val="26"/>
          <w:lang w:eastAsia="ru-RU"/>
        </w:rPr>
        <w:t>Григоренко Олега Александровича</w:t>
      </w:r>
      <w:r w:rsidRPr="00D83121" w:rsidR="00D83121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Pr="009F7B19" w:rsidR="009F7B19">
        <w:rPr>
          <w:rFonts w:ascii="Times New Roman" w:hAnsi="Times New Roman"/>
          <w:sz w:val="24"/>
          <w:szCs w:val="24"/>
        </w:rPr>
        <w:t xml:space="preserve"> признать виновн</w:t>
      </w:r>
      <w:r w:rsidR="00D83121">
        <w:rPr>
          <w:rFonts w:ascii="Times New Roman" w:hAnsi="Times New Roman"/>
          <w:sz w:val="24"/>
          <w:szCs w:val="24"/>
        </w:rPr>
        <w:t>ым</w:t>
      </w:r>
      <w:r w:rsidRPr="009F7B19" w:rsidR="009F7B19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ч. </w:t>
      </w:r>
      <w:r w:rsidR="00961810">
        <w:rPr>
          <w:rFonts w:ascii="Times New Roman" w:hAnsi="Times New Roman"/>
          <w:sz w:val="24"/>
          <w:szCs w:val="24"/>
        </w:rPr>
        <w:t>1</w:t>
      </w:r>
      <w:r w:rsidRPr="009F7B19" w:rsidR="009F7B19">
        <w:rPr>
          <w:rFonts w:ascii="Times New Roman" w:hAnsi="Times New Roman"/>
          <w:sz w:val="24"/>
          <w:szCs w:val="24"/>
        </w:rPr>
        <w:t xml:space="preserve"> ст. 7.27 Кодекса Российской Федерации об административных правонарушениях и </w:t>
      </w:r>
      <w:r w:rsidRPr="00872124">
        <w:rPr>
          <w:rFonts w:ascii="Times New Roman" w:hAnsi="Times New Roman"/>
          <w:sz w:val="24"/>
          <w:szCs w:val="24"/>
        </w:rPr>
        <w:t>подвергнуть административному взысканию в виде административного ареста на срок 5 (Пять) суток.</w:t>
      </w:r>
    </w:p>
    <w:p w:rsidR="00872124" w:rsidRPr="00872124" w:rsidP="00872124" w14:paraId="268E95EE" w14:textId="7C0708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2124">
        <w:rPr>
          <w:rFonts w:ascii="Times New Roman" w:hAnsi="Times New Roman"/>
          <w:sz w:val="24"/>
          <w:szCs w:val="24"/>
        </w:rPr>
        <w:t xml:space="preserve">Исчисляться срок административного ареста с </w:t>
      </w:r>
      <w:r w:rsidR="007032A7">
        <w:rPr>
          <w:rFonts w:ascii="Times New Roman" w:hAnsi="Times New Roman"/>
          <w:sz w:val="24"/>
          <w:szCs w:val="24"/>
        </w:rPr>
        <w:t>26</w:t>
      </w:r>
      <w:r w:rsidRPr="00872124">
        <w:rPr>
          <w:rFonts w:ascii="Times New Roman" w:hAnsi="Times New Roman"/>
          <w:sz w:val="24"/>
          <w:szCs w:val="24"/>
        </w:rPr>
        <w:t>.10.2023 года с 1</w:t>
      </w:r>
      <w:r w:rsidR="007032A7">
        <w:rPr>
          <w:rFonts w:ascii="Times New Roman" w:hAnsi="Times New Roman"/>
          <w:sz w:val="24"/>
          <w:szCs w:val="24"/>
        </w:rPr>
        <w:t>1</w:t>
      </w:r>
      <w:r w:rsidRPr="00872124">
        <w:rPr>
          <w:rFonts w:ascii="Times New Roman" w:hAnsi="Times New Roman"/>
          <w:sz w:val="24"/>
          <w:szCs w:val="24"/>
        </w:rPr>
        <w:t xml:space="preserve"> часов </w:t>
      </w:r>
      <w:r w:rsidR="007032A7">
        <w:rPr>
          <w:rFonts w:ascii="Times New Roman" w:hAnsi="Times New Roman"/>
          <w:sz w:val="24"/>
          <w:szCs w:val="24"/>
        </w:rPr>
        <w:t>5</w:t>
      </w:r>
      <w:r w:rsidRPr="00872124">
        <w:rPr>
          <w:rFonts w:ascii="Times New Roman" w:hAnsi="Times New Roman"/>
          <w:sz w:val="24"/>
          <w:szCs w:val="24"/>
        </w:rPr>
        <w:t>0 минут.</w:t>
      </w:r>
    </w:p>
    <w:p w:rsidR="00872124" w:rsidRPr="00872124" w:rsidP="00872124" w14:paraId="471AA41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2124">
        <w:rPr>
          <w:rFonts w:ascii="Times New Roman" w:hAnsi="Times New Roman"/>
          <w:sz w:val="24"/>
          <w:szCs w:val="24"/>
        </w:rPr>
        <w:t>Постановление подлежит немедленному исполнению.</w:t>
      </w:r>
    </w:p>
    <w:p w:rsidR="00872124" w:rsidRPr="00872124" w:rsidP="00872124" w14:paraId="64164EB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2124">
        <w:rPr>
          <w:rFonts w:ascii="Times New Roman" w:hAnsi="Times New Roman"/>
          <w:sz w:val="24"/>
          <w:szCs w:val="24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6F7235" w:rsidRPr="009F7B19" w:rsidP="00872124" w14:paraId="57EB397F" w14:textId="34DE1FD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2124">
        <w:rPr>
          <w:rFonts w:ascii="Times New Roman" w:hAnsi="Times New Roman"/>
          <w:sz w:val="24"/>
          <w:szCs w:val="24"/>
        </w:rPr>
        <w:t xml:space="preserve">Апелляционная жалоба подается в </w:t>
      </w:r>
      <w:r w:rsidRPr="00872124">
        <w:rPr>
          <w:rFonts w:ascii="Times New Roman" w:hAnsi="Times New Roman"/>
          <w:sz w:val="24"/>
          <w:szCs w:val="24"/>
        </w:rPr>
        <w:t>Раздольненский</w:t>
      </w:r>
      <w:r w:rsidRPr="00872124">
        <w:rPr>
          <w:rFonts w:ascii="Times New Roman" w:hAnsi="Times New Roman"/>
          <w:sz w:val="24"/>
          <w:szCs w:val="24"/>
        </w:rPr>
        <w:t xml:space="preserve"> районный суд Республики Крым через мирового судью судебного участка № 69 </w:t>
      </w:r>
      <w:r w:rsidRPr="00872124">
        <w:rPr>
          <w:rFonts w:ascii="Times New Roman" w:hAnsi="Times New Roman"/>
          <w:sz w:val="24"/>
          <w:szCs w:val="24"/>
        </w:rPr>
        <w:t>Раздольненского</w:t>
      </w:r>
      <w:r w:rsidRPr="00872124">
        <w:rPr>
          <w:rFonts w:ascii="Times New Roman" w:hAnsi="Times New Roman"/>
          <w:sz w:val="24"/>
          <w:szCs w:val="24"/>
        </w:rPr>
        <w:t xml:space="preserve"> судебного района (</w:t>
      </w:r>
      <w:r w:rsidRPr="00872124">
        <w:rPr>
          <w:rFonts w:ascii="Times New Roman" w:hAnsi="Times New Roman"/>
          <w:sz w:val="24"/>
          <w:szCs w:val="24"/>
        </w:rPr>
        <w:t>Раздольненский</w:t>
      </w:r>
      <w:r w:rsidRPr="00872124">
        <w:rPr>
          <w:rFonts w:ascii="Times New Roman" w:hAnsi="Times New Roman"/>
          <w:sz w:val="24"/>
          <w:szCs w:val="24"/>
        </w:rPr>
        <w:t xml:space="preserve"> муниципальный район) Республики Крым</w:t>
      </w:r>
      <w:r w:rsidRPr="009F7B19" w:rsidR="009F7B19">
        <w:rPr>
          <w:rFonts w:ascii="Times New Roman" w:hAnsi="Times New Roman"/>
          <w:sz w:val="24"/>
          <w:szCs w:val="24"/>
        </w:rPr>
        <w:t>.</w:t>
      </w:r>
    </w:p>
    <w:p w:rsidR="006F7235" w:rsidRPr="00E27017" w:rsidP="006F7235" w14:paraId="76099733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32A7" w:rsidRPr="007032A7" w:rsidP="007032A7" w14:paraId="2D34C427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7032A7" w:rsidRPr="007032A7" w:rsidP="007032A7" w14:paraId="5C55D3F3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7032A7"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 w:rsidRPr="007032A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032A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032A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032A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032A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032A7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7032A7">
        <w:rPr>
          <w:rFonts w:ascii="Times New Roman" w:eastAsia="Tahoma" w:hAnsi="Times New Roman"/>
          <w:b/>
          <w:sz w:val="24"/>
          <w:szCs w:val="24"/>
          <w:lang w:eastAsia="zh-CN"/>
        </w:rPr>
        <w:tab/>
        <w:t xml:space="preserve">              Д.С. Королёв</w:t>
      </w:r>
    </w:p>
    <w:sectPr w:rsidSect="00336630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0F3"/>
    <w:rsid w:val="00034043"/>
    <w:rsid w:val="00044724"/>
    <w:rsid w:val="00076518"/>
    <w:rsid w:val="000A5D8F"/>
    <w:rsid w:val="000B4019"/>
    <w:rsid w:val="000F2923"/>
    <w:rsid w:val="001015F5"/>
    <w:rsid w:val="001362F6"/>
    <w:rsid w:val="00140713"/>
    <w:rsid w:val="00143B37"/>
    <w:rsid w:val="001D438E"/>
    <w:rsid w:val="001F26D7"/>
    <w:rsid w:val="00224FFD"/>
    <w:rsid w:val="00243AF9"/>
    <w:rsid w:val="00264088"/>
    <w:rsid w:val="00270792"/>
    <w:rsid w:val="00280F46"/>
    <w:rsid w:val="00290EF9"/>
    <w:rsid w:val="002D45BD"/>
    <w:rsid w:val="002E581A"/>
    <w:rsid w:val="002F7405"/>
    <w:rsid w:val="00300A0B"/>
    <w:rsid w:val="0032014B"/>
    <w:rsid w:val="003249E6"/>
    <w:rsid w:val="0033590A"/>
    <w:rsid w:val="00336630"/>
    <w:rsid w:val="00337F6A"/>
    <w:rsid w:val="003A40C5"/>
    <w:rsid w:val="00403103"/>
    <w:rsid w:val="00406E51"/>
    <w:rsid w:val="00415FC5"/>
    <w:rsid w:val="0042570B"/>
    <w:rsid w:val="0045069C"/>
    <w:rsid w:val="004851E1"/>
    <w:rsid w:val="00492EEC"/>
    <w:rsid w:val="004A080F"/>
    <w:rsid w:val="004A1E30"/>
    <w:rsid w:val="004B6D9A"/>
    <w:rsid w:val="004E17DB"/>
    <w:rsid w:val="004E5B7F"/>
    <w:rsid w:val="00511189"/>
    <w:rsid w:val="0051170F"/>
    <w:rsid w:val="00526BB9"/>
    <w:rsid w:val="00536658"/>
    <w:rsid w:val="00583B8C"/>
    <w:rsid w:val="005D6718"/>
    <w:rsid w:val="005E24F8"/>
    <w:rsid w:val="005E4A47"/>
    <w:rsid w:val="00601898"/>
    <w:rsid w:val="00626880"/>
    <w:rsid w:val="0064756A"/>
    <w:rsid w:val="00656A94"/>
    <w:rsid w:val="006605CC"/>
    <w:rsid w:val="00661AC9"/>
    <w:rsid w:val="006721B9"/>
    <w:rsid w:val="00676637"/>
    <w:rsid w:val="00687EA2"/>
    <w:rsid w:val="00697662"/>
    <w:rsid w:val="006A6021"/>
    <w:rsid w:val="006C0550"/>
    <w:rsid w:val="006C7CD2"/>
    <w:rsid w:val="006F7235"/>
    <w:rsid w:val="006F7410"/>
    <w:rsid w:val="007032A7"/>
    <w:rsid w:val="00706322"/>
    <w:rsid w:val="00722786"/>
    <w:rsid w:val="00743C1E"/>
    <w:rsid w:val="00752131"/>
    <w:rsid w:val="00767367"/>
    <w:rsid w:val="007772D7"/>
    <w:rsid w:val="00784086"/>
    <w:rsid w:val="007A123C"/>
    <w:rsid w:val="00821BCE"/>
    <w:rsid w:val="00851C78"/>
    <w:rsid w:val="00872124"/>
    <w:rsid w:val="00880B4B"/>
    <w:rsid w:val="00917065"/>
    <w:rsid w:val="009406CB"/>
    <w:rsid w:val="00961810"/>
    <w:rsid w:val="009848A6"/>
    <w:rsid w:val="0099759A"/>
    <w:rsid w:val="009A5145"/>
    <w:rsid w:val="009B3878"/>
    <w:rsid w:val="009C6425"/>
    <w:rsid w:val="009D40AD"/>
    <w:rsid w:val="009D5CF4"/>
    <w:rsid w:val="009F7B19"/>
    <w:rsid w:val="00A07AC7"/>
    <w:rsid w:val="00A16A9E"/>
    <w:rsid w:val="00A30888"/>
    <w:rsid w:val="00A351B1"/>
    <w:rsid w:val="00A45B78"/>
    <w:rsid w:val="00A70EC8"/>
    <w:rsid w:val="00A8428B"/>
    <w:rsid w:val="00A949F2"/>
    <w:rsid w:val="00AB5DB9"/>
    <w:rsid w:val="00AD08B2"/>
    <w:rsid w:val="00B042FC"/>
    <w:rsid w:val="00B16B8B"/>
    <w:rsid w:val="00B177A5"/>
    <w:rsid w:val="00B17A1C"/>
    <w:rsid w:val="00B64595"/>
    <w:rsid w:val="00B810C3"/>
    <w:rsid w:val="00C614C6"/>
    <w:rsid w:val="00C86A45"/>
    <w:rsid w:val="00C93E75"/>
    <w:rsid w:val="00CB0457"/>
    <w:rsid w:val="00CB7AE3"/>
    <w:rsid w:val="00CD3BC7"/>
    <w:rsid w:val="00CE2576"/>
    <w:rsid w:val="00D22A26"/>
    <w:rsid w:val="00D4023C"/>
    <w:rsid w:val="00D57655"/>
    <w:rsid w:val="00D81EE9"/>
    <w:rsid w:val="00D83121"/>
    <w:rsid w:val="00DB3A95"/>
    <w:rsid w:val="00DB3F57"/>
    <w:rsid w:val="00DD1058"/>
    <w:rsid w:val="00DD3EE6"/>
    <w:rsid w:val="00DF3931"/>
    <w:rsid w:val="00E22C02"/>
    <w:rsid w:val="00E27017"/>
    <w:rsid w:val="00E44241"/>
    <w:rsid w:val="00E87F26"/>
    <w:rsid w:val="00E91314"/>
    <w:rsid w:val="00EF5858"/>
    <w:rsid w:val="00F24828"/>
    <w:rsid w:val="00F75424"/>
    <w:rsid w:val="00F804A0"/>
    <w:rsid w:val="00FB4C22"/>
    <w:rsid w:val="00FC440D"/>
    <w:rsid w:val="00FC4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