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6</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6"/>
          <w:rtl w:val="0"/>
        </w:rPr>
        <w:t>Дело</w:t>
      </w:r>
      <w:r>
        <w:rPr>
          <w:rFonts w:ascii="Times New Roman" w:eastAsia="Times New Roman" w:hAnsi="Times New Roman" w:cs="Times New Roman"/>
          <w:b w:val="0"/>
          <w:sz w:val="26"/>
          <w:rtl w:val="0"/>
        </w:rPr>
        <w:t xml:space="preserve"> № </w:t>
      </w:r>
      <w:r>
        <w:rPr>
          <w:rFonts w:ascii="Times New Roman" w:eastAsia="Times New Roman" w:hAnsi="Times New Roman" w:cs="Times New Roman"/>
          <w:b w:val="0"/>
          <w:sz w:val="26"/>
          <w:rtl w:val="0"/>
        </w:rPr>
        <w:t>5-</w:t>
      </w:r>
      <w:r>
        <w:rPr>
          <w:rFonts w:ascii="Times New Roman" w:eastAsia="Times New Roman" w:hAnsi="Times New Roman" w:cs="Times New Roman"/>
          <w:b w:val="0"/>
          <w:sz w:val="26"/>
          <w:rtl w:val="0"/>
        </w:rPr>
        <w:t>70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5</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3</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91М</w:t>
      </w:r>
      <w:r>
        <w:rPr>
          <w:rFonts w:ascii="Times New Roman" w:eastAsia="Times New Roman" w:hAnsi="Times New Roman" w:cs="Times New Roman"/>
          <w:sz w:val="28"/>
          <w:rtl w:val="0"/>
        </w:rPr>
        <w:t>S</w:t>
      </w:r>
      <w:r>
        <w:rPr>
          <w:rFonts w:ascii="Times New Roman" w:eastAsia="Times New Roman" w:hAnsi="Times New Roman" w:cs="Times New Roman"/>
          <w:sz w:val="28"/>
          <w:rtl w:val="0"/>
        </w:rPr>
        <w:t>0070-</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p>
    <w:p>
      <w:pPr>
        <w:pStyle w:val="Heading1"/>
        <w:keepNext/>
        <w:bidi w:val="0"/>
        <w:spacing w:before="0" w:beforeAutospacing="0" w:after="0" w:afterAutospacing="0"/>
        <w:ind w:left="0" w:right="0"/>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дело об административном правонарушении, </w:t>
      </w:r>
      <w:r>
        <w:rPr>
          <w:rFonts w:ascii="Times New Roman" w:eastAsia="Times New Roman" w:hAnsi="Times New Roman" w:cs="Times New Roman"/>
          <w:sz w:val="26"/>
          <w:rtl w:val="0"/>
        </w:rPr>
        <w:t xml:space="preserve">поступившие из </w:t>
      </w:r>
      <w:r>
        <w:rPr>
          <w:rFonts w:ascii="Times New Roman" w:eastAsia="Times New Roman" w:hAnsi="Times New Roman" w:cs="Times New Roman"/>
          <w:sz w:val="26"/>
          <w:rtl w:val="0"/>
        </w:rPr>
        <w:t>отдел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 xml:space="preserve">осударственной инспекции безопасности дорожного движения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образование </w:t>
      </w:r>
      <w:r>
        <w:rPr>
          <w:rFonts w:ascii="Times New Roman" w:eastAsia="Times New Roman" w:hAnsi="Times New Roman" w:cs="Times New Roman"/>
          <w:sz w:val="26"/>
          <w:rtl w:val="0"/>
        </w:rPr>
        <w:t>среднее</w:t>
      </w:r>
      <w:r>
        <w:rPr>
          <w:rFonts w:ascii="Times New Roman" w:eastAsia="Times New Roman" w:hAnsi="Times New Roman" w:cs="Times New Roman"/>
          <w:sz w:val="26"/>
          <w:rtl w:val="0"/>
        </w:rPr>
        <w:t xml:space="preserve"> профессиональное</w:t>
      </w:r>
      <w:r>
        <w:rPr>
          <w:rFonts w:ascii="Times New Roman" w:eastAsia="Times New Roman" w:hAnsi="Times New Roman" w:cs="Times New Roman"/>
          <w:sz w:val="26"/>
          <w:rtl w:val="0"/>
        </w:rPr>
        <w:t>, не женатого,</w:t>
      </w:r>
      <w:r>
        <w:rPr>
          <w:rFonts w:ascii="Times New Roman" w:eastAsia="Times New Roman" w:hAnsi="Times New Roman" w:cs="Times New Roman"/>
          <w:sz w:val="26"/>
          <w:rtl w:val="0"/>
        </w:rPr>
        <w:t xml:space="preserve"> несовершеннолетних детей не имеющего,</w:t>
      </w:r>
      <w:r>
        <w:rPr>
          <w:rFonts w:ascii="Times New Roman" w:eastAsia="Times New Roman" w:hAnsi="Times New Roman" w:cs="Times New Roman"/>
          <w:sz w:val="26"/>
          <w:rtl w:val="0"/>
        </w:rPr>
        <w:t xml:space="preserve"> инвалидом 1, 2 группы не являющегося, не работающего,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зарегистрированного </w:t>
      </w:r>
      <w:r>
        <w:rPr>
          <w:rFonts w:ascii="Times New Roman" w:eastAsia="Times New Roman" w:hAnsi="Times New Roman" w:cs="Times New Roman"/>
          <w:sz w:val="26"/>
          <w:rtl w:val="0"/>
        </w:rPr>
        <w:t xml:space="preserve">и проживающего </w:t>
      </w:r>
      <w:r>
        <w:rPr>
          <w:rFonts w:ascii="Times New Roman" w:eastAsia="Times New Roman" w:hAnsi="Times New Roman" w:cs="Times New Roman"/>
          <w:sz w:val="26"/>
          <w:rtl w:val="0"/>
        </w:rPr>
        <w:t>по 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военнослужащим не являющегося, на военные сборы не призванного,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 административной ответственности не привлекавшегося,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 xml:space="preserve">влечении </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w:t>
      </w:r>
      <w:r>
        <w:rPr>
          <w:rFonts w:ascii="Times New Roman" w:eastAsia="Times New Roman" w:hAnsi="Times New Roman" w:cs="Times New Roman"/>
          <w:sz w:val="26"/>
          <w:rtl w:val="0"/>
        </w:rPr>
        <w:t xml:space="preserve">частью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 xml:space="preserve">атьи </w:t>
      </w:r>
      <w:r>
        <w:rPr>
          <w:rFonts w:ascii="Times New Roman" w:eastAsia="Times New Roman" w:hAnsi="Times New Roman" w:cs="Times New Roman"/>
          <w:sz w:val="26"/>
          <w:rtl w:val="0"/>
        </w:rPr>
        <w:t>12.26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одекса Российской Федерации об административных правонарушениях,</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не </w:t>
      </w:r>
      <w:r>
        <w:rPr>
          <w:rFonts w:ascii="Times New Roman" w:eastAsia="Times New Roman" w:hAnsi="Times New Roman" w:cs="Times New Roman"/>
          <w:sz w:val="26"/>
          <w:rtl w:val="0"/>
        </w:rPr>
        <w:t>привлекавш</w:t>
      </w:r>
      <w:r>
        <w:rPr>
          <w:rFonts w:ascii="Times New Roman" w:eastAsia="Times New Roman" w:hAnsi="Times New Roman" w:cs="Times New Roman"/>
          <w:sz w:val="26"/>
          <w:rtl w:val="0"/>
        </w:rPr>
        <w:t>ийся</w:t>
      </w:r>
      <w:r>
        <w:rPr>
          <w:rFonts w:ascii="Times New Roman" w:eastAsia="Times New Roman" w:hAnsi="Times New Roman" w:cs="Times New Roman"/>
          <w:sz w:val="26"/>
          <w:rtl w:val="0"/>
        </w:rPr>
        <w:t xml:space="preserve"> к админист</w:t>
      </w:r>
      <w:r>
        <w:rPr>
          <w:rFonts w:ascii="Times New Roman" w:eastAsia="Times New Roman" w:hAnsi="Times New Roman" w:cs="Times New Roman"/>
          <w:sz w:val="26"/>
          <w:rtl w:val="0"/>
        </w:rPr>
        <w:t xml:space="preserve">ративной ответственности по ст. </w:t>
      </w:r>
      <w:r>
        <w:rPr>
          <w:rFonts w:ascii="Times New Roman" w:eastAsia="Times New Roman" w:hAnsi="Times New Roman" w:cs="Times New Roman"/>
          <w:sz w:val="26"/>
          <w:rtl w:val="0"/>
        </w:rPr>
        <w:t>12.26, 12.8 КоАП РФ,</w:t>
      </w:r>
      <w:r>
        <w:rPr>
          <w:rFonts w:ascii="Times New Roman" w:eastAsia="Times New Roman" w:hAnsi="Times New Roman" w:cs="Times New Roman"/>
          <w:sz w:val="26"/>
          <w:rtl w:val="0"/>
        </w:rPr>
        <w:t xml:space="preserve"> управляя транспортным средством – автомобилем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w:t>
      </w:r>
      <w:r>
        <w:rPr>
          <w:rFonts w:ascii="Times New Roman" w:eastAsia="Times New Roman" w:hAnsi="Times New Roman" w:cs="Times New Roman"/>
          <w:sz w:val="26"/>
          <w:rtl w:val="0"/>
        </w:rPr>
        <w:t xml:space="preserve">.з.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судебное заседание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явился, вину в совершении административного правонарушения признал,</w:t>
      </w:r>
      <w:r>
        <w:rPr>
          <w:rFonts w:ascii="Times New Roman" w:eastAsia="Times New Roman" w:hAnsi="Times New Roman" w:cs="Times New Roman"/>
          <w:sz w:val="28"/>
          <w:rtl w:val="0"/>
        </w:rPr>
        <w:t xml:space="preserve"> в содеянном раскаялся. Пояснил, что знал об административной ответственности за отказ от прохождения медицинского освидетельствования на состояние опьянения, однако ехать в медицинскую организацию для прохождения медицинского освидетельствования на состояние опьянения не захотел. От дополнительных объяснений отказался. Каких-либо ходатайств суду не заявлял.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и</w:t>
      </w:r>
      <w:r>
        <w:rPr>
          <w:rFonts w:ascii="Times New Roman" w:eastAsia="Times New Roman" w:hAnsi="Times New Roman" w:cs="Times New Roman"/>
          <w:sz w:val="28"/>
          <w:rtl w:val="0"/>
        </w:rPr>
        <w:t>сследовав письменные доказательства и фактические данные в совоку</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ности, мировой судья приходит к выводу, что вина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Положениями ч. </w:t>
      </w:r>
      <w:r>
        <w:rPr>
          <w:rFonts w:ascii="Times New Roman" w:eastAsia="Times New Roman" w:hAnsi="Times New Roman" w:cs="Times New Roman"/>
          <w:sz w:val="28"/>
          <w:rtl w:val="0"/>
        </w:rPr>
        <w:t xml:space="preserve">1 ст. 12.26 КоАП РФ </w:t>
      </w:r>
      <w:r>
        <w:rPr>
          <w:rFonts w:ascii="Times New Roman" w:eastAsia="Times New Roman" w:hAnsi="Times New Roman" w:cs="Times New Roman"/>
          <w:sz w:val="28"/>
          <w:rtl w:val="0"/>
        </w:rPr>
        <w:t>предусмотрена</w:t>
      </w:r>
      <w:r>
        <w:rPr>
          <w:rFonts w:ascii="Times New Roman" w:eastAsia="Times New Roman" w:hAnsi="Times New Roman" w:cs="Times New Roman"/>
          <w:sz w:val="28"/>
          <w:rtl w:val="0"/>
        </w:rPr>
        <w:t xml:space="preserve"> административн</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w:t>
      </w:r>
      <w:r>
        <w:rPr>
          <w:rFonts w:ascii="Times New Roman" w:eastAsia="Times New Roman" w:hAnsi="Times New Roman" w:cs="Times New Roman"/>
          <w:sz w:val="28"/>
          <w:rtl w:val="0"/>
        </w:rPr>
        <w:t>Отказ водителя от прохождения медицинского освидетельствования</w:t>
      </w:r>
      <w:r>
        <w:rPr>
          <w:rFonts w:ascii="Times New Roman" w:eastAsia="Times New Roman" w:hAnsi="Times New Roman" w:cs="Times New Roman"/>
          <w:sz w:val="28"/>
          <w:rtl w:val="0"/>
        </w:rPr>
        <w:t xml:space="preserve">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Вина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совершении административного правонарушения, предусмотренного ч. 1 ст. 12.26 КоАП РФ</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подтверждается: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протоколом об отстранении от управления транспортным средством серии 82</w:t>
      </w:r>
      <w:r>
        <w:rPr>
          <w:rFonts w:ascii="Times New Roman" w:eastAsia="Times New Roman" w:hAnsi="Times New Roman" w:cs="Times New Roman"/>
          <w:sz w:val="28"/>
          <w:rtl w:val="0"/>
        </w:rPr>
        <w:t xml:space="preserve"> ОТ</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04</w:t>
      </w:r>
      <w:r>
        <w:rPr>
          <w:rFonts w:ascii="Times New Roman" w:eastAsia="Times New Roman" w:hAnsi="Times New Roman" w:cs="Times New Roman"/>
          <w:sz w:val="28"/>
          <w:rtl w:val="0"/>
        </w:rPr>
        <w:t>8830</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из которого следует, что водитель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управлявш</w:t>
      </w:r>
      <w:r>
        <w:rPr>
          <w:rFonts w:ascii="Times New Roman" w:eastAsia="Times New Roman" w:hAnsi="Times New Roman" w:cs="Times New Roman"/>
          <w:sz w:val="28"/>
          <w:rtl w:val="0"/>
        </w:rPr>
        <w:t>ий</w:t>
      </w:r>
      <w:r>
        <w:rPr>
          <w:rFonts w:ascii="Times New Roman" w:eastAsia="Times New Roman" w:hAnsi="Times New Roman" w:cs="Times New Roman"/>
          <w:sz w:val="28"/>
          <w:rtl w:val="0"/>
        </w:rPr>
        <w:t xml:space="preserve">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 остановлен 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и отстранен от управления транспортным средством </w:t>
      </w:r>
      <w:r>
        <w:rPr>
          <w:rFonts w:ascii="Times New Roman" w:eastAsia="Times New Roman" w:hAnsi="Times New Roman" w:cs="Times New Roman"/>
          <w:sz w:val="28"/>
          <w:rtl w:val="0"/>
        </w:rPr>
        <w:t>при наличии у не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признаков опьянения: резкое изменение окраски кожных покровов лица</w:t>
      </w:r>
      <w:r>
        <w:rPr>
          <w:rFonts w:ascii="Times New Roman" w:eastAsia="Times New Roman" w:hAnsi="Times New Roman" w:cs="Times New Roman"/>
          <w:sz w:val="28"/>
          <w:rtl w:val="0"/>
        </w:rPr>
        <w:t>, поведение не соответствующее обстановке</w:t>
      </w:r>
      <w:r>
        <w:rPr>
          <w:rFonts w:ascii="Times New Roman" w:eastAsia="Times New Roman" w:hAnsi="Times New Roman" w:cs="Times New Roman"/>
          <w:sz w:val="28"/>
          <w:rtl w:val="0"/>
        </w:rPr>
        <w:t xml:space="preserve"> (л.д.2);</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актом освидетельствования на состояние алкогольного опьянения </w:t>
      </w:r>
      <w:r>
        <w:rPr>
          <w:rFonts w:ascii="Times New Roman" w:eastAsia="Times New Roman" w:hAnsi="Times New Roman" w:cs="Times New Roman"/>
          <w:sz w:val="28"/>
          <w:rtl w:val="0"/>
        </w:rPr>
        <w:t>82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АО</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008339</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из которого следует, что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прошел освидетельствование на состояние алкогольного опьянения, результат 0,00 мг/л выдыхаемого воздуха – отрицательный </w:t>
      </w:r>
      <w:r>
        <w:rPr>
          <w:rFonts w:ascii="Times New Roman" w:eastAsia="Times New Roman" w:hAnsi="Times New Roman" w:cs="Times New Roman"/>
          <w:sz w:val="28"/>
          <w:rtl w:val="0"/>
        </w:rPr>
        <w:t xml:space="preserve">(л.д. </w:t>
      </w:r>
      <w:r>
        <w:rPr>
          <w:rFonts w:ascii="Times New Roman" w:eastAsia="Times New Roman" w:hAnsi="Times New Roman" w:cs="Times New Roman"/>
          <w:sz w:val="28"/>
          <w:rtl w:val="0"/>
        </w:rPr>
        <w:t>4</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протоколом о направлении на медицинское освидетельствование на состо</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ние опьянения </w:t>
      </w:r>
      <w:r>
        <w:rPr>
          <w:rFonts w:ascii="Times New Roman" w:eastAsia="Times New Roman" w:hAnsi="Times New Roman" w:cs="Times New Roman"/>
          <w:sz w:val="28"/>
          <w:rtl w:val="0"/>
        </w:rPr>
        <w:t>61</w:t>
      </w:r>
      <w:r>
        <w:rPr>
          <w:rFonts w:ascii="Times New Roman" w:eastAsia="Times New Roman" w:hAnsi="Times New Roman" w:cs="Times New Roman"/>
          <w:sz w:val="28"/>
          <w:rtl w:val="0"/>
        </w:rPr>
        <w:t xml:space="preserve"> АК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из которого следует, что</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8"/>
          <w:rtl w:val="0"/>
        </w:rPr>
        <w:t>при отрицательном результате освидетельствования на состояние алкогольного опьянения и наличии достаточных оснований полагать, что во</w:t>
      </w:r>
      <w:r>
        <w:rPr>
          <w:rFonts w:ascii="Times New Roman" w:eastAsia="Times New Roman" w:hAnsi="Times New Roman" w:cs="Times New Roman"/>
          <w:sz w:val="28"/>
          <w:rtl w:val="0"/>
        </w:rPr>
        <w:t>дитель ТС находится в состоянии опьянения,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отказа</w:t>
      </w:r>
      <w:r>
        <w:rPr>
          <w:rFonts w:ascii="Times New Roman" w:eastAsia="Times New Roman" w:hAnsi="Times New Roman" w:cs="Times New Roman"/>
          <w:sz w:val="28"/>
          <w:rtl w:val="0"/>
        </w:rPr>
        <w:t>лся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выполнить</w:t>
      </w:r>
      <w:r>
        <w:rPr>
          <w:rFonts w:ascii="Times New Roman" w:eastAsia="Times New Roman" w:hAnsi="Times New Roman" w:cs="Times New Roman"/>
          <w:sz w:val="28"/>
          <w:rtl w:val="0"/>
        </w:rPr>
        <w:t xml:space="preserve"> законное требование уполномоченного должностного лица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инспектора ДПС ОДПС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«Сакский» - </w:t>
      </w:r>
      <w:r>
        <w:rPr>
          <w:rFonts w:ascii="Times New Roman" w:eastAsia="Times New Roman" w:hAnsi="Times New Roman" w:cs="Times New Roman"/>
          <w:sz w:val="28"/>
          <w:rtl w:val="0"/>
        </w:rPr>
        <w:t>пройти медицинское освидетел</w:t>
      </w:r>
      <w:r>
        <w:rPr>
          <w:rFonts w:ascii="Times New Roman" w:eastAsia="Times New Roman" w:hAnsi="Times New Roman" w:cs="Times New Roman"/>
          <w:sz w:val="28"/>
          <w:rtl w:val="0"/>
        </w:rPr>
        <w:t>ь</w:t>
      </w:r>
      <w:r>
        <w:rPr>
          <w:rFonts w:ascii="Times New Roman" w:eastAsia="Times New Roman" w:hAnsi="Times New Roman" w:cs="Times New Roman"/>
          <w:sz w:val="28"/>
          <w:rtl w:val="0"/>
        </w:rPr>
        <w:t>ствование</w:t>
      </w:r>
      <w:r>
        <w:rPr>
          <w:rFonts w:ascii="Times New Roman" w:eastAsia="Times New Roman" w:hAnsi="Times New Roman" w:cs="Times New Roman"/>
          <w:sz w:val="28"/>
          <w:rtl w:val="0"/>
        </w:rPr>
        <w:t xml:space="preserve"> на состояние опьянения</w:t>
      </w:r>
      <w:r>
        <w:rPr>
          <w:rFonts w:ascii="Times New Roman" w:eastAsia="Times New Roman" w:hAnsi="Times New Roman" w:cs="Times New Roman"/>
          <w:sz w:val="28"/>
          <w:rtl w:val="0"/>
        </w:rPr>
        <w:t xml:space="preserve"> (л.д.</w:t>
      </w:r>
      <w:r>
        <w:rPr>
          <w:rFonts w:ascii="Times New Roman" w:eastAsia="Times New Roman" w:hAnsi="Times New Roman" w:cs="Times New Roman"/>
          <w:sz w:val="28"/>
          <w:rtl w:val="0"/>
        </w:rPr>
        <w:t>6</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 протоколом об административном правонарушении серии </w:t>
      </w:r>
      <w:r>
        <w:rPr>
          <w:rFonts w:ascii="Times New Roman" w:eastAsia="Times New Roman" w:hAnsi="Times New Roman" w:cs="Times New Roman"/>
          <w:sz w:val="28"/>
          <w:rtl w:val="0"/>
        </w:rPr>
        <w:t xml:space="preserve">82 АП № </w:t>
      </w:r>
      <w:r>
        <w:rPr>
          <w:rFonts w:ascii="Times New Roman" w:eastAsia="Times New Roman" w:hAnsi="Times New Roman" w:cs="Times New Roman"/>
          <w:sz w:val="28"/>
          <w:rtl w:val="0"/>
        </w:rPr>
        <w:t>170</w:t>
      </w:r>
      <w:r>
        <w:rPr>
          <w:rFonts w:ascii="Times New Roman" w:eastAsia="Times New Roman" w:hAnsi="Times New Roman" w:cs="Times New Roman"/>
          <w:sz w:val="28"/>
          <w:rtl w:val="0"/>
        </w:rPr>
        <w:t>011</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которым в действиях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установлено административное правонарушение, предусмотренное ч. 1 ст. 12.26 КоАП РФ, а именно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водитель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rtl w:val="0"/>
        </w:rPr>
        <w:t>данное деяние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не </w:t>
      </w:r>
      <w:r>
        <w:rPr>
          <w:rFonts w:ascii="Times New Roman" w:eastAsia="Times New Roman" w:hAnsi="Times New Roman" w:cs="Times New Roman"/>
          <w:sz w:val="28"/>
          <w:rtl w:val="0"/>
        </w:rPr>
        <w:t>является уголовно наказуемым</w:t>
      </w:r>
      <w:r>
        <w:rPr>
          <w:rFonts w:ascii="Times New Roman" w:eastAsia="Times New Roman" w:hAnsi="Times New Roman" w:cs="Times New Roman"/>
          <w:sz w:val="28"/>
          <w:rtl w:val="0"/>
        </w:rPr>
        <w:t xml:space="preserve"> (чем нарушил</w:t>
      </w:r>
      <w:r>
        <w:rPr>
          <w:rFonts w:ascii="Times New Roman" w:eastAsia="Times New Roman" w:hAnsi="Times New Roman" w:cs="Times New Roman"/>
          <w:sz w:val="28"/>
          <w:rtl w:val="0"/>
        </w:rPr>
        <w:t xml:space="preserve"> п. 2.3.2 Правил дорожного движения)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из которого следует,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 протоколом ознакомлен,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 ним согласен, и </w:t>
      </w:r>
      <w:r>
        <w:rPr>
          <w:rFonts w:ascii="Times New Roman" w:eastAsia="Times New Roman" w:hAnsi="Times New Roman" w:cs="Times New Roman"/>
          <w:sz w:val="28"/>
          <w:rtl w:val="0"/>
        </w:rPr>
        <w:t>пройти освидетельствование отказывается (л.д. 1)</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видеозаписью фиксации процессуальных действий</w:t>
      </w:r>
      <w:r>
        <w:rPr>
          <w:rFonts w:ascii="Times New Roman" w:eastAsia="Times New Roman" w:hAnsi="Times New Roman" w:cs="Times New Roman"/>
          <w:sz w:val="28"/>
          <w:rtl w:val="0"/>
        </w:rPr>
        <w:t xml:space="preserve">, которая подтверждает изложенные в актах события (информационный носитель диск л.д. </w:t>
      </w:r>
      <w:r>
        <w:rPr>
          <w:rFonts w:ascii="Times New Roman" w:eastAsia="Times New Roman" w:hAnsi="Times New Roman" w:cs="Times New Roman"/>
          <w:sz w:val="28"/>
          <w:rtl w:val="0"/>
        </w:rPr>
        <w:t>9</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справкой к протоколу об административном правонарушении, из которой следует, что по состоянию на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базе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значится получивш</w:t>
      </w:r>
      <w:r>
        <w:rPr>
          <w:rFonts w:ascii="Times New Roman" w:eastAsia="Times New Roman" w:hAnsi="Times New Roman" w:cs="Times New Roman"/>
          <w:sz w:val="28"/>
          <w:rtl w:val="0"/>
        </w:rPr>
        <w:t>им</w:t>
      </w:r>
      <w:r>
        <w:rPr>
          <w:rFonts w:ascii="Times New Roman" w:eastAsia="Times New Roman" w:hAnsi="Times New Roman" w:cs="Times New Roman"/>
          <w:sz w:val="28"/>
          <w:rtl w:val="0"/>
        </w:rPr>
        <w:t xml:space="preserve"> водительское удостоверение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ВВ1М</w:t>
      </w:r>
      <w:r>
        <w:rPr>
          <w:rFonts w:ascii="Times New Roman" w:eastAsia="Times New Roman" w:hAnsi="Times New Roman" w:cs="Times New Roman"/>
          <w:sz w:val="28"/>
          <w:rtl w:val="0"/>
        </w:rPr>
        <w:t>, лишенн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права управления не значится, к административной ответственности по ст.ст. 12.26, 12.8 КоАП РФ не </w:t>
      </w:r>
      <w:r>
        <w:rPr>
          <w:rFonts w:ascii="Times New Roman" w:eastAsia="Times New Roman" w:hAnsi="Times New Roman" w:cs="Times New Roman"/>
          <w:sz w:val="28"/>
          <w:rtl w:val="0"/>
        </w:rPr>
        <w:t>привлекал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(л.д. </w:t>
      </w:r>
      <w:r>
        <w:rPr>
          <w:rFonts w:ascii="Times New Roman" w:eastAsia="Times New Roman" w:hAnsi="Times New Roman" w:cs="Times New Roman"/>
          <w:sz w:val="28"/>
          <w:rtl w:val="0"/>
        </w:rPr>
        <w:t>11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признательными показаниями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судебном заседании</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8"/>
            <w:u w:val="none"/>
            <w:rtl w:val="0"/>
          </w:rPr>
          <w:t>ст. 28.2</w:t>
        </w:r>
      </w:hyperlink>
      <w:r>
        <w:rPr>
          <w:rFonts w:ascii="Times New Roman" w:eastAsia="Times New Roman" w:hAnsi="Times New Roman" w:cs="Times New Roman"/>
          <w:sz w:val="28"/>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8"/>
            <w:u w:val="none"/>
            <w:rtl w:val="0"/>
          </w:rPr>
          <w:t>ст. 25.1</w:t>
        </w:r>
      </w:hyperlink>
      <w:r>
        <w:rPr>
          <w:rFonts w:ascii="Times New Roman" w:eastAsia="Times New Roman" w:hAnsi="Times New Roman" w:cs="Times New Roman"/>
          <w:sz w:val="28"/>
          <w:rtl w:val="0"/>
        </w:rPr>
        <w:t xml:space="preserve"> КоАП РФ и </w:t>
      </w:r>
      <w:hyperlink r:id="rId6" w:history="1">
        <w:r>
          <w:rPr>
            <w:rFonts w:ascii="Times New Roman" w:eastAsia="Times New Roman" w:hAnsi="Times New Roman" w:cs="Times New Roman"/>
            <w:strike w:val="0"/>
            <w:color w:val="0000FF"/>
            <w:sz w:val="28"/>
            <w:u w:val="none"/>
            <w:rtl w:val="0"/>
          </w:rPr>
          <w:t>ст. 51</w:t>
        </w:r>
      </w:hyperlink>
      <w:r>
        <w:rPr>
          <w:rFonts w:ascii="Times New Roman" w:eastAsia="Times New Roman" w:hAnsi="Times New Roman" w:cs="Times New Roman"/>
          <w:sz w:val="28"/>
          <w:rtl w:val="0"/>
        </w:rPr>
        <w:t xml:space="preserve"> Конституции РФ, правонарушителю разъяснены</w:t>
      </w:r>
      <w:r>
        <w:rPr>
          <w:rFonts w:ascii="Times New Roman" w:eastAsia="Times New Roman" w:hAnsi="Times New Roman" w:cs="Times New Roman"/>
          <w:sz w:val="28"/>
          <w:rtl w:val="0"/>
        </w:rPr>
        <w:t>, что также подтверждается видеозаписью процессуальных действий</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Представленные по делу доказательства являются допустимыми</w:t>
      </w:r>
      <w:r>
        <w:rPr>
          <w:rFonts w:ascii="Times New Roman" w:eastAsia="Times New Roman" w:hAnsi="Times New Roman" w:cs="Times New Roman"/>
          <w:sz w:val="28"/>
          <w:rtl w:val="0"/>
        </w:rPr>
        <w:t>, согласуются между собой</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 xml:space="preserve">являются </w:t>
      </w:r>
      <w:r>
        <w:rPr>
          <w:rFonts w:ascii="Times New Roman" w:eastAsia="Times New Roman" w:hAnsi="Times New Roman" w:cs="Times New Roman"/>
          <w:sz w:val="28"/>
          <w:rtl w:val="0"/>
        </w:rPr>
        <w:t xml:space="preserve">достаточными для установления вины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strike w:val="0"/>
            <w:color w:val="0000FF"/>
            <w:sz w:val="28"/>
            <w:u w:val="none"/>
            <w:rtl w:val="0"/>
          </w:rPr>
          <w:t xml:space="preserve">ч. </w:t>
        </w:r>
        <w:r>
          <w:rPr>
            <w:rFonts w:ascii="Times New Roman" w:eastAsia="Times New Roman" w:hAnsi="Times New Roman" w:cs="Times New Roman"/>
            <w:strike w:val="0"/>
            <w:color w:val="0000FF"/>
            <w:sz w:val="28"/>
            <w:u w:val="none"/>
            <w:rtl w:val="0"/>
          </w:rPr>
          <w:t>1</w:t>
        </w:r>
        <w:r>
          <w:rPr>
            <w:rFonts w:ascii="Times New Roman" w:eastAsia="Times New Roman" w:hAnsi="Times New Roman" w:cs="Times New Roman"/>
            <w:strike w:val="0"/>
            <w:color w:val="0000FF"/>
            <w:sz w:val="28"/>
            <w:u w:val="none"/>
            <w:rtl w:val="0"/>
          </w:rPr>
          <w:t xml:space="preserve"> ст. 12.</w:t>
        </w:r>
        <w:r>
          <w:rPr>
            <w:rFonts w:ascii="Times New Roman" w:eastAsia="Times New Roman" w:hAnsi="Times New Roman" w:cs="Times New Roman"/>
            <w:strike w:val="0"/>
            <w:color w:val="0000FF"/>
            <w:sz w:val="28"/>
            <w:u w:val="none"/>
            <w:rtl w:val="0"/>
          </w:rPr>
          <w:t>26</w:t>
        </w:r>
      </w:hyperlink>
      <w:r>
        <w:rPr>
          <w:rFonts w:ascii="Times New Roman" w:eastAsia="Times New Roman" w:hAnsi="Times New Roman" w:cs="Times New Roman"/>
          <w:sz w:val="28"/>
          <w:rtl w:val="0"/>
        </w:rPr>
        <w:t xml:space="preserve">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При таких обстоятельствах, мировой судья приходит к выводу, что совокупностью представленных доказательств подтверждается, что </w:t>
      </w:r>
      <w:r>
        <w:rPr>
          <w:rFonts w:ascii="Times New Roman" w:eastAsia="Times New Roman" w:hAnsi="Times New Roman" w:cs="Times New Roman"/>
          <w:sz w:val="28"/>
          <w:rtl w:val="0"/>
        </w:rPr>
        <w:t xml:space="preserve">водитель </w:t>
      </w:r>
      <w:r>
        <w:rPr>
          <w:rFonts w:ascii="Times New Roman" w:eastAsia="Times New Roman" w:hAnsi="Times New Roman" w:cs="Times New Roman"/>
          <w:sz w:val="28"/>
          <w:rtl w:val="0"/>
        </w:rPr>
        <w:t>транспортного средства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6"/>
          <w:rtl w:val="0"/>
        </w:rPr>
        <w:t>ранее не привлекавш</w:t>
      </w:r>
      <w:r>
        <w:rPr>
          <w:rFonts w:ascii="Times New Roman" w:eastAsia="Times New Roman" w:hAnsi="Times New Roman" w:cs="Times New Roman"/>
          <w:sz w:val="26"/>
          <w:rtl w:val="0"/>
        </w:rPr>
        <w:t>ийся</w:t>
      </w:r>
      <w:r>
        <w:rPr>
          <w:rFonts w:ascii="Times New Roman" w:eastAsia="Times New Roman" w:hAnsi="Times New Roman" w:cs="Times New Roman"/>
          <w:sz w:val="26"/>
          <w:rtl w:val="0"/>
        </w:rPr>
        <w:t xml:space="preserve"> к административной ответственности по ст. ст. 12.26, 12.8 КоАП РФ,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нарушение п. 2.</w:t>
      </w:r>
      <w:r>
        <w:rPr>
          <w:rFonts w:ascii="Times New Roman" w:eastAsia="Times New Roman" w:hAnsi="Times New Roman" w:cs="Times New Roman"/>
          <w:sz w:val="26"/>
          <w:rtl w:val="0"/>
        </w:rPr>
        <w:t>3.2</w:t>
      </w:r>
      <w:r>
        <w:rPr>
          <w:rFonts w:ascii="Times New Roman" w:eastAsia="Times New Roman" w:hAnsi="Times New Roman" w:cs="Times New Roman"/>
          <w:sz w:val="26"/>
          <w:rtl w:val="0"/>
        </w:rPr>
        <w:t xml:space="preserve"> Правил дорожного движения </w:t>
      </w:r>
      <w:r>
        <w:rPr>
          <w:rFonts w:ascii="Times New Roman" w:eastAsia="Times New Roman" w:hAnsi="Times New Roman" w:cs="Times New Roman"/>
          <w:sz w:val="28"/>
          <w:rtl w:val="0"/>
        </w:rPr>
        <w:t>не выполнил</w:t>
      </w:r>
      <w:r>
        <w:rPr>
          <w:rFonts w:ascii="Times New Roman" w:eastAsia="Times New Roman" w:hAnsi="Times New Roman" w:cs="Times New Roman"/>
          <w:sz w:val="28"/>
          <w:rtl w:val="0"/>
        </w:rPr>
        <w:t xml:space="preserve"> законного требования уполномоченного должностного лица о прохождении медицинского освидетельствования на состояние опьянения, и в 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действия</w:t>
      </w:r>
      <w:r>
        <w:rPr>
          <w:rFonts w:ascii="Times New Roman" w:eastAsia="Times New Roman" w:hAnsi="Times New Roman" w:cs="Times New Roman"/>
          <w:sz w:val="28"/>
          <w:rtl w:val="0"/>
        </w:rPr>
        <w:t>х</w:t>
      </w:r>
      <w:r>
        <w:rPr>
          <w:rFonts w:ascii="Times New Roman" w:eastAsia="Times New Roman" w:hAnsi="Times New Roman" w:cs="Times New Roman"/>
          <w:sz w:val="28"/>
          <w:rtl w:val="0"/>
        </w:rPr>
        <w:t xml:space="preserve"> (бездействи</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не содержит</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правильно квалифицированы по ч. 1 ст. 12.26 КоАП РФ, т.к. он в нарушение п. 2.3.2 Правил дорожного движения не выполнил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законного требования сотрудника полиции о прохождении медицинского освидетельствования на состояние опьянения, таким образом, совершил административное правонарушение, предусмотренное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Учитывая установленные обстоятельства дела и положения п. 2.3.2, п. 2.7 Правил дорожного движения, мировой судья приходит к выводу, что в деяниях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имеется состав административного правонарушения, предусмотренный ч.1 ст.12.26 КоАП РФ, поскольку он, являясь водителем транспортного средства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отказал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от выполнения законного требования должностного лица о прохождения медицинского освидетельствования на состояние опьянения, чем нарушил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 2.3.2 ПДД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Санкцией статьи ч. 1 ст. 12.</w:t>
      </w:r>
      <w:r>
        <w:rPr>
          <w:rFonts w:ascii="Times New Roman" w:eastAsia="Times New Roman" w:hAnsi="Times New Roman" w:cs="Times New Roman"/>
          <w:sz w:val="28"/>
          <w:rtl w:val="0"/>
        </w:rPr>
        <w:t>26</w:t>
      </w:r>
      <w:r>
        <w:rPr>
          <w:rFonts w:ascii="Times New Roman" w:eastAsia="Times New Roman" w:hAnsi="Times New Roman" w:cs="Times New Roman"/>
          <w:sz w:val="28"/>
          <w:rtl w:val="0"/>
        </w:rPr>
        <w:t xml:space="preserve"> КоАП РФ предусмотрено наказание в виде штрафа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Обстоятельством смягчающим административную ответственность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соответствии со ст. 4.2 КоАП РФ</w:t>
      </w:r>
      <w:r>
        <w:rPr>
          <w:rFonts w:ascii="Times New Roman" w:eastAsia="Times New Roman" w:hAnsi="Times New Roman" w:cs="Times New Roman"/>
          <w:sz w:val="28"/>
          <w:rtl w:val="0"/>
        </w:rPr>
        <w:t xml:space="preserve"> суд признаёт чистосердечное раскаяние в содеянном административном правонарушении, признание вины.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8"/>
          <w:rtl w:val="0"/>
        </w:rPr>
        <w:t xml:space="preserve">в соответствии со ст.4.3 КоАП РФ, мировым судьей не установлено.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При назначении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наличие смягчающ</w:t>
      </w:r>
      <w:r>
        <w:rPr>
          <w:rFonts w:ascii="Times New Roman" w:eastAsia="Times New Roman" w:hAnsi="Times New Roman" w:cs="Times New Roman"/>
          <w:sz w:val="28"/>
          <w:rtl w:val="0"/>
        </w:rPr>
        <w:t xml:space="preserve">их </w:t>
      </w:r>
      <w:r>
        <w:rPr>
          <w:rFonts w:ascii="Times New Roman" w:eastAsia="Times New Roman" w:hAnsi="Times New Roman" w:cs="Times New Roman"/>
          <w:sz w:val="28"/>
          <w:rtl w:val="0"/>
        </w:rPr>
        <w:t xml:space="preserve">административную ответственность обстоятельств и отсутствие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минимальное наказание, предусмотренное санкцией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На основании изложенного, и руководствуясь ч. 1 ст. 12.</w:t>
      </w:r>
      <w:r>
        <w:rPr>
          <w:rFonts w:ascii="Times New Roman" w:eastAsia="Times New Roman" w:hAnsi="Times New Roman" w:cs="Times New Roman"/>
          <w:sz w:val="28"/>
          <w:rtl w:val="0"/>
        </w:rPr>
        <w:t>26</w:t>
      </w:r>
      <w:r>
        <w:rPr>
          <w:rFonts w:ascii="Times New Roman" w:eastAsia="Times New Roman" w:hAnsi="Times New Roman" w:cs="Times New Roman"/>
          <w:sz w:val="28"/>
          <w:rtl w:val="0"/>
        </w:rPr>
        <w:t>, ст. 29.10 КоАП РФ, мировой судья</w:t>
      </w:r>
    </w:p>
    <w:p>
      <w:pPr>
        <w:bidi w:val="0"/>
        <w:spacing w:before="0" w:beforeAutospacing="0" w:after="0" w:afterAutospacing="0"/>
        <w:ind w:left="0" w:right="0" w:firstLine="540"/>
        <w:jc w:val="center"/>
        <w:rPr>
          <w:rtl w:val="0"/>
        </w:rPr>
      </w:pPr>
      <w:r>
        <w:rPr>
          <w:rFonts w:ascii="Times New Roman" w:eastAsia="Times New Roman" w:hAnsi="Times New Roman" w:cs="Times New Roman"/>
          <w:sz w:val="28"/>
          <w:rtl w:val="0"/>
        </w:rPr>
        <w:t>ПОСТАНОВИЛ: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признать виновн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совершении административного правонарушения, пр</w:t>
      </w:r>
      <w:r>
        <w:rPr>
          <w:rFonts w:ascii="Times New Roman" w:eastAsia="Times New Roman" w:hAnsi="Times New Roman" w:cs="Times New Roman"/>
          <w:sz w:val="28"/>
          <w:rtl w:val="0"/>
        </w:rPr>
        <w:t xml:space="preserve">едусмотренного частью 1 статьи </w:t>
      </w:r>
      <w:r>
        <w:rPr>
          <w:rFonts w:ascii="Times New Roman" w:eastAsia="Times New Roman" w:hAnsi="Times New Roman" w:cs="Times New Roman"/>
          <w:sz w:val="28"/>
          <w:rtl w:val="0"/>
        </w:rPr>
        <w:t>12.26 Кодекса Российской Федерации об административных правонарушениях, и назначить 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административное наказание в виде административного штрафа в </w:t>
      </w:r>
      <w:r>
        <w:rPr>
          <w:rFonts w:ascii="Times New Roman" w:eastAsia="Times New Roman" w:hAnsi="Times New Roman" w:cs="Times New Roman"/>
          <w:sz w:val="28"/>
          <w:rtl w:val="0"/>
        </w:rPr>
        <w:t xml:space="preserve">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шесть</w:t>
      </w:r>
      <w:r>
        <w:rPr>
          <w:rFonts w:ascii="Times New Roman" w:eastAsia="Times New Roman" w:hAnsi="Times New Roman" w:cs="Times New Roman"/>
          <w:sz w:val="28"/>
          <w:rtl w:val="0"/>
        </w:rPr>
        <w:t>) месяцев.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Штраф подлежит уплате по реквизитам: получатель платежа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России Сакский), ИНН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КПП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ЕКС 40102810645370000035 Отделение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Банка России//УФК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К/С 03100643000000017500, КБК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1140, БИК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ОКТМО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УИН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5155</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 xml:space="preserve">положениям </w:t>
      </w:r>
      <w:r>
        <w:rPr>
          <w:rFonts w:ascii="Times New Roman" w:eastAsia="Times New Roman" w:hAnsi="Times New Roman" w:cs="Times New Roman"/>
          <w:sz w:val="28"/>
          <w:rtl w:val="0"/>
        </w:rPr>
        <w:t>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В соответствии с требованиями ст. 32.7 КоАП РФ</w:t>
      </w:r>
      <w:r>
        <w:rPr>
          <w:rFonts w:ascii="Times New Roman" w:eastAsia="Times New Roman" w:hAnsi="Times New Roman" w:cs="Times New Roman"/>
          <w:sz w:val="28"/>
          <w:rtl w:val="0"/>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Pr>
          <w:rFonts w:ascii="Times New Roman" w:eastAsia="Times New Roman" w:hAnsi="Times New Roman" w:cs="Times New Roman"/>
          <w:sz w:val="28"/>
          <w:rtl w:val="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Разъяснить, что он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обязан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сдать водительское удостоверение в органы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месту жительства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течении 3-х дней с момента вступления настоящего постановления в законную силу</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w:t>
      </w:r>
      <w:r>
        <w:rPr>
          <w:rFonts w:ascii="Times New Roman" w:eastAsia="Times New Roman" w:hAnsi="Times New Roman" w:cs="Times New Roman"/>
          <w:sz w:val="28"/>
          <w:rtl w:val="0"/>
        </w:rPr>
        <w:t xml:space="preserve">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w:t>
      </w:r>
      <w:r>
        <w:rPr>
          <w:rFonts w:ascii="Times New Roman" w:eastAsia="Times New Roman" w:hAnsi="Times New Roman" w:cs="Times New Roman"/>
          <w:sz w:val="28"/>
          <w:rtl w:val="0"/>
        </w:rPr>
        <w:t>им</w:t>
      </w:r>
      <w:r>
        <w:rPr>
          <w:rFonts w:ascii="Times New Roman" w:eastAsia="Times New Roman" w:hAnsi="Times New Roman" w:cs="Times New Roman"/>
          <w:sz w:val="28"/>
          <w:rtl w:val="0"/>
        </w:rPr>
        <w:t xml:space="preserve">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Разъяснить</w:t>
      </w:r>
      <w:r>
        <w:rPr>
          <w:rFonts w:ascii="Times New Roman" w:eastAsia="Times New Roman" w:hAnsi="Times New Roman" w:cs="Times New Roman"/>
          <w:sz w:val="28"/>
          <w:rtl w:val="0"/>
        </w:rPr>
        <w:t>, что в</w:t>
      </w:r>
      <w:r>
        <w:rPr>
          <w:rFonts w:ascii="Times New Roman" w:eastAsia="Times New Roman" w:hAnsi="Times New Roman" w:cs="Times New Roman"/>
          <w:sz w:val="28"/>
          <w:rtl w:val="0"/>
        </w:rPr>
        <w:t xml:space="preserve">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w:t>
      </w:r>
      <w:r>
        <w:rPr>
          <w:rFonts w:ascii="Times New Roman" w:eastAsia="Times New Roman" w:hAnsi="Times New Roman" w:cs="Times New Roman"/>
          <w:sz w:val="28"/>
          <w:rtl w:val="0"/>
        </w:rPr>
        <w:t>с учетом материального положения лица</w:t>
      </w:r>
      <w:r>
        <w:rPr>
          <w:rFonts w:ascii="Times New Roman" w:eastAsia="Times New Roman" w:hAnsi="Times New Roman" w:cs="Times New Roman"/>
          <w:sz w:val="28"/>
          <w:rtl w:val="0"/>
        </w:rPr>
        <w:t>,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через судебный участок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6</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