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202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4"/>
          <w:rtl w:val="0"/>
        </w:rPr>
        <w:t>91MS007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работающего, холостого, не имеющего на иждивении несовершеннолетних детей,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4"/>
          <w:rtl w:val="0"/>
        </w:rPr>
        <w:t>й законом 6</w:t>
      </w:r>
      <w:r>
        <w:rPr>
          <w:rFonts w:ascii="Times New Roman" w:eastAsia="Times New Roman" w:hAnsi="Times New Roman" w:cs="Times New Roman"/>
          <w:sz w:val="24"/>
          <w:rtl w:val="0"/>
        </w:rPr>
        <w:t>0- ти дневный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 ч. 1 ст. 20.25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4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учитывая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считает возможным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4"/>
          <w:rtl w:val="0"/>
        </w:rPr>
        <w:t>УИН: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04107603007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500</w:t>
      </w:r>
      <w:r>
        <w:rPr>
          <w:rFonts w:ascii="Times New Roman" w:eastAsia="Times New Roman" w:hAnsi="Times New Roman" w:cs="Times New Roman"/>
          <w:sz w:val="24"/>
          <w:rtl w:val="0"/>
        </w:rPr>
        <w:t>202</w:t>
      </w:r>
      <w:r>
        <w:rPr>
          <w:rFonts w:ascii="Times New Roman" w:eastAsia="Times New Roman" w:hAnsi="Times New Roman" w:cs="Times New Roman"/>
          <w:sz w:val="24"/>
          <w:rtl w:val="0"/>
        </w:rPr>
        <w:t>25201</w:t>
      </w:r>
      <w:r>
        <w:rPr>
          <w:rFonts w:ascii="Times New Roman" w:eastAsia="Times New Roman" w:hAnsi="Times New Roman" w:cs="Times New Roman"/>
          <w:sz w:val="24"/>
          <w:rtl w:val="0"/>
        </w:rPr>
        <w:t>26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