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F029C" w:rsidP="002E142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5-72-255/2022</w:t>
      </w:r>
    </w:p>
    <w:p w:rsidR="00FF029C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2E1421" w:rsidRPr="002E1421" w:rsidP="002E1421"/>
    <w:p w:rsidR="00FF029C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2E1421" w:rsidRPr="002E1421" w:rsidP="002E1421"/>
    <w:p w:rsidR="00FF029C">
      <w:pPr>
        <w:ind w:firstLine="708"/>
        <w:jc w:val="both"/>
      </w:pPr>
      <w:r>
        <w:rPr>
          <w:sz w:val="28"/>
        </w:rPr>
        <w:t xml:space="preserve">17 июня 2022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FF029C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(адрес</w:t>
      </w:r>
      <w:r>
        <w:rPr>
          <w:sz w:val="28"/>
        </w:rPr>
        <w:t xml:space="preserve"> и городской адрес) адрес Костюкова Е.В., </w:t>
      </w:r>
    </w:p>
    <w:p w:rsidR="00FF029C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</w:t>
      </w:r>
      <w:r>
        <w:rPr>
          <w:b/>
          <w:sz w:val="28"/>
        </w:rPr>
        <w:t xml:space="preserve"> - </w:t>
      </w:r>
    </w:p>
    <w:p w:rsidR="00FF029C">
      <w:pPr>
        <w:ind w:left="3969"/>
        <w:jc w:val="both"/>
      </w:pPr>
      <w:r>
        <w:rPr>
          <w:sz w:val="28"/>
        </w:rPr>
        <w:t xml:space="preserve">председателя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Евсеенк</w:t>
      </w:r>
      <w:r>
        <w:rPr>
          <w:sz w:val="28"/>
        </w:rPr>
        <w:t xml:space="preserve">о Светланы Васильевны, паспортные данные, гражданки Российской Федерации, паспортные данные, зарегистрированной и проживающей по адресу: адрес, </w:t>
      </w:r>
    </w:p>
    <w:p w:rsidR="00FF029C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15.6 </w:t>
      </w:r>
      <w:r>
        <w:rPr>
          <w:sz w:val="28"/>
        </w:rPr>
        <w:t>фио</w:t>
      </w:r>
      <w:r>
        <w:rPr>
          <w:sz w:val="28"/>
        </w:rPr>
        <w:t xml:space="preserve"> Россий</w:t>
      </w:r>
      <w:r>
        <w:rPr>
          <w:sz w:val="28"/>
        </w:rPr>
        <w:t xml:space="preserve">ской Федерации об административных правонарушениях, </w:t>
      </w:r>
    </w:p>
    <w:p w:rsidR="00FF029C" w:rsidP="002E1421">
      <w:pPr>
        <w:jc w:val="center"/>
      </w:pPr>
      <w:r>
        <w:rPr>
          <w:b/>
          <w:sz w:val="28"/>
        </w:rPr>
        <w:t>УСТАНОВИЛ:</w:t>
      </w:r>
    </w:p>
    <w:p w:rsidR="00FF029C">
      <w:pPr>
        <w:ind w:firstLine="708"/>
        <w:jc w:val="both"/>
      </w:pPr>
      <w:r>
        <w:rPr>
          <w:sz w:val="28"/>
        </w:rPr>
        <w:t xml:space="preserve">дата старшим государственным налоговым инспектором отдела </w:t>
      </w:r>
      <w:r>
        <w:rPr>
          <w:sz w:val="28"/>
        </w:rPr>
        <w:t>выездных</w:t>
      </w:r>
      <w:r>
        <w:rPr>
          <w:sz w:val="28"/>
        </w:rPr>
        <w:t xml:space="preserve"> </w:t>
      </w:r>
      <w:r>
        <w:rPr>
          <w:sz w:val="28"/>
        </w:rPr>
        <w:t xml:space="preserve">проверок Межрайонной инспекции Федеральной налоговой службы России № 6 по адрес </w:t>
      </w:r>
      <w:r>
        <w:rPr>
          <w:sz w:val="28"/>
        </w:rPr>
        <w:t>фио</w:t>
      </w:r>
      <w:r>
        <w:rPr>
          <w:sz w:val="28"/>
        </w:rPr>
        <w:t xml:space="preserve"> в отношении должностного лица - председат</w:t>
      </w:r>
      <w:r>
        <w:rPr>
          <w:sz w:val="28"/>
        </w:rPr>
        <w:t xml:space="preserve">еля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Евсеенко С.В. составлен протокол об административном правонарушении № 91102206200041600002 по ч. 1 ст. 15.6 </w:t>
      </w:r>
      <w:r>
        <w:rPr>
          <w:sz w:val="28"/>
        </w:rPr>
        <w:t>фио</w:t>
      </w:r>
      <w:r>
        <w:rPr>
          <w:sz w:val="28"/>
        </w:rPr>
        <w:t xml:space="preserve"> РФ, в части неправомерного несообщения в установленный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</w:t>
      </w:r>
      <w:r>
        <w:rPr>
          <w:sz w:val="28"/>
        </w:rPr>
        <w:t>алогового кодекса РФ в налоговый орган - в Межрайонную ИФНС России № 6</w:t>
      </w:r>
      <w:r>
        <w:rPr>
          <w:sz w:val="28"/>
        </w:rPr>
        <w:t xml:space="preserve"> по адрес по адрес </w:t>
      </w:r>
      <w:r>
        <w:rPr>
          <w:sz w:val="28"/>
        </w:rPr>
        <w:t>адрес</w:t>
      </w:r>
      <w:r>
        <w:rPr>
          <w:sz w:val="28"/>
        </w:rPr>
        <w:t xml:space="preserve"> срока информации, необходимой для осуществления налогового контроля. </w:t>
      </w:r>
    </w:p>
    <w:p w:rsidR="00FF029C">
      <w:pPr>
        <w:ind w:firstLine="708"/>
        <w:jc w:val="both"/>
      </w:pPr>
      <w:r>
        <w:rPr>
          <w:sz w:val="28"/>
        </w:rPr>
        <w:t>В судебное заседание должностное лицо Евсеенко С.В. не явилась. О месте и времени рассмотре</w:t>
      </w:r>
      <w:r>
        <w:rPr>
          <w:sz w:val="28"/>
        </w:rPr>
        <w:t xml:space="preserve">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образом. О причинах своей неявки суду должностное лицо Евсеенко С.В. не сообщила. Ходатайств об отложении дела в суд не предоставила. </w:t>
      </w:r>
    </w:p>
    <w:p w:rsidR="00FF029C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</w:t>
      </w:r>
      <w:r>
        <w:rPr>
          <w:sz w:val="28"/>
        </w:rPr>
        <w:t>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</w:t>
      </w:r>
      <w:r>
        <w:rPr>
          <w:sz w:val="28"/>
        </w:rPr>
        <w:t xml:space="preserve">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F029C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Евсеенко С.</w:t>
      </w:r>
      <w:r>
        <w:rPr>
          <w:sz w:val="28"/>
        </w:rPr>
        <w:t>В. извещена надлежащим образом о времени и месте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</w:t>
      </w:r>
      <w:r>
        <w:rPr>
          <w:sz w:val="28"/>
        </w:rPr>
        <w:t>стного лица Евсеенко С.В.</w:t>
      </w:r>
    </w:p>
    <w:p w:rsidR="00FF029C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Евсеенко С.В. состава правонарушения, предусмотренного ч. 1 ст. 15.6 КоАП РФ, исходя из следующего.</w:t>
      </w:r>
    </w:p>
    <w:p w:rsidR="00FF029C">
      <w:pPr>
        <w:ind w:firstLine="708"/>
        <w:jc w:val="both"/>
      </w:pPr>
      <w:r>
        <w:rPr>
          <w:sz w:val="28"/>
        </w:rPr>
        <w:t>Согласно ст. 24.1 КоАП РФ задачам</w:t>
      </w:r>
      <w:r>
        <w:rPr>
          <w:sz w:val="28"/>
        </w:rPr>
        <w:t xml:space="preserve">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</w:t>
      </w:r>
      <w:r>
        <w:rPr>
          <w:sz w:val="28"/>
        </w:rPr>
        <w:t>выявление причин и условий, способствовавших совершению административных правонарушений.</w:t>
      </w:r>
    </w:p>
    <w:p w:rsidR="00FF029C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8"/>
        </w:rP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</w:t>
      </w:r>
      <w:r>
        <w:rPr>
          <w:sz w:val="28"/>
        </w:rPr>
        <w:t>равильного разрешения дела.</w:t>
      </w:r>
    </w:p>
    <w:p w:rsidR="00FF029C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rPr>
          <w:sz w:val="28"/>
        </w:rPr>
        <w:t>фио</w:t>
      </w:r>
      <w:r>
        <w:rPr>
          <w:sz w:val="28"/>
        </w:rPr>
        <w:t xml:space="preserve"> или законами субъектов Российской Феде</w:t>
      </w:r>
      <w:r>
        <w:rPr>
          <w:sz w:val="28"/>
        </w:rPr>
        <w:t>рации об административных правонарушениях установлена административная ответственность.</w:t>
      </w:r>
    </w:p>
    <w:p w:rsidR="00FF029C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</w:t>
      </w:r>
      <w:r>
        <w:rPr>
          <w:sz w:val="28"/>
        </w:rPr>
        <w:t>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F029C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 xml:space="preserve">ст. 15.6 </w:t>
        </w:r>
        <w:r>
          <w:rPr>
            <w:color w:val="0000FF"/>
            <w:sz w:val="28"/>
            <w:u w:val="single"/>
          </w:rPr>
          <w:t>фио</w:t>
        </w:r>
        <w:r>
          <w:rPr>
            <w:color w:val="0000FF"/>
            <w:sz w:val="28"/>
            <w:u w:val="single"/>
          </w:rPr>
          <w:t xml:space="preserve">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</w:t>
      </w:r>
      <w:r>
        <w:rPr>
          <w:sz w:val="28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</w:t>
      </w:r>
      <w:r>
        <w:rPr>
          <w:sz w:val="28"/>
        </w:rPr>
        <w:t xml:space="preserve"> административного штрафа на должностных лиц - от трехсот до пятисот рублей. </w:t>
      </w:r>
    </w:p>
    <w:p w:rsidR="00FF029C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91102206200041600002 от дата, он был составлен в отношении должностного </w:t>
      </w:r>
      <w:r>
        <w:rPr>
          <w:sz w:val="28"/>
        </w:rPr>
        <w:t>лица Евсеенко С.В. за то, что она дата, являясь пр</w:t>
      </w:r>
      <w:r>
        <w:rPr>
          <w:sz w:val="28"/>
        </w:rPr>
        <w:t xml:space="preserve">едседателем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главой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Евсеенко С.В., расположенного по адресу: адрес, адрес, не обеспечила своевременное представление информации, необходимой для осуществления налогового контроля по требованию</w:t>
      </w:r>
      <w:r>
        <w:rPr>
          <w:sz w:val="28"/>
        </w:rPr>
        <w:t xml:space="preserve"> № 1741 от дата в установленный законодательством срок в</w:t>
      </w:r>
      <w:r>
        <w:rPr>
          <w:sz w:val="28"/>
        </w:rPr>
        <w:t xml:space="preserve"> течение 5 рабочих дней со дня его получения, то есть не позднее дата.</w:t>
      </w:r>
    </w:p>
    <w:p w:rsidR="00FF029C">
      <w:pPr>
        <w:ind w:firstLine="708"/>
        <w:jc w:val="both"/>
      </w:pPr>
      <w:r>
        <w:rPr>
          <w:sz w:val="28"/>
        </w:rPr>
        <w:t>Так дата Межрайонной ИФНС России №6 по адрес (Исполнитель) получено поручение от дата № 8294, направленное ИФНС России по адрес</w:t>
      </w:r>
      <w:r>
        <w:rPr>
          <w:sz w:val="28"/>
        </w:rPr>
        <w:t xml:space="preserve"> (Инициатор) об истребовании документов (информации).</w:t>
      </w:r>
    </w:p>
    <w:p w:rsidR="00FF029C">
      <w:pPr>
        <w:ind w:firstLine="708"/>
        <w:jc w:val="both"/>
      </w:pPr>
      <w:r>
        <w:rPr>
          <w:sz w:val="28"/>
        </w:rPr>
        <w:t>На основании п.1 статьи 93.1 КоАП РФ при проведении камеральной налоговой проверки у налогового органа возникла обоснованная необходимость получения информации, в связи с чем, Исполнителю поручено истре</w:t>
      </w:r>
      <w:r>
        <w:rPr>
          <w:sz w:val="28"/>
        </w:rPr>
        <w:t xml:space="preserve">бовать документы и информацию у налогоплательщика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адрес (</w:t>
      </w:r>
      <w:r>
        <w:rPr>
          <w:sz w:val="28"/>
        </w:rPr>
        <w:t>Штормовской</w:t>
      </w:r>
      <w:r>
        <w:rPr>
          <w:sz w:val="28"/>
        </w:rPr>
        <w:t xml:space="preserve"> сельский совет) ИНН 9107002575/КПП телефон, по взаимоотношениям с </w:t>
      </w:r>
      <w:r>
        <w:rPr>
          <w:sz w:val="28"/>
        </w:rPr>
        <w:t>фио</w:t>
      </w:r>
      <w:r>
        <w:rPr>
          <w:sz w:val="28"/>
        </w:rPr>
        <w:t>, ИНН 732719493460, а именно:</w:t>
      </w:r>
    </w:p>
    <w:p w:rsidR="00FF029C">
      <w:pPr>
        <w:ind w:firstLine="708"/>
        <w:jc w:val="both"/>
      </w:pPr>
      <w:r>
        <w:rPr>
          <w:sz w:val="28"/>
        </w:rPr>
        <w:t>Информацию:</w:t>
      </w:r>
    </w:p>
    <w:p w:rsidR="00FF029C">
      <w:pPr>
        <w:ind w:firstLine="708"/>
        <w:jc w:val="both"/>
      </w:pPr>
      <w:r>
        <w:rPr>
          <w:sz w:val="28"/>
        </w:rPr>
        <w:t xml:space="preserve">2.1. в каком поселке находятся участки с </w:t>
      </w:r>
      <w:r>
        <w:rPr>
          <w:sz w:val="28"/>
        </w:rPr>
        <w:t>кадастровыми номерами 90:11:телефон:3068; 90:11:телефон:3071; 90:11:телефон:3090; 90:11:телефон:3088;</w:t>
      </w:r>
    </w:p>
    <w:p w:rsidR="00FF029C">
      <w:pPr>
        <w:jc w:val="both"/>
      </w:pPr>
      <w:r>
        <w:rPr>
          <w:sz w:val="28"/>
        </w:rPr>
        <w:t>90:11:телефон:3072; 90:11:телефон:3076; 90:11:телефон:3080; 90:11:телефон:3084; 90:11:телефон:3074; 90:11:телефон:3070; 90:11:телефон:3078; 90:11:телефон:</w:t>
      </w:r>
      <w:r>
        <w:rPr>
          <w:sz w:val="28"/>
        </w:rPr>
        <w:t>3089; 90:11:телефон:3075; 90:11:телефон:3073; 90:11:телефон:3085; 90:11:телефон:3077; 90:11:телефон:3086;</w:t>
      </w:r>
      <w:r>
        <w:rPr>
          <w:sz w:val="28"/>
        </w:rPr>
        <w:t xml:space="preserve"> 90:11:телефон:3087; 90:11:телефон:3067; 90:11:телефон:3091; 90:11:телефон:3069; 90:11:телефон:3083; 90:11:телефон:3081; 90:11:телефон:3079; 90:11:теле</w:t>
      </w:r>
      <w:r>
        <w:rPr>
          <w:sz w:val="28"/>
        </w:rPr>
        <w:t>фон:3082;</w:t>
      </w:r>
    </w:p>
    <w:p w:rsidR="00FF029C">
      <w:pPr>
        <w:ind w:firstLine="708"/>
        <w:jc w:val="both"/>
      </w:pPr>
      <w:r>
        <w:rPr>
          <w:sz w:val="28"/>
        </w:rPr>
        <w:t>2.2. какая категория данных земель и разрешенное использование?;</w:t>
      </w:r>
    </w:p>
    <w:p w:rsidR="00FF029C">
      <w:pPr>
        <w:ind w:firstLine="708"/>
        <w:jc w:val="both"/>
      </w:pPr>
      <w:r>
        <w:rPr>
          <w:sz w:val="28"/>
        </w:rPr>
        <w:t>2.3 есть ли на данных земельных участках разрешение на строительство?</w:t>
      </w:r>
    </w:p>
    <w:p w:rsidR="00FF029C">
      <w:pPr>
        <w:ind w:firstLine="708"/>
        <w:jc w:val="both"/>
      </w:pPr>
      <w:r>
        <w:rPr>
          <w:sz w:val="28"/>
        </w:rPr>
        <w:t>В соответствии с п. 4 ст. 93.1 и п. 4 ст. 31 КоАП РФ, а также приказом ФНС России от дата № ММВ-7-2/168@ «Об ут</w:t>
      </w:r>
      <w:r>
        <w:rPr>
          <w:sz w:val="28"/>
        </w:rPr>
        <w:t>верждении Порядка направления "</w:t>
      </w:r>
      <w:r>
        <w:rPr>
          <w:sz w:val="28"/>
        </w:rPr>
        <w:t>гебования</w:t>
      </w:r>
      <w:r>
        <w:rPr>
          <w:sz w:val="28"/>
        </w:rPr>
        <w:t xml:space="preserve">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 (далее Порядок), в адрес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Межрайонной ИФНС России №6 по</w:t>
      </w:r>
      <w:r>
        <w:rPr>
          <w:sz w:val="28"/>
        </w:rPr>
        <w:t xml:space="preserve"> адрес сформировано и направлено в электронной форме по телекоммуникационным каналам связи через оператора электронного документооборота требование о предоставлении документов (информации) № 1741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FF029C">
      <w:pPr>
        <w:ind w:firstLine="708"/>
        <w:jc w:val="both"/>
      </w:pPr>
      <w:r>
        <w:rPr>
          <w:sz w:val="28"/>
        </w:rPr>
        <w:t>Треб</w:t>
      </w:r>
      <w:r>
        <w:rPr>
          <w:sz w:val="28"/>
        </w:rPr>
        <w:t>ование (с приложением поручения) о представлении документов и информации,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подписанная у</w:t>
      </w:r>
      <w:r>
        <w:rPr>
          <w:sz w:val="28"/>
        </w:rPr>
        <w:t xml:space="preserve">силенной </w:t>
      </w:r>
      <w:r>
        <w:rPr>
          <w:sz w:val="28"/>
        </w:rPr>
        <w:t>квалифицированной электронной подписью (электронной цифровой подписью) налогоплательщика.</w:t>
      </w:r>
      <w:r>
        <w:rPr>
          <w:sz w:val="28"/>
        </w:rPr>
        <w:t xml:space="preserve"> 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(</w:t>
      </w:r>
      <w:r>
        <w:rPr>
          <w:sz w:val="28"/>
        </w:rPr>
        <w:t>п.п</w:t>
      </w:r>
      <w:r>
        <w:rPr>
          <w:sz w:val="28"/>
        </w:rPr>
        <w:t>.</w:t>
      </w:r>
      <w:r>
        <w:rPr>
          <w:sz w:val="28"/>
        </w:rPr>
        <w:t xml:space="preserve"> 6, 12, 13 Порядка, ст.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N 63-Ф3 «Об электронной подписи»).</w:t>
      </w:r>
    </w:p>
    <w:p w:rsidR="00FF029C">
      <w:pPr>
        <w:ind w:firstLine="708"/>
        <w:jc w:val="both"/>
      </w:pPr>
      <w:r>
        <w:rPr>
          <w:sz w:val="28"/>
        </w:rPr>
        <w:t xml:space="preserve">Указанное требование принято </w:t>
      </w:r>
      <w:r>
        <w:rPr>
          <w:sz w:val="28"/>
        </w:rPr>
        <w:t>Штормовским</w:t>
      </w:r>
      <w:r>
        <w:rPr>
          <w:sz w:val="28"/>
        </w:rPr>
        <w:t xml:space="preserve"> сельским советом по ТКС, о чём в налоговый орган поступила квитанция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приёме, подписанная усиленной квалифицированно</w:t>
      </w:r>
      <w:r>
        <w:rPr>
          <w:sz w:val="28"/>
        </w:rPr>
        <w:t>й электронной подписью (электронной цифровой подписью) налогоплательщика.</w:t>
      </w:r>
    </w:p>
    <w:p w:rsidR="00FF029C">
      <w:pPr>
        <w:ind w:firstLine="708"/>
        <w:jc w:val="both"/>
      </w:pPr>
      <w:r>
        <w:rPr>
          <w:sz w:val="28"/>
        </w:rPr>
        <w:t xml:space="preserve">В соответствии с пунктом 5 статьи 93.1 КоАП РФ требование о предоставлении документов (информации) № 1741 от дата </w:t>
      </w:r>
      <w:r>
        <w:rPr>
          <w:sz w:val="28"/>
        </w:rPr>
        <w:t>Штормовскому</w:t>
      </w:r>
      <w:r>
        <w:rPr>
          <w:sz w:val="28"/>
        </w:rPr>
        <w:t xml:space="preserve"> сельскому совету следовало исполнить в пятидневный срок</w:t>
      </w:r>
      <w:r>
        <w:rPr>
          <w:sz w:val="28"/>
        </w:rPr>
        <w:t xml:space="preserve"> со дня его получения, т.е. не позднее дата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(информацией).</w:t>
      </w:r>
      <w:r>
        <w:rPr>
          <w:sz w:val="28"/>
        </w:rPr>
        <w:t xml:space="preserve"> В случае</w:t>
      </w:r>
      <w:r>
        <w:rPr>
          <w:sz w:val="28"/>
        </w:rPr>
        <w:t>,</w:t>
      </w:r>
      <w:r>
        <w:rPr>
          <w:sz w:val="28"/>
        </w:rPr>
        <w:t xml:space="preserve"> есл</w:t>
      </w:r>
      <w:r>
        <w:rPr>
          <w:sz w:val="28"/>
        </w:rPr>
        <w:t xml:space="preserve">и </w:t>
      </w:r>
      <w:r>
        <w:rPr>
          <w:sz w:val="28"/>
        </w:rPr>
        <w:t>истребуемые</w:t>
      </w:r>
      <w:r>
        <w:rPr>
          <w:sz w:val="28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FF029C">
      <w:pPr>
        <w:ind w:firstLine="708"/>
        <w:jc w:val="both"/>
      </w:pPr>
      <w:r>
        <w:rPr>
          <w:sz w:val="28"/>
        </w:rPr>
        <w:t xml:space="preserve">В указанный срок налогоплательщик </w:t>
      </w:r>
      <w:r>
        <w:rPr>
          <w:sz w:val="28"/>
        </w:rPr>
        <w:t>Штормовской</w:t>
      </w:r>
      <w:r>
        <w:rPr>
          <w:sz w:val="28"/>
        </w:rPr>
        <w:t xml:space="preserve"> сельский совет письменного уведомления о нево</w:t>
      </w:r>
      <w:r>
        <w:rPr>
          <w:sz w:val="28"/>
        </w:rPr>
        <w:t xml:space="preserve">зможности исполнения требования в установленный срок и ходатайства о продлении срока представления документов и информации не направил; документы и информацию, затребованные налоговым органом, не представил, чем нарушил п. 5 ст. 93.1 </w:t>
      </w:r>
      <w:r>
        <w:rPr>
          <w:sz w:val="28"/>
        </w:rPr>
        <w:t>фио</w:t>
      </w:r>
    </w:p>
    <w:p w:rsidR="00FF029C">
      <w:pPr>
        <w:ind w:firstLine="708"/>
        <w:jc w:val="both"/>
      </w:pPr>
      <w:r>
        <w:rPr>
          <w:sz w:val="28"/>
        </w:rPr>
        <w:t xml:space="preserve">Согласно пункту 6 </w:t>
      </w:r>
      <w:r>
        <w:rPr>
          <w:sz w:val="28"/>
        </w:rPr>
        <w:t xml:space="preserve">статьи 93.1 КоАП РФ отказ лица от представления </w:t>
      </w:r>
      <w:r>
        <w:rPr>
          <w:sz w:val="28"/>
        </w:rPr>
        <w:t>истребуемых</w:t>
      </w:r>
      <w:r>
        <w:rPr>
          <w:sz w:val="28"/>
        </w:rPr>
        <w:t xml:space="preserve">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ответственность, предусмотренную статьей 126 </w:t>
      </w:r>
      <w:r>
        <w:rPr>
          <w:sz w:val="28"/>
        </w:rPr>
        <w:t>фио</w:t>
      </w:r>
      <w:r>
        <w:rPr>
          <w:sz w:val="28"/>
        </w:rPr>
        <w:t>.</w:t>
      </w:r>
    </w:p>
    <w:p w:rsidR="00FF029C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 xml:space="preserve">п. 2 ст. 126 КоАП РФ непредставление налоговому органу сведений о налогоплательщике, выразившееся в отказе лица представить имеющиеся у него документы, предусмотренные настоящим </w:t>
      </w:r>
      <w:r>
        <w:rPr>
          <w:sz w:val="28"/>
        </w:rPr>
        <w:t>фио</w:t>
      </w:r>
      <w:r>
        <w:rPr>
          <w:sz w:val="28"/>
        </w:rPr>
        <w:t>, со сведениями о налогоплательщике по запросу налогового органа, а равно и</w:t>
      </w:r>
      <w:r>
        <w:rPr>
          <w:sz w:val="28"/>
        </w:rPr>
        <w:t>ное уклонение от представления таких документов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</w:t>
      </w:r>
      <w:r>
        <w:rPr>
          <w:sz w:val="28"/>
        </w:rPr>
        <w:t xml:space="preserve">, предусмотренное статьёй 135.1 настоящего </w:t>
      </w:r>
      <w:r>
        <w:rPr>
          <w:sz w:val="28"/>
        </w:rPr>
        <w:t>фио</w:t>
      </w:r>
      <w:r>
        <w:rPr>
          <w:sz w:val="28"/>
        </w:rPr>
        <w:t xml:space="preserve">, влечет </w:t>
      </w:r>
      <w:r>
        <w:rPr>
          <w:sz w:val="28"/>
        </w:rPr>
        <w:t>взыскание штрафа с организации или индивидуального предпринимателя в размере десяти тысяч рублей, с физического лица - в размере одной тысячи рублей.</w:t>
      </w:r>
    </w:p>
    <w:p w:rsidR="00FF029C">
      <w:pPr>
        <w:ind w:firstLine="708"/>
        <w:jc w:val="both"/>
      </w:pPr>
      <w:r>
        <w:rPr>
          <w:sz w:val="28"/>
        </w:rPr>
        <w:t>В Межрайонной ИФНС России №6 по адрес отсутствуют сведения о повторности несообщения (несвоевременного соо</w:t>
      </w:r>
      <w:r>
        <w:rPr>
          <w:sz w:val="28"/>
        </w:rPr>
        <w:t xml:space="preserve">бщения) </w:t>
      </w:r>
      <w:r>
        <w:rPr>
          <w:sz w:val="28"/>
        </w:rPr>
        <w:t>Штормовским</w:t>
      </w:r>
      <w:r>
        <w:rPr>
          <w:sz w:val="28"/>
        </w:rPr>
        <w:t xml:space="preserve"> сельским советом запрашиваемой налоговым органом информации.</w:t>
      </w:r>
    </w:p>
    <w:p w:rsidR="00FF029C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расчета </w:t>
      </w:r>
      <w:r>
        <w:rPr>
          <w:sz w:val="28"/>
        </w:rPr>
        <w:t xml:space="preserve">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6-НДФЛ, о которых указано в протоколе об административном правонарушении, подтверждаются имеющимися в материалах дела сведениями, согласно которым Евсеенко С.В. являет</w:t>
      </w:r>
      <w:r>
        <w:rPr>
          <w:sz w:val="28"/>
        </w:rPr>
        <w:t xml:space="preserve">ся председателем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главой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адрес, адрес.</w:t>
      </w:r>
    </w:p>
    <w:p w:rsidR="00FF029C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виновность должностного лица Евсеенко С.В. подтверждены совокупностью доказ</w:t>
      </w:r>
      <w:r>
        <w:rPr>
          <w:sz w:val="28"/>
        </w:rPr>
        <w:t>ательств, достоверность и допустимость которых сомнений не вызывают, а именно: протоколом об административном правонарушении № 91102206200041600002 от дата; копией выписки из ЕГРЮЛ по состоянию на дата, содержащей сведения о юридическом лице - Администраци</w:t>
      </w:r>
      <w:r>
        <w:rPr>
          <w:sz w:val="28"/>
        </w:rPr>
        <w:t xml:space="preserve">и </w:t>
      </w:r>
      <w:r>
        <w:rPr>
          <w:sz w:val="28"/>
        </w:rPr>
        <w:t>Штормовского</w:t>
      </w:r>
      <w:r>
        <w:rPr>
          <w:sz w:val="28"/>
        </w:rPr>
        <w:t xml:space="preserve"> адрес (ОГРН 1149102106801); копией требования № 989 от дата о предоставлении документов (информации);</w:t>
      </w:r>
      <w:r>
        <w:rPr>
          <w:sz w:val="28"/>
        </w:rPr>
        <w:t xml:space="preserve"> копиями квитанций о приеме электронного документа; копией акта № 10334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 обнаружении фактов, свидетельствующих о предусмотренных Н</w:t>
      </w:r>
      <w:r>
        <w:rPr>
          <w:sz w:val="28"/>
        </w:rPr>
        <w:t>алоговым кодексом РФ налоговых правонарушениях.</w:t>
      </w:r>
    </w:p>
    <w:p w:rsidR="00FF029C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</w:t>
      </w:r>
      <w:r>
        <w:rPr>
          <w:sz w:val="28"/>
        </w:rPr>
        <w:t>лежащую процессуальную форму, объективно фиксируют фактические данные.</w:t>
      </w:r>
    </w:p>
    <w:p w:rsidR="00FF029C">
      <w:pPr>
        <w:ind w:firstLine="708"/>
        <w:jc w:val="both"/>
      </w:pPr>
      <w:r>
        <w:rPr>
          <w:sz w:val="28"/>
        </w:rPr>
        <w:t>При таких обстоятельствах в действиях должностного лица Евсеенко С.В. имеется состав правонарушения, предусмотренного ч. 1 ст. 15.6 КоАП РФ, а именно: непредставление в установленный за</w:t>
      </w:r>
      <w:r>
        <w:rPr>
          <w:sz w:val="28"/>
        </w:rPr>
        <w:t>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</w:t>
      </w:r>
      <w:r>
        <w:rPr>
          <w:sz w:val="28"/>
        </w:rPr>
        <w:t>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частью 2 настоящей статьи.</w:t>
      </w:r>
    </w:p>
    <w:p w:rsidR="00FF029C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</w:t>
      </w:r>
      <w:r>
        <w:rPr>
          <w:sz w:val="28"/>
        </w:rPr>
        <w:t>ва, смягчающие и отягчающие административную ответственность.</w:t>
      </w:r>
    </w:p>
    <w:p w:rsidR="00FF029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до</w:t>
      </w:r>
      <w:r>
        <w:rPr>
          <w:sz w:val="28"/>
        </w:rPr>
        <w:t xml:space="preserve">лжностного лица Евсеенко С.В., ранее привлекаемой к административной ответственности за совершение аналогичного правонарушения, то есть </w:t>
      </w:r>
      <w:r>
        <w:rPr>
          <w:sz w:val="28"/>
        </w:rPr>
        <w:t>повторное совершение однородного административного правонарушения, что мировой судья признает обстоятельством, отягчающи</w:t>
      </w:r>
      <w:r>
        <w:rPr>
          <w:sz w:val="28"/>
        </w:rPr>
        <w:t>м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</w:t>
      </w:r>
      <w:r>
        <w:rPr>
          <w:sz w:val="28"/>
        </w:rPr>
        <w:t xml:space="preserve"> к выводу о необходимости назначения административного наказания в виде административного штрафа в пре</w:t>
      </w:r>
      <w:r>
        <w:rPr>
          <w:sz w:val="28"/>
        </w:rPr>
        <w:t>деле санкции ч. 1 ст. 15.6 КоАП РФ на должностных лиц.</w:t>
      </w:r>
    </w:p>
    <w:p w:rsidR="00FF029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</w:t>
      </w:r>
    </w:p>
    <w:p w:rsidR="00FF029C" w:rsidP="002E1421">
      <w:pPr>
        <w:jc w:val="center"/>
      </w:pPr>
      <w:r>
        <w:rPr>
          <w:b/>
          <w:sz w:val="28"/>
        </w:rPr>
        <w:t>ПОСТАНОВИЛ:</w:t>
      </w:r>
    </w:p>
    <w:p w:rsidR="00FF029C">
      <w:pPr>
        <w:ind w:firstLine="708"/>
        <w:jc w:val="both"/>
      </w:pPr>
      <w:r>
        <w:rPr>
          <w:sz w:val="28"/>
        </w:rPr>
        <w:t xml:space="preserve">Должностное лицо – председателя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</w:t>
      </w:r>
      <w:r>
        <w:rPr>
          <w:sz w:val="28"/>
        </w:rPr>
        <w:t xml:space="preserve">адрес Евсеенко Светлану Васильевну признать виновной в совершении административного правонарушения, предусмотренного ч. 1 ст. 15.6 </w:t>
      </w:r>
      <w:r>
        <w:rPr>
          <w:sz w:val="28"/>
        </w:rPr>
        <w:t>фио</w:t>
      </w:r>
      <w:r>
        <w:rPr>
          <w:sz w:val="28"/>
        </w:rPr>
        <w:t xml:space="preserve"> Российской Федерации об административных правонарушениях, и назначить ей административное наказание в виде административн</w:t>
      </w:r>
      <w:r>
        <w:rPr>
          <w:sz w:val="28"/>
        </w:rPr>
        <w:t xml:space="preserve">ого штрафа в размере 400 (четыреста) рублей. </w:t>
      </w:r>
    </w:p>
    <w:p w:rsidR="00FF029C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FF029C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FF029C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FF029C">
      <w:pPr>
        <w:ind w:firstLine="708"/>
        <w:jc w:val="both"/>
      </w:pPr>
      <w:r>
        <w:rPr>
          <w:sz w:val="28"/>
        </w:rPr>
        <w:t>ОГРН 1149102019164</w:t>
      </w:r>
    </w:p>
    <w:p w:rsidR="00FF029C">
      <w:pPr>
        <w:ind w:firstLine="708"/>
        <w:jc w:val="both"/>
      </w:pPr>
      <w:r>
        <w:rPr>
          <w:sz w:val="28"/>
        </w:rPr>
        <w:t>Банковск</w:t>
      </w:r>
      <w:r>
        <w:rPr>
          <w:sz w:val="28"/>
        </w:rPr>
        <w:t>ие реквизиты:</w:t>
      </w:r>
    </w:p>
    <w:p w:rsidR="00FF029C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FF029C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FF029C">
      <w:pPr>
        <w:ind w:firstLine="708"/>
        <w:jc w:val="both"/>
      </w:pPr>
      <w:r>
        <w:rPr>
          <w:sz w:val="28"/>
        </w:rPr>
        <w:t xml:space="preserve">ИНН: телефон </w:t>
      </w:r>
    </w:p>
    <w:p w:rsidR="00FF029C">
      <w:pPr>
        <w:ind w:firstLine="708"/>
        <w:jc w:val="both"/>
      </w:pPr>
      <w:r>
        <w:rPr>
          <w:sz w:val="28"/>
        </w:rPr>
        <w:t>КПП: 910201001</w:t>
      </w:r>
    </w:p>
    <w:p w:rsidR="00FF029C">
      <w:pPr>
        <w:ind w:firstLine="708"/>
        <w:jc w:val="both"/>
      </w:pPr>
      <w:r>
        <w:rPr>
          <w:sz w:val="28"/>
        </w:rPr>
        <w:t>БИК: 013510002</w:t>
      </w:r>
    </w:p>
    <w:p w:rsidR="00FF029C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FF029C">
      <w:pPr>
        <w:ind w:firstLine="708"/>
        <w:jc w:val="both"/>
      </w:pPr>
      <w:r>
        <w:rPr>
          <w:sz w:val="28"/>
        </w:rPr>
        <w:t xml:space="preserve">Казначейский счет </w:t>
      </w:r>
      <w:r>
        <w:rPr>
          <w:sz w:val="28"/>
        </w:rPr>
        <w:t>03100643000000017500</w:t>
      </w:r>
    </w:p>
    <w:p w:rsidR="00FF029C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FF029C">
      <w:pPr>
        <w:ind w:firstLine="708"/>
        <w:jc w:val="both"/>
      </w:pPr>
      <w:r>
        <w:rPr>
          <w:sz w:val="28"/>
        </w:rPr>
        <w:t>ОКТМО: 35643000</w:t>
      </w:r>
    </w:p>
    <w:p w:rsidR="00FF029C">
      <w:pPr>
        <w:ind w:firstLine="708"/>
        <w:jc w:val="both"/>
      </w:pPr>
      <w:r>
        <w:rPr>
          <w:sz w:val="28"/>
        </w:rPr>
        <w:t xml:space="preserve">КБК: телефон </w:t>
      </w:r>
      <w:r>
        <w:rPr>
          <w:sz w:val="28"/>
        </w:rPr>
        <w:t>телефон</w:t>
      </w:r>
    </w:p>
    <w:p w:rsidR="00FF029C">
      <w:pPr>
        <w:widowControl w:val="0"/>
        <w:spacing w:line="317" w:lineRule="atLeast"/>
        <w:ind w:left="20"/>
        <w:jc w:val="both"/>
      </w:pPr>
      <w:r>
        <w:rPr>
          <w:sz w:val="28"/>
        </w:rPr>
        <w:t>УИН: 0410760300725002552215169</w:t>
      </w:r>
    </w:p>
    <w:p w:rsidR="00FF029C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</w:t>
      </w:r>
      <w:r>
        <w:rPr>
          <w:sz w:val="28"/>
        </w:rPr>
        <w:t xml:space="preserve">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FF029C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</w:t>
      </w:r>
      <w:r>
        <w:rPr>
          <w:sz w:val="28"/>
        </w:rPr>
        <w:t>зднее шестидесяти дней со дня вступления постановления о наложении административного штрафа в законную силу.</w:t>
      </w:r>
    </w:p>
    <w:p w:rsidR="00FF029C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>
        <w:rPr>
          <w:sz w:val="28"/>
        </w:rPr>
        <w:t>фио</w:t>
      </w:r>
      <w:r>
        <w:rPr>
          <w:sz w:val="28"/>
        </w:rPr>
        <w:t xml:space="preserve"> Российской Федерации</w:t>
      </w:r>
      <w:r>
        <w:rPr>
          <w:sz w:val="28"/>
        </w:rPr>
        <w:t xml:space="preserve"> об административных правонарушениях будет взыскана в принудительном порядке.</w:t>
      </w:r>
    </w:p>
    <w:p w:rsidR="00FF029C" w:rsidP="002E142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</w:t>
      </w:r>
      <w:r>
        <w:rPr>
          <w:sz w:val="28"/>
        </w:rPr>
        <w:t>она (адрес и городской адрес) адрес, со дня вручения или получения копии постановления.</w:t>
      </w:r>
    </w:p>
    <w:p w:rsidR="002E1421">
      <w:pPr>
        <w:jc w:val="both"/>
      </w:pPr>
    </w:p>
    <w:p w:rsidR="00FF029C" w:rsidP="002E1421">
      <w:pPr>
        <w:ind w:firstLine="708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>Е.В. Костюкова</w:t>
      </w:r>
    </w:p>
    <w:p w:rsidR="00FF029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9C"/>
    <w:rsid w:val="002E1421"/>
    <w:rsid w:val="00FF02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