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F129E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5"/>
        </w:rPr>
        <w:t xml:space="preserve">Дело № 5-73-505/2023 </w:t>
      </w:r>
    </w:p>
    <w:p w:rsidR="00065E6C">
      <w:pPr>
        <w:pStyle w:val="Heading1"/>
        <w:spacing w:before="0" w:after="0"/>
        <w:jc w:val="center"/>
        <w:rPr>
          <w:rFonts w:ascii="Times New Roman" w:hAnsi="Times New Roman" w:cs="Times New Roman"/>
          <w:b w:val="0"/>
          <w:sz w:val="25"/>
        </w:rPr>
      </w:pPr>
    </w:p>
    <w:p w:rsidR="00CF129E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b w:val="0"/>
          <w:sz w:val="25"/>
        </w:rPr>
        <w:t>П</w:t>
      </w:r>
      <w:r>
        <w:rPr>
          <w:rFonts w:ascii="Times New Roman" w:hAnsi="Times New Roman" w:cs="Times New Roman"/>
          <w:b w:val="0"/>
          <w:sz w:val="25"/>
        </w:rPr>
        <w:t xml:space="preserve"> О С Т А Н О В Л Е Н И Е</w:t>
      </w:r>
    </w:p>
    <w:p w:rsidR="00065E6C">
      <w:pPr>
        <w:ind w:firstLine="708"/>
        <w:jc w:val="both"/>
        <w:rPr>
          <w:sz w:val="25"/>
        </w:rPr>
      </w:pPr>
    </w:p>
    <w:p w:rsidR="00CF129E">
      <w:pPr>
        <w:ind w:firstLine="708"/>
        <w:jc w:val="both"/>
      </w:pPr>
      <w:r>
        <w:rPr>
          <w:sz w:val="25"/>
        </w:rPr>
        <w:t xml:space="preserve">21 ноября 2023 года                                                                                    </w:t>
      </w:r>
      <w:r>
        <w:rPr>
          <w:sz w:val="25"/>
        </w:rPr>
        <w:t>адрес</w:t>
      </w:r>
    </w:p>
    <w:p w:rsidR="00065E6C">
      <w:pPr>
        <w:jc w:val="both"/>
        <w:rPr>
          <w:sz w:val="25"/>
        </w:rPr>
      </w:pPr>
    </w:p>
    <w:p w:rsidR="00CF129E" w:rsidP="00065E6C">
      <w:pPr>
        <w:ind w:firstLine="708"/>
        <w:jc w:val="both"/>
      </w:pPr>
      <w:r>
        <w:rPr>
          <w:sz w:val="25"/>
        </w:rPr>
        <w:t xml:space="preserve">Мировой судья судебного участка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 Васильев В.А. рассмотрев материалы дела об административном правонарушении, рассмотрев</w:t>
      </w:r>
      <w:r>
        <w:rPr>
          <w:sz w:val="25"/>
        </w:rPr>
        <w:t xml:space="preserve"> дело об административном правонарушении, поступившее из Межмуниципального отдела МВД Российской Федерации «</w:t>
      </w:r>
      <w:r>
        <w:rPr>
          <w:sz w:val="25"/>
        </w:rPr>
        <w:t>Сакский</w:t>
      </w:r>
      <w:r>
        <w:rPr>
          <w:sz w:val="25"/>
        </w:rPr>
        <w:t xml:space="preserve">», в отношении </w:t>
      </w:r>
    </w:p>
    <w:p w:rsidR="00CF129E">
      <w:pPr>
        <w:ind w:firstLine="708"/>
        <w:jc w:val="both"/>
      </w:pPr>
      <w:r>
        <w:rPr>
          <w:sz w:val="25"/>
        </w:rPr>
        <w:t>Муртазаева</w:t>
      </w:r>
      <w:r>
        <w:rPr>
          <w:sz w:val="25"/>
        </w:rPr>
        <w:t xml:space="preserve"> Р.Р.</w:t>
      </w:r>
      <w:r>
        <w:rPr>
          <w:sz w:val="25"/>
        </w:rPr>
        <w:t>, паспортные данные, гражданина РФ, паспортные данные, холостого, имеющего среднее образование, н</w:t>
      </w:r>
      <w:r>
        <w:rPr>
          <w:sz w:val="25"/>
        </w:rPr>
        <w:t xml:space="preserve">е имеющего на иждивении несовершеннолетних детей, зарегистрированного и проживающего по адресу: адрес, </w:t>
      </w:r>
    </w:p>
    <w:p w:rsidR="00CF129E">
      <w:pPr>
        <w:ind w:firstLine="708"/>
        <w:jc w:val="both"/>
      </w:pPr>
      <w:r>
        <w:rPr>
          <w:sz w:val="25"/>
        </w:rPr>
        <w:t>о привлечении его к административной ответственности за правонарушение, предусмотренное ст. 6.9 ч.1 Кодекса Российской Федерации об административных пра</w:t>
      </w:r>
      <w:r>
        <w:rPr>
          <w:sz w:val="25"/>
        </w:rPr>
        <w:t xml:space="preserve">вонарушениях, </w:t>
      </w:r>
    </w:p>
    <w:p w:rsidR="00CF129E" w:rsidP="00065E6C">
      <w:pPr>
        <w:jc w:val="center"/>
      </w:pPr>
      <w:r>
        <w:rPr>
          <w:sz w:val="25"/>
        </w:rPr>
        <w:t>УСТАНОВИЛ:</w:t>
      </w:r>
    </w:p>
    <w:p w:rsidR="00CF129E" w:rsidP="00065E6C">
      <w:pPr>
        <w:ind w:firstLine="720"/>
        <w:jc w:val="both"/>
      </w:pPr>
      <w:r>
        <w:rPr>
          <w:sz w:val="25"/>
        </w:rPr>
        <w:t>Муртазаев</w:t>
      </w:r>
      <w:r>
        <w:rPr>
          <w:sz w:val="25"/>
        </w:rPr>
        <w:t xml:space="preserve"> Р.Р. дата, </w:t>
      </w:r>
      <w:r>
        <w:rPr>
          <w:sz w:val="25"/>
        </w:rPr>
        <w:t>в</w:t>
      </w:r>
      <w:r>
        <w:rPr>
          <w:sz w:val="25"/>
        </w:rPr>
        <w:t xml:space="preserve"> время, находясь в лесополосе вблизи адрес в адрес, употребил наркотическое средство – 11-нор-</w:t>
      </w:r>
      <w:r>
        <w:rPr>
          <w:b/>
          <w:sz w:val="25"/>
        </w:rPr>
        <w:t>/\</w:t>
      </w:r>
      <w:r>
        <w:rPr>
          <w:sz w:val="25"/>
        </w:rPr>
        <w:t>-9-тетрагидроканнабиноловую кислоту, путем курения, без назначения врача.</w:t>
      </w:r>
    </w:p>
    <w:p w:rsidR="00CF129E" w:rsidP="00065E6C">
      <w:pPr>
        <w:ind w:firstLine="720"/>
        <w:jc w:val="both"/>
      </w:pPr>
      <w:r>
        <w:rPr>
          <w:sz w:val="25"/>
        </w:rPr>
        <w:t xml:space="preserve">В судебном заседании </w:t>
      </w:r>
      <w:r>
        <w:rPr>
          <w:sz w:val="25"/>
        </w:rPr>
        <w:t>Муртазаев</w:t>
      </w:r>
      <w:r>
        <w:rPr>
          <w:sz w:val="25"/>
        </w:rPr>
        <w:t xml:space="preserve"> Р.Р. ви</w:t>
      </w:r>
      <w:r>
        <w:rPr>
          <w:sz w:val="25"/>
        </w:rPr>
        <w:t xml:space="preserve">ну в совершении вышеуказанного правонарушения признал в полном объеме и пояснил, что при указанных в протоколе об административном правонарушении обстоятельствах употребил наркотическое вещество </w:t>
      </w:r>
      <w:r>
        <w:rPr>
          <w:sz w:val="25"/>
        </w:rPr>
        <w:t>каннабис</w:t>
      </w:r>
      <w:r>
        <w:rPr>
          <w:sz w:val="25"/>
        </w:rPr>
        <w:t>-марихуану, без назначения врача, впервые, в содеянно</w:t>
      </w:r>
      <w:r>
        <w:rPr>
          <w:sz w:val="25"/>
        </w:rPr>
        <w:t xml:space="preserve">м раскаивается. </w:t>
      </w:r>
    </w:p>
    <w:p w:rsidR="00CF129E" w:rsidP="00065E6C">
      <w:pPr>
        <w:ind w:firstLine="720"/>
        <w:jc w:val="both"/>
      </w:pPr>
      <w:r>
        <w:rPr>
          <w:sz w:val="25"/>
        </w:rPr>
        <w:t xml:space="preserve">В судебном заседании защитник </w:t>
      </w:r>
      <w:r>
        <w:rPr>
          <w:sz w:val="25"/>
        </w:rPr>
        <w:t>фио</w:t>
      </w:r>
      <w:r>
        <w:rPr>
          <w:sz w:val="25"/>
        </w:rPr>
        <w:t xml:space="preserve"> просила при назначении наказания учесть личность </w:t>
      </w:r>
      <w:r>
        <w:rPr>
          <w:sz w:val="25"/>
        </w:rPr>
        <w:t>Муртазаева</w:t>
      </w:r>
      <w:r>
        <w:rPr>
          <w:sz w:val="25"/>
        </w:rPr>
        <w:t xml:space="preserve"> Р.Р. и полагает возможным назначение наказание в виде административного штрафа. </w:t>
      </w:r>
    </w:p>
    <w:p w:rsidR="00CF129E" w:rsidP="00065E6C">
      <w:pPr>
        <w:ind w:firstLine="720"/>
        <w:jc w:val="both"/>
      </w:pPr>
      <w:r>
        <w:rPr>
          <w:sz w:val="25"/>
        </w:rPr>
        <w:t xml:space="preserve">Выслушав </w:t>
      </w:r>
      <w:r>
        <w:rPr>
          <w:sz w:val="25"/>
        </w:rPr>
        <w:t>Муртазаева</w:t>
      </w:r>
      <w:r>
        <w:rPr>
          <w:sz w:val="25"/>
        </w:rPr>
        <w:t xml:space="preserve"> Р.Р., исследовав материалы дела, мировой суд</w:t>
      </w:r>
      <w:r>
        <w:rPr>
          <w:sz w:val="25"/>
        </w:rPr>
        <w:t xml:space="preserve">ья пришел к выводу о наличии в действиях </w:t>
      </w:r>
      <w:r>
        <w:rPr>
          <w:sz w:val="25"/>
        </w:rPr>
        <w:t>Муртазаева</w:t>
      </w:r>
      <w:r>
        <w:rPr>
          <w:sz w:val="25"/>
        </w:rPr>
        <w:t xml:space="preserve"> Р.Р. состава правонарушения, предусмотренного ст. 6.9 ч.1 КоАП РФ, исходя из следующего.</w:t>
      </w:r>
    </w:p>
    <w:p w:rsidR="00CF129E" w:rsidP="00065E6C">
      <w:pPr>
        <w:ind w:firstLine="708"/>
        <w:jc w:val="both"/>
      </w:pPr>
      <w:r>
        <w:rPr>
          <w:sz w:val="25"/>
        </w:rPr>
        <w:t xml:space="preserve">Согласно протоколу об административном правонарушении серии </w:t>
      </w:r>
      <w:r>
        <w:rPr>
          <w:sz w:val="25"/>
        </w:rPr>
        <w:t xml:space="preserve">от дата, он был составлен в отношении </w:t>
      </w:r>
      <w:r>
        <w:rPr>
          <w:sz w:val="25"/>
        </w:rPr>
        <w:t>Мур</w:t>
      </w:r>
      <w:r>
        <w:rPr>
          <w:sz w:val="25"/>
        </w:rPr>
        <w:t>тазаева</w:t>
      </w:r>
      <w:r>
        <w:rPr>
          <w:sz w:val="25"/>
        </w:rPr>
        <w:t xml:space="preserve"> Р.Р. в связи с тем, что он дата, </w:t>
      </w:r>
      <w:r>
        <w:rPr>
          <w:sz w:val="25"/>
        </w:rPr>
        <w:t>в</w:t>
      </w:r>
      <w:r>
        <w:rPr>
          <w:sz w:val="25"/>
        </w:rPr>
        <w:t xml:space="preserve"> время, находясь в лесополосе вблизи адрес в адрес, употребил наркотическое средство – 11-нор-</w:t>
      </w:r>
      <w:r>
        <w:rPr>
          <w:b/>
          <w:sz w:val="25"/>
        </w:rPr>
        <w:t>/\</w:t>
      </w:r>
      <w:r>
        <w:rPr>
          <w:sz w:val="25"/>
        </w:rPr>
        <w:t xml:space="preserve">-9-тетрагидроканнабиноловую кислоту, путем курения, без назначения врача. </w:t>
      </w:r>
    </w:p>
    <w:p w:rsidR="00CF129E">
      <w:pPr>
        <w:ind w:firstLine="708"/>
        <w:jc w:val="both"/>
      </w:pPr>
      <w:r>
        <w:rPr>
          <w:sz w:val="25"/>
        </w:rPr>
        <w:t>Указанные в протоколе об административном п</w:t>
      </w:r>
      <w:r>
        <w:rPr>
          <w:sz w:val="25"/>
        </w:rPr>
        <w:t xml:space="preserve">равонарушении обстоятельства потребления </w:t>
      </w:r>
      <w:r>
        <w:rPr>
          <w:sz w:val="25"/>
        </w:rPr>
        <w:t>Муртазаевым</w:t>
      </w:r>
      <w:r>
        <w:rPr>
          <w:sz w:val="25"/>
        </w:rPr>
        <w:t xml:space="preserve"> Р.Р. наркотического средства без назначения врача подтверждаются копией справки </w:t>
      </w:r>
      <w:r>
        <w:rPr>
          <w:sz w:val="25"/>
        </w:rPr>
        <w:t>о результатах химико-токсикологического исследования от дата, согласно которому установлено состояние опьянения, обн</w:t>
      </w:r>
      <w:r>
        <w:rPr>
          <w:sz w:val="25"/>
        </w:rPr>
        <w:t>аружено наркотическое средство – 11-нор-</w:t>
      </w:r>
      <w:r>
        <w:rPr>
          <w:b/>
          <w:sz w:val="25"/>
        </w:rPr>
        <w:t>/\</w:t>
      </w:r>
      <w:r>
        <w:rPr>
          <w:sz w:val="25"/>
        </w:rPr>
        <w:t xml:space="preserve">-9-тетрагидроканнабиноловая кислота, а также актом медицинского освидетельствования на состояние опьянения </w:t>
      </w:r>
      <w:r>
        <w:rPr>
          <w:sz w:val="25"/>
        </w:rPr>
        <w:t>от</w:t>
      </w:r>
      <w:r>
        <w:rPr>
          <w:sz w:val="25"/>
        </w:rPr>
        <w:t xml:space="preserve"> дата </w:t>
      </w:r>
    </w:p>
    <w:p w:rsidR="00CF129E" w:rsidP="00065E6C">
      <w:pPr>
        <w:ind w:firstLine="708"/>
        <w:jc w:val="both"/>
      </w:pPr>
      <w:r>
        <w:rPr>
          <w:sz w:val="25"/>
        </w:rPr>
        <w:t xml:space="preserve">Кроме того обстоятельства потребления </w:t>
      </w:r>
      <w:r>
        <w:rPr>
          <w:sz w:val="25"/>
        </w:rPr>
        <w:t>Муртазаевым</w:t>
      </w:r>
      <w:r>
        <w:rPr>
          <w:sz w:val="25"/>
        </w:rPr>
        <w:t xml:space="preserve"> Р.Р. наркотического средства без назначени</w:t>
      </w:r>
      <w:r>
        <w:rPr>
          <w:sz w:val="25"/>
        </w:rPr>
        <w:t xml:space="preserve">я врача подтверждаются объяснениями последнего, имеющимися материалах дела, согласно которым </w:t>
      </w:r>
      <w:r>
        <w:rPr>
          <w:sz w:val="25"/>
        </w:rPr>
        <w:t>последний</w:t>
      </w:r>
      <w:r>
        <w:rPr>
          <w:sz w:val="25"/>
        </w:rPr>
        <w:t>, не возражая против обстоятельств, изложенных в протоколе об административном правонарушении.</w:t>
      </w:r>
    </w:p>
    <w:p w:rsidR="00CF129E" w:rsidP="00065E6C">
      <w:pPr>
        <w:ind w:firstLine="708"/>
        <w:jc w:val="both"/>
      </w:pPr>
      <w:r>
        <w:rPr>
          <w:sz w:val="25"/>
        </w:rPr>
        <w:t xml:space="preserve">При таких обстоятельствах в действиях </w:t>
      </w:r>
      <w:r>
        <w:rPr>
          <w:sz w:val="25"/>
        </w:rPr>
        <w:t>Муртазаева</w:t>
      </w:r>
      <w:r>
        <w:rPr>
          <w:sz w:val="25"/>
        </w:rPr>
        <w:t xml:space="preserve"> Р.Р. имеет</w:t>
      </w:r>
      <w:r>
        <w:rPr>
          <w:sz w:val="25"/>
        </w:rPr>
        <w:t>ся состав правонарушения, предусмотренного ст. 6.9 ч.1 КоАП РФ, а именно потребление наркотических средств без назначения врача.</w:t>
      </w:r>
    </w:p>
    <w:p w:rsidR="00CF129E" w:rsidP="00065E6C">
      <w:pPr>
        <w:ind w:firstLine="708"/>
        <w:jc w:val="both"/>
      </w:pPr>
      <w:r>
        <w:rPr>
          <w:sz w:val="25"/>
        </w:rPr>
        <w:t xml:space="preserve">Согласно ст. 4.1 ч.2 КоАП РФ, при назначении административного наказания суд учитывает характер совершенного административного </w:t>
      </w:r>
      <w:r>
        <w:rPr>
          <w:sz w:val="25"/>
        </w:rPr>
        <w:t>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CF129E" w:rsidP="00065E6C">
      <w:pPr>
        <w:ind w:firstLine="708"/>
        <w:jc w:val="both"/>
      </w:pPr>
      <w:r>
        <w:rPr>
          <w:sz w:val="25"/>
        </w:rPr>
        <w:t xml:space="preserve">Принимая во внимание характер совершенного административного правонарушения, учитывая раскаяние </w:t>
      </w:r>
      <w:r>
        <w:rPr>
          <w:sz w:val="25"/>
        </w:rPr>
        <w:t>Муртазаева</w:t>
      </w:r>
      <w:r>
        <w:rPr>
          <w:sz w:val="25"/>
        </w:rPr>
        <w:t xml:space="preserve"> Р.Р., кото</w:t>
      </w:r>
      <w:r>
        <w:rPr>
          <w:sz w:val="25"/>
        </w:rPr>
        <w:t xml:space="preserve">рое мировой судья признает обстоятельством, смягчающим административную ответственность, а также принимая во внимание данные о личности </w:t>
      </w:r>
      <w:r>
        <w:rPr>
          <w:sz w:val="25"/>
        </w:rPr>
        <w:t>Муртазаева</w:t>
      </w:r>
      <w:r>
        <w:rPr>
          <w:sz w:val="25"/>
        </w:rPr>
        <w:t xml:space="preserve"> Р.Р., мировой судья пришел к выводу о необходимости назначить ему административное наказание в виде штрафа, в</w:t>
      </w:r>
      <w:r>
        <w:rPr>
          <w:sz w:val="25"/>
        </w:rPr>
        <w:t xml:space="preserve"> пределах санкции ст. 6.9 ч.1 КоАП РФ.</w:t>
      </w:r>
    </w:p>
    <w:p w:rsidR="00CF129E" w:rsidP="00065E6C">
      <w:pPr>
        <w:ind w:firstLine="708"/>
        <w:jc w:val="both"/>
      </w:pPr>
      <w:r>
        <w:rPr>
          <w:sz w:val="25"/>
        </w:rPr>
        <w:t>Согласно требованиям ст. 4.1 ч. 2.1 КоАП РФ,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</w:t>
      </w:r>
      <w:r>
        <w:rPr>
          <w:sz w:val="25"/>
        </w:rPr>
        <w:t xml:space="preserve">х </w:t>
      </w:r>
      <w:r>
        <w:rPr>
          <w:sz w:val="25"/>
        </w:rPr>
        <w:t>прекурсорах</w:t>
      </w:r>
      <w:r>
        <w:rPr>
          <w:sz w:val="25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</w:t>
      </w:r>
      <w:r>
        <w:rPr>
          <w:sz w:val="25"/>
        </w:rPr>
        <w:t>нии и (или) медицинскую и</w:t>
      </w:r>
      <w:r>
        <w:rPr>
          <w:sz w:val="25"/>
        </w:rPr>
        <w:t xml:space="preserve"> (или) социальную реабилитацию в связи с потреблением наркотических средств или психотропных веществ без назначения врача. </w:t>
      </w:r>
      <w:r>
        <w:rPr>
          <w:sz w:val="25"/>
        </w:rPr>
        <w:t>Контроль за</w:t>
      </w:r>
      <w:r>
        <w:rPr>
          <w:sz w:val="25"/>
        </w:rPr>
        <w:t xml:space="preserve"> исполнением такой обязанности осуществляется уполномоченными федеральными органами исполнительно</w:t>
      </w:r>
      <w:r>
        <w:rPr>
          <w:sz w:val="25"/>
        </w:rPr>
        <w:t>й власти в порядке, установленном Правительством Российской Федерации.</w:t>
      </w:r>
    </w:p>
    <w:p w:rsidR="00CF129E" w:rsidP="00065E6C">
      <w:pPr>
        <w:ind w:firstLine="708"/>
        <w:jc w:val="both"/>
      </w:pPr>
      <w:r>
        <w:rPr>
          <w:sz w:val="25"/>
        </w:rPr>
        <w:t xml:space="preserve">Поскольку </w:t>
      </w:r>
      <w:r>
        <w:rPr>
          <w:sz w:val="25"/>
        </w:rPr>
        <w:t>Муртазаев</w:t>
      </w:r>
      <w:r>
        <w:rPr>
          <w:sz w:val="25"/>
        </w:rPr>
        <w:t xml:space="preserve"> Р.Р. впервые привлекается к административной ответственности, употребил наркотическое средство впервые, характеризуется по месту жительство положительно, мировой суд</w:t>
      </w:r>
      <w:r>
        <w:rPr>
          <w:sz w:val="25"/>
        </w:rPr>
        <w:t xml:space="preserve">ья приходит выводу о возможности не возлагать на </w:t>
      </w:r>
      <w:r>
        <w:rPr>
          <w:sz w:val="25"/>
        </w:rPr>
        <w:t>Муртазаева</w:t>
      </w:r>
      <w:r>
        <w:rPr>
          <w:sz w:val="25"/>
        </w:rPr>
        <w:t xml:space="preserve"> Р.Р. обязанность пройти диагностику, профилактические мероприятия, лечение от наркомании, медицинскую и социальную реабилитацию в связи с потреблением наркотических средств без назначения врача. </w:t>
      </w:r>
    </w:p>
    <w:p w:rsidR="00CF129E" w:rsidP="00065E6C">
      <w:pPr>
        <w:ind w:firstLine="708"/>
        <w:jc w:val="both"/>
      </w:pPr>
      <w:r>
        <w:rPr>
          <w:sz w:val="25"/>
        </w:rPr>
        <w:t xml:space="preserve">На основании </w:t>
      </w:r>
      <w:r>
        <w:rPr>
          <w:sz w:val="25"/>
        </w:rPr>
        <w:t>изложенного</w:t>
      </w:r>
      <w:r>
        <w:rPr>
          <w:sz w:val="25"/>
        </w:rPr>
        <w:t>, руководствуясь ст. ст. 4.1, 29.9, 29.10 КоАП РФ, мировой судья</w:t>
      </w:r>
    </w:p>
    <w:p w:rsidR="00CF129E">
      <w:pPr>
        <w:jc w:val="center"/>
      </w:pPr>
      <w:r>
        <w:rPr>
          <w:sz w:val="25"/>
        </w:rPr>
        <w:t>ПОСТАНОВИЛ:</w:t>
      </w:r>
    </w:p>
    <w:p w:rsidR="00CF129E" w:rsidP="00065E6C">
      <w:pPr>
        <w:ind w:firstLine="708"/>
        <w:jc w:val="both"/>
      </w:pPr>
      <w:r>
        <w:rPr>
          <w:sz w:val="25"/>
        </w:rPr>
        <w:t>Муртазаева</w:t>
      </w:r>
      <w:r>
        <w:rPr>
          <w:sz w:val="25"/>
        </w:rPr>
        <w:t xml:space="preserve"> Р.Р.</w:t>
      </w:r>
      <w:r>
        <w:rPr>
          <w:sz w:val="25"/>
        </w:rPr>
        <w:t xml:space="preserve"> признать виновным в совершении административного правонарушения, предусмотренного ст. 6.9 ч.1 Кодекса Российской Федерации об </w:t>
      </w:r>
      <w:r>
        <w:rPr>
          <w:sz w:val="25"/>
        </w:rPr>
        <w:t>административных правонарушениях, и назначить ему административное наказание в виде штрафа в сумме сумма (четыре тысячи) рублей.</w:t>
      </w:r>
    </w:p>
    <w:p w:rsidR="00CF129E">
      <w:pPr>
        <w:ind w:firstLine="708"/>
        <w:jc w:val="both"/>
      </w:pPr>
      <w:r>
        <w:rPr>
          <w:sz w:val="25"/>
        </w:rPr>
        <w:t>Штраф подлежит зачислению по реквизитам: Юридический адрес: адрес 60-летия СССР, 28, Почтовый адрес: адрес 60-летия СССР, 28, О</w:t>
      </w:r>
      <w:r>
        <w:rPr>
          <w:sz w:val="25"/>
        </w:rPr>
        <w:t xml:space="preserve">ГРН 1149102019164, Получатель: </w:t>
      </w:r>
      <w:r>
        <w:rPr>
          <w:sz w:val="25"/>
        </w:rPr>
        <w:t>УФК по адрес (Министерство юстиции адрес, Наименование банка:</w:t>
      </w:r>
      <w:r>
        <w:rPr>
          <w:sz w:val="25"/>
        </w:rPr>
        <w:t xml:space="preserve"> Отделение адрес Банка России//УФК по адрес, ИНН телефон, КПП телефон, БИК: телефон, Единый казначейский счет 40102810645370000035, Казначейский счет 03100643000000</w:t>
      </w:r>
      <w:r>
        <w:rPr>
          <w:sz w:val="25"/>
        </w:rPr>
        <w:t>017500, лицевой счет телефон в УФК по адрес Код Сводного реестра телефон, ОКТМО телефон, Код бюджетной классификации доходов 82811601063010009140, УИН: 0410760300735005052306148.</w:t>
      </w:r>
    </w:p>
    <w:p w:rsidR="00CF129E" w:rsidP="00065E6C">
      <w:pPr>
        <w:ind w:firstLine="708"/>
        <w:jc w:val="both"/>
      </w:pPr>
      <w:r>
        <w:rPr>
          <w:sz w:val="25"/>
        </w:rPr>
        <w:t xml:space="preserve">Согласно ст. 32.2 КоАП РФ, административный штраф должен быть уплачен лицом, </w:t>
      </w:r>
      <w:r>
        <w:rPr>
          <w:sz w:val="25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CF129E">
      <w:pPr>
        <w:ind w:firstLine="708"/>
        <w:jc w:val="both"/>
      </w:pPr>
      <w:r>
        <w:rPr>
          <w:sz w:val="25"/>
        </w:rPr>
        <w:t xml:space="preserve">Документ, подтверждающий оплату административного штрафа, необходимо предоставить в судебный </w:t>
      </w:r>
      <w:r>
        <w:rPr>
          <w:sz w:val="25"/>
        </w:rPr>
        <w:t xml:space="preserve">участок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</w:t>
      </w:r>
      <w:r>
        <w:rPr>
          <w:sz w:val="25"/>
        </w:rPr>
        <w:t xml:space="preserve"> адрес) адрес.</w:t>
      </w:r>
    </w:p>
    <w:p w:rsidR="00CF129E">
      <w:pPr>
        <w:spacing w:after="220" w:line="250" w:lineRule="atLeast"/>
        <w:ind w:firstLine="708"/>
        <w:jc w:val="both"/>
      </w:pPr>
      <w:r>
        <w:rPr>
          <w:spacing w:val="-5"/>
          <w:sz w:val="25"/>
        </w:rPr>
        <w:t xml:space="preserve">Постановление может быть обжаловано в апелляционном порядке в течение десяти суток в </w:t>
      </w:r>
      <w:r>
        <w:rPr>
          <w:spacing w:val="-5"/>
          <w:sz w:val="25"/>
        </w:rPr>
        <w:t>Сакский</w:t>
      </w:r>
      <w:r>
        <w:rPr>
          <w:spacing w:val="-5"/>
          <w:sz w:val="25"/>
        </w:rPr>
        <w:t xml:space="preserve"> районный суд адрес, через судебный участок № 73 </w:t>
      </w:r>
      <w:r>
        <w:rPr>
          <w:spacing w:val="-5"/>
          <w:sz w:val="25"/>
        </w:rPr>
        <w:t>Сакского</w:t>
      </w:r>
      <w:r>
        <w:rPr>
          <w:spacing w:val="-5"/>
          <w:sz w:val="25"/>
        </w:rPr>
        <w:t xml:space="preserve"> судебного района (адрес</w:t>
      </w:r>
      <w:r>
        <w:rPr>
          <w:spacing w:val="-5"/>
          <w:sz w:val="25"/>
        </w:rPr>
        <w:t xml:space="preserve"> и городской адрес) адрес, со дня вручения или получения копии постановления.</w:t>
      </w:r>
    </w:p>
    <w:p w:rsidR="00065E6C">
      <w:pPr>
        <w:jc w:val="both"/>
        <w:rPr>
          <w:sz w:val="25"/>
        </w:rPr>
      </w:pPr>
    </w:p>
    <w:p w:rsidR="00CF129E" w:rsidP="00065E6C">
      <w:pPr>
        <w:ind w:firstLine="708"/>
        <w:jc w:val="both"/>
      </w:pPr>
      <w:r>
        <w:rPr>
          <w:sz w:val="25"/>
        </w:rPr>
        <w:t xml:space="preserve">Мировой судья                                                                          </w:t>
      </w:r>
      <w:r>
        <w:rPr>
          <w:sz w:val="25"/>
        </w:rPr>
        <w:t xml:space="preserve">Васильев В.А. </w:t>
      </w:r>
    </w:p>
    <w:p w:rsidR="00CF129E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29E"/>
    <w:rsid w:val="00065E6C"/>
    <w:rsid w:val="00CF12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