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854" w:rsidRPr="00D22630" w:rsidP="00977FD1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</w:pPr>
      <w:r w:rsidRPr="00884F9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884F98" w:rsidR="001062C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</w:t>
      </w:r>
      <w:r w:rsidRPr="00884F9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5-</w:t>
      </w:r>
      <w:r w:rsidRPr="00884F98" w:rsidR="00884F9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0</w:t>
      </w:r>
      <w:r w:rsidR="00733A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275</w:t>
      </w:r>
      <w:r w:rsidR="00694856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/77</w:t>
      </w:r>
      <w:r w:rsidRPr="00884F98" w:rsidR="001062C4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/20</w:t>
      </w:r>
      <w:r w:rsidRPr="00884F98" w:rsidR="00B7038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</w:t>
      </w:r>
      <w:r w:rsidRPr="00884F98" w:rsidR="00977FD1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2</w:t>
      </w:r>
    </w:p>
    <w:p w:rsidR="00B3559C" w:rsidRPr="00D22630" w:rsidP="00977FD1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</w:pPr>
    </w:p>
    <w:p w:rsidR="00003854" w:rsidRPr="00D22630" w:rsidP="00977FD1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D2263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4436"/>
        <w:gridCol w:w="5311"/>
      </w:tblGrid>
      <w:tr w:rsidTr="00977FD1">
        <w:tblPrEx>
          <w:tblW w:w="9747" w:type="dxa"/>
          <w:tblCellMar>
            <w:left w:w="0" w:type="dxa"/>
            <w:right w:w="0" w:type="dxa"/>
          </w:tblCellMar>
          <w:tblLook w:val="04A0"/>
        </w:tblPrEx>
        <w:tc>
          <w:tcPr>
            <w:tcW w:w="4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D22630" w:rsidP="00977FD1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</w:t>
            </w:r>
            <w:r w:rsidR="00733AC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16 ноября </w:t>
            </w:r>
            <w:r w:rsidRPr="00884F98" w:rsidR="00977F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2022</w:t>
            </w:r>
            <w:r w:rsidRPr="00884F98" w:rsidR="009F31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003854" w:rsidRPr="00D22630" w:rsidP="00977FD1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3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D22630" w:rsidP="00977FD1">
            <w:pPr>
              <w:spacing w:after="0" w:line="240" w:lineRule="auto"/>
              <w:ind w:left="-567" w:right="-97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</w:t>
            </w:r>
            <w:r w:rsid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="00977FD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</w:t>
            </w:r>
            <w:r w:rsidRPr="00D226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694856" w:rsidRPr="006571F6" w:rsidP="00977FD1">
      <w:pPr>
        <w:spacing w:after="0" w:line="240" w:lineRule="auto"/>
        <w:ind w:left="-567" w:right="-97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6571F6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       </w:t>
      </w:r>
      <w:r w:rsidRPr="006571F6" w:rsidR="00884F98">
        <w:rPr>
          <w:rFonts w:ascii="Times New Roman" w:hAnsi="Times New Roman"/>
          <w:sz w:val="27"/>
          <w:szCs w:val="27"/>
        </w:rPr>
        <w:t>Мировой судья судебного участка №77 Симферопольского судебного района (Симферопольский муниципальный район) Республики Крым Шевчук К.С.</w:t>
      </w:r>
      <w:r w:rsidRPr="006571F6" w:rsidR="00B17152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, </w:t>
      </w:r>
      <w:r w:rsidRPr="006571F6" w:rsidR="00CA720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при ведении протокола судебного заседания помощником Корзиловым Ю.О.,  </w:t>
      </w:r>
      <w:r w:rsidRPr="006571F6" w:rsidR="00B17152">
        <w:rPr>
          <w:rFonts w:ascii="Times New Roman" w:eastAsia="Times New Roman" w:hAnsi="Times New Roman"/>
          <w:sz w:val="27"/>
          <w:szCs w:val="27"/>
          <w:lang w:val="ru-RU" w:eastAsia="ru-RU"/>
        </w:rPr>
        <w:t>рассмотрев</w:t>
      </w:r>
      <w:r w:rsidRPr="006571F6" w:rsidR="00B17152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в помещении судебного участка №</w:t>
      </w:r>
      <w:r w:rsidRPr="006571F6" w:rsidR="00884F98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77</w:t>
      </w:r>
      <w:r w:rsidRPr="006571F6" w:rsidR="00B17152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, расположенного по адресу:</w:t>
      </w:r>
      <w:r w:rsidRPr="006571F6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</w:t>
      </w:r>
      <w:r w:rsidRPr="006571F6" w:rsidR="00B17152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г. Симферополь, </w:t>
      </w:r>
      <w:r w:rsidR="00102A1E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              </w:t>
      </w:r>
      <w:r w:rsidRPr="006571F6" w:rsidR="00B17152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ул. </w:t>
      </w:r>
      <w:r w:rsidRPr="006571F6" w:rsidR="00884F98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>Куйбышева, 58-д</w:t>
      </w:r>
      <w:r w:rsidRPr="006571F6" w:rsidR="00137367">
        <w:rPr>
          <w:rFonts w:ascii="Times New Roman" w:eastAsia="Times New Roman" w:hAnsi="Times New Roman"/>
          <w:color w:val="000000"/>
          <w:sz w:val="27"/>
          <w:szCs w:val="27"/>
          <w:lang w:val="ru-RU" w:eastAsia="ru-RU"/>
        </w:rPr>
        <w:t xml:space="preserve">, </w:t>
      </w:r>
      <w:r w:rsidRPr="006571F6" w:rsidR="00137367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дело об административном правонарушении, предусмотренном частью </w:t>
      </w:r>
      <w:r w:rsidRPr="006571F6" w:rsidR="00FA2D7B">
        <w:rPr>
          <w:rFonts w:ascii="Times New Roman" w:eastAsia="Times New Roman" w:hAnsi="Times New Roman"/>
          <w:sz w:val="27"/>
          <w:szCs w:val="27"/>
          <w:lang w:val="ru-RU" w:eastAsia="ru-RU"/>
        </w:rPr>
        <w:t>4</w:t>
      </w:r>
      <w:r w:rsidRPr="006571F6" w:rsidR="00137367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статьи </w:t>
      </w:r>
      <w:r w:rsidRPr="006571F6" w:rsidR="009F1B0F">
        <w:rPr>
          <w:rFonts w:ascii="Times New Roman" w:eastAsia="Times New Roman" w:hAnsi="Times New Roman"/>
          <w:sz w:val="27"/>
          <w:szCs w:val="27"/>
          <w:lang w:val="ru-RU" w:eastAsia="ru-RU"/>
        </w:rPr>
        <w:t>12.</w:t>
      </w:r>
      <w:r w:rsidRPr="006571F6" w:rsidR="00E200F8">
        <w:rPr>
          <w:rFonts w:ascii="Times New Roman" w:eastAsia="Times New Roman" w:hAnsi="Times New Roman"/>
          <w:sz w:val="27"/>
          <w:szCs w:val="27"/>
          <w:lang w:val="ru-RU" w:eastAsia="ru-RU"/>
        </w:rPr>
        <w:t>1</w:t>
      </w:r>
      <w:r w:rsidRPr="006571F6" w:rsidR="00FA2D7B">
        <w:rPr>
          <w:rFonts w:ascii="Times New Roman" w:eastAsia="Times New Roman" w:hAnsi="Times New Roman"/>
          <w:sz w:val="27"/>
          <w:szCs w:val="27"/>
          <w:lang w:val="ru-RU" w:eastAsia="ru-RU"/>
        </w:rPr>
        <w:t>5</w:t>
      </w:r>
      <w:r w:rsidRPr="006571F6" w:rsidR="00137367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6571F6" w:rsidR="00137367">
        <w:rPr>
          <w:rFonts w:ascii="Times New Roman" w:hAnsi="Times New Roman"/>
          <w:sz w:val="27"/>
          <w:szCs w:val="27"/>
          <w:lang w:val="ru-RU"/>
        </w:rPr>
        <w:t>Кодекса Российской Федерации об административных правонарушениях</w:t>
      </w:r>
      <w:r w:rsidRPr="006571F6" w:rsidR="00137367">
        <w:rPr>
          <w:rFonts w:ascii="Times New Roman" w:eastAsia="Times New Roman" w:hAnsi="Times New Roman"/>
          <w:sz w:val="27"/>
          <w:szCs w:val="27"/>
          <w:lang w:val="ru-RU" w:eastAsia="ru-RU"/>
        </w:rPr>
        <w:t>, в отношении</w:t>
      </w:r>
    </w:p>
    <w:p w:rsidR="00A54965" w:rsidRPr="006571F6" w:rsidP="00977FD1">
      <w:pPr>
        <w:spacing w:after="0" w:line="240" w:lineRule="auto"/>
        <w:ind w:left="-567" w:right="-97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</w:p>
    <w:p w:rsidR="00A54965" w:rsidRPr="00D22630" w:rsidP="00884F98">
      <w:pPr>
        <w:spacing w:after="0" w:line="240" w:lineRule="auto"/>
        <w:ind w:left="993" w:right="-97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D42E0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ФИО, ИЗЪЯТО г.р., </w:t>
      </w:r>
      <w:r w:rsidRPr="00AD42E0">
        <w:rPr>
          <w:rFonts w:ascii="Times New Roman" w:eastAsia="Times New Roman" w:hAnsi="Times New Roman"/>
          <w:sz w:val="27"/>
          <w:szCs w:val="27"/>
          <w:lang w:val="ru-RU" w:eastAsia="ru-RU"/>
        </w:rPr>
        <w:t>урож</w:t>
      </w:r>
      <w:r w:rsidRPr="00AD42E0">
        <w:rPr>
          <w:rFonts w:ascii="Times New Roman" w:eastAsia="Times New Roman" w:hAnsi="Times New Roman"/>
          <w:sz w:val="27"/>
          <w:szCs w:val="27"/>
          <w:lang w:val="ru-RU" w:eastAsia="ru-RU"/>
        </w:rPr>
        <w:t>.: г. ИЗЪЯТО</w:t>
      </w:r>
      <w:r w:rsidRPr="00AD42E0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., </w:t>
      </w:r>
      <w:r w:rsidRPr="00AD42E0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адрес регистрации и проживания: ИЗЪЯТО, данные паспорта гражданина России: серия ИЗЪЯТО № </w:t>
      </w:r>
      <w:r w:rsidRPr="00AD42E0">
        <w:rPr>
          <w:rFonts w:ascii="Times New Roman" w:eastAsia="Times New Roman" w:hAnsi="Times New Roman"/>
          <w:sz w:val="27"/>
          <w:szCs w:val="27"/>
          <w:lang w:val="ru-RU" w:eastAsia="ru-RU"/>
        </w:rPr>
        <w:t>ИЗЪЯТО</w:t>
      </w:r>
      <w:r w:rsidRPr="00AD42E0">
        <w:rPr>
          <w:rFonts w:ascii="Times New Roman" w:eastAsia="Times New Roman" w:hAnsi="Times New Roman"/>
          <w:sz w:val="27"/>
          <w:szCs w:val="27"/>
          <w:lang w:val="ru-RU" w:eastAsia="ru-RU"/>
        </w:rPr>
        <w:t>, выдан ИЗЪЯТО,</w:t>
      </w:r>
    </w:p>
    <w:p w:rsidR="00CA720E" w:rsidP="00977FD1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22630">
        <w:rPr>
          <w:rFonts w:ascii="Times New Roman" w:eastAsia="Times New Roman" w:hAnsi="Times New Roman"/>
          <w:sz w:val="28"/>
          <w:szCs w:val="28"/>
          <w:lang w:val="ru-RU" w:eastAsia="ru-RU"/>
        </w:rPr>
        <w:t>у с т а н о в и л</w:t>
      </w:r>
      <w:r w:rsidRPr="00D22630" w:rsidR="00003854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9227D3" w:rsidRPr="006571F6" w:rsidP="004020FA">
      <w:pPr>
        <w:tabs>
          <w:tab w:val="left" w:pos="519"/>
        </w:tabs>
        <w:spacing w:after="0" w:line="240" w:lineRule="auto"/>
        <w:ind w:left="-567" w:right="-973" w:firstLine="993"/>
        <w:jc w:val="both"/>
        <w:rPr>
          <w:rFonts w:ascii="Times New Roman" w:eastAsia="Times New Roman" w:hAnsi="Times New Roman"/>
          <w:color w:val="000000" w:themeColor="text1"/>
          <w:sz w:val="27"/>
          <w:szCs w:val="27"/>
          <w:lang w:val="ru-RU" w:eastAsia="ru-RU"/>
        </w:rPr>
      </w:pPr>
      <w:r w:rsidRPr="00AD42E0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ИЗЪЯТО </w:t>
      </w:r>
      <w:r w:rsidR="006571F6">
        <w:rPr>
          <w:rFonts w:ascii="Times New Roman" w:eastAsia="Times New Roman" w:hAnsi="Times New Roman"/>
          <w:sz w:val="27"/>
          <w:szCs w:val="27"/>
          <w:lang w:val="ru-RU" w:eastAsia="ru-RU"/>
        </w:rPr>
        <w:t>мин</w:t>
      </w:r>
      <w:r w:rsidRPr="006571F6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., на повороте на с. </w:t>
      </w:r>
      <w:r w:rsidRPr="00AD42E0">
        <w:rPr>
          <w:rFonts w:ascii="Times New Roman" w:eastAsia="Times New Roman" w:hAnsi="Times New Roman"/>
          <w:sz w:val="27"/>
          <w:szCs w:val="27"/>
          <w:lang w:val="ru-RU" w:eastAsia="ru-RU"/>
        </w:rPr>
        <w:t>ИЗЪЯТО</w:t>
      </w:r>
      <w:r w:rsidRPr="006571F6">
        <w:rPr>
          <w:rFonts w:ascii="Times New Roman" w:eastAsia="Times New Roman" w:hAnsi="Times New Roman"/>
          <w:sz w:val="27"/>
          <w:szCs w:val="27"/>
          <w:lang w:val="ru-RU" w:eastAsia="ru-RU"/>
        </w:rPr>
        <w:t>,  водитель  Суржиков С.Д., управляя</w:t>
      </w:r>
      <w:r w:rsidRPr="006571F6" w:rsidR="0054682C">
        <w:rPr>
          <w:rFonts w:ascii="Times New Roman" w:eastAsia="Times New Roman" w:hAnsi="Times New Roman"/>
          <w:sz w:val="27"/>
          <w:szCs w:val="27"/>
          <w:lang w:val="ru-RU" w:eastAsia="ru-RU"/>
        </w:rPr>
        <w:t>,</w:t>
      </w:r>
      <w:r w:rsidRPr="006571F6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6571F6">
        <w:rPr>
          <w:rFonts w:ascii="Times New Roman" w:hAnsi="Times New Roman"/>
          <w:sz w:val="27"/>
          <w:szCs w:val="27"/>
          <w:lang w:val="ru-RU"/>
        </w:rPr>
        <w:t>принадлежащим</w:t>
      </w:r>
      <w:r w:rsidRPr="006571F6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Суржикову С.Д.</w:t>
      </w:r>
      <w:r w:rsidRPr="006571F6" w:rsidR="0054682C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r w:rsidRPr="006571F6">
        <w:rPr>
          <w:rFonts w:ascii="Times New Roman" w:eastAsia="Times New Roman" w:hAnsi="Times New Roman"/>
          <w:sz w:val="27"/>
          <w:szCs w:val="27"/>
          <w:lang w:val="ru-RU" w:eastAsia="ru-RU"/>
        </w:rPr>
        <w:t>транспортным средством «</w:t>
      </w:r>
      <w:r w:rsidRPr="00AD42E0">
        <w:rPr>
          <w:rFonts w:ascii="Times New Roman" w:eastAsia="Times New Roman" w:hAnsi="Times New Roman"/>
          <w:sz w:val="27"/>
          <w:szCs w:val="27"/>
          <w:lang w:val="ru-RU" w:eastAsia="ru-RU"/>
        </w:rPr>
        <w:t>ИЗЪЯТО</w:t>
      </w:r>
      <w:r w:rsidRPr="006571F6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», государственный регистрационный знак  </w:t>
      </w:r>
      <w:r w:rsidRPr="00AD42E0">
        <w:rPr>
          <w:rFonts w:ascii="Times New Roman" w:eastAsia="Times New Roman" w:hAnsi="Times New Roman"/>
          <w:sz w:val="27"/>
          <w:szCs w:val="27"/>
          <w:lang w:val="ru-RU" w:eastAsia="ru-RU"/>
        </w:rPr>
        <w:t>ИЗЪЯТО</w:t>
      </w:r>
      <w:r w:rsidRPr="006571F6">
        <w:rPr>
          <w:rFonts w:ascii="Times New Roman" w:eastAsia="Times New Roman" w:hAnsi="Times New Roman"/>
          <w:sz w:val="27"/>
          <w:szCs w:val="27"/>
          <w:lang w:val="ru-RU" w:eastAsia="ru-RU"/>
        </w:rPr>
        <w:t>,  допустил выезд на полосу</w:t>
      </w:r>
      <w:r w:rsidRPr="006571F6" w:rsidR="005D0201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r w:rsidRPr="006571F6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предназначенную для встречного движения,</w:t>
      </w:r>
      <w:r w:rsidRPr="006571F6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при этом пересек сплошную линию горизонтальной дорожной разметки</w:t>
      </w:r>
      <w:r w:rsidRPr="006571F6" w:rsidR="0054682C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r w:rsidRPr="006571F6">
        <w:rPr>
          <w:rFonts w:ascii="Times New Roman" w:hAnsi="Times New Roman"/>
          <w:sz w:val="27"/>
          <w:szCs w:val="27"/>
          <w:lang w:val="ru-RU"/>
        </w:rPr>
        <w:t xml:space="preserve"> в нарушени</w:t>
      </w:r>
      <w:r w:rsidRPr="006571F6" w:rsidR="0054682C">
        <w:rPr>
          <w:rFonts w:ascii="Times New Roman" w:hAnsi="Times New Roman"/>
          <w:sz w:val="27"/>
          <w:szCs w:val="27"/>
          <w:lang w:val="ru-RU"/>
        </w:rPr>
        <w:t>и</w:t>
      </w:r>
      <w:r w:rsidRPr="006571F6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571F6" w:rsidR="0054682C">
        <w:rPr>
          <w:rFonts w:ascii="Times New Roman" w:hAnsi="Times New Roman"/>
          <w:sz w:val="27"/>
          <w:szCs w:val="27"/>
          <w:lang w:val="ru-RU"/>
        </w:rPr>
        <w:t xml:space="preserve">правил расположения на проезжей части 1.1 ПДД РФ, чем нарушил п.п. 1.3,9.1 (1), </w:t>
      </w:r>
      <w:r w:rsidRPr="006571F6" w:rsidR="005D0201">
        <w:rPr>
          <w:rFonts w:ascii="Times New Roman" w:hAnsi="Times New Roman"/>
          <w:sz w:val="27"/>
          <w:szCs w:val="27"/>
          <w:lang w:val="ru-RU"/>
        </w:rPr>
        <w:t xml:space="preserve">9.2, </w:t>
      </w:r>
      <w:r w:rsidRPr="006571F6" w:rsidR="0054682C">
        <w:rPr>
          <w:rFonts w:ascii="Times New Roman" w:hAnsi="Times New Roman"/>
          <w:sz w:val="27"/>
          <w:szCs w:val="27"/>
          <w:lang w:val="ru-RU"/>
        </w:rPr>
        <w:t>11.1, ПДД РФ.</w:t>
      </w:r>
      <w:r w:rsidRPr="006571F6" w:rsidR="0054682C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571F6" w:rsidR="0054682C">
        <w:rPr>
          <w:rFonts w:ascii="Times New Roman" w:hAnsi="Times New Roman"/>
          <w:color w:val="000000" w:themeColor="text1"/>
          <w:sz w:val="27"/>
          <w:szCs w:val="27"/>
          <w:lang w:val="ru-RU"/>
        </w:rPr>
        <w:t xml:space="preserve">Не убедившись в безопасности  своего маневра, создал опасность для движения транспортных средств, </w:t>
      </w:r>
      <w:r w:rsidRPr="006571F6" w:rsidR="0054682C">
        <w:rPr>
          <w:rFonts w:ascii="Times New Roman" w:eastAsia="Times New Roman" w:hAnsi="Times New Roman"/>
          <w:color w:val="000000" w:themeColor="text1"/>
          <w:sz w:val="27"/>
          <w:szCs w:val="27"/>
          <w:lang w:val="ru-RU" w:eastAsia="ru-RU"/>
        </w:rPr>
        <w:t>допустил столкновение с транспортным средством «</w:t>
      </w:r>
      <w:r w:rsidRPr="00AD42E0">
        <w:rPr>
          <w:rFonts w:ascii="Times New Roman" w:eastAsia="Times New Roman" w:hAnsi="Times New Roman"/>
          <w:color w:val="000000" w:themeColor="text1"/>
          <w:sz w:val="27"/>
          <w:szCs w:val="27"/>
          <w:lang w:val="ru-RU" w:eastAsia="ru-RU"/>
        </w:rPr>
        <w:t>ИЗЪЯТО</w:t>
      </w:r>
      <w:r w:rsidRPr="006571F6" w:rsidR="0054682C">
        <w:rPr>
          <w:rFonts w:ascii="Times New Roman" w:eastAsia="Times New Roman" w:hAnsi="Times New Roman"/>
          <w:color w:val="000000" w:themeColor="text1"/>
          <w:sz w:val="27"/>
          <w:szCs w:val="27"/>
          <w:lang w:val="ru-RU" w:eastAsia="ru-RU"/>
        </w:rPr>
        <w:t xml:space="preserve">» государственный регистрационный знак  </w:t>
      </w:r>
      <w:r w:rsidRPr="00AD42E0">
        <w:rPr>
          <w:rFonts w:ascii="Times New Roman" w:eastAsia="Times New Roman" w:hAnsi="Times New Roman"/>
          <w:color w:val="000000" w:themeColor="text1"/>
          <w:sz w:val="27"/>
          <w:szCs w:val="27"/>
          <w:lang w:val="ru-RU" w:eastAsia="ru-RU"/>
        </w:rPr>
        <w:t>ИЗЪЯТО</w:t>
      </w:r>
      <w:r w:rsidRPr="006571F6" w:rsidR="0054682C">
        <w:rPr>
          <w:rFonts w:ascii="Times New Roman" w:eastAsia="Times New Roman" w:hAnsi="Times New Roman"/>
          <w:color w:val="000000" w:themeColor="text1"/>
          <w:sz w:val="27"/>
          <w:szCs w:val="27"/>
          <w:lang w:val="ru-RU" w:eastAsia="ru-RU"/>
        </w:rPr>
        <w:t>, под управлением Мальчикова Д. В.</w:t>
      </w:r>
    </w:p>
    <w:p w:rsidR="009227D3" w:rsidRPr="006571F6" w:rsidP="005D0201">
      <w:pPr>
        <w:tabs>
          <w:tab w:val="left" w:pos="519"/>
        </w:tabs>
        <w:spacing w:after="0" w:line="240" w:lineRule="auto"/>
        <w:ind w:left="-567" w:right="-973" w:firstLine="99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6571F6">
        <w:rPr>
          <w:rFonts w:ascii="Times New Roman" w:hAnsi="Times New Roman"/>
          <w:sz w:val="27"/>
          <w:szCs w:val="27"/>
          <w:lang w:val="ru-RU"/>
        </w:rPr>
        <w:t>В судебном засед</w:t>
      </w:r>
      <w:r w:rsidRPr="006571F6">
        <w:rPr>
          <w:rFonts w:ascii="Times New Roman" w:hAnsi="Times New Roman"/>
          <w:sz w:val="27"/>
          <w:szCs w:val="27"/>
          <w:lang w:val="ru-RU"/>
        </w:rPr>
        <w:t xml:space="preserve">ании </w:t>
      </w:r>
      <w:r w:rsidRPr="006571F6" w:rsidR="004020FA">
        <w:rPr>
          <w:rFonts w:ascii="Times New Roman" w:hAnsi="Times New Roman"/>
          <w:sz w:val="27"/>
          <w:szCs w:val="27"/>
          <w:lang w:val="ru-RU"/>
        </w:rPr>
        <w:t>Суржиков С.Д. вину в совершении вмененного правонарушения признал, в содеянном раскаялся. Пояснил, что действительно, в нарушении Правил дорожного движения выехал на полосу, предназначенную для встречного движения, только для того, чтоб объехать внезапно выбежавшее на дорогу животное.</w:t>
      </w:r>
    </w:p>
    <w:p w:rsidR="009227D3" w:rsidRPr="006571F6" w:rsidP="004020FA">
      <w:pPr>
        <w:tabs>
          <w:tab w:val="left" w:pos="519"/>
        </w:tabs>
        <w:spacing w:after="0" w:line="240" w:lineRule="auto"/>
        <w:ind w:left="-567" w:right="-973" w:firstLine="993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6571F6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В судебном заседании </w:t>
      </w:r>
      <w:r w:rsidRPr="006571F6" w:rsidR="00CA720E">
        <w:rPr>
          <w:rFonts w:ascii="Times New Roman" w:eastAsia="Times New Roman" w:hAnsi="Times New Roman"/>
          <w:sz w:val="27"/>
          <w:szCs w:val="27"/>
          <w:lang w:val="ru-RU" w:eastAsia="ru-RU"/>
        </w:rPr>
        <w:t>потерпевший Мальчиков Д.В. поддержал свои письменные объяснения в полном объеме.</w:t>
      </w:r>
    </w:p>
    <w:p w:rsidR="00CA720E" w:rsidRPr="006571F6" w:rsidP="00ED52E2">
      <w:pPr>
        <w:spacing w:after="0" w:line="240" w:lineRule="auto"/>
        <w:ind w:left="-567" w:right="-973" w:firstLine="851"/>
        <w:jc w:val="both"/>
        <w:rPr>
          <w:rFonts w:ascii="Times New Roman" w:hAnsi="Times New Roman"/>
          <w:sz w:val="27"/>
          <w:szCs w:val="27"/>
          <w:highlight w:val="yellow"/>
          <w:lang w:val="ru-RU"/>
        </w:rPr>
      </w:pPr>
      <w:r w:rsidRPr="006571F6">
        <w:rPr>
          <w:rFonts w:ascii="Times New Roman" w:hAnsi="Times New Roman"/>
          <w:sz w:val="27"/>
          <w:szCs w:val="27"/>
          <w:lang w:val="ru-RU"/>
        </w:rPr>
        <w:t>Заслушав пояснения лица, в отношении которого ведется производство по делу об административном правонарушении Суржикова</w:t>
      </w:r>
      <w:r w:rsidRPr="006571F6">
        <w:rPr>
          <w:rFonts w:ascii="Times New Roman" w:hAnsi="Times New Roman"/>
          <w:sz w:val="27"/>
          <w:szCs w:val="27"/>
          <w:lang w:val="ru-RU"/>
        </w:rPr>
        <w:t xml:space="preserve"> С.Д., потерпевшего</w:t>
      </w:r>
      <w:r w:rsidRPr="006571F6" w:rsidR="00ED52E2">
        <w:rPr>
          <w:rFonts w:ascii="Times New Roman" w:hAnsi="Times New Roman"/>
          <w:sz w:val="27"/>
          <w:szCs w:val="27"/>
          <w:lang w:val="ru-RU"/>
        </w:rPr>
        <w:t xml:space="preserve"> Мальчикова  Д.В.</w:t>
      </w:r>
      <w:r w:rsidRPr="006571F6">
        <w:rPr>
          <w:rFonts w:ascii="Times New Roman" w:hAnsi="Times New Roman"/>
          <w:sz w:val="27"/>
          <w:szCs w:val="27"/>
          <w:lang w:val="ru-RU"/>
        </w:rPr>
        <w:t>, исследовав материалы дела, прихожу к следующему.</w:t>
      </w:r>
    </w:p>
    <w:p w:rsidR="00ED52E2" w:rsidRPr="006571F6" w:rsidP="00ED52E2">
      <w:pPr>
        <w:spacing w:after="0" w:line="240" w:lineRule="auto"/>
        <w:ind w:left="-567" w:right="-973" w:firstLine="851"/>
        <w:jc w:val="both"/>
        <w:rPr>
          <w:rFonts w:ascii="Times New Roman" w:hAnsi="Times New Roman"/>
          <w:sz w:val="27"/>
          <w:szCs w:val="27"/>
          <w:lang w:val="ru-RU"/>
        </w:rPr>
      </w:pPr>
      <w:r w:rsidRPr="006571F6">
        <w:rPr>
          <w:rFonts w:ascii="Times New Roman" w:hAnsi="Times New Roman"/>
          <w:sz w:val="27"/>
          <w:szCs w:val="27"/>
          <w:lang w:val="ru-RU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Российской Федерации от 23.10.1993го</w:t>
      </w:r>
      <w:r w:rsidRPr="006571F6">
        <w:rPr>
          <w:rFonts w:ascii="Times New Roman" w:hAnsi="Times New Roman"/>
          <w:sz w:val="27"/>
          <w:szCs w:val="27"/>
          <w:lang w:val="ru-RU"/>
        </w:rPr>
        <w:t>да №1090 (далее Правил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</w:t>
      </w:r>
      <w:r w:rsidRPr="006571F6">
        <w:rPr>
          <w:rFonts w:ascii="Times New Roman" w:hAnsi="Times New Roman"/>
          <w:sz w:val="27"/>
          <w:szCs w:val="27"/>
          <w:lang w:val="ru-RU"/>
        </w:rPr>
        <w:t>енных им прав и регулирующих дорожное движение установленными сигналами.</w:t>
      </w:r>
    </w:p>
    <w:p w:rsidR="00ED52E2" w:rsidRPr="006571F6" w:rsidP="00ED52E2">
      <w:pPr>
        <w:spacing w:after="0" w:line="240" w:lineRule="auto"/>
        <w:ind w:left="-567" w:right="-973" w:firstLine="851"/>
        <w:jc w:val="both"/>
        <w:rPr>
          <w:rFonts w:ascii="Times New Roman" w:hAnsi="Times New Roman"/>
          <w:sz w:val="27"/>
          <w:szCs w:val="27"/>
          <w:lang w:val="ru-RU"/>
        </w:rPr>
      </w:pPr>
      <w:r w:rsidRPr="006571F6">
        <w:rPr>
          <w:rFonts w:ascii="Times New Roman" w:hAnsi="Times New Roman"/>
          <w:sz w:val="27"/>
          <w:szCs w:val="27"/>
          <w:lang w:val="ru-RU"/>
        </w:rPr>
        <w:t>В силу п. 9.1 Правил дорожного движения количество полос движения для безрельсовых транспортных средств определяется разметкой и (или) знаками 5.15.1, 5.15.2, 5.15.7, 5.15.8, а если и</w:t>
      </w:r>
      <w:r w:rsidRPr="006571F6">
        <w:rPr>
          <w:rFonts w:ascii="Times New Roman" w:hAnsi="Times New Roman"/>
          <w:sz w:val="27"/>
          <w:szCs w:val="27"/>
          <w:lang w:val="ru-RU"/>
        </w:rPr>
        <w:t xml:space="preserve">х нет, то самими водителями с учетом ширины проезжей части, габаритов транспортных средств и необходимых интервалов между ними. При </w:t>
      </w:r>
      <w:r w:rsidRPr="006571F6">
        <w:rPr>
          <w:rFonts w:ascii="Times New Roman" w:hAnsi="Times New Roman"/>
          <w:sz w:val="27"/>
          <w:szCs w:val="27"/>
          <w:lang w:val="ru-RU"/>
        </w:rPr>
        <w:t>этом стороной, предназначенной для встречного движения на дорогах с двусторонним движением без разделительной полосы, считае</w:t>
      </w:r>
      <w:r w:rsidRPr="006571F6">
        <w:rPr>
          <w:rFonts w:ascii="Times New Roman" w:hAnsi="Times New Roman"/>
          <w:sz w:val="27"/>
          <w:szCs w:val="27"/>
          <w:lang w:val="ru-RU"/>
        </w:rPr>
        <w:t>тся половина ширины проезжей части, расположенная слева, не считая местных уширений проезжей части (переходно-скоростные полосы, дополнительные полосы на подъем, заездные карманы мест остановок маршрутных транспортных средств).</w:t>
      </w:r>
    </w:p>
    <w:p w:rsidR="00ED52E2" w:rsidRPr="006571F6" w:rsidP="00ED52E2">
      <w:pPr>
        <w:spacing w:after="0" w:line="240" w:lineRule="auto"/>
        <w:ind w:left="-567" w:right="-973" w:firstLine="851"/>
        <w:jc w:val="both"/>
        <w:rPr>
          <w:rFonts w:ascii="Times New Roman" w:hAnsi="Times New Roman"/>
          <w:sz w:val="27"/>
          <w:szCs w:val="27"/>
          <w:lang w:val="ru-RU"/>
        </w:rPr>
      </w:pPr>
      <w:r w:rsidRPr="006571F6">
        <w:rPr>
          <w:rFonts w:ascii="Times New Roman" w:hAnsi="Times New Roman"/>
          <w:sz w:val="27"/>
          <w:szCs w:val="27"/>
          <w:lang w:val="ru-RU"/>
        </w:rPr>
        <w:t>Согласно Приложению 2 к Прав</w:t>
      </w:r>
      <w:r w:rsidRPr="006571F6">
        <w:rPr>
          <w:rFonts w:ascii="Times New Roman" w:hAnsi="Times New Roman"/>
          <w:sz w:val="27"/>
          <w:szCs w:val="27"/>
          <w:lang w:val="ru-RU"/>
        </w:rPr>
        <w:t>илам дорожного движения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</w:t>
      </w:r>
      <w:r w:rsidRPr="006571F6">
        <w:rPr>
          <w:rFonts w:ascii="Times New Roman" w:hAnsi="Times New Roman"/>
          <w:sz w:val="27"/>
          <w:szCs w:val="27"/>
          <w:lang w:val="ru-RU"/>
        </w:rPr>
        <w:t xml:space="preserve"> границы стояночных мест транспортных средств. Линию разметки 1.1 пересекать запрещается.</w:t>
      </w:r>
    </w:p>
    <w:p w:rsidR="00ED52E2" w:rsidRPr="006571F6" w:rsidP="00ED52E2">
      <w:pPr>
        <w:spacing w:after="0" w:line="240" w:lineRule="auto"/>
        <w:ind w:left="-567" w:right="-973" w:firstLine="851"/>
        <w:jc w:val="both"/>
        <w:rPr>
          <w:rFonts w:ascii="Times New Roman" w:hAnsi="Times New Roman"/>
          <w:sz w:val="27"/>
          <w:szCs w:val="27"/>
          <w:lang w:val="ru-RU"/>
        </w:rPr>
      </w:pPr>
      <w:r w:rsidRPr="006571F6">
        <w:rPr>
          <w:rFonts w:ascii="Times New Roman" w:hAnsi="Times New Roman"/>
          <w:sz w:val="27"/>
          <w:szCs w:val="27"/>
          <w:lang w:val="ru-RU"/>
        </w:rPr>
        <w:t>В соответствии с п. 9.1(1) Правил дорожного движения на любых дорогах с двусторонним движением запрещается движение по полосе, предназначенной для встречного движения</w:t>
      </w:r>
      <w:r w:rsidRPr="006571F6">
        <w:rPr>
          <w:rFonts w:ascii="Times New Roman" w:hAnsi="Times New Roman"/>
          <w:sz w:val="27"/>
          <w:szCs w:val="27"/>
          <w:lang w:val="ru-RU"/>
        </w:rPr>
        <w:t>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ED52E2" w:rsidRPr="006571F6" w:rsidP="00ED52E2">
      <w:pPr>
        <w:spacing w:after="0" w:line="240" w:lineRule="auto"/>
        <w:ind w:left="-567" w:right="-973" w:firstLine="851"/>
        <w:jc w:val="both"/>
        <w:rPr>
          <w:rFonts w:ascii="Times New Roman" w:hAnsi="Times New Roman"/>
          <w:sz w:val="27"/>
          <w:szCs w:val="27"/>
          <w:lang w:val="ru-RU"/>
        </w:rPr>
      </w:pPr>
      <w:r w:rsidRPr="006571F6">
        <w:rPr>
          <w:rFonts w:ascii="Times New Roman" w:hAnsi="Times New Roman"/>
          <w:sz w:val="27"/>
          <w:szCs w:val="27"/>
          <w:lang w:val="ru-RU"/>
        </w:rPr>
        <w:t>В силу п. 9.2.  Правил дорожного движения на дорогах с двусторонним движением, имеющих четыре или более поло</w:t>
      </w:r>
      <w:r w:rsidRPr="006571F6">
        <w:rPr>
          <w:rFonts w:ascii="Times New Roman" w:hAnsi="Times New Roman"/>
          <w:sz w:val="27"/>
          <w:szCs w:val="27"/>
          <w:lang w:val="ru-RU"/>
        </w:rPr>
        <w:t>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Правилами, знаками и (или) разметко</w:t>
      </w:r>
      <w:r w:rsidRPr="006571F6">
        <w:rPr>
          <w:rFonts w:ascii="Times New Roman" w:hAnsi="Times New Roman"/>
          <w:sz w:val="27"/>
          <w:szCs w:val="27"/>
          <w:lang w:val="ru-RU"/>
        </w:rPr>
        <w:t>й.</w:t>
      </w:r>
    </w:p>
    <w:p w:rsidR="00ED52E2" w:rsidRPr="006571F6" w:rsidP="00ED52E2">
      <w:pPr>
        <w:spacing w:after="0" w:line="240" w:lineRule="auto"/>
        <w:ind w:left="-567" w:right="-973" w:firstLine="851"/>
        <w:jc w:val="both"/>
        <w:rPr>
          <w:rFonts w:ascii="Times New Roman" w:hAnsi="Times New Roman"/>
          <w:sz w:val="27"/>
          <w:szCs w:val="27"/>
          <w:lang w:val="ru-RU"/>
        </w:rPr>
      </w:pPr>
      <w:r w:rsidRPr="006571F6">
        <w:rPr>
          <w:rFonts w:ascii="Times New Roman" w:hAnsi="Times New Roman"/>
          <w:sz w:val="27"/>
          <w:szCs w:val="27"/>
          <w:lang w:val="ru-RU"/>
        </w:rPr>
        <w:t>В соответствии с п. 11.1. Правил дорожного движения</w:t>
      </w:r>
      <w:r w:rsidRPr="006571F6">
        <w:rPr>
          <w:rFonts w:ascii="Times New Roman" w:hAnsi="Times New Roman"/>
          <w:sz w:val="27"/>
          <w:szCs w:val="27"/>
          <w:lang w:val="ru-RU"/>
        </w:rPr>
        <w:t xml:space="preserve">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</w:t>
      </w:r>
      <w:r w:rsidRPr="006571F6">
        <w:rPr>
          <w:rFonts w:ascii="Times New Roman" w:hAnsi="Times New Roman"/>
          <w:sz w:val="27"/>
          <w:szCs w:val="27"/>
          <w:lang w:val="ru-RU"/>
        </w:rPr>
        <w:t>жения.</w:t>
      </w:r>
    </w:p>
    <w:p w:rsidR="006571F6" w:rsidRPr="006571F6" w:rsidP="006571F6">
      <w:pPr>
        <w:spacing w:after="0" w:line="240" w:lineRule="auto"/>
        <w:ind w:left="-567" w:right="-973" w:firstLine="851"/>
        <w:jc w:val="both"/>
        <w:rPr>
          <w:rFonts w:ascii="Times New Roman" w:hAnsi="Times New Roman"/>
          <w:sz w:val="27"/>
          <w:szCs w:val="27"/>
          <w:lang w:val="ru-RU"/>
        </w:rPr>
      </w:pPr>
      <w:r w:rsidRPr="006571F6">
        <w:rPr>
          <w:rFonts w:ascii="Times New Roman" w:hAnsi="Times New Roman"/>
          <w:sz w:val="27"/>
          <w:szCs w:val="27"/>
          <w:lang w:val="ru-RU"/>
        </w:rPr>
        <w:t>Объективную сторону состава правонарушения, предусмотренного ч. 4 ст. 12.15 Кодекса Российской Федерации об административных правонарушениях образует выезд в нарушение Правил дорожного движения на полосу, предназначенную для встречного движения, либ</w:t>
      </w:r>
      <w:r w:rsidRPr="006571F6">
        <w:rPr>
          <w:rFonts w:ascii="Times New Roman" w:hAnsi="Times New Roman"/>
          <w:sz w:val="27"/>
          <w:szCs w:val="27"/>
          <w:lang w:val="ru-RU"/>
        </w:rPr>
        <w:t>о на трамвайные пути встречного направления, за исключением случаев, предусмотренных частью 3 настоящей статьи.</w:t>
      </w:r>
    </w:p>
    <w:p w:rsidR="006571F6" w:rsidRPr="006571F6" w:rsidP="006571F6">
      <w:pPr>
        <w:spacing w:after="0" w:line="240" w:lineRule="auto"/>
        <w:ind w:left="-567" w:right="-973" w:firstLine="851"/>
        <w:jc w:val="both"/>
        <w:rPr>
          <w:rFonts w:ascii="Times New Roman" w:hAnsi="Times New Roman"/>
          <w:sz w:val="27"/>
          <w:szCs w:val="27"/>
          <w:lang w:val="ru-RU"/>
        </w:rPr>
      </w:pPr>
      <w:r w:rsidRPr="006571F6">
        <w:rPr>
          <w:rFonts w:ascii="Times New Roman" w:hAnsi="Times New Roman"/>
          <w:sz w:val="27"/>
          <w:szCs w:val="27"/>
          <w:lang w:val="ru-RU"/>
        </w:rPr>
        <w:t>Как следует из разъяснений, данных в п. 15 постановления Пленума Верховного Суда Российской Федерации №20 «О некоторых вопросах, возникающих в с</w:t>
      </w:r>
      <w:r w:rsidRPr="006571F6">
        <w:rPr>
          <w:rFonts w:ascii="Times New Roman" w:hAnsi="Times New Roman"/>
          <w:sz w:val="27"/>
          <w:szCs w:val="27"/>
          <w:lang w:val="ru-RU"/>
        </w:rPr>
        <w:t>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связанные с нарушением требований ПДД РФ, а также дорожных знаков или</w:t>
      </w:r>
      <w:r w:rsidRPr="006571F6">
        <w:rPr>
          <w:rFonts w:ascii="Times New Roman" w:hAnsi="Times New Roman"/>
          <w:sz w:val="27"/>
          <w:szCs w:val="27"/>
          <w:lang w:val="ru-RU"/>
        </w:rPr>
        <w:t xml:space="preserve">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</w:t>
      </w:r>
      <w:r w:rsidRPr="006571F6">
        <w:rPr>
          <w:rFonts w:ascii="Times New Roman" w:hAnsi="Times New Roman"/>
          <w:sz w:val="27"/>
          <w:szCs w:val="27"/>
          <w:lang w:val="ru-RU"/>
        </w:rPr>
        <w:t>икации по части 4 статьи 12.15 КоАП РФ.</w:t>
      </w:r>
    </w:p>
    <w:p w:rsidR="006571F6" w:rsidRPr="006571F6" w:rsidP="006571F6">
      <w:pPr>
        <w:spacing w:after="0" w:line="240" w:lineRule="auto"/>
        <w:ind w:left="-567" w:right="-973" w:firstLine="851"/>
        <w:jc w:val="both"/>
        <w:rPr>
          <w:rFonts w:ascii="Times New Roman" w:hAnsi="Times New Roman"/>
          <w:sz w:val="27"/>
          <w:szCs w:val="27"/>
          <w:lang w:val="ru-RU"/>
        </w:rPr>
      </w:pPr>
      <w:r w:rsidRPr="006571F6">
        <w:rPr>
          <w:rFonts w:ascii="Times New Roman" w:hAnsi="Times New Roman"/>
          <w:sz w:val="27"/>
          <w:szCs w:val="27"/>
          <w:lang w:val="ru-RU"/>
        </w:rPr>
        <w:t>Непосредственно такие требования ПДД РФ установлены,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</w:t>
      </w:r>
      <w:r w:rsidRPr="006571F6">
        <w:rPr>
          <w:rFonts w:ascii="Times New Roman" w:hAnsi="Times New Roman"/>
          <w:sz w:val="27"/>
          <w:szCs w:val="27"/>
          <w:lang w:val="ru-RU"/>
        </w:rPr>
        <w:t>делена трамвайными путями, разделительной полосой, разметкой 1.1, 1.3 или разметкой 1.11, прерывистая линия которой расположена слева (пункт 9.1(1) ПДД РФ);</w:t>
      </w:r>
    </w:p>
    <w:p w:rsidR="00ED52E2" w:rsidRPr="006571F6" w:rsidP="006571F6">
      <w:pPr>
        <w:spacing w:after="0" w:line="240" w:lineRule="auto"/>
        <w:ind w:left="-567" w:right="-973" w:firstLine="851"/>
        <w:jc w:val="both"/>
        <w:rPr>
          <w:rFonts w:ascii="Times New Roman" w:hAnsi="Times New Roman"/>
          <w:sz w:val="27"/>
          <w:szCs w:val="27"/>
          <w:lang w:val="ru-RU"/>
        </w:rPr>
      </w:pPr>
      <w:r w:rsidRPr="006571F6">
        <w:rPr>
          <w:rFonts w:ascii="Times New Roman" w:hAnsi="Times New Roman"/>
          <w:sz w:val="27"/>
          <w:szCs w:val="27"/>
          <w:lang w:val="ru-RU"/>
        </w:rPr>
        <w:t>Как установлено в судебном заседании и подтверждается материалами дела,</w:t>
      </w:r>
      <w:r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AD42E0">
        <w:rPr>
          <w:rFonts w:ascii="Times New Roman" w:hAnsi="Times New Roman"/>
          <w:sz w:val="27"/>
          <w:szCs w:val="27"/>
          <w:lang w:val="ru-RU"/>
        </w:rPr>
        <w:t xml:space="preserve">ИЗЪЯТО </w:t>
      </w:r>
      <w:r w:rsidR="00633C16">
        <w:rPr>
          <w:rFonts w:ascii="Times New Roman" w:hAnsi="Times New Roman"/>
          <w:sz w:val="27"/>
          <w:szCs w:val="27"/>
          <w:lang w:val="ru-RU"/>
        </w:rPr>
        <w:t>мин.</w:t>
      </w:r>
      <w:r w:rsidRPr="006571F6" w:rsidR="00633C16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571F6">
        <w:rPr>
          <w:rFonts w:ascii="Times New Roman" w:hAnsi="Times New Roman"/>
          <w:sz w:val="27"/>
          <w:szCs w:val="27"/>
          <w:lang w:val="ru-RU"/>
        </w:rPr>
        <w:t>Суржиков С.Д</w:t>
      </w:r>
      <w:r>
        <w:rPr>
          <w:rFonts w:ascii="Times New Roman" w:hAnsi="Times New Roman"/>
          <w:sz w:val="27"/>
          <w:szCs w:val="27"/>
          <w:lang w:val="ru-RU"/>
        </w:rPr>
        <w:t>.</w:t>
      </w:r>
      <w:r w:rsidR="00633C16">
        <w:rPr>
          <w:rFonts w:ascii="Times New Roman" w:hAnsi="Times New Roman"/>
          <w:sz w:val="27"/>
          <w:szCs w:val="27"/>
          <w:lang w:val="ru-RU"/>
        </w:rPr>
        <w:t>,</w:t>
      </w:r>
      <w:r w:rsidRPr="006571F6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571F6" w:rsidR="00633C16">
        <w:rPr>
          <w:rFonts w:ascii="Times New Roman" w:hAnsi="Times New Roman"/>
          <w:sz w:val="27"/>
          <w:szCs w:val="27"/>
          <w:lang w:val="ru-RU"/>
        </w:rPr>
        <w:t xml:space="preserve">управляя принадлежащим  </w:t>
      </w:r>
      <w:r w:rsidR="00633C16">
        <w:rPr>
          <w:rFonts w:ascii="Times New Roman" w:hAnsi="Times New Roman"/>
          <w:sz w:val="27"/>
          <w:szCs w:val="27"/>
          <w:lang w:val="ru-RU"/>
        </w:rPr>
        <w:t xml:space="preserve">ему </w:t>
      </w:r>
      <w:r w:rsidRPr="006571F6" w:rsidR="00633C16">
        <w:rPr>
          <w:rFonts w:ascii="Times New Roman" w:hAnsi="Times New Roman"/>
          <w:sz w:val="27"/>
          <w:szCs w:val="27"/>
          <w:lang w:val="ru-RU"/>
        </w:rPr>
        <w:t xml:space="preserve"> транспортным средством </w:t>
      </w:r>
      <w:r w:rsidR="00633C16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571F6" w:rsidR="00633C16">
        <w:rPr>
          <w:rFonts w:ascii="Times New Roman" w:hAnsi="Times New Roman"/>
          <w:sz w:val="27"/>
          <w:szCs w:val="27"/>
          <w:lang w:val="ru-RU"/>
        </w:rPr>
        <w:t>«</w:t>
      </w:r>
      <w:r w:rsidRPr="00AD42E0">
        <w:rPr>
          <w:rFonts w:ascii="Times New Roman" w:hAnsi="Times New Roman"/>
          <w:sz w:val="27"/>
          <w:szCs w:val="27"/>
          <w:lang w:val="ru-RU"/>
        </w:rPr>
        <w:t>ИЗЪЯТО</w:t>
      </w:r>
      <w:r w:rsidRPr="006571F6" w:rsidR="00633C16">
        <w:rPr>
          <w:rFonts w:ascii="Times New Roman" w:hAnsi="Times New Roman"/>
          <w:sz w:val="27"/>
          <w:szCs w:val="27"/>
          <w:lang w:val="ru-RU"/>
        </w:rPr>
        <w:t xml:space="preserve">», государственный регистрационный знак  </w:t>
      </w:r>
      <w:r w:rsidRPr="00AD42E0">
        <w:rPr>
          <w:rFonts w:ascii="Times New Roman" w:hAnsi="Times New Roman"/>
          <w:sz w:val="27"/>
          <w:szCs w:val="27"/>
          <w:lang w:val="ru-RU"/>
        </w:rPr>
        <w:t>ИЗЪЯТО</w:t>
      </w:r>
      <w:r w:rsidRPr="006571F6">
        <w:rPr>
          <w:rFonts w:ascii="Times New Roman" w:hAnsi="Times New Roman"/>
          <w:sz w:val="27"/>
          <w:szCs w:val="27"/>
          <w:lang w:val="ru-RU"/>
        </w:rPr>
        <w:t>.,</w:t>
      </w:r>
      <w:r w:rsidR="00633C16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6571F6">
        <w:rPr>
          <w:rFonts w:ascii="Times New Roman" w:hAnsi="Times New Roman"/>
          <w:sz w:val="27"/>
          <w:szCs w:val="27"/>
          <w:lang w:val="ru-RU"/>
        </w:rPr>
        <w:t xml:space="preserve"> на </w:t>
      </w:r>
      <w:r w:rsidRPr="006571F6">
        <w:rPr>
          <w:rFonts w:ascii="Times New Roman" w:hAnsi="Times New Roman"/>
          <w:sz w:val="27"/>
          <w:szCs w:val="27"/>
          <w:lang w:val="ru-RU"/>
        </w:rPr>
        <w:t xml:space="preserve">повороте на </w:t>
      </w:r>
      <w:r w:rsidRPr="00AD42E0">
        <w:rPr>
          <w:rFonts w:ascii="Times New Roman" w:hAnsi="Times New Roman"/>
          <w:sz w:val="27"/>
          <w:szCs w:val="27"/>
          <w:lang w:val="ru-RU"/>
        </w:rPr>
        <w:t>ИЗЪЯТО</w:t>
      </w:r>
      <w:r w:rsidRPr="006571F6">
        <w:rPr>
          <w:rFonts w:ascii="Times New Roman" w:hAnsi="Times New Roman"/>
          <w:sz w:val="27"/>
          <w:szCs w:val="27"/>
          <w:lang w:val="ru-RU"/>
        </w:rPr>
        <w:t>,   допустил выезд на полосу,  предназначенную для встречного дв</w:t>
      </w:r>
      <w:r w:rsidRPr="006571F6">
        <w:rPr>
          <w:rFonts w:ascii="Times New Roman" w:hAnsi="Times New Roman"/>
          <w:sz w:val="27"/>
          <w:szCs w:val="27"/>
          <w:lang w:val="ru-RU"/>
        </w:rPr>
        <w:t>ижения, при этом пересек сплошную линию горизонтальной дорожной разметки,  в нарушении правил расположения на проезжей части 1.1 ПДД РФ, чем нарушил п.п. 1.3,9.1 (1</w:t>
      </w:r>
      <w:r w:rsidRPr="006571F6">
        <w:rPr>
          <w:rFonts w:ascii="Times New Roman" w:hAnsi="Times New Roman"/>
          <w:sz w:val="27"/>
          <w:szCs w:val="27"/>
          <w:lang w:val="ru-RU"/>
        </w:rPr>
        <w:t>), 9.2, 11.1, ПДД РФ. Не убедившись в безопасности  своего маневра, создал опасность для дви</w:t>
      </w:r>
      <w:r w:rsidRPr="006571F6">
        <w:rPr>
          <w:rFonts w:ascii="Times New Roman" w:hAnsi="Times New Roman"/>
          <w:sz w:val="27"/>
          <w:szCs w:val="27"/>
          <w:lang w:val="ru-RU"/>
        </w:rPr>
        <w:t>жения транспортных средств, допустил столкновение с транспортным средством «</w:t>
      </w:r>
      <w:r w:rsidRPr="00AD42E0">
        <w:rPr>
          <w:rFonts w:ascii="Times New Roman" w:hAnsi="Times New Roman"/>
          <w:sz w:val="27"/>
          <w:szCs w:val="27"/>
          <w:lang w:val="ru-RU"/>
        </w:rPr>
        <w:t>ИЗЪЯТО</w:t>
      </w:r>
      <w:r w:rsidRPr="006571F6">
        <w:rPr>
          <w:rFonts w:ascii="Times New Roman" w:hAnsi="Times New Roman"/>
          <w:sz w:val="27"/>
          <w:szCs w:val="27"/>
          <w:lang w:val="ru-RU"/>
        </w:rPr>
        <w:t xml:space="preserve">» государственный регистрационный знак  </w:t>
      </w:r>
      <w:r w:rsidRPr="00AD42E0">
        <w:rPr>
          <w:rFonts w:ascii="Times New Roman" w:hAnsi="Times New Roman"/>
          <w:sz w:val="27"/>
          <w:szCs w:val="27"/>
          <w:lang w:val="ru-RU"/>
        </w:rPr>
        <w:t>ИЗЪЯТО</w:t>
      </w:r>
      <w:r w:rsidRPr="006571F6">
        <w:rPr>
          <w:rFonts w:ascii="Times New Roman" w:hAnsi="Times New Roman"/>
          <w:sz w:val="27"/>
          <w:szCs w:val="27"/>
          <w:lang w:val="ru-RU"/>
        </w:rPr>
        <w:t>, под управлением Мальчикова Д. В.</w:t>
      </w:r>
    </w:p>
    <w:p w:rsidR="00102A1E" w:rsidP="00633C16">
      <w:pPr>
        <w:spacing w:after="0" w:line="240" w:lineRule="auto"/>
        <w:ind w:left="-567" w:right="-973" w:firstLine="851"/>
        <w:jc w:val="both"/>
        <w:rPr>
          <w:rFonts w:ascii="Times New Roman" w:hAnsi="Times New Roman"/>
          <w:sz w:val="27"/>
          <w:szCs w:val="27"/>
          <w:lang w:val="ru-RU"/>
        </w:rPr>
      </w:pPr>
      <w:r w:rsidRPr="00102A1E">
        <w:rPr>
          <w:rFonts w:ascii="Times New Roman" w:hAnsi="Times New Roman"/>
          <w:sz w:val="27"/>
          <w:szCs w:val="27"/>
          <w:lang w:val="ru-RU"/>
        </w:rPr>
        <w:t xml:space="preserve">Вина </w:t>
      </w:r>
      <w:r w:rsidRPr="00102A1E" w:rsidR="00633C16">
        <w:rPr>
          <w:rFonts w:ascii="Times New Roman" w:hAnsi="Times New Roman"/>
          <w:sz w:val="27"/>
          <w:szCs w:val="27"/>
          <w:lang w:val="ru-RU"/>
        </w:rPr>
        <w:t>Суржикова С.Д.,</w:t>
      </w:r>
      <w:r w:rsidRPr="00102A1E">
        <w:rPr>
          <w:rFonts w:ascii="Times New Roman" w:hAnsi="Times New Roman"/>
          <w:sz w:val="27"/>
          <w:szCs w:val="27"/>
          <w:lang w:val="ru-RU"/>
        </w:rPr>
        <w:t xml:space="preserve">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 протоколом об административном правонарушении </w:t>
      </w:r>
      <w:r>
        <w:rPr>
          <w:rFonts w:ascii="Times New Roman" w:hAnsi="Times New Roman"/>
          <w:sz w:val="27"/>
          <w:szCs w:val="27"/>
          <w:lang w:val="ru-RU"/>
        </w:rPr>
        <w:t xml:space="preserve">             </w:t>
      </w:r>
      <w:r w:rsidRPr="00102A1E" w:rsidR="00633C16">
        <w:rPr>
          <w:rFonts w:ascii="Times New Roman" w:hAnsi="Times New Roman"/>
          <w:sz w:val="27"/>
          <w:szCs w:val="27"/>
          <w:lang w:val="ru-RU"/>
        </w:rPr>
        <w:t>82</w:t>
      </w:r>
      <w:r w:rsidRPr="00102A1E">
        <w:rPr>
          <w:rFonts w:ascii="Times New Roman" w:hAnsi="Times New Roman"/>
          <w:sz w:val="27"/>
          <w:szCs w:val="27"/>
          <w:lang w:val="ru-RU"/>
        </w:rPr>
        <w:t xml:space="preserve"> АП №</w:t>
      </w:r>
      <w:r w:rsidRPr="00102A1E" w:rsidR="00633C16">
        <w:rPr>
          <w:rFonts w:ascii="Times New Roman" w:hAnsi="Times New Roman"/>
          <w:sz w:val="27"/>
          <w:szCs w:val="27"/>
          <w:lang w:val="ru-RU"/>
        </w:rPr>
        <w:t>178360</w:t>
      </w:r>
      <w:r w:rsidRPr="00102A1E">
        <w:rPr>
          <w:rFonts w:ascii="Times New Roman" w:hAnsi="Times New Roman"/>
          <w:sz w:val="27"/>
          <w:szCs w:val="27"/>
          <w:lang w:val="ru-RU"/>
        </w:rPr>
        <w:t xml:space="preserve"> от 2</w:t>
      </w:r>
      <w:r w:rsidRPr="00102A1E" w:rsidR="00633C16">
        <w:rPr>
          <w:rFonts w:ascii="Times New Roman" w:hAnsi="Times New Roman"/>
          <w:sz w:val="27"/>
          <w:szCs w:val="27"/>
          <w:lang w:val="ru-RU"/>
        </w:rPr>
        <w:t>3</w:t>
      </w:r>
      <w:r w:rsidRPr="00102A1E">
        <w:rPr>
          <w:rFonts w:ascii="Times New Roman" w:hAnsi="Times New Roman"/>
          <w:sz w:val="27"/>
          <w:szCs w:val="27"/>
          <w:lang w:val="ru-RU"/>
        </w:rPr>
        <w:t>.0</w:t>
      </w:r>
      <w:r w:rsidRPr="00102A1E" w:rsidR="00633C16">
        <w:rPr>
          <w:rFonts w:ascii="Times New Roman" w:hAnsi="Times New Roman"/>
          <w:sz w:val="27"/>
          <w:szCs w:val="27"/>
          <w:lang w:val="ru-RU"/>
        </w:rPr>
        <w:t>9</w:t>
      </w:r>
      <w:r w:rsidRPr="00102A1E">
        <w:rPr>
          <w:rFonts w:ascii="Times New Roman" w:hAnsi="Times New Roman"/>
          <w:sz w:val="27"/>
          <w:szCs w:val="27"/>
          <w:lang w:val="ru-RU"/>
        </w:rPr>
        <w:t xml:space="preserve">.2022, </w:t>
      </w:r>
      <w:r w:rsidRPr="00102A1E" w:rsidR="00633C16">
        <w:rPr>
          <w:rFonts w:ascii="Times New Roman" w:hAnsi="Times New Roman"/>
          <w:sz w:val="27"/>
          <w:szCs w:val="27"/>
          <w:lang w:val="ru-RU"/>
        </w:rPr>
        <w:t xml:space="preserve"> приложением к протоколу 82 АП №178360 от 23.09.2022 (сведения об участниках  ДТП),  схемой  места ДТП  от 21.09.2022, объяснениями  свидетеля Скибы А.А </w:t>
      </w:r>
      <w:r w:rsidRPr="00102A1E" w:rsidR="008A7DF2">
        <w:rPr>
          <w:rFonts w:ascii="Times New Roman" w:hAnsi="Times New Roman"/>
          <w:sz w:val="27"/>
          <w:szCs w:val="27"/>
          <w:lang w:val="ru-RU"/>
        </w:rPr>
        <w:t xml:space="preserve"> данными </w:t>
      </w:r>
      <w:r w:rsidRPr="00102A1E" w:rsidR="00633C16">
        <w:rPr>
          <w:rFonts w:ascii="Times New Roman" w:hAnsi="Times New Roman"/>
          <w:sz w:val="27"/>
          <w:szCs w:val="27"/>
          <w:lang w:val="ru-RU"/>
        </w:rPr>
        <w:t xml:space="preserve"> 23.09.2022,  объяснениями  свидетеля  Козицкого А.В.</w:t>
      </w:r>
      <w:r w:rsidRPr="00102A1E" w:rsidR="008A7DF2">
        <w:rPr>
          <w:rFonts w:ascii="Times New Roman" w:hAnsi="Times New Roman"/>
          <w:sz w:val="27"/>
          <w:szCs w:val="27"/>
          <w:lang w:val="ru-RU"/>
        </w:rPr>
        <w:t xml:space="preserve"> данными  23.09.2022, объяснениями потерпевшего Мальчикова Д.В. данными 23.09.2022</w:t>
      </w:r>
      <w:r w:rsidRPr="00102A1E" w:rsidR="00E6329B">
        <w:rPr>
          <w:rFonts w:ascii="Times New Roman" w:hAnsi="Times New Roman"/>
          <w:sz w:val="27"/>
          <w:szCs w:val="27"/>
          <w:lang w:val="ru-RU"/>
        </w:rPr>
        <w:t xml:space="preserve">, </w:t>
      </w:r>
      <w:r w:rsidRPr="00102A1E" w:rsidR="008A7DF2">
        <w:rPr>
          <w:rFonts w:ascii="Times New Roman" w:hAnsi="Times New Roman"/>
          <w:sz w:val="27"/>
          <w:szCs w:val="27"/>
          <w:lang w:val="ru-RU"/>
        </w:rPr>
        <w:t xml:space="preserve">объяснениями свидетеля Эрлих Е.В. </w:t>
      </w:r>
      <w:r w:rsidRPr="00102A1E" w:rsidR="00E6329B">
        <w:rPr>
          <w:rFonts w:ascii="Times New Roman" w:hAnsi="Times New Roman"/>
          <w:sz w:val="27"/>
          <w:szCs w:val="27"/>
          <w:lang w:val="ru-RU"/>
        </w:rPr>
        <w:t>данными</w:t>
      </w:r>
      <w:r w:rsidRPr="00102A1E" w:rsidR="008A7DF2">
        <w:rPr>
          <w:rFonts w:ascii="Times New Roman" w:hAnsi="Times New Roman"/>
          <w:sz w:val="27"/>
          <w:szCs w:val="27"/>
          <w:lang w:val="ru-RU"/>
        </w:rPr>
        <w:t xml:space="preserve"> 23.09.2022</w:t>
      </w:r>
      <w:r w:rsidRPr="00102A1E" w:rsidR="00E6329B">
        <w:rPr>
          <w:rFonts w:ascii="Times New Roman" w:hAnsi="Times New Roman"/>
          <w:sz w:val="27"/>
          <w:szCs w:val="27"/>
          <w:lang w:val="ru-RU"/>
        </w:rPr>
        <w:t>, объяснениями Суржикова С.Д. данными  23.09.2022, фотоснимками, карточкой учета транспортного средства, справкой  МВД России Отдела ГИБДД Отдела МВД России по Симферопольскому району, пояснениями данными Суржиковым С.Д.</w:t>
      </w:r>
      <w:r w:rsidRPr="00102A1E">
        <w:rPr>
          <w:rFonts w:ascii="Times New Roman" w:hAnsi="Times New Roman"/>
          <w:sz w:val="27"/>
          <w:szCs w:val="27"/>
          <w:lang w:val="ru-RU"/>
        </w:rPr>
        <w:t xml:space="preserve"> и </w:t>
      </w:r>
      <w:r w:rsidRPr="00102A1E" w:rsidR="00E6329B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102A1E">
        <w:rPr>
          <w:rFonts w:ascii="Times New Roman" w:hAnsi="Times New Roman"/>
          <w:sz w:val="27"/>
          <w:szCs w:val="27"/>
          <w:lang w:val="ru-RU"/>
        </w:rPr>
        <w:t xml:space="preserve">Мальчиковым Д.В. </w:t>
      </w:r>
    </w:p>
    <w:p w:rsidR="006571F6" w:rsidRPr="006571F6" w:rsidP="00633C16">
      <w:pPr>
        <w:spacing w:after="0" w:line="240" w:lineRule="auto"/>
        <w:ind w:left="-567" w:right="-973" w:firstLine="851"/>
        <w:jc w:val="both"/>
        <w:rPr>
          <w:rFonts w:ascii="Times New Roman" w:hAnsi="Times New Roman"/>
          <w:sz w:val="27"/>
          <w:szCs w:val="27"/>
          <w:lang w:val="ru-RU"/>
        </w:rPr>
      </w:pPr>
      <w:r w:rsidRPr="006571F6">
        <w:rPr>
          <w:rFonts w:ascii="Times New Roman" w:hAnsi="Times New Roman"/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02A1E" w:rsidR="00102A1E">
        <w:rPr>
          <w:rFonts w:ascii="Times New Roman" w:hAnsi="Times New Roman"/>
          <w:sz w:val="27"/>
          <w:szCs w:val="27"/>
          <w:lang w:val="ru-RU"/>
        </w:rPr>
        <w:t xml:space="preserve">Суржикова С.Д. </w:t>
      </w:r>
      <w:r w:rsidRPr="006571F6">
        <w:rPr>
          <w:rFonts w:ascii="Times New Roman" w:hAnsi="Times New Roman"/>
          <w:sz w:val="27"/>
          <w:szCs w:val="27"/>
          <w:lang w:val="ru-RU"/>
        </w:rPr>
        <w:t xml:space="preserve"> в совершении инкриминируемого административного правонарушения.</w:t>
      </w:r>
    </w:p>
    <w:p w:rsidR="006571F6" w:rsidRPr="006571F6" w:rsidP="00633C16">
      <w:pPr>
        <w:spacing w:after="0" w:line="240" w:lineRule="auto"/>
        <w:ind w:left="-567" w:right="-973" w:firstLine="851"/>
        <w:jc w:val="both"/>
        <w:rPr>
          <w:rFonts w:ascii="Times New Roman" w:hAnsi="Times New Roman"/>
          <w:sz w:val="27"/>
          <w:szCs w:val="27"/>
          <w:lang w:val="ru-RU"/>
        </w:rPr>
      </w:pPr>
      <w:r w:rsidRPr="006571F6">
        <w:rPr>
          <w:rFonts w:ascii="Times New Roman" w:hAnsi="Times New Roman"/>
          <w:sz w:val="27"/>
          <w:szCs w:val="27"/>
          <w:lang w:val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действия </w:t>
      </w:r>
      <w:r w:rsidR="00102A1E">
        <w:rPr>
          <w:rFonts w:ascii="Times New Roman" w:hAnsi="Times New Roman"/>
          <w:sz w:val="27"/>
          <w:szCs w:val="27"/>
          <w:lang w:val="ru-RU"/>
        </w:rPr>
        <w:t xml:space="preserve">Суржикова С.Д. </w:t>
      </w:r>
      <w:r w:rsidRPr="006571F6">
        <w:rPr>
          <w:rFonts w:ascii="Times New Roman" w:hAnsi="Times New Roman"/>
          <w:sz w:val="27"/>
          <w:szCs w:val="27"/>
          <w:lang w:val="ru-RU"/>
        </w:rPr>
        <w:t>по ч. 4 ст. 12.15 Кодекса Росс</w:t>
      </w:r>
      <w:r w:rsidRPr="006571F6">
        <w:rPr>
          <w:rFonts w:ascii="Times New Roman" w:hAnsi="Times New Roman"/>
          <w:sz w:val="27"/>
          <w:szCs w:val="27"/>
          <w:lang w:val="ru-RU"/>
        </w:rPr>
        <w:t>ийской Федерации об административных правонарушениях, а именно: выезд в нарушение Правил дорожного движения на полосу, предназначенную для встречного движения.</w:t>
      </w:r>
    </w:p>
    <w:p w:rsidR="006571F6" w:rsidRPr="006571F6" w:rsidP="00633C16">
      <w:pPr>
        <w:spacing w:after="0" w:line="240" w:lineRule="auto"/>
        <w:ind w:left="-567" w:right="-973" w:firstLine="851"/>
        <w:jc w:val="both"/>
        <w:rPr>
          <w:rFonts w:ascii="Times New Roman" w:hAnsi="Times New Roman"/>
          <w:sz w:val="27"/>
          <w:szCs w:val="27"/>
          <w:lang w:val="ru-RU"/>
        </w:rPr>
      </w:pPr>
      <w:r w:rsidRPr="006571F6">
        <w:rPr>
          <w:rFonts w:ascii="Times New Roman" w:hAnsi="Times New Roman"/>
          <w:sz w:val="27"/>
          <w:szCs w:val="27"/>
          <w:lang w:val="ru-RU"/>
        </w:rPr>
        <w:t>Процессуальных нарушений и обстоятельств, исключающих производство по делу, не установлено. Прот</w:t>
      </w:r>
      <w:r w:rsidRPr="006571F6">
        <w:rPr>
          <w:rFonts w:ascii="Times New Roman" w:hAnsi="Times New Roman"/>
          <w:sz w:val="27"/>
          <w:szCs w:val="27"/>
          <w:lang w:val="ru-RU"/>
        </w:rPr>
        <w:t xml:space="preserve">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102A1E">
        <w:rPr>
          <w:rFonts w:ascii="Times New Roman" w:hAnsi="Times New Roman"/>
          <w:sz w:val="27"/>
          <w:szCs w:val="27"/>
          <w:lang w:val="ru-RU"/>
        </w:rPr>
        <w:t>Суржикова С.Д.</w:t>
      </w:r>
      <w:r w:rsidRPr="006571F6">
        <w:rPr>
          <w:rFonts w:ascii="Times New Roman" w:hAnsi="Times New Roman"/>
          <w:sz w:val="27"/>
          <w:szCs w:val="27"/>
          <w:lang w:val="ru-RU"/>
        </w:rPr>
        <w:t xml:space="preserve"> при возбуждении дела об административном правонарушении нарушены не были.</w:t>
      </w:r>
    </w:p>
    <w:p w:rsidR="006571F6" w:rsidRPr="006571F6" w:rsidP="00633C16">
      <w:pPr>
        <w:spacing w:after="0" w:line="240" w:lineRule="auto"/>
        <w:ind w:left="-567" w:right="-973" w:firstLine="851"/>
        <w:jc w:val="both"/>
        <w:rPr>
          <w:rFonts w:ascii="Times New Roman" w:hAnsi="Times New Roman"/>
          <w:sz w:val="27"/>
          <w:szCs w:val="27"/>
          <w:lang w:val="ru-RU"/>
        </w:rPr>
      </w:pPr>
      <w:r w:rsidRPr="006571F6">
        <w:rPr>
          <w:rFonts w:ascii="Times New Roman" w:hAnsi="Times New Roman"/>
          <w:sz w:val="27"/>
          <w:szCs w:val="27"/>
          <w:lang w:val="ru-RU"/>
        </w:rPr>
        <w:t>При назначении меры администрати</w:t>
      </w:r>
      <w:r w:rsidRPr="006571F6">
        <w:rPr>
          <w:rFonts w:ascii="Times New Roman" w:hAnsi="Times New Roman"/>
          <w:sz w:val="27"/>
          <w:szCs w:val="27"/>
          <w:lang w:val="ru-RU"/>
        </w:rPr>
        <w:t xml:space="preserve">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</w:t>
      </w:r>
      <w:r w:rsidRPr="006571F6">
        <w:rPr>
          <w:rFonts w:ascii="Times New Roman" w:hAnsi="Times New Roman"/>
          <w:sz w:val="27"/>
          <w:szCs w:val="27"/>
          <w:lang w:val="ru-RU"/>
        </w:rPr>
        <w:t>его имущественное положение, а также наличие либо отсутствие обстоятельств, смягчающих или отягчающих административную ответственность.</w:t>
      </w:r>
    </w:p>
    <w:p w:rsidR="006571F6" w:rsidRPr="006571F6" w:rsidP="00633C16">
      <w:pPr>
        <w:spacing w:after="0" w:line="240" w:lineRule="auto"/>
        <w:ind w:left="-567" w:right="-973" w:firstLine="851"/>
        <w:jc w:val="both"/>
        <w:rPr>
          <w:rFonts w:ascii="Times New Roman" w:hAnsi="Times New Roman"/>
          <w:sz w:val="27"/>
          <w:szCs w:val="27"/>
          <w:lang w:val="ru-RU"/>
        </w:rPr>
      </w:pPr>
      <w:r w:rsidRPr="006571F6">
        <w:rPr>
          <w:rFonts w:ascii="Times New Roman" w:hAnsi="Times New Roman"/>
          <w:sz w:val="27"/>
          <w:szCs w:val="27"/>
          <w:lang w:val="ru-RU"/>
        </w:rPr>
        <w:t xml:space="preserve">Обстоятельством, смягчающим ответственность </w:t>
      </w:r>
      <w:r w:rsidRPr="00102A1E" w:rsidR="00102A1E">
        <w:rPr>
          <w:rFonts w:ascii="Times New Roman" w:hAnsi="Times New Roman"/>
          <w:sz w:val="27"/>
          <w:szCs w:val="27"/>
          <w:lang w:val="ru-RU"/>
        </w:rPr>
        <w:t xml:space="preserve">Суржикова С.Д. </w:t>
      </w:r>
      <w:r w:rsidRPr="006571F6">
        <w:rPr>
          <w:rFonts w:ascii="Times New Roman" w:hAnsi="Times New Roman"/>
          <w:sz w:val="27"/>
          <w:szCs w:val="27"/>
          <w:lang w:val="ru-RU"/>
        </w:rPr>
        <w:t>в соответствии с ч. 1 ст. 4.2 Кодекса Российской Федерации об</w:t>
      </w:r>
      <w:r w:rsidRPr="006571F6">
        <w:rPr>
          <w:rFonts w:ascii="Times New Roman" w:hAnsi="Times New Roman"/>
          <w:sz w:val="27"/>
          <w:szCs w:val="27"/>
          <w:lang w:val="ru-RU"/>
        </w:rPr>
        <w:t xml:space="preserve"> административных правонарушениях является раскаяние лица, совершившего правонарушение.</w:t>
      </w:r>
    </w:p>
    <w:p w:rsidR="006571F6" w:rsidRPr="006571F6" w:rsidP="00633C16">
      <w:pPr>
        <w:spacing w:after="0" w:line="240" w:lineRule="auto"/>
        <w:ind w:left="-567" w:right="-973" w:firstLine="851"/>
        <w:jc w:val="both"/>
        <w:rPr>
          <w:rFonts w:ascii="Times New Roman" w:hAnsi="Times New Roman"/>
          <w:sz w:val="27"/>
          <w:szCs w:val="27"/>
          <w:lang w:val="ru-RU"/>
        </w:rPr>
      </w:pPr>
      <w:r w:rsidRPr="006571F6">
        <w:rPr>
          <w:rFonts w:ascii="Times New Roman" w:hAnsi="Times New Roman"/>
          <w:sz w:val="27"/>
          <w:szCs w:val="27"/>
          <w:lang w:val="ru-RU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6571F6" w:rsidRPr="006571F6" w:rsidP="00633C16">
      <w:pPr>
        <w:spacing w:after="0" w:line="240" w:lineRule="auto"/>
        <w:ind w:left="-567" w:right="-973" w:firstLine="851"/>
        <w:jc w:val="both"/>
        <w:rPr>
          <w:rFonts w:ascii="Times New Roman" w:hAnsi="Times New Roman"/>
          <w:sz w:val="27"/>
          <w:szCs w:val="27"/>
          <w:lang w:val="ru-RU"/>
        </w:rPr>
      </w:pPr>
      <w:r w:rsidRPr="006571F6">
        <w:rPr>
          <w:rFonts w:ascii="Times New Roman" w:hAnsi="Times New Roman"/>
          <w:sz w:val="27"/>
          <w:szCs w:val="27"/>
          <w:lang w:val="ru-RU"/>
        </w:rPr>
        <w:t xml:space="preserve">Учитывая </w:t>
      </w:r>
      <w:r w:rsidRPr="006571F6">
        <w:rPr>
          <w:rFonts w:ascii="Times New Roman" w:hAnsi="Times New Roman"/>
          <w:sz w:val="27"/>
          <w:szCs w:val="27"/>
          <w:lang w:val="ru-RU"/>
        </w:rPr>
        <w:t xml:space="preserve">изложенное, исходя из общих принципов назначения наказания, предусмотренных ст.ст.3.1, 4.1 Кодекса Российской Федерации об административных </w:t>
      </w:r>
      <w:r w:rsidRPr="006571F6">
        <w:rPr>
          <w:rFonts w:ascii="Times New Roman" w:hAnsi="Times New Roman"/>
          <w:sz w:val="27"/>
          <w:szCs w:val="27"/>
          <w:lang w:val="ru-RU"/>
        </w:rPr>
        <w:t>правонарушениях, принимая во внимание обстоятельства дела, данные о личности лица, в отношении которого возбуждено п</w:t>
      </w:r>
      <w:r w:rsidRPr="006571F6">
        <w:rPr>
          <w:rFonts w:ascii="Times New Roman" w:hAnsi="Times New Roman"/>
          <w:sz w:val="27"/>
          <w:szCs w:val="27"/>
          <w:lang w:val="ru-RU"/>
        </w:rPr>
        <w:t xml:space="preserve">роизводство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102A1E" w:rsidR="00102A1E">
        <w:rPr>
          <w:rFonts w:ascii="Times New Roman" w:hAnsi="Times New Roman"/>
          <w:sz w:val="27"/>
          <w:szCs w:val="27"/>
          <w:lang w:val="ru-RU"/>
        </w:rPr>
        <w:t xml:space="preserve">Суржикова С.Д.  </w:t>
      </w:r>
      <w:r w:rsidRPr="006571F6">
        <w:rPr>
          <w:rFonts w:ascii="Times New Roman" w:hAnsi="Times New Roman"/>
          <w:sz w:val="27"/>
          <w:szCs w:val="27"/>
          <w:lang w:val="ru-RU"/>
        </w:rPr>
        <w:t>следует подвергнуть наказанию в виде административного шт</w:t>
      </w:r>
      <w:r w:rsidRPr="006571F6">
        <w:rPr>
          <w:rFonts w:ascii="Times New Roman" w:hAnsi="Times New Roman"/>
          <w:sz w:val="27"/>
          <w:szCs w:val="27"/>
          <w:lang w:val="ru-RU"/>
        </w:rPr>
        <w:t xml:space="preserve">рафа в пределах санкции, предусмотренной ч. 4 ст. 12.15 Кодекса Российской Федерации об административных правонарушениях. </w:t>
      </w:r>
    </w:p>
    <w:p w:rsidR="006571F6" w:rsidP="00102A1E">
      <w:pPr>
        <w:spacing w:after="0" w:line="240" w:lineRule="auto"/>
        <w:ind w:left="-567" w:right="-973" w:firstLine="851"/>
        <w:jc w:val="both"/>
        <w:rPr>
          <w:rFonts w:ascii="Times New Roman" w:hAnsi="Times New Roman"/>
          <w:sz w:val="27"/>
          <w:szCs w:val="27"/>
          <w:lang w:val="ru-RU"/>
        </w:rPr>
      </w:pPr>
      <w:r w:rsidRPr="006571F6">
        <w:rPr>
          <w:rFonts w:ascii="Times New Roman" w:hAnsi="Times New Roman"/>
          <w:sz w:val="27"/>
          <w:szCs w:val="27"/>
          <w:lang w:val="ru-RU"/>
        </w:rPr>
        <w:t>Руководствуясь ст. ст. 29.9-29.11, 30.1 Кодекса Российской Федерации об административных правонарушениях, мировой судья</w:t>
      </w:r>
    </w:p>
    <w:p w:rsidR="006571F6" w:rsidP="006571F6">
      <w:pPr>
        <w:tabs>
          <w:tab w:val="left" w:pos="9639"/>
        </w:tabs>
        <w:spacing w:after="0" w:line="240" w:lineRule="auto"/>
        <w:ind w:left="-567" w:right="-973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E77B66" w:rsidRPr="007F62E4" w:rsidP="006571F6">
      <w:pPr>
        <w:tabs>
          <w:tab w:val="left" w:pos="9639"/>
        </w:tabs>
        <w:spacing w:after="0" w:line="240" w:lineRule="auto"/>
        <w:ind w:left="-567" w:right="-973"/>
        <w:jc w:val="center"/>
        <w:rPr>
          <w:rFonts w:ascii="Times New Roman" w:hAnsi="Times New Roman"/>
          <w:sz w:val="27"/>
          <w:szCs w:val="27"/>
          <w:lang w:val="ru-RU"/>
        </w:rPr>
      </w:pPr>
      <w:r w:rsidRPr="007F62E4">
        <w:rPr>
          <w:rFonts w:ascii="Times New Roman" w:hAnsi="Times New Roman"/>
          <w:sz w:val="27"/>
          <w:szCs w:val="27"/>
          <w:lang w:val="ru-RU"/>
        </w:rPr>
        <w:t>п</w:t>
      </w:r>
      <w:r w:rsidRPr="007F62E4">
        <w:rPr>
          <w:rFonts w:ascii="Times New Roman" w:hAnsi="Times New Roman"/>
          <w:sz w:val="27"/>
          <w:szCs w:val="27"/>
          <w:lang w:val="ru-RU"/>
        </w:rPr>
        <w:t xml:space="preserve"> о с т а н о в и л:</w:t>
      </w:r>
    </w:p>
    <w:p w:rsidR="00102A1E" w:rsidRPr="007F62E4" w:rsidP="006571F6">
      <w:pPr>
        <w:tabs>
          <w:tab w:val="left" w:pos="9639"/>
        </w:tabs>
        <w:spacing w:after="0" w:line="240" w:lineRule="auto"/>
        <w:ind w:left="-567" w:right="-973"/>
        <w:jc w:val="center"/>
        <w:rPr>
          <w:rFonts w:ascii="Times New Roman" w:hAnsi="Times New Roman"/>
          <w:sz w:val="27"/>
          <w:szCs w:val="27"/>
          <w:lang w:val="ru-RU"/>
        </w:rPr>
      </w:pPr>
    </w:p>
    <w:p w:rsidR="00823679" w:rsidRPr="007F62E4" w:rsidP="00977FD1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7F62E4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AD42E0">
        <w:rPr>
          <w:rFonts w:ascii="Times New Roman" w:eastAsia="Times New Roman" w:hAnsi="Times New Roman"/>
          <w:sz w:val="27"/>
          <w:szCs w:val="27"/>
          <w:lang w:val="ru-RU" w:eastAsia="ru-RU"/>
        </w:rPr>
        <w:t>ИЗЪЯТО</w:t>
      </w:r>
      <w:r w:rsidRPr="007F62E4" w:rsidR="007F62E4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r w:rsidRPr="00AD42E0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ИЗЪЯТО </w:t>
      </w:r>
      <w:r w:rsidRPr="007F62E4" w:rsidR="007F62E4">
        <w:rPr>
          <w:rFonts w:ascii="Times New Roman" w:eastAsia="Times New Roman" w:hAnsi="Times New Roman"/>
          <w:sz w:val="27"/>
          <w:szCs w:val="27"/>
          <w:lang w:val="ru-RU" w:eastAsia="ru-RU"/>
        </w:rPr>
        <w:t>года рождения,</w:t>
      </w:r>
      <w:r w:rsidRPr="007F62E4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Pr="007F62E4">
        <w:rPr>
          <w:rFonts w:ascii="Times New Roman" w:hAnsi="Times New Roman"/>
          <w:sz w:val="27"/>
          <w:szCs w:val="27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7F62E4" w:rsidR="00E92407">
        <w:rPr>
          <w:rFonts w:ascii="Times New Roman" w:hAnsi="Times New Roman"/>
          <w:sz w:val="27"/>
          <w:szCs w:val="27"/>
          <w:lang w:val="ru-RU"/>
        </w:rPr>
        <w:t>части 4 статьи</w:t>
      </w:r>
      <w:r w:rsidRPr="007F62E4">
        <w:rPr>
          <w:rFonts w:ascii="Times New Roman" w:hAnsi="Times New Roman"/>
          <w:sz w:val="27"/>
          <w:szCs w:val="27"/>
          <w:lang w:val="ru-RU"/>
        </w:rPr>
        <w:t xml:space="preserve"> 12.</w:t>
      </w:r>
      <w:r w:rsidRPr="007F62E4" w:rsidR="00E77B66">
        <w:rPr>
          <w:rFonts w:ascii="Times New Roman" w:hAnsi="Times New Roman"/>
          <w:sz w:val="27"/>
          <w:szCs w:val="27"/>
          <w:lang w:val="ru-RU"/>
        </w:rPr>
        <w:t>1</w:t>
      </w:r>
      <w:r w:rsidRPr="007F62E4" w:rsidR="00CB6FA8">
        <w:rPr>
          <w:rFonts w:ascii="Times New Roman" w:hAnsi="Times New Roman"/>
          <w:sz w:val="27"/>
          <w:szCs w:val="27"/>
          <w:lang w:val="ru-RU"/>
        </w:rPr>
        <w:t>5</w:t>
      </w:r>
      <w:r w:rsidRPr="007F62E4">
        <w:rPr>
          <w:rFonts w:ascii="Times New Roman" w:hAnsi="Times New Roman"/>
          <w:sz w:val="27"/>
          <w:szCs w:val="27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7F62E4" w:rsidR="00E77B66">
        <w:rPr>
          <w:rFonts w:ascii="Times New Roman" w:hAnsi="Times New Roman"/>
          <w:sz w:val="27"/>
          <w:szCs w:val="27"/>
          <w:lang w:val="ru-RU"/>
        </w:rPr>
        <w:t>5</w:t>
      </w:r>
      <w:r w:rsidRPr="007F62E4">
        <w:rPr>
          <w:rFonts w:ascii="Times New Roman" w:hAnsi="Times New Roman"/>
          <w:sz w:val="27"/>
          <w:szCs w:val="27"/>
          <w:lang w:val="ru-RU"/>
        </w:rPr>
        <w:t xml:space="preserve"> 000 (</w:t>
      </w:r>
      <w:r w:rsidRPr="007F62E4" w:rsidR="00E77B66">
        <w:rPr>
          <w:rFonts w:ascii="Times New Roman" w:hAnsi="Times New Roman"/>
          <w:sz w:val="27"/>
          <w:szCs w:val="27"/>
          <w:lang w:val="ru-RU"/>
        </w:rPr>
        <w:t>пять</w:t>
      </w:r>
      <w:r w:rsidRPr="007F62E4">
        <w:rPr>
          <w:rFonts w:ascii="Times New Roman" w:hAnsi="Times New Roman"/>
          <w:sz w:val="27"/>
          <w:szCs w:val="27"/>
          <w:lang w:val="ru-RU"/>
        </w:rPr>
        <w:t xml:space="preserve"> тысяч) рублей.</w:t>
      </w:r>
    </w:p>
    <w:p w:rsidR="007F62E4" w:rsidRPr="002F758D" w:rsidP="002F758D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7F62E4">
        <w:rPr>
          <w:rFonts w:ascii="Times New Roman" w:eastAsia="Times New Roman" w:hAnsi="Times New Roman"/>
          <w:color w:val="000000" w:themeColor="text1"/>
          <w:sz w:val="27"/>
          <w:szCs w:val="27"/>
          <w:lang w:val="ru-RU" w:eastAsia="ru-RU"/>
        </w:rPr>
        <w:t xml:space="preserve">         </w:t>
      </w:r>
      <w:r w:rsidRPr="007F62E4">
        <w:rPr>
          <w:rFonts w:ascii="Times New Roman" w:hAnsi="Times New Roman"/>
          <w:color w:val="000000" w:themeColor="text1"/>
          <w:sz w:val="27"/>
          <w:szCs w:val="27"/>
          <w:lang w:val="ru-RU"/>
        </w:rPr>
        <w:t>Перечисление штрафа производить по следующим реквизитам:</w:t>
      </w:r>
      <w:r w:rsidRPr="007F62E4">
        <w:rPr>
          <w:rFonts w:ascii="Times New Roman" w:hAnsi="Times New Roman"/>
          <w:color w:val="C0504D" w:themeColor="accent2"/>
          <w:sz w:val="27"/>
          <w:szCs w:val="27"/>
          <w:lang w:val="ru-RU"/>
        </w:rPr>
        <w:t xml:space="preserve"> </w:t>
      </w:r>
      <w:r w:rsidRPr="007F62E4">
        <w:rPr>
          <w:rFonts w:ascii="Times New Roman" w:eastAsia="Times New Roman" w:hAnsi="Times New Roman"/>
          <w:sz w:val="27"/>
          <w:szCs w:val="27"/>
          <w:lang w:val="ru-RU" w:eastAsia="ru-RU"/>
        </w:rPr>
        <w:t>Банковские реквизиты: Получа</w:t>
      </w:r>
      <w:r w:rsidRPr="007F62E4">
        <w:rPr>
          <w:rFonts w:ascii="Times New Roman" w:eastAsia="Times New Roman" w:hAnsi="Times New Roman"/>
          <w:sz w:val="27"/>
          <w:szCs w:val="27"/>
          <w:lang w:val="ru-RU" w:eastAsia="ru-RU"/>
        </w:rPr>
        <w:t>тель: УФК по Республике Крым (</w:t>
      </w:r>
      <w:r w:rsidR="003A6FA6">
        <w:rPr>
          <w:rFonts w:ascii="Times New Roman" w:eastAsia="Times New Roman" w:hAnsi="Times New Roman"/>
          <w:sz w:val="27"/>
          <w:szCs w:val="27"/>
          <w:lang w:val="ru-RU" w:eastAsia="ru-RU"/>
        </w:rPr>
        <w:t>ОМВД России по Симферопольскому району</w:t>
      </w:r>
      <w:r>
        <w:rPr>
          <w:rFonts w:ascii="Times New Roman" w:eastAsia="Times New Roman" w:hAnsi="Times New Roman"/>
          <w:sz w:val="27"/>
          <w:szCs w:val="27"/>
          <w:lang w:val="ru-RU" w:eastAsia="ru-RU"/>
        </w:rPr>
        <w:t>);</w:t>
      </w:r>
      <w:r w:rsidRPr="007F62E4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Наименование банка: Отделени</w:t>
      </w:r>
      <w:r w:rsidR="002F758D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е Республика Крым Банка России </w:t>
      </w:r>
      <w:r w:rsidRPr="007F62E4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ИНН</w:t>
      </w:r>
      <w:r w:rsidR="002F758D">
        <w:rPr>
          <w:rFonts w:ascii="Times New Roman" w:eastAsia="Times New Roman" w:hAnsi="Times New Roman"/>
          <w:sz w:val="27"/>
          <w:szCs w:val="27"/>
          <w:lang w:val="ru-RU" w:eastAsia="ru-RU"/>
        </w:rPr>
        <w:t>:</w:t>
      </w:r>
      <w:r w:rsidRPr="007F62E4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="003A6FA6">
        <w:rPr>
          <w:rFonts w:ascii="Times New Roman" w:eastAsia="Times New Roman" w:hAnsi="Times New Roman"/>
          <w:sz w:val="27"/>
          <w:szCs w:val="27"/>
          <w:lang w:val="ru-RU" w:eastAsia="ru-RU"/>
        </w:rPr>
        <w:t>9102002300</w:t>
      </w:r>
      <w:r w:rsidR="002F758D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r w:rsidRPr="007F62E4">
        <w:rPr>
          <w:rFonts w:ascii="Times New Roman" w:eastAsia="Times New Roman" w:hAnsi="Times New Roman"/>
          <w:sz w:val="27"/>
          <w:szCs w:val="27"/>
          <w:lang w:val="ru-RU" w:eastAsia="ru-RU"/>
        </w:rPr>
        <w:t>КПП</w:t>
      </w:r>
      <w:r w:rsidR="002F758D">
        <w:rPr>
          <w:rFonts w:ascii="Times New Roman" w:eastAsia="Times New Roman" w:hAnsi="Times New Roman"/>
          <w:sz w:val="27"/>
          <w:szCs w:val="27"/>
          <w:lang w:val="ru-RU" w:eastAsia="ru-RU"/>
        </w:rPr>
        <w:t>:</w:t>
      </w:r>
      <w:r w:rsidRPr="007F62E4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910201001</w:t>
      </w:r>
      <w:r w:rsidR="002F758D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r w:rsidRPr="007F62E4">
        <w:rPr>
          <w:rFonts w:ascii="Times New Roman" w:eastAsia="Times New Roman" w:hAnsi="Times New Roman"/>
          <w:sz w:val="27"/>
          <w:szCs w:val="27"/>
          <w:lang w:val="ru-RU" w:eastAsia="ru-RU"/>
        </w:rPr>
        <w:t>БИК</w:t>
      </w:r>
      <w:r w:rsidR="002F758D">
        <w:rPr>
          <w:rFonts w:ascii="Times New Roman" w:eastAsia="Times New Roman" w:hAnsi="Times New Roman"/>
          <w:sz w:val="27"/>
          <w:szCs w:val="27"/>
          <w:lang w:val="ru-RU" w:eastAsia="ru-RU"/>
        </w:rPr>
        <w:t>:</w:t>
      </w:r>
      <w:r w:rsidRPr="007F62E4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013510002</w:t>
      </w:r>
      <w:r w:rsidR="002F758D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r w:rsidR="003A6FA6">
        <w:rPr>
          <w:rFonts w:ascii="Times New Roman" w:eastAsia="Times New Roman" w:hAnsi="Times New Roman"/>
          <w:sz w:val="27"/>
          <w:szCs w:val="27"/>
          <w:lang w:val="ru-RU" w:eastAsia="ru-RU"/>
        </w:rPr>
        <w:t>ОКТМО: 35647438</w:t>
      </w:r>
      <w:r w:rsidR="002F758D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r w:rsidR="003A6FA6">
        <w:rPr>
          <w:rFonts w:ascii="Times New Roman" w:eastAsia="Times New Roman" w:hAnsi="Times New Roman"/>
          <w:sz w:val="27"/>
          <w:szCs w:val="27"/>
          <w:lang w:val="ru-RU" w:eastAsia="ru-RU"/>
        </w:rPr>
        <w:t>УИН: 18810491222700004247</w:t>
      </w:r>
      <w:r w:rsidR="002F758D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r w:rsidR="003A6FA6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Плательщик: </w:t>
      </w:r>
      <w:r w:rsidRPr="00AD42E0">
        <w:rPr>
          <w:rFonts w:ascii="Times New Roman" w:eastAsia="Times New Roman" w:hAnsi="Times New Roman"/>
          <w:sz w:val="27"/>
          <w:szCs w:val="27"/>
          <w:lang w:val="ru-RU" w:eastAsia="ru-RU"/>
        </w:rPr>
        <w:t>ИЗЪЯТО</w:t>
      </w:r>
      <w:r w:rsidR="002F758D">
        <w:rPr>
          <w:rFonts w:ascii="Times New Roman" w:eastAsia="Times New Roman" w:hAnsi="Times New Roman"/>
          <w:sz w:val="27"/>
          <w:szCs w:val="27"/>
          <w:lang w:val="ru-RU" w:eastAsia="ru-RU"/>
        </w:rPr>
        <w:t>, постановление: 18810491222700004247 от 28.09.2022 УИН:</w:t>
      </w:r>
      <w:r w:rsidRPr="002F758D" w:rsidR="002F758D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="002F758D">
        <w:rPr>
          <w:rFonts w:ascii="Times New Roman" w:eastAsia="Times New Roman" w:hAnsi="Times New Roman"/>
          <w:sz w:val="27"/>
          <w:szCs w:val="27"/>
          <w:lang w:val="ru-RU" w:eastAsia="ru-RU"/>
        </w:rPr>
        <w:t>18810491222700004247.</w:t>
      </w:r>
    </w:p>
    <w:p w:rsidR="00ED607D" w:rsidRPr="007F62E4" w:rsidP="00123348">
      <w:pPr>
        <w:spacing w:after="0" w:line="240" w:lineRule="auto"/>
        <w:ind w:left="-567" w:right="-973" w:firstLine="851"/>
        <w:jc w:val="both"/>
        <w:rPr>
          <w:rFonts w:ascii="Times New Roman" w:hAnsi="Times New Roman" w:eastAsiaTheme="minorHAnsi"/>
          <w:sz w:val="27"/>
          <w:szCs w:val="27"/>
          <w:lang w:val="ru-RU"/>
        </w:rPr>
      </w:pPr>
      <w:r w:rsidRPr="007F62E4">
        <w:rPr>
          <w:rFonts w:ascii="Times New Roman" w:hAnsi="Times New Roman"/>
          <w:sz w:val="27"/>
          <w:szCs w:val="27"/>
          <w:lang w:val="ru-RU"/>
        </w:rPr>
        <w:t>Разъяснить правонарушителю, что</w:t>
      </w:r>
      <w:r w:rsidRPr="007F62E4">
        <w:rPr>
          <w:rFonts w:ascii="Times New Roman" w:hAnsi="Times New Roman" w:eastAsiaTheme="minorHAnsi"/>
          <w:sz w:val="27"/>
          <w:szCs w:val="27"/>
          <w:lang w:val="ru-RU"/>
        </w:rPr>
        <w:t xml:space="preserve"> </w:t>
      </w:r>
      <w:r w:rsidRPr="007F62E4">
        <w:rPr>
          <w:rFonts w:ascii="Times New Roman" w:hAnsi="Times New Roman"/>
          <w:sz w:val="27"/>
          <w:szCs w:val="27"/>
          <w:lang w:val="ru-RU"/>
        </w:rPr>
        <w:t>в соответствии с ч. 1.3. ст. 32.2. Кодекса Российской Федерации об административных правонарушениях</w:t>
      </w:r>
      <w:r w:rsidRPr="007F62E4">
        <w:rPr>
          <w:rFonts w:ascii="Times New Roman" w:hAnsi="Times New Roman" w:eastAsiaTheme="minorHAnsi"/>
          <w:sz w:val="27"/>
          <w:szCs w:val="27"/>
          <w:lang w:val="ru-RU"/>
        </w:rPr>
        <w:t xml:space="preserve"> при уплате административного штрафа</w:t>
      </w:r>
      <w:r w:rsidRPr="007F62E4">
        <w:rPr>
          <w:rFonts w:ascii="Times New Roman" w:hAnsi="Times New Roman" w:eastAsiaTheme="minorHAnsi"/>
          <w:sz w:val="27"/>
          <w:szCs w:val="27"/>
          <w:lang w:val="ru-RU"/>
        </w:rPr>
        <w:t xml:space="preserve"> лицом, привлеченным к административной ответственности не позднее двадцати дней со дня вынесения постановления о наложении административного штрафа - административный штраф может быть уплачен в размере половины суммы наложенного административного штрафа. </w:t>
      </w:r>
      <w:r w:rsidRPr="007F62E4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 </w:t>
      </w:r>
    </w:p>
    <w:p w:rsidR="00823679" w:rsidRPr="007F62E4" w:rsidP="00977FD1">
      <w:pPr>
        <w:spacing w:after="0" w:line="240" w:lineRule="auto"/>
        <w:ind w:left="-567" w:right="-973"/>
        <w:jc w:val="both"/>
        <w:rPr>
          <w:rFonts w:ascii="Times New Roman" w:hAnsi="Times New Roman"/>
          <w:sz w:val="27"/>
          <w:szCs w:val="27"/>
          <w:lang w:val="ru-RU"/>
        </w:rPr>
      </w:pPr>
      <w:r w:rsidRPr="007F62E4">
        <w:rPr>
          <w:rFonts w:ascii="Times New Roman" w:hAnsi="Times New Roman"/>
          <w:sz w:val="27"/>
          <w:szCs w:val="27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7F62E4">
        <w:rPr>
          <w:rFonts w:ascii="Times New Roman" w:hAnsi="Times New Roman"/>
          <w:sz w:val="27"/>
          <w:szCs w:val="27"/>
          <w:lang w:val="ru-RU"/>
        </w:rPr>
        <w:t>истративного штрафа в законную силу.</w:t>
      </w:r>
    </w:p>
    <w:p w:rsidR="00823679" w:rsidRPr="007F62E4" w:rsidP="00977FD1">
      <w:pPr>
        <w:pStyle w:val="s1"/>
        <w:spacing w:before="0" w:beforeAutospacing="0" w:after="0" w:afterAutospacing="0"/>
        <w:ind w:left="-567" w:right="-973"/>
        <w:jc w:val="both"/>
        <w:rPr>
          <w:color w:val="000000"/>
          <w:sz w:val="27"/>
          <w:szCs w:val="27"/>
        </w:rPr>
      </w:pPr>
      <w:r w:rsidRPr="007F62E4">
        <w:rPr>
          <w:sz w:val="27"/>
          <w:szCs w:val="27"/>
        </w:rPr>
        <w:t xml:space="preserve">          </w:t>
      </w:r>
      <w:r w:rsidRPr="007F62E4">
        <w:rPr>
          <w:color w:val="000000"/>
          <w:sz w:val="27"/>
          <w:szCs w:val="27"/>
        </w:rPr>
        <w:t>В соответствии со</w:t>
      </w:r>
      <w:r w:rsidRPr="007F62E4">
        <w:rPr>
          <w:sz w:val="27"/>
          <w:szCs w:val="27"/>
        </w:rPr>
        <w:t> </w:t>
      </w:r>
      <w:r w:rsidRPr="007F62E4">
        <w:rPr>
          <w:color w:val="000000"/>
          <w:sz w:val="27"/>
          <w:szCs w:val="27"/>
        </w:rPr>
        <w:t>ст. 20.25</w:t>
      </w:r>
      <w:r w:rsidRPr="007F62E4">
        <w:rPr>
          <w:sz w:val="27"/>
          <w:szCs w:val="27"/>
        </w:rPr>
        <w:t> </w:t>
      </w:r>
      <w:r w:rsidRPr="007F62E4">
        <w:rPr>
          <w:color w:val="000000"/>
          <w:sz w:val="27"/>
          <w:szCs w:val="27"/>
        </w:rPr>
        <w:t>КоАП РФ неуплата административного штрафа в срок, предусмотренный</w:t>
      </w:r>
      <w:r w:rsidRPr="007F62E4">
        <w:rPr>
          <w:sz w:val="27"/>
          <w:szCs w:val="27"/>
        </w:rPr>
        <w:t> </w:t>
      </w:r>
      <w:r w:rsidRPr="007F62E4">
        <w:rPr>
          <w:color w:val="000000"/>
          <w:sz w:val="27"/>
          <w:szCs w:val="27"/>
        </w:rPr>
        <w:t xml:space="preserve">настоящим Кодексом, влечет наложение административного штрафа в двукратном размере суммы неуплаченного </w:t>
      </w:r>
      <w:r w:rsidRPr="007F62E4">
        <w:rPr>
          <w:color w:val="000000"/>
          <w:sz w:val="27"/>
          <w:szCs w:val="27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823679" w:rsidRPr="007F62E4" w:rsidP="00977FD1">
      <w:pPr>
        <w:pStyle w:val="s1"/>
        <w:spacing w:before="0" w:beforeAutospacing="0" w:after="0" w:afterAutospacing="0"/>
        <w:ind w:left="-567" w:right="-973" w:firstLine="720"/>
        <w:jc w:val="both"/>
        <w:rPr>
          <w:color w:val="000000"/>
          <w:sz w:val="27"/>
          <w:szCs w:val="27"/>
        </w:rPr>
      </w:pPr>
      <w:r w:rsidRPr="007F62E4">
        <w:rPr>
          <w:color w:val="000000"/>
          <w:sz w:val="27"/>
          <w:szCs w:val="27"/>
        </w:rPr>
        <w:t>В случае неуплаты административного штрафа в указанный срок постановление будет направл</w:t>
      </w:r>
      <w:r w:rsidRPr="007F62E4">
        <w:rPr>
          <w:color w:val="000000"/>
          <w:sz w:val="27"/>
          <w:szCs w:val="27"/>
        </w:rPr>
        <w:t>ено судебному приставу-исполнителю для принудительного исполнения.</w:t>
      </w:r>
    </w:p>
    <w:p w:rsidR="00823679" w:rsidRPr="007F62E4" w:rsidP="00977FD1">
      <w:pPr>
        <w:spacing w:after="0" w:line="240" w:lineRule="auto"/>
        <w:ind w:left="-567" w:right="-973"/>
        <w:jc w:val="both"/>
        <w:rPr>
          <w:rFonts w:ascii="Times New Roman" w:hAnsi="Times New Roman"/>
          <w:sz w:val="27"/>
          <w:szCs w:val="27"/>
          <w:lang w:val="ru-RU"/>
        </w:rPr>
      </w:pPr>
      <w:r w:rsidRPr="007F62E4">
        <w:rPr>
          <w:rFonts w:ascii="Times New Roman" w:hAnsi="Times New Roman"/>
          <w:sz w:val="27"/>
          <w:szCs w:val="27"/>
          <w:lang w:val="ru-RU"/>
        </w:rPr>
        <w:t xml:space="preserve">          Срок предъявления постановления к исполнению в течение двух лет со дня вступления постановления в законную силу.</w:t>
      </w:r>
    </w:p>
    <w:p w:rsidR="00831873" w:rsidRPr="007F62E4" w:rsidP="00977FD1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7"/>
          <w:szCs w:val="27"/>
          <w:lang w:val="ru-RU"/>
        </w:rPr>
      </w:pPr>
      <w:r w:rsidRPr="007F62E4">
        <w:rPr>
          <w:sz w:val="27"/>
          <w:szCs w:val="27"/>
          <w:lang w:val="ru-RU"/>
        </w:rPr>
        <w:t xml:space="preserve">   </w:t>
      </w:r>
      <w:r w:rsidRPr="007F62E4" w:rsidR="00D12C3C">
        <w:rPr>
          <w:rFonts w:ascii="Times New Roman" w:hAnsi="Times New Roman"/>
          <w:sz w:val="27"/>
          <w:szCs w:val="27"/>
          <w:lang w:val="ru-RU"/>
        </w:rPr>
        <w:t xml:space="preserve">Оригинал банковской квитанции об оплате административного штрафа должен быть предоставлен в судебный участок </w:t>
      </w:r>
      <w:r w:rsidRPr="007F62E4">
        <w:rPr>
          <w:rFonts w:ascii="Times New Roman" w:hAnsi="Times New Roman"/>
          <w:sz w:val="27"/>
          <w:szCs w:val="27"/>
        </w:rPr>
        <w:t>№77 Симферопольского судебного района (Симферопольский муниципальный район) Республики Крым</w:t>
      </w:r>
      <w:r w:rsidRPr="007F62E4">
        <w:rPr>
          <w:rFonts w:ascii="Times New Roman" w:hAnsi="Times New Roman"/>
          <w:sz w:val="27"/>
          <w:szCs w:val="27"/>
          <w:lang w:val="ru-RU"/>
        </w:rPr>
        <w:t>.</w:t>
      </w:r>
    </w:p>
    <w:p w:rsidR="00003854" w:rsidRPr="007F62E4" w:rsidP="00977FD1">
      <w:pPr>
        <w:pStyle w:val="ConsPlusNormal"/>
        <w:ind w:left="-567" w:right="-973" w:firstLine="540"/>
        <w:jc w:val="both"/>
        <w:rPr>
          <w:rFonts w:eastAsia="Times New Roman"/>
          <w:sz w:val="27"/>
          <w:szCs w:val="27"/>
          <w:lang w:eastAsia="ru-RU"/>
        </w:rPr>
      </w:pPr>
      <w:r w:rsidRPr="007F62E4">
        <w:rPr>
          <w:rFonts w:eastAsia="Times New Roman"/>
          <w:sz w:val="27"/>
          <w:szCs w:val="27"/>
          <w:lang w:eastAsia="ru-RU"/>
        </w:rPr>
        <w:t xml:space="preserve">   Постановление может быть обжаловано в Симферопольск</w:t>
      </w:r>
      <w:r w:rsidRPr="007F62E4">
        <w:rPr>
          <w:rFonts w:eastAsia="Times New Roman"/>
          <w:sz w:val="27"/>
          <w:szCs w:val="27"/>
          <w:lang w:eastAsia="ru-RU"/>
        </w:rPr>
        <w:t xml:space="preserve">ий районный суд Республики Крым в течение десяти суток со дня вручения или получения копии постановления                  </w:t>
      </w:r>
    </w:p>
    <w:p w:rsidR="00123348" w:rsidP="00977FD1">
      <w:pPr>
        <w:pStyle w:val="ConsPlusNormal"/>
        <w:ind w:left="-567" w:right="-973" w:firstLine="540"/>
        <w:jc w:val="both"/>
        <w:rPr>
          <w:rFonts w:eastAsia="Times New Roman"/>
          <w:sz w:val="27"/>
          <w:szCs w:val="27"/>
          <w:lang w:eastAsia="ru-RU"/>
        </w:rPr>
      </w:pPr>
    </w:p>
    <w:p w:rsidR="00257B8A" w:rsidRPr="007F62E4" w:rsidP="00977FD1">
      <w:pPr>
        <w:pStyle w:val="ConsPlusNormal"/>
        <w:ind w:left="-567" w:right="-973" w:firstLine="540"/>
        <w:jc w:val="both"/>
        <w:rPr>
          <w:rFonts w:eastAsia="Times New Roman"/>
          <w:sz w:val="27"/>
          <w:szCs w:val="27"/>
          <w:lang w:eastAsia="ru-RU"/>
        </w:rPr>
      </w:pPr>
    </w:p>
    <w:p w:rsidR="00137367" w:rsidRPr="006571F6" w:rsidP="00977FD1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7"/>
          <w:szCs w:val="27"/>
          <w:lang w:val="ru-RU"/>
        </w:rPr>
      </w:pPr>
      <w:r w:rsidRPr="007F62E4">
        <w:rPr>
          <w:rFonts w:ascii="Times New Roman" w:hAnsi="Times New Roman"/>
          <w:sz w:val="27"/>
          <w:szCs w:val="27"/>
          <w:lang w:val="ru-RU"/>
        </w:rPr>
        <w:t xml:space="preserve">Мировой судья:    </w:t>
      </w:r>
      <w:r w:rsidRPr="007F62E4">
        <w:rPr>
          <w:rFonts w:ascii="Times New Roman" w:hAnsi="Times New Roman"/>
          <w:i/>
          <w:color w:val="FFFFFF" w:themeColor="background1"/>
          <w:sz w:val="27"/>
          <w:szCs w:val="27"/>
          <w:lang w:val="ru-RU"/>
        </w:rPr>
        <w:t>подпись</w:t>
      </w:r>
      <w:r w:rsidRPr="007F62E4">
        <w:rPr>
          <w:rFonts w:ascii="Times New Roman" w:hAnsi="Times New Roman"/>
          <w:color w:val="FFFFFF" w:themeColor="background1"/>
          <w:sz w:val="27"/>
          <w:szCs w:val="27"/>
          <w:lang w:val="ru-RU"/>
        </w:rPr>
        <w:t xml:space="preserve">   </w:t>
      </w:r>
      <w:r w:rsidRPr="007F62E4">
        <w:rPr>
          <w:rFonts w:ascii="Times New Roman" w:hAnsi="Times New Roman"/>
          <w:sz w:val="27"/>
          <w:szCs w:val="27"/>
          <w:lang w:val="ru-RU"/>
        </w:rPr>
        <w:t xml:space="preserve">               </w:t>
      </w:r>
      <w:r w:rsidR="005528ED">
        <w:rPr>
          <w:rFonts w:ascii="Times New Roman" w:hAnsi="Times New Roman"/>
          <w:sz w:val="27"/>
          <w:szCs w:val="27"/>
          <w:lang w:val="ru-RU"/>
        </w:rPr>
        <w:t xml:space="preserve">     </w:t>
      </w:r>
      <w:r w:rsidRPr="007F62E4">
        <w:rPr>
          <w:rFonts w:ascii="Times New Roman" w:hAnsi="Times New Roman"/>
          <w:sz w:val="27"/>
          <w:szCs w:val="27"/>
          <w:lang w:val="ru-RU"/>
        </w:rPr>
        <w:t xml:space="preserve">                                          </w:t>
      </w:r>
      <w:r w:rsidRPr="007F62E4" w:rsidR="00A6543F">
        <w:rPr>
          <w:rFonts w:ascii="Times New Roman" w:hAnsi="Times New Roman"/>
          <w:sz w:val="27"/>
          <w:szCs w:val="27"/>
          <w:lang w:val="ru-RU"/>
        </w:rPr>
        <w:t xml:space="preserve">   </w:t>
      </w:r>
      <w:r w:rsidR="002F758D">
        <w:rPr>
          <w:rFonts w:ascii="Times New Roman" w:hAnsi="Times New Roman"/>
          <w:sz w:val="27"/>
          <w:szCs w:val="27"/>
          <w:lang w:val="ru-RU"/>
        </w:rPr>
        <w:t xml:space="preserve">              </w:t>
      </w:r>
      <w:r w:rsidRPr="007F62E4">
        <w:rPr>
          <w:rFonts w:ascii="Times New Roman" w:hAnsi="Times New Roman"/>
          <w:sz w:val="27"/>
          <w:szCs w:val="27"/>
          <w:lang w:val="ru-RU"/>
        </w:rPr>
        <w:t xml:space="preserve"> </w:t>
      </w:r>
      <w:r w:rsidRPr="007F62E4" w:rsidR="00937B33">
        <w:rPr>
          <w:rFonts w:ascii="Times New Roman" w:eastAsia="MS Mincho" w:hAnsi="Times New Roman"/>
          <w:sz w:val="27"/>
          <w:szCs w:val="27"/>
          <w:lang w:val="ru-RU"/>
        </w:rPr>
        <w:t>Шевчук К.С.</w:t>
      </w:r>
    </w:p>
    <w:p w:rsidR="00627E46" w:rsidRPr="006571F6" w:rsidP="00977FD1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p w:rsidR="00800A8A" w:rsidRPr="006571F6" w:rsidP="00977FD1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p w:rsidR="00800A8A" w:rsidRPr="006571F6" w:rsidP="00977FD1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7"/>
          <w:szCs w:val="27"/>
          <w:lang w:val="ru-RU"/>
        </w:rPr>
      </w:pPr>
    </w:p>
    <w:sectPr w:rsidSect="00257B8A">
      <w:pgSz w:w="11906" w:h="16838"/>
      <w:pgMar w:top="851" w:right="144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3A0D"/>
    <w:rsid w:val="00006826"/>
    <w:rsid w:val="000227FF"/>
    <w:rsid w:val="00025B8E"/>
    <w:rsid w:val="00025BE0"/>
    <w:rsid w:val="00027F5B"/>
    <w:rsid w:val="00040646"/>
    <w:rsid w:val="00043447"/>
    <w:rsid w:val="00060D99"/>
    <w:rsid w:val="0006785E"/>
    <w:rsid w:val="00067A25"/>
    <w:rsid w:val="000768D0"/>
    <w:rsid w:val="0009247A"/>
    <w:rsid w:val="000A284E"/>
    <w:rsid w:val="000C293F"/>
    <w:rsid w:val="000D3576"/>
    <w:rsid w:val="000E2E91"/>
    <w:rsid w:val="001022C2"/>
    <w:rsid w:val="00102A1E"/>
    <w:rsid w:val="001062C4"/>
    <w:rsid w:val="00123348"/>
    <w:rsid w:val="00137367"/>
    <w:rsid w:val="00143158"/>
    <w:rsid w:val="00172808"/>
    <w:rsid w:val="00196847"/>
    <w:rsid w:val="001A110D"/>
    <w:rsid w:val="001B2F97"/>
    <w:rsid w:val="001F15E5"/>
    <w:rsid w:val="00201099"/>
    <w:rsid w:val="0023675E"/>
    <w:rsid w:val="00236DC6"/>
    <w:rsid w:val="002458DC"/>
    <w:rsid w:val="002471D5"/>
    <w:rsid w:val="0025301B"/>
    <w:rsid w:val="002530FC"/>
    <w:rsid w:val="00257B8A"/>
    <w:rsid w:val="0026304D"/>
    <w:rsid w:val="00263635"/>
    <w:rsid w:val="002806E0"/>
    <w:rsid w:val="00283F52"/>
    <w:rsid w:val="002B10C5"/>
    <w:rsid w:val="002B21F3"/>
    <w:rsid w:val="002B6C1A"/>
    <w:rsid w:val="002C28CA"/>
    <w:rsid w:val="002E2D19"/>
    <w:rsid w:val="002F7218"/>
    <w:rsid w:val="002F758D"/>
    <w:rsid w:val="00301FDC"/>
    <w:rsid w:val="003157F7"/>
    <w:rsid w:val="0032153E"/>
    <w:rsid w:val="00327EE2"/>
    <w:rsid w:val="00340CB4"/>
    <w:rsid w:val="00344817"/>
    <w:rsid w:val="00352563"/>
    <w:rsid w:val="00353D6E"/>
    <w:rsid w:val="00370D66"/>
    <w:rsid w:val="00381262"/>
    <w:rsid w:val="003907E2"/>
    <w:rsid w:val="003914FD"/>
    <w:rsid w:val="003A5C6F"/>
    <w:rsid w:val="003A6FA6"/>
    <w:rsid w:val="003D7137"/>
    <w:rsid w:val="003E1916"/>
    <w:rsid w:val="003F35E3"/>
    <w:rsid w:val="004020FA"/>
    <w:rsid w:val="004148E3"/>
    <w:rsid w:val="00415108"/>
    <w:rsid w:val="00416816"/>
    <w:rsid w:val="004239C5"/>
    <w:rsid w:val="004307B4"/>
    <w:rsid w:val="00440BC6"/>
    <w:rsid w:val="00461790"/>
    <w:rsid w:val="0046456B"/>
    <w:rsid w:val="00466796"/>
    <w:rsid w:val="004731D1"/>
    <w:rsid w:val="00492F47"/>
    <w:rsid w:val="004B20AD"/>
    <w:rsid w:val="004B3761"/>
    <w:rsid w:val="004B62B7"/>
    <w:rsid w:val="00531190"/>
    <w:rsid w:val="00531393"/>
    <w:rsid w:val="00532013"/>
    <w:rsid w:val="00532252"/>
    <w:rsid w:val="0054682C"/>
    <w:rsid w:val="005528ED"/>
    <w:rsid w:val="00552A94"/>
    <w:rsid w:val="005638EB"/>
    <w:rsid w:val="005651D7"/>
    <w:rsid w:val="00590CB7"/>
    <w:rsid w:val="0059262F"/>
    <w:rsid w:val="005954B0"/>
    <w:rsid w:val="005D0201"/>
    <w:rsid w:val="005E05CF"/>
    <w:rsid w:val="005E2585"/>
    <w:rsid w:val="005E4EFA"/>
    <w:rsid w:val="005F4993"/>
    <w:rsid w:val="005F7256"/>
    <w:rsid w:val="005F7741"/>
    <w:rsid w:val="00627E46"/>
    <w:rsid w:val="00633C16"/>
    <w:rsid w:val="006443A4"/>
    <w:rsid w:val="00654BAB"/>
    <w:rsid w:val="006571F6"/>
    <w:rsid w:val="00673551"/>
    <w:rsid w:val="006836C5"/>
    <w:rsid w:val="006932F7"/>
    <w:rsid w:val="00694856"/>
    <w:rsid w:val="006C0918"/>
    <w:rsid w:val="006C0C27"/>
    <w:rsid w:val="006F17F2"/>
    <w:rsid w:val="006F188F"/>
    <w:rsid w:val="006F191A"/>
    <w:rsid w:val="006F25F3"/>
    <w:rsid w:val="006F32B2"/>
    <w:rsid w:val="00701D28"/>
    <w:rsid w:val="007113BD"/>
    <w:rsid w:val="00715693"/>
    <w:rsid w:val="00733AC6"/>
    <w:rsid w:val="00733E8B"/>
    <w:rsid w:val="00737353"/>
    <w:rsid w:val="00747322"/>
    <w:rsid w:val="00760EB7"/>
    <w:rsid w:val="0076164A"/>
    <w:rsid w:val="00796D41"/>
    <w:rsid w:val="007B27CF"/>
    <w:rsid w:val="007C3677"/>
    <w:rsid w:val="007C4EC2"/>
    <w:rsid w:val="007C7E56"/>
    <w:rsid w:val="007D3F9A"/>
    <w:rsid w:val="007F62E4"/>
    <w:rsid w:val="00800A8A"/>
    <w:rsid w:val="00814373"/>
    <w:rsid w:val="00815375"/>
    <w:rsid w:val="00823679"/>
    <w:rsid w:val="00830999"/>
    <w:rsid w:val="00831873"/>
    <w:rsid w:val="00831AC6"/>
    <w:rsid w:val="008579CF"/>
    <w:rsid w:val="008809B8"/>
    <w:rsid w:val="00884F98"/>
    <w:rsid w:val="0089027D"/>
    <w:rsid w:val="00890511"/>
    <w:rsid w:val="008976B9"/>
    <w:rsid w:val="008A7DF2"/>
    <w:rsid w:val="008E44AD"/>
    <w:rsid w:val="008F21B0"/>
    <w:rsid w:val="008F428E"/>
    <w:rsid w:val="00901207"/>
    <w:rsid w:val="0091601E"/>
    <w:rsid w:val="009227D3"/>
    <w:rsid w:val="009266F3"/>
    <w:rsid w:val="00935E0C"/>
    <w:rsid w:val="00937B33"/>
    <w:rsid w:val="009416E3"/>
    <w:rsid w:val="00961971"/>
    <w:rsid w:val="009623B4"/>
    <w:rsid w:val="00963531"/>
    <w:rsid w:val="00963E56"/>
    <w:rsid w:val="00964D1E"/>
    <w:rsid w:val="00977FD1"/>
    <w:rsid w:val="00980FC0"/>
    <w:rsid w:val="00981EE6"/>
    <w:rsid w:val="00987C5B"/>
    <w:rsid w:val="00991CB6"/>
    <w:rsid w:val="009B5C98"/>
    <w:rsid w:val="009C0D17"/>
    <w:rsid w:val="009D539D"/>
    <w:rsid w:val="009F1B0F"/>
    <w:rsid w:val="009F318F"/>
    <w:rsid w:val="00A0137F"/>
    <w:rsid w:val="00A04E87"/>
    <w:rsid w:val="00A0525F"/>
    <w:rsid w:val="00A146B6"/>
    <w:rsid w:val="00A242F4"/>
    <w:rsid w:val="00A25A0B"/>
    <w:rsid w:val="00A26D05"/>
    <w:rsid w:val="00A3779D"/>
    <w:rsid w:val="00A54965"/>
    <w:rsid w:val="00A6543F"/>
    <w:rsid w:val="00AA068D"/>
    <w:rsid w:val="00AB6445"/>
    <w:rsid w:val="00AD42E0"/>
    <w:rsid w:val="00AE1386"/>
    <w:rsid w:val="00AF60FD"/>
    <w:rsid w:val="00AF6AF5"/>
    <w:rsid w:val="00B05338"/>
    <w:rsid w:val="00B17152"/>
    <w:rsid w:val="00B20992"/>
    <w:rsid w:val="00B250D6"/>
    <w:rsid w:val="00B31677"/>
    <w:rsid w:val="00B3559C"/>
    <w:rsid w:val="00B70388"/>
    <w:rsid w:val="00B75F75"/>
    <w:rsid w:val="00B761F4"/>
    <w:rsid w:val="00B84A77"/>
    <w:rsid w:val="00B87F68"/>
    <w:rsid w:val="00B91807"/>
    <w:rsid w:val="00B94380"/>
    <w:rsid w:val="00BA59BC"/>
    <w:rsid w:val="00BA7166"/>
    <w:rsid w:val="00BD35E2"/>
    <w:rsid w:val="00BE068C"/>
    <w:rsid w:val="00BE2E96"/>
    <w:rsid w:val="00BF0A6C"/>
    <w:rsid w:val="00BF0EF1"/>
    <w:rsid w:val="00BF2ED2"/>
    <w:rsid w:val="00BF400C"/>
    <w:rsid w:val="00C11E96"/>
    <w:rsid w:val="00C240C6"/>
    <w:rsid w:val="00C322BF"/>
    <w:rsid w:val="00C50FCD"/>
    <w:rsid w:val="00C51F2E"/>
    <w:rsid w:val="00C5763B"/>
    <w:rsid w:val="00C65B4B"/>
    <w:rsid w:val="00C82422"/>
    <w:rsid w:val="00CA137C"/>
    <w:rsid w:val="00CA6C00"/>
    <w:rsid w:val="00CA720E"/>
    <w:rsid w:val="00CB6FA8"/>
    <w:rsid w:val="00CC38CE"/>
    <w:rsid w:val="00CC40C2"/>
    <w:rsid w:val="00CE5915"/>
    <w:rsid w:val="00CE5D20"/>
    <w:rsid w:val="00D12C3C"/>
    <w:rsid w:val="00D15C61"/>
    <w:rsid w:val="00D22630"/>
    <w:rsid w:val="00D24F5F"/>
    <w:rsid w:val="00D31230"/>
    <w:rsid w:val="00D41EF8"/>
    <w:rsid w:val="00D440B7"/>
    <w:rsid w:val="00D470A2"/>
    <w:rsid w:val="00D55B2B"/>
    <w:rsid w:val="00D57270"/>
    <w:rsid w:val="00D57FED"/>
    <w:rsid w:val="00D667B5"/>
    <w:rsid w:val="00D851E0"/>
    <w:rsid w:val="00D94226"/>
    <w:rsid w:val="00DA5897"/>
    <w:rsid w:val="00DC13BD"/>
    <w:rsid w:val="00DC3E04"/>
    <w:rsid w:val="00DC4C39"/>
    <w:rsid w:val="00DD6EA1"/>
    <w:rsid w:val="00DE67E4"/>
    <w:rsid w:val="00DE6DFE"/>
    <w:rsid w:val="00DE750C"/>
    <w:rsid w:val="00DF156D"/>
    <w:rsid w:val="00E1765F"/>
    <w:rsid w:val="00E200F8"/>
    <w:rsid w:val="00E27DC4"/>
    <w:rsid w:val="00E40729"/>
    <w:rsid w:val="00E41DC6"/>
    <w:rsid w:val="00E6329B"/>
    <w:rsid w:val="00E6389F"/>
    <w:rsid w:val="00E74F2B"/>
    <w:rsid w:val="00E7794E"/>
    <w:rsid w:val="00E77B66"/>
    <w:rsid w:val="00E77E9F"/>
    <w:rsid w:val="00E92407"/>
    <w:rsid w:val="00E92979"/>
    <w:rsid w:val="00E9566F"/>
    <w:rsid w:val="00E96265"/>
    <w:rsid w:val="00EC3091"/>
    <w:rsid w:val="00ED0B27"/>
    <w:rsid w:val="00ED52E2"/>
    <w:rsid w:val="00ED607D"/>
    <w:rsid w:val="00EE00C1"/>
    <w:rsid w:val="00EE7C78"/>
    <w:rsid w:val="00F11AFF"/>
    <w:rsid w:val="00F3179F"/>
    <w:rsid w:val="00F415F6"/>
    <w:rsid w:val="00F42D2E"/>
    <w:rsid w:val="00F52452"/>
    <w:rsid w:val="00F540CD"/>
    <w:rsid w:val="00F63647"/>
    <w:rsid w:val="00F676D6"/>
    <w:rsid w:val="00F750BF"/>
    <w:rsid w:val="00F83D52"/>
    <w:rsid w:val="00FA06C9"/>
    <w:rsid w:val="00FA2D7B"/>
    <w:rsid w:val="00FD0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63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3531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1061E-8403-446C-8F00-C78C2028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