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5851" w:rsidRPr="00095851" w:rsidP="00095851">
      <w:pPr>
        <w:spacing w:after="0" w:line="240" w:lineRule="auto"/>
        <w:ind w:right="-832" w:firstLine="426"/>
        <w:jc w:val="right"/>
        <w:rPr>
          <w:rFonts w:ascii="Times New Roman" w:eastAsia="Times New Roman" w:hAnsi="Times New Roman"/>
          <w:b/>
          <w:bCs/>
          <w:lang w:val="ru-RU" w:eastAsia="ru-RU"/>
        </w:rPr>
      </w:pPr>
      <w:r w:rsidRPr="00095851">
        <w:rPr>
          <w:rFonts w:ascii="Times New Roman" w:eastAsia="Times New Roman" w:hAnsi="Times New Roman"/>
          <w:b/>
          <w:bCs/>
          <w:lang w:val="ru-RU" w:eastAsia="ru-RU"/>
        </w:rPr>
        <w:t xml:space="preserve">  Дело № 05-0</w:t>
      </w:r>
      <w:r w:rsidR="00AA1E53">
        <w:rPr>
          <w:rFonts w:ascii="Times New Roman" w:eastAsia="Times New Roman" w:hAnsi="Times New Roman"/>
          <w:b/>
          <w:bCs/>
          <w:lang w:val="ru-RU" w:eastAsia="ru-RU"/>
        </w:rPr>
        <w:t>285</w:t>
      </w:r>
      <w:r w:rsidRPr="00095851">
        <w:rPr>
          <w:rFonts w:ascii="Times New Roman" w:eastAsia="Times New Roman" w:hAnsi="Times New Roman"/>
          <w:b/>
          <w:bCs/>
          <w:lang w:val="ru-RU" w:eastAsia="ru-RU"/>
        </w:rPr>
        <w:t>/77/2025</w:t>
      </w:r>
    </w:p>
    <w:p w:rsidR="00095851" w:rsidRPr="00095851" w:rsidP="00095851">
      <w:pPr>
        <w:spacing w:after="0" w:line="240" w:lineRule="auto"/>
        <w:ind w:right="-832" w:firstLine="426"/>
        <w:jc w:val="right"/>
        <w:rPr>
          <w:rFonts w:ascii="Times New Roman" w:eastAsia="Times New Roman" w:hAnsi="Times New Roman"/>
          <w:b/>
          <w:bCs/>
          <w:lang w:val="ru-RU" w:eastAsia="ru-RU"/>
        </w:rPr>
      </w:pPr>
      <w:r w:rsidRPr="00095851">
        <w:rPr>
          <w:rFonts w:ascii="Times New Roman" w:eastAsia="Times New Roman" w:hAnsi="Times New Roman"/>
          <w:b/>
          <w:bCs/>
          <w:lang w:val="ru-RU" w:eastAsia="ru-RU"/>
        </w:rPr>
        <w:t>УИД 91MS0077-01-2025-001</w:t>
      </w:r>
      <w:r w:rsidR="00AA1E53">
        <w:rPr>
          <w:rFonts w:ascii="Times New Roman" w:eastAsia="Times New Roman" w:hAnsi="Times New Roman"/>
          <w:b/>
          <w:bCs/>
          <w:lang w:val="ru-RU" w:eastAsia="ru-RU"/>
        </w:rPr>
        <w:t>854</w:t>
      </w:r>
      <w:r w:rsidRPr="00095851">
        <w:rPr>
          <w:rFonts w:ascii="Times New Roman" w:eastAsia="Times New Roman" w:hAnsi="Times New Roman"/>
          <w:b/>
          <w:bCs/>
          <w:lang w:val="ru-RU" w:eastAsia="ru-RU"/>
        </w:rPr>
        <w:t>-</w:t>
      </w:r>
      <w:r w:rsidR="00AA1E53">
        <w:rPr>
          <w:rFonts w:ascii="Times New Roman" w:eastAsia="Times New Roman" w:hAnsi="Times New Roman"/>
          <w:b/>
          <w:bCs/>
          <w:lang w:val="ru-RU" w:eastAsia="ru-RU"/>
        </w:rPr>
        <w:t>39</w:t>
      </w: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/>
          <w:bCs/>
          <w:lang w:val="ru-RU" w:eastAsia="ru-RU"/>
        </w:rPr>
      </w:pPr>
      <w:r w:rsidRPr="00095851">
        <w:rPr>
          <w:rFonts w:ascii="Times New Roman" w:eastAsia="Times New Roman" w:hAnsi="Times New Roman"/>
          <w:b/>
          <w:bCs/>
          <w:lang w:val="ru-RU" w:eastAsia="ru-RU"/>
        </w:rPr>
        <w:t xml:space="preserve">                        </w:t>
      </w: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</w:p>
    <w:p w:rsidR="00095851" w:rsidRPr="00095851" w:rsidP="00095851">
      <w:pPr>
        <w:spacing w:after="0" w:line="240" w:lineRule="auto"/>
        <w:ind w:right="-832" w:firstLine="426"/>
        <w:jc w:val="center"/>
        <w:rPr>
          <w:rFonts w:ascii="Times New Roman" w:eastAsia="Times New Roman" w:hAnsi="Times New Roman"/>
          <w:bCs/>
          <w:lang w:val="ru-RU" w:eastAsia="ru-RU"/>
        </w:rPr>
      </w:pPr>
      <w:r w:rsidRPr="00095851">
        <w:rPr>
          <w:rFonts w:ascii="Times New Roman" w:eastAsia="Times New Roman" w:hAnsi="Times New Roman"/>
          <w:bCs/>
          <w:lang w:val="ru-RU" w:eastAsia="ru-RU"/>
        </w:rPr>
        <w:t>ПОСТАНОВЛЕНИЕ</w:t>
      </w:r>
    </w:p>
    <w:p w:rsid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  <w:r>
        <w:rPr>
          <w:rFonts w:ascii="Times New Roman" w:eastAsia="Times New Roman" w:hAnsi="Times New Roman"/>
          <w:bCs/>
          <w:lang w:val="ru-RU" w:eastAsia="ru-RU"/>
        </w:rPr>
        <w:t xml:space="preserve">    </w:t>
      </w:r>
      <w:r w:rsidRPr="00095851">
        <w:rPr>
          <w:rFonts w:ascii="Times New Roman" w:eastAsia="Times New Roman" w:hAnsi="Times New Roman"/>
          <w:bCs/>
          <w:lang w:val="ru-RU" w:eastAsia="ru-RU"/>
        </w:rPr>
        <w:t>«</w:t>
      </w:r>
      <w:r w:rsidR="00AA1E53">
        <w:rPr>
          <w:rFonts w:ascii="Times New Roman" w:eastAsia="Times New Roman" w:hAnsi="Times New Roman"/>
          <w:bCs/>
          <w:lang w:val="ru-RU" w:eastAsia="ru-RU"/>
        </w:rPr>
        <w:t>05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» </w:t>
      </w:r>
      <w:r w:rsidR="00AA1E53">
        <w:rPr>
          <w:rFonts w:ascii="Times New Roman" w:eastAsia="Times New Roman" w:hAnsi="Times New Roman"/>
          <w:bCs/>
          <w:lang w:val="ru-RU" w:eastAsia="ru-RU"/>
        </w:rPr>
        <w:t xml:space="preserve"> сентября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 2025 года                                                                               город Симферополь</w:t>
      </w: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  <w:r w:rsidRPr="00095851">
        <w:rPr>
          <w:rFonts w:ascii="Times New Roman" w:eastAsia="Times New Roman" w:hAnsi="Times New Roman"/>
          <w:bCs/>
          <w:lang w:val="ru-RU" w:eastAsia="ru-RU"/>
        </w:rPr>
        <w:t>Мировой судья судебного участка № 77 Симферопольского судебного района (Симферопольский муниципальный район) Республики Крым Шевчук К.С. рассмотрев в помещении судебного участка № 77 Симферопольского судебного района (Симферопольский муниципальный район) Р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еспублики Крым (295034, Республика Крым, город Симферополь, ул.Куйбышева, 58д) дело об административном правонарушении в отношении: </w:t>
      </w:r>
    </w:p>
    <w:p w:rsidR="00095851" w:rsidRPr="00095851" w:rsidP="009760FD">
      <w:pPr>
        <w:spacing w:after="0" w:line="240" w:lineRule="auto"/>
        <w:ind w:left="2832" w:right="-832"/>
        <w:jc w:val="both"/>
        <w:rPr>
          <w:rFonts w:ascii="Times New Roman" w:eastAsia="Times New Roman" w:hAnsi="Times New Roman"/>
          <w:bCs/>
          <w:lang w:val="ru-RU" w:eastAsia="ru-RU"/>
        </w:rPr>
      </w:pPr>
      <w:r>
        <w:rPr>
          <w:rFonts w:ascii="Times New Roman" w:eastAsia="Times New Roman" w:hAnsi="Times New Roman"/>
          <w:bCs/>
          <w:lang w:val="ru-RU" w:eastAsia="ru-RU"/>
        </w:rPr>
        <w:t>ФИО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, </w:t>
      </w:r>
      <w:r>
        <w:rPr>
          <w:rFonts w:ascii="Times New Roman" w:eastAsia="Times New Roman" w:hAnsi="Times New Roman"/>
          <w:bCs/>
          <w:lang w:val="ru-RU" w:eastAsia="ru-RU"/>
        </w:rPr>
        <w:t>дата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, </w:t>
      </w:r>
      <w:r>
        <w:rPr>
          <w:rFonts w:ascii="Times New Roman" w:eastAsia="Times New Roman" w:hAnsi="Times New Roman"/>
          <w:bCs/>
          <w:lang w:val="ru-RU" w:eastAsia="ru-RU"/>
        </w:rPr>
        <w:t>место</w:t>
      </w:r>
      <w:r w:rsidRPr="00095851">
        <w:rPr>
          <w:rFonts w:ascii="Times New Roman" w:eastAsia="Times New Roman" w:hAnsi="Times New Roman"/>
          <w:bCs/>
          <w:lang w:val="ru-RU" w:eastAsia="ru-RU"/>
        </w:rPr>
        <w:t>, паспорт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,  зарегистрированного и проживающего по адресу: </w:t>
      </w:r>
      <w:r>
        <w:rPr>
          <w:rFonts w:ascii="Times New Roman" w:eastAsia="Times New Roman" w:hAnsi="Times New Roman"/>
          <w:bCs/>
          <w:lang w:val="ru-RU" w:eastAsia="ru-RU"/>
        </w:rPr>
        <w:t>адрес</w:t>
      </w:r>
      <w:r w:rsidR="00BD4A71">
        <w:rPr>
          <w:rFonts w:ascii="Times New Roman" w:eastAsia="Times New Roman" w:hAnsi="Times New Roman"/>
          <w:bCs/>
          <w:lang w:val="ru-RU" w:eastAsia="ru-RU"/>
        </w:rPr>
        <w:t>,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 русским языком владеющего,  официально </w:t>
      </w:r>
      <w:r>
        <w:rPr>
          <w:rFonts w:ascii="Times New Roman" w:eastAsia="Times New Roman" w:hAnsi="Times New Roman"/>
          <w:bCs/>
          <w:lang w:val="ru-RU" w:eastAsia="ru-RU"/>
        </w:rPr>
        <w:t>не</w:t>
      </w:r>
      <w:r w:rsidRPr="00095851">
        <w:rPr>
          <w:rFonts w:ascii="Times New Roman" w:eastAsia="Times New Roman" w:hAnsi="Times New Roman"/>
          <w:bCs/>
          <w:lang w:val="ru-RU" w:eastAsia="ru-RU"/>
        </w:rPr>
        <w:t>трудоустроенного,</w:t>
      </w: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  <w:r w:rsidRPr="00095851">
        <w:rPr>
          <w:rFonts w:ascii="Times New Roman" w:eastAsia="Times New Roman" w:hAnsi="Times New Roman"/>
          <w:bCs/>
          <w:lang w:val="ru-RU" w:eastAsia="ru-RU"/>
        </w:rPr>
        <w:t xml:space="preserve">о привлечении к административной ответственности по части 4 статьи 12.15  </w:t>
      </w:r>
      <w:r w:rsidRPr="00602B25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, </w:t>
      </w: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  <w:r>
        <w:rPr>
          <w:rFonts w:ascii="Times New Roman" w:eastAsia="Times New Roman" w:hAnsi="Times New Roman"/>
          <w:bCs/>
          <w:lang w:val="ru-RU" w:eastAsia="ru-RU"/>
        </w:rPr>
        <w:t xml:space="preserve">без </w:t>
      </w:r>
      <w:r w:rsidRPr="00095851">
        <w:rPr>
          <w:rFonts w:ascii="Times New Roman" w:eastAsia="Times New Roman" w:hAnsi="Times New Roman"/>
          <w:bCs/>
          <w:lang w:val="ru-RU" w:eastAsia="ru-RU"/>
        </w:rPr>
        <w:t>участи</w:t>
      </w:r>
      <w:r>
        <w:rPr>
          <w:rFonts w:ascii="Times New Roman" w:eastAsia="Times New Roman" w:hAnsi="Times New Roman"/>
          <w:bCs/>
          <w:lang w:val="ru-RU" w:eastAsia="ru-RU"/>
        </w:rPr>
        <w:t>я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 лица в отношении, которого ведется производство.   </w:t>
      </w:r>
    </w:p>
    <w:p w:rsidR="00095851" w:rsidRPr="00095851" w:rsidP="00095851">
      <w:pPr>
        <w:spacing w:after="0" w:line="240" w:lineRule="auto"/>
        <w:ind w:right="-832" w:firstLine="426"/>
        <w:jc w:val="center"/>
        <w:rPr>
          <w:rFonts w:ascii="Times New Roman" w:eastAsia="Times New Roman" w:hAnsi="Times New Roman"/>
          <w:bCs/>
          <w:lang w:val="ru-RU" w:eastAsia="ru-RU"/>
        </w:rPr>
      </w:pPr>
    </w:p>
    <w:p w:rsidR="00095851" w:rsidRPr="00095851" w:rsidP="00095851">
      <w:pPr>
        <w:spacing w:after="0" w:line="240" w:lineRule="auto"/>
        <w:ind w:right="-832" w:firstLine="426"/>
        <w:jc w:val="center"/>
        <w:rPr>
          <w:rFonts w:ascii="Times New Roman" w:eastAsia="Times New Roman" w:hAnsi="Times New Roman"/>
          <w:bCs/>
          <w:lang w:val="ru-RU" w:eastAsia="ru-RU"/>
        </w:rPr>
      </w:pPr>
      <w:r w:rsidRPr="00095851">
        <w:rPr>
          <w:rFonts w:ascii="Times New Roman" w:eastAsia="Times New Roman" w:hAnsi="Times New Roman"/>
          <w:bCs/>
          <w:lang w:val="ru-RU" w:eastAsia="ru-RU"/>
        </w:rPr>
        <w:t>УСТАНОВИЛ:</w:t>
      </w:r>
    </w:p>
    <w:p w:rsidR="00095851" w:rsidRPr="00095851" w:rsidP="00095851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bCs/>
          <w:lang w:val="ru-RU" w:eastAsia="ru-RU"/>
        </w:rPr>
      </w:pPr>
    </w:p>
    <w:p w:rsidR="00EC2C94" w:rsidRPr="00602B25" w:rsidP="00095851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095851">
        <w:rPr>
          <w:rFonts w:ascii="Times New Roman" w:eastAsia="Times New Roman" w:hAnsi="Times New Roman"/>
          <w:bCs/>
          <w:lang w:val="ru-RU" w:eastAsia="ru-RU"/>
        </w:rPr>
        <w:t>2</w:t>
      </w:r>
      <w:r w:rsidR="00AA1E53">
        <w:rPr>
          <w:rFonts w:ascii="Times New Roman" w:eastAsia="Times New Roman" w:hAnsi="Times New Roman"/>
          <w:bCs/>
          <w:lang w:val="ru-RU" w:eastAsia="ru-RU"/>
        </w:rPr>
        <w:t>6</w:t>
      </w:r>
      <w:r w:rsidRPr="00095851">
        <w:rPr>
          <w:rFonts w:ascii="Times New Roman" w:eastAsia="Times New Roman" w:hAnsi="Times New Roman"/>
          <w:bCs/>
          <w:lang w:val="ru-RU" w:eastAsia="ru-RU"/>
        </w:rPr>
        <w:t>.0</w:t>
      </w:r>
      <w:r w:rsidR="00AA1E53">
        <w:rPr>
          <w:rFonts w:ascii="Times New Roman" w:eastAsia="Times New Roman" w:hAnsi="Times New Roman"/>
          <w:bCs/>
          <w:lang w:val="ru-RU" w:eastAsia="ru-RU"/>
        </w:rPr>
        <w:t>2</w:t>
      </w:r>
      <w:r w:rsidRPr="00095851">
        <w:rPr>
          <w:rFonts w:ascii="Times New Roman" w:eastAsia="Times New Roman" w:hAnsi="Times New Roman"/>
          <w:bCs/>
          <w:lang w:val="ru-RU" w:eastAsia="ru-RU"/>
        </w:rPr>
        <w:t>.2025  в 1</w:t>
      </w:r>
      <w:r w:rsidR="00AA1E53">
        <w:rPr>
          <w:rFonts w:ascii="Times New Roman" w:eastAsia="Times New Roman" w:hAnsi="Times New Roman"/>
          <w:bCs/>
          <w:lang w:val="ru-RU" w:eastAsia="ru-RU"/>
        </w:rPr>
        <w:t>5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 час. </w:t>
      </w:r>
      <w:r w:rsidR="00AA1E53">
        <w:rPr>
          <w:rFonts w:ascii="Times New Roman" w:eastAsia="Times New Roman" w:hAnsi="Times New Roman"/>
          <w:bCs/>
          <w:lang w:val="ru-RU" w:eastAsia="ru-RU"/>
        </w:rPr>
        <w:t>4</w:t>
      </w:r>
      <w:r w:rsidRPr="00095851">
        <w:rPr>
          <w:rFonts w:ascii="Times New Roman" w:eastAsia="Times New Roman" w:hAnsi="Times New Roman"/>
          <w:bCs/>
          <w:lang w:val="ru-RU" w:eastAsia="ru-RU"/>
        </w:rPr>
        <w:t>0 мин., водител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ь </w:t>
      </w:r>
      <w:r>
        <w:rPr>
          <w:rFonts w:ascii="Times New Roman" w:eastAsia="Times New Roman" w:hAnsi="Times New Roman"/>
          <w:bCs/>
          <w:lang w:val="ru-RU" w:eastAsia="ru-RU"/>
        </w:rPr>
        <w:t>Фио</w:t>
      </w:r>
      <w:r w:rsidR="00AA1E53">
        <w:rPr>
          <w:rFonts w:ascii="Times New Roman" w:eastAsia="Times New Roman" w:hAnsi="Times New Roman"/>
          <w:bCs/>
          <w:lang w:val="ru-RU" w:eastAsia="ru-RU"/>
        </w:rPr>
        <w:t xml:space="preserve"> В.А.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 управлял транспортным средством  </w:t>
      </w:r>
      <w:r w:rsidR="00AA1E53">
        <w:rPr>
          <w:rFonts w:ascii="Times New Roman" w:eastAsia="Times New Roman" w:hAnsi="Times New Roman"/>
          <w:bCs/>
          <w:lang w:val="ru-RU" w:eastAsia="ru-RU"/>
        </w:rPr>
        <w:t>ГАЗ 2705,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 государственный регистрационный номер </w:t>
      </w:r>
      <w:r w:rsidR="00A752BE">
        <w:rPr>
          <w:rFonts w:ascii="Times New Roman" w:eastAsia="Times New Roman" w:hAnsi="Times New Roman"/>
          <w:bCs/>
          <w:lang w:val="ru-RU" w:eastAsia="ru-RU"/>
        </w:rPr>
        <w:t>Н795ХМ</w:t>
      </w:r>
      <w:r w:rsidRPr="00095851">
        <w:rPr>
          <w:rFonts w:ascii="Times New Roman" w:eastAsia="Times New Roman" w:hAnsi="Times New Roman"/>
          <w:bCs/>
          <w:lang w:val="ru-RU" w:eastAsia="ru-RU"/>
        </w:rPr>
        <w:t>2</w:t>
      </w:r>
      <w:r w:rsidR="00A752BE">
        <w:rPr>
          <w:rFonts w:ascii="Times New Roman" w:eastAsia="Times New Roman" w:hAnsi="Times New Roman"/>
          <w:bCs/>
          <w:lang w:val="ru-RU" w:eastAsia="ru-RU"/>
        </w:rPr>
        <w:t>3</w:t>
      </w:r>
      <w:r w:rsidRPr="00095851">
        <w:rPr>
          <w:rFonts w:ascii="Times New Roman" w:eastAsia="Times New Roman" w:hAnsi="Times New Roman"/>
          <w:bCs/>
          <w:lang w:val="ru-RU" w:eastAsia="ru-RU"/>
        </w:rPr>
        <w:t xml:space="preserve">, по адресу: </w:t>
      </w:r>
      <w:r w:rsidR="00A752BE">
        <w:rPr>
          <w:rFonts w:ascii="Times New Roman" w:eastAsia="Times New Roman" w:hAnsi="Times New Roman"/>
          <w:bCs/>
          <w:lang w:val="ru-RU" w:eastAsia="ru-RU"/>
        </w:rPr>
        <w:t>г</w:t>
      </w:r>
      <w:r w:rsidR="00A752BE">
        <w:rPr>
          <w:rFonts w:ascii="Times New Roman" w:eastAsia="Times New Roman" w:hAnsi="Times New Roman"/>
          <w:bCs/>
          <w:lang w:val="ru-RU" w:eastAsia="ru-RU"/>
        </w:rPr>
        <w:t>.Ш</w:t>
      </w:r>
      <w:r w:rsidR="00A752BE">
        <w:rPr>
          <w:rFonts w:ascii="Times New Roman" w:eastAsia="Times New Roman" w:hAnsi="Times New Roman"/>
          <w:bCs/>
          <w:lang w:val="ru-RU" w:eastAsia="ru-RU"/>
        </w:rPr>
        <w:t>ебекино, Ржевское шоссе, д.131,</w:t>
      </w:r>
      <w:r w:rsidRPr="00602B25" w:rsidR="00F66276">
        <w:rPr>
          <w:rFonts w:ascii="Times New Roman" w:hAnsi="Times New Roman"/>
          <w:lang w:val="ru-RU"/>
        </w:rPr>
        <w:t xml:space="preserve"> </w:t>
      </w:r>
      <w:r w:rsidR="00A752BE">
        <w:rPr>
          <w:rFonts w:ascii="Times New Roman" w:hAnsi="Times New Roman"/>
          <w:lang w:val="ru-RU"/>
        </w:rPr>
        <w:t>совершил обгон в зоне действия дорожных знаков 5.19.1, 5.19.2 (пешеходный переход) и допустил выезд на сторону предназначенную для встречного движения</w:t>
      </w:r>
      <w:r>
        <w:rPr>
          <w:rFonts w:ascii="Times New Roman" w:hAnsi="Times New Roman"/>
          <w:lang w:val="ru-RU"/>
        </w:rPr>
        <w:t xml:space="preserve">, чем </w:t>
      </w:r>
      <w:r w:rsidRPr="00602B25" w:rsidR="00F66276">
        <w:rPr>
          <w:rFonts w:ascii="Times New Roman" w:hAnsi="Times New Roman"/>
          <w:lang w:val="ru-RU"/>
        </w:rPr>
        <w:t xml:space="preserve">нарушил </w:t>
      </w:r>
      <w:r w:rsidRPr="00602B25" w:rsidR="00974DB4">
        <w:rPr>
          <w:rFonts w:ascii="Times New Roman" w:hAnsi="Times New Roman"/>
          <w:lang w:val="ru-RU"/>
        </w:rPr>
        <w:t>п.п.1.3</w:t>
      </w:r>
      <w:r w:rsidRPr="00602B25" w:rsidR="00974DB4">
        <w:t xml:space="preserve"> </w:t>
      </w:r>
      <w:r>
        <w:rPr>
          <w:rFonts w:ascii="Times New Roman" w:hAnsi="Times New Roman"/>
          <w:lang w:val="ru-RU"/>
        </w:rPr>
        <w:t xml:space="preserve">ПДД РФ, тем  самым </w:t>
      </w:r>
      <w:r w:rsidRPr="00602B25">
        <w:rPr>
          <w:rFonts w:ascii="Times New Roman" w:hAnsi="Times New Roman"/>
          <w:lang w:val="ru-RU"/>
        </w:rPr>
        <w:t xml:space="preserve">совершил административное правонарушение, за </w:t>
      </w:r>
      <w:r w:rsidRPr="00602B25">
        <w:rPr>
          <w:rFonts w:ascii="Times New Roman" w:hAnsi="Times New Roman"/>
          <w:lang w:val="ru-RU"/>
        </w:rPr>
        <w:t>которое</w:t>
      </w:r>
      <w:r w:rsidRPr="00602B25">
        <w:rPr>
          <w:rFonts w:ascii="Times New Roman" w:hAnsi="Times New Roman"/>
          <w:lang w:val="ru-RU"/>
        </w:rPr>
        <w:t xml:space="preserve"> предусмотрена административная ответственность по части 4 статьи 12.15 Кодекса Российской Федерации об административных правонарушениях.</w:t>
      </w:r>
    </w:p>
    <w:p w:rsidR="00EC2C94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color w:val="000000" w:themeColor="text1"/>
        </w:rPr>
        <w:t>В судебно</w:t>
      </w:r>
      <w:r w:rsidR="00A752BE">
        <w:rPr>
          <w:rFonts w:ascii="Times New Roman" w:hAnsi="Times New Roman"/>
          <w:color w:val="000000" w:themeColor="text1"/>
          <w:lang w:val="ru-RU"/>
        </w:rPr>
        <w:t>е</w:t>
      </w:r>
      <w:r w:rsidRPr="00602B25">
        <w:rPr>
          <w:rFonts w:ascii="Times New Roman" w:hAnsi="Times New Roman"/>
          <w:color w:val="000000" w:themeColor="text1"/>
        </w:rPr>
        <w:t xml:space="preserve"> заседани</w:t>
      </w:r>
      <w:r w:rsidR="00A752BE">
        <w:rPr>
          <w:rFonts w:ascii="Times New Roman" w:hAnsi="Times New Roman"/>
          <w:color w:val="000000" w:themeColor="text1"/>
          <w:lang w:val="ru-RU"/>
        </w:rPr>
        <w:t>е</w:t>
      </w:r>
      <w:r w:rsidRPr="00602B25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val="ru-RU" w:eastAsia="ru-RU"/>
        </w:rPr>
        <w:t>Фио</w:t>
      </w:r>
      <w:r w:rsidR="00A752BE">
        <w:rPr>
          <w:rFonts w:ascii="Times New Roman" w:eastAsia="Times New Roman" w:hAnsi="Times New Roman"/>
          <w:bCs/>
          <w:lang w:val="ru-RU" w:eastAsia="ru-RU"/>
        </w:rPr>
        <w:t xml:space="preserve"> В.А. </w:t>
      </w:r>
      <w:r w:rsidR="00A752BE">
        <w:rPr>
          <w:rFonts w:ascii="Times New Roman" w:hAnsi="Times New Roman"/>
          <w:lang w:val="ru-RU"/>
        </w:rPr>
        <w:t>не явился, извещен надлежаще. Причины неявки суду неизвестны.</w:t>
      </w:r>
    </w:p>
    <w:p w:rsidR="00A752BE" w:rsidRPr="00A752BE" w:rsidP="00A752BE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A752BE">
        <w:rPr>
          <w:rFonts w:ascii="Times New Roman" w:eastAsia="Times New Roman" w:hAnsi="Times New Roman"/>
          <w:lang w:val="ru-RU" w:eastAsia="ru-RU"/>
        </w:rPr>
        <w:t xml:space="preserve">Согласно пункту 6 </w:t>
      </w:r>
      <w:r w:rsidRPr="00A752BE">
        <w:rPr>
          <w:rFonts w:ascii="Times New Roman" w:eastAsia="Times New Roman" w:hAnsi="Times New Roman"/>
          <w:lang w:val="ru-RU" w:eastAsia="ru-RU"/>
        </w:rPr>
        <w:t>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в целях соблюдения установленных статьей 29.6 Кодекса Российской Федер</w:t>
      </w:r>
      <w:r w:rsidRPr="00A752BE">
        <w:rPr>
          <w:rFonts w:ascii="Times New Roman" w:eastAsia="Times New Roman" w:hAnsi="Times New Roman"/>
          <w:lang w:val="ru-RU" w:eastAsia="ru-RU"/>
        </w:rPr>
        <w:t>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</w:t>
      </w:r>
      <w:r w:rsidRPr="00A752BE">
        <w:rPr>
          <w:rFonts w:ascii="Times New Roman" w:eastAsia="Times New Roman" w:hAnsi="Times New Roman"/>
          <w:lang w:val="ru-RU" w:eastAsia="ru-RU"/>
        </w:rPr>
        <w:t>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</w:t>
      </w:r>
      <w:r w:rsidRPr="00A752BE">
        <w:rPr>
          <w:rFonts w:ascii="Times New Roman" w:eastAsia="Times New Roman" w:hAnsi="Times New Roman"/>
          <w:lang w:val="ru-RU" w:eastAsia="ru-RU"/>
        </w:rPr>
        <w:t>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52BE" w:rsidRPr="00602B25" w:rsidP="00A752BE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A752BE">
        <w:rPr>
          <w:rFonts w:ascii="Times New Roman" w:eastAsia="Times New Roman" w:hAnsi="Times New Roman"/>
          <w:lang w:val="ru-RU" w:eastAsia="ru-RU"/>
        </w:rPr>
        <w:t>В силу части 2 статьи 25.1 Кодекса Российской Федерации об административных правонарушениях, дело об административном правонар</w:t>
      </w:r>
      <w:r w:rsidRPr="00A752BE">
        <w:rPr>
          <w:rFonts w:ascii="Times New Roman" w:eastAsia="Times New Roman" w:hAnsi="Times New Roman"/>
          <w:lang w:val="ru-RU" w:eastAsia="ru-RU"/>
        </w:rPr>
        <w:t>ушении может быть рассмотрено в отсутствии лица, в случае, если имеются данные о надлежащем извещении лица о месте и времени рассмотрения дела, и если от лица не поступило ходатайство об отложении рассмотрения дела либо если такое ходатайство оставлено без</w:t>
      </w:r>
      <w:r w:rsidRPr="00A752BE">
        <w:rPr>
          <w:rFonts w:ascii="Times New Roman" w:eastAsia="Times New Roman" w:hAnsi="Times New Roman"/>
          <w:lang w:val="ru-RU" w:eastAsia="ru-RU"/>
        </w:rPr>
        <w:t xml:space="preserve"> удовлетворения.</w:t>
      </w:r>
    </w:p>
    <w:p w:rsidR="00353D97" w:rsidRPr="00602B25" w:rsidP="00602B25">
      <w:pPr>
        <w:autoSpaceDE w:val="0"/>
        <w:autoSpaceDN w:val="0"/>
        <w:adjustRightInd w:val="0"/>
        <w:spacing w:after="0" w:line="240" w:lineRule="auto"/>
        <w:ind w:right="-832" w:firstLine="426"/>
        <w:jc w:val="both"/>
        <w:rPr>
          <w:rFonts w:ascii="Times New Roman" w:hAnsi="Times New Roman" w:eastAsiaTheme="minorHAnsi"/>
          <w:lang w:val="ru-RU"/>
        </w:rPr>
      </w:pPr>
      <w:r w:rsidRPr="00602B25">
        <w:rPr>
          <w:rFonts w:ascii="Times New Roman" w:hAnsi="Times New Roman"/>
          <w:lang w:val="ru-RU"/>
        </w:rPr>
        <w:t>Исследовав материалы дела и доказательства, подтверждающие установленные мировым судь</w:t>
      </w:r>
      <w:r w:rsidRPr="00602B25" w:rsidR="00974DB4">
        <w:rPr>
          <w:rFonts w:ascii="Times New Roman" w:hAnsi="Times New Roman"/>
          <w:lang w:val="ru-RU"/>
        </w:rPr>
        <w:t>е</w:t>
      </w:r>
      <w:r w:rsidRPr="00602B25">
        <w:rPr>
          <w:rFonts w:ascii="Times New Roman" w:hAnsi="Times New Roman"/>
          <w:lang w:val="ru-RU"/>
        </w:rPr>
        <w:t>й обстоятельства, оценив их в совокупности, мировой судья приходит к выводу о том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, что </w:t>
      </w:r>
      <w:r>
        <w:rPr>
          <w:rFonts w:ascii="Times New Roman" w:eastAsia="Times New Roman" w:hAnsi="Times New Roman"/>
          <w:bCs/>
          <w:lang w:val="ru-RU" w:eastAsia="ru-RU"/>
        </w:rPr>
        <w:t>Фио</w:t>
      </w:r>
      <w:r w:rsidRPr="00A752BE" w:rsidR="009760FD">
        <w:rPr>
          <w:rFonts w:ascii="Times New Roman" w:eastAsia="Times New Roman" w:hAnsi="Times New Roman"/>
          <w:bCs/>
          <w:lang w:val="ru-RU" w:eastAsia="ru-RU"/>
        </w:rPr>
        <w:t xml:space="preserve"> В.А.</w:t>
      </w:r>
      <w:r w:rsidR="009760FD">
        <w:rPr>
          <w:rFonts w:ascii="Times New Roman" w:eastAsia="Times New Roman" w:hAnsi="Times New Roman"/>
          <w:bCs/>
          <w:lang w:val="ru-RU" w:eastAsia="ru-RU"/>
        </w:rPr>
        <w:t xml:space="preserve">  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совершил административное правонарушение, ответственность за которое предусмотрена  </w:t>
      </w:r>
      <w:r w:rsidRPr="00602B25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частью 4 статьи 12.15 </w:t>
      </w:r>
      <w:r w:rsidRPr="00602B25">
        <w:rPr>
          <w:rFonts w:ascii="Times New Roman" w:hAnsi="Times New Roman"/>
          <w:color w:val="000000" w:themeColor="text1"/>
          <w:lang w:val="ru-RU"/>
        </w:rPr>
        <w:t>Кодекса Российской Федерации об административных правонарушениях, а именно - выезд в нарушение Правил дорожного движения на полосу, предназначенную дл</w:t>
      </w:r>
      <w:r w:rsidRPr="00602B25">
        <w:rPr>
          <w:rFonts w:ascii="Times New Roman" w:hAnsi="Times New Roman"/>
          <w:color w:val="000000" w:themeColor="text1"/>
          <w:lang w:val="ru-RU"/>
        </w:rPr>
        <w:t>я встречного движения, за исключением случаев, предусмотренных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 частью 3 настоящей статьи</w:t>
      </w:r>
      <w:r w:rsidRPr="00602B25">
        <w:rPr>
          <w:rFonts w:ascii="Times New Roman" w:hAnsi="Times New Roman" w:eastAsiaTheme="minorHAnsi"/>
          <w:lang w:val="ru-RU"/>
        </w:rPr>
        <w:t>.</w:t>
      </w:r>
    </w:p>
    <w:p w:rsidR="00236DC6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Вина </w:t>
      </w:r>
      <w:r>
        <w:rPr>
          <w:rFonts w:ascii="Times New Roman" w:eastAsia="Times New Roman" w:hAnsi="Times New Roman"/>
          <w:bCs/>
          <w:lang w:val="ru-RU" w:eastAsia="ru-RU"/>
        </w:rPr>
        <w:t>Фио</w:t>
      </w:r>
      <w:r w:rsidR="009760FD">
        <w:rPr>
          <w:rFonts w:ascii="Times New Roman" w:eastAsia="Times New Roman" w:hAnsi="Times New Roman"/>
          <w:bCs/>
          <w:lang w:val="ru-RU" w:eastAsia="ru-RU"/>
        </w:rPr>
        <w:t>а</w:t>
      </w:r>
      <w:r w:rsidRPr="00A752BE" w:rsidR="00A752BE">
        <w:rPr>
          <w:rFonts w:ascii="Times New Roman" w:eastAsia="Times New Roman" w:hAnsi="Times New Roman"/>
          <w:bCs/>
          <w:lang w:val="ru-RU" w:eastAsia="ru-RU"/>
        </w:rPr>
        <w:t xml:space="preserve"> В.А.</w:t>
      </w:r>
      <w:r w:rsidR="00A752BE">
        <w:rPr>
          <w:rFonts w:ascii="Times New Roman" w:eastAsia="Times New Roman" w:hAnsi="Times New Roman"/>
          <w:bCs/>
          <w:lang w:val="ru-RU" w:eastAsia="ru-RU"/>
        </w:rPr>
        <w:t xml:space="preserve"> </w:t>
      </w:r>
      <w:r w:rsidRPr="00602B25">
        <w:rPr>
          <w:rFonts w:ascii="Times New Roman" w:hAnsi="Times New Roman"/>
          <w:lang w:val="ru-RU"/>
        </w:rPr>
        <w:t>в совершении административного правонарушения</w:t>
      </w:r>
      <w:r w:rsidRPr="00602B25" w:rsidR="004731D1">
        <w:rPr>
          <w:rFonts w:ascii="Times New Roman" w:hAnsi="Times New Roman"/>
          <w:lang w:val="ru-RU"/>
        </w:rPr>
        <w:t>, кроме его признательных объяснений,</w:t>
      </w:r>
      <w:r w:rsidRPr="00602B25" w:rsidR="009D539D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hAnsi="Times New Roman"/>
          <w:color w:val="000000" w:themeColor="text1"/>
          <w:lang w:val="ru-RU"/>
        </w:rPr>
        <w:t>подтверждается следующими материалами дела: протоколом об админис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тративном правонарушении </w:t>
      </w:r>
      <w:r w:rsidRPr="00602B25" w:rsidR="00EC2C94">
        <w:rPr>
          <w:rFonts w:ascii="Times New Roman" w:hAnsi="Times New Roman"/>
          <w:lang w:val="ru-RU"/>
        </w:rPr>
        <w:t xml:space="preserve"> </w:t>
      </w:r>
      <w:r w:rsidR="009760FD">
        <w:rPr>
          <w:rFonts w:ascii="Times New Roman" w:hAnsi="Times New Roman"/>
          <w:lang w:val="ru-RU"/>
        </w:rPr>
        <w:t>31 БА</w:t>
      </w:r>
      <w:r w:rsidRPr="00602B25" w:rsidR="00E65429">
        <w:rPr>
          <w:rFonts w:ascii="Times New Roman" w:hAnsi="Times New Roman"/>
          <w:lang w:val="ru-RU"/>
        </w:rPr>
        <w:t xml:space="preserve"> №</w:t>
      </w:r>
      <w:r w:rsidR="00095851">
        <w:rPr>
          <w:rFonts w:ascii="Times New Roman" w:hAnsi="Times New Roman"/>
          <w:lang w:val="ru-RU"/>
        </w:rPr>
        <w:t>2</w:t>
      </w:r>
      <w:r w:rsidR="009760FD">
        <w:rPr>
          <w:rFonts w:ascii="Times New Roman" w:hAnsi="Times New Roman"/>
          <w:lang w:val="ru-RU"/>
        </w:rPr>
        <w:t>48772</w:t>
      </w:r>
      <w:r w:rsidRPr="00602B25" w:rsidR="00EC2C94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от 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2</w:t>
      </w:r>
      <w:r w:rsidR="009760FD">
        <w:rPr>
          <w:rFonts w:ascii="Times New Roman" w:hAnsi="Times New Roman"/>
          <w:color w:val="000000" w:themeColor="text1"/>
          <w:lang w:val="ru-RU"/>
        </w:rPr>
        <w:t>6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.0</w:t>
      </w:r>
      <w:r w:rsidR="009760FD">
        <w:rPr>
          <w:rFonts w:ascii="Times New Roman" w:hAnsi="Times New Roman"/>
          <w:color w:val="000000" w:themeColor="text1"/>
          <w:lang w:val="ru-RU"/>
        </w:rPr>
        <w:t>2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.</w:t>
      </w:r>
      <w:r w:rsidRPr="00602B25" w:rsidR="00EC2C94">
        <w:rPr>
          <w:rFonts w:ascii="Times New Roman" w:hAnsi="Times New Roman"/>
          <w:color w:val="000000" w:themeColor="text1"/>
          <w:lang w:val="ru-RU"/>
        </w:rPr>
        <w:t>202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5</w:t>
      </w:r>
      <w:r w:rsidR="009760FD">
        <w:rPr>
          <w:rFonts w:ascii="Times New Roman" w:hAnsi="Times New Roman"/>
          <w:color w:val="000000" w:themeColor="text1"/>
          <w:lang w:val="ru-RU"/>
        </w:rPr>
        <w:t xml:space="preserve"> (л.д.1)</w:t>
      </w:r>
      <w:r w:rsidRPr="00602B25" w:rsidR="007C4EC2">
        <w:rPr>
          <w:rFonts w:ascii="Times New Roman" w:hAnsi="Times New Roman"/>
          <w:color w:val="000000" w:themeColor="text1"/>
          <w:lang w:val="ru-RU"/>
        </w:rPr>
        <w:t>;</w:t>
      </w:r>
      <w:r w:rsidR="00095851">
        <w:rPr>
          <w:rFonts w:ascii="Times New Roman" w:hAnsi="Times New Roman"/>
          <w:color w:val="000000" w:themeColor="text1"/>
          <w:lang w:val="ru-RU"/>
        </w:rPr>
        <w:t xml:space="preserve"> </w:t>
      </w:r>
      <w:r w:rsidR="009760FD">
        <w:rPr>
          <w:rFonts w:ascii="Times New Roman" w:hAnsi="Times New Roman"/>
          <w:color w:val="000000" w:themeColor="text1"/>
          <w:lang w:val="ru-RU"/>
        </w:rPr>
        <w:t>рапортом  инспектора ДПС ОВ ДПС ГАИ ОМВД России  «Шебекинский» от 26.02.2025 (л.д.3),</w:t>
      </w:r>
      <w:r w:rsidRPr="009760FD" w:rsidR="009760FD">
        <w:rPr>
          <w:rFonts w:ascii="Times New Roman" w:hAnsi="Times New Roman"/>
          <w:color w:val="000000" w:themeColor="text1"/>
          <w:lang w:val="ru-RU"/>
        </w:rPr>
        <w:t xml:space="preserve"> </w:t>
      </w:r>
      <w:r w:rsidR="009760FD">
        <w:rPr>
          <w:rFonts w:ascii="Times New Roman" w:hAnsi="Times New Roman"/>
          <w:color w:val="000000" w:themeColor="text1"/>
          <w:lang w:val="ru-RU"/>
        </w:rPr>
        <w:t>рапортом  инспектора ДПС ОВ ДПС ГАИ ОМВД России  «</w:t>
      </w:r>
      <w:r w:rsidR="009760FD">
        <w:rPr>
          <w:rFonts w:ascii="Times New Roman" w:hAnsi="Times New Roman"/>
          <w:color w:val="000000" w:themeColor="text1"/>
          <w:lang w:val="ru-RU"/>
        </w:rPr>
        <w:t>Шебекинский</w:t>
      </w:r>
      <w:r w:rsidR="009760FD">
        <w:rPr>
          <w:rFonts w:ascii="Times New Roman" w:hAnsi="Times New Roman"/>
          <w:color w:val="000000" w:themeColor="text1"/>
          <w:lang w:val="ru-RU"/>
        </w:rPr>
        <w:t xml:space="preserve">»  </w:t>
      </w:r>
      <w:r>
        <w:rPr>
          <w:rFonts w:ascii="Times New Roman" w:hAnsi="Times New Roman"/>
          <w:color w:val="000000" w:themeColor="text1"/>
          <w:lang w:val="ru-RU"/>
        </w:rPr>
        <w:t>фио</w:t>
      </w:r>
      <w:r w:rsidR="009760FD">
        <w:rPr>
          <w:rFonts w:ascii="Times New Roman" w:hAnsi="Times New Roman"/>
          <w:color w:val="000000" w:themeColor="text1"/>
          <w:lang w:val="ru-RU"/>
        </w:rPr>
        <w:t xml:space="preserve"> А.Н. от 26.02.2025 (л.д.4),  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 xml:space="preserve">видеозаписью с места правонарушения </w:t>
      </w:r>
      <w:r w:rsidR="009760FD">
        <w:rPr>
          <w:rFonts w:ascii="Times New Roman" w:hAnsi="Times New Roman"/>
          <w:color w:val="000000" w:themeColor="text1"/>
          <w:lang w:val="ru-RU"/>
        </w:rPr>
        <w:t xml:space="preserve"> (л.д.5)  схемой места (л.д.6) 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>и др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угими материалами дела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>.</w:t>
      </w:r>
    </w:p>
    <w:p w:rsidR="00A6543F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hAnsi="Times New Roman"/>
          <w:lang w:val="ru-RU"/>
        </w:rPr>
        <w:t xml:space="preserve">При </w:t>
      </w:r>
      <w:r w:rsidRPr="00602B25" w:rsidR="00D94226">
        <w:rPr>
          <w:rFonts w:ascii="Times New Roman" w:hAnsi="Times New Roman"/>
          <w:lang w:val="ru-RU"/>
        </w:rPr>
        <w:t>назначении</w:t>
      </w:r>
      <w:r w:rsidRPr="00602B25">
        <w:rPr>
          <w:rFonts w:ascii="Times New Roman" w:hAnsi="Times New Roman"/>
          <w:lang w:val="ru-RU"/>
        </w:rPr>
        <w:t xml:space="preserve"> административного наказания </w:t>
      </w:r>
      <w:r w:rsidRPr="00602B25" w:rsidR="000227FF">
        <w:rPr>
          <w:rFonts w:ascii="Times New Roman" w:hAnsi="Times New Roman"/>
          <w:lang w:val="ru-RU"/>
        </w:rPr>
        <w:t>мировой судья</w:t>
      </w:r>
      <w:r w:rsidRPr="00602B25">
        <w:rPr>
          <w:rFonts w:ascii="Times New Roman" w:hAnsi="Times New Roman"/>
          <w:lang w:val="ru-RU"/>
        </w:rPr>
        <w:t xml:space="preserve"> учитывает характер совершенного административного правонарушения, </w:t>
      </w:r>
      <w:r w:rsidRPr="00602B25" w:rsidR="00040646">
        <w:rPr>
          <w:rFonts w:ascii="Times New Roman" w:hAnsi="Times New Roman"/>
          <w:lang w:val="ru-RU"/>
        </w:rPr>
        <w:t xml:space="preserve">которое относится к правонарушениям в области дорожного движения, </w:t>
      </w:r>
      <w:r w:rsidRPr="00602B25">
        <w:rPr>
          <w:rFonts w:ascii="Times New Roman" w:hAnsi="Times New Roman"/>
          <w:lang w:val="ru-RU"/>
        </w:rPr>
        <w:t>личность правон</w:t>
      </w:r>
      <w:r w:rsidRPr="00602B25" w:rsidR="00DC3E04">
        <w:rPr>
          <w:rFonts w:ascii="Times New Roman" w:hAnsi="Times New Roman"/>
          <w:lang w:val="ru-RU"/>
        </w:rPr>
        <w:t>арушителя</w:t>
      </w:r>
      <w:r w:rsidRPr="00602B25" w:rsidR="00040646">
        <w:rPr>
          <w:rFonts w:ascii="Times New Roman" w:hAnsi="Times New Roman"/>
          <w:lang w:val="ru-RU"/>
        </w:rPr>
        <w:t>,</w:t>
      </w:r>
      <w:r w:rsidRPr="00602B25" w:rsidR="00BF400C">
        <w:rPr>
          <w:rFonts w:ascii="Times New Roman" w:hAnsi="Times New Roman"/>
          <w:lang w:val="ru-RU"/>
        </w:rPr>
        <w:t xml:space="preserve"> </w:t>
      </w:r>
      <w:r w:rsidRPr="00602B25" w:rsidR="00D94226">
        <w:rPr>
          <w:rFonts w:ascii="Times New Roman" w:hAnsi="Times New Roman"/>
          <w:lang w:val="ru-RU"/>
        </w:rPr>
        <w:t>его имущественное по</w:t>
      </w:r>
      <w:r w:rsidRPr="00602B25">
        <w:rPr>
          <w:rFonts w:ascii="Times New Roman" w:hAnsi="Times New Roman"/>
          <w:lang w:val="ru-RU"/>
        </w:rPr>
        <w:t>ложение</w:t>
      </w:r>
      <w:r w:rsidRPr="00602B25" w:rsidR="00DC3E04">
        <w:rPr>
          <w:rFonts w:ascii="Times New Roman" w:hAnsi="Times New Roman"/>
          <w:lang w:val="ru-RU"/>
        </w:rPr>
        <w:t xml:space="preserve">, </w:t>
      </w:r>
      <w:r w:rsidRPr="00602B25" w:rsidR="008F21B0">
        <w:rPr>
          <w:rFonts w:ascii="Times New Roman" w:hAnsi="Times New Roman"/>
          <w:lang w:val="ru-RU"/>
        </w:rPr>
        <w:t xml:space="preserve">а также </w:t>
      </w:r>
      <w:r w:rsidRPr="00602B25" w:rsidR="00DC3E04">
        <w:rPr>
          <w:rFonts w:ascii="Times New Roman" w:hAnsi="Times New Roman"/>
          <w:lang w:val="ru-RU"/>
        </w:rPr>
        <w:t>отсутствие обстоятельств, которые отягчают</w:t>
      </w:r>
      <w:r w:rsidRPr="00602B25" w:rsidR="00196847">
        <w:rPr>
          <w:rFonts w:ascii="Times New Roman" w:hAnsi="Times New Roman"/>
          <w:lang w:val="ru-RU"/>
        </w:rPr>
        <w:t xml:space="preserve"> его</w:t>
      </w:r>
      <w:r w:rsidRPr="00602B25" w:rsidR="00D57FED">
        <w:rPr>
          <w:rFonts w:ascii="Times New Roman" w:hAnsi="Times New Roman"/>
          <w:lang w:val="ru-RU"/>
        </w:rPr>
        <w:t xml:space="preserve"> </w:t>
      </w:r>
      <w:r w:rsidRPr="00602B25" w:rsidR="00DC3E04">
        <w:rPr>
          <w:rFonts w:ascii="Times New Roman" w:hAnsi="Times New Roman"/>
          <w:lang w:val="ru-RU"/>
        </w:rPr>
        <w:t>административную ответственность</w:t>
      </w:r>
      <w:r w:rsidRPr="00602B25" w:rsidR="009416E3">
        <w:rPr>
          <w:rFonts w:ascii="Times New Roman" w:eastAsia="Times New Roman" w:hAnsi="Times New Roman"/>
          <w:lang w:val="ru-RU" w:eastAsia="ru-RU"/>
        </w:rPr>
        <w:t>.</w:t>
      </w:r>
    </w:p>
    <w:p w:rsidR="00C322BF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eastAsia="Times New Roman" w:hAnsi="Times New Roman"/>
          <w:lang w:val="ru-RU" w:eastAsia="ru-RU"/>
        </w:rPr>
        <w:t xml:space="preserve"> Обстоятельств, смягчающим административную от</w:t>
      </w:r>
      <w:r w:rsidRPr="00602B25">
        <w:rPr>
          <w:rFonts w:ascii="Times New Roman" w:eastAsia="Times New Roman" w:hAnsi="Times New Roman"/>
          <w:lang w:val="ru-RU" w:eastAsia="ru-RU"/>
        </w:rPr>
        <w:t xml:space="preserve">ветственность </w:t>
      </w:r>
      <w:r w:rsidRPr="00602B25" w:rsidR="00E65429">
        <w:rPr>
          <w:rFonts w:ascii="Times New Roman" w:hAnsi="Times New Roman"/>
          <w:lang w:val="ru-RU"/>
        </w:rPr>
        <w:t>суд</w:t>
      </w:r>
      <w:r w:rsidR="009760FD">
        <w:rPr>
          <w:rFonts w:ascii="Times New Roman" w:hAnsi="Times New Roman"/>
          <w:lang w:val="ru-RU"/>
        </w:rPr>
        <w:t>ом не установлено.</w:t>
      </w:r>
    </w:p>
    <w:p w:rsidR="00C82422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 С учетом вышеизложенного мировой судья считает, что для достижения целей административного наказания для </w:t>
      </w:r>
      <w:r>
        <w:rPr>
          <w:rFonts w:ascii="Times New Roman" w:eastAsia="Times New Roman" w:hAnsi="Times New Roman"/>
          <w:bCs/>
          <w:lang w:val="ru-RU" w:eastAsia="ru-RU"/>
        </w:rPr>
        <w:t>Фио</w:t>
      </w:r>
      <w:r w:rsidRPr="009760FD" w:rsidR="009760FD">
        <w:rPr>
          <w:rFonts w:ascii="Times New Roman" w:eastAsia="Times New Roman" w:hAnsi="Times New Roman"/>
          <w:bCs/>
          <w:lang w:val="ru-RU" w:eastAsia="ru-RU"/>
        </w:rPr>
        <w:t>а</w:t>
      </w:r>
      <w:r w:rsidRPr="009760FD" w:rsidR="009760FD">
        <w:rPr>
          <w:rFonts w:ascii="Times New Roman" w:eastAsia="Times New Roman" w:hAnsi="Times New Roman"/>
          <w:bCs/>
          <w:lang w:val="ru-RU" w:eastAsia="ru-RU"/>
        </w:rPr>
        <w:t xml:space="preserve"> В.А.</w:t>
      </w:r>
      <w:r w:rsidRPr="00095851" w:rsidR="00095851">
        <w:rPr>
          <w:rFonts w:ascii="Times New Roman" w:eastAsia="Times New Roman" w:hAnsi="Times New Roman"/>
          <w:bCs/>
          <w:lang w:val="ru-RU" w:eastAsia="ru-RU"/>
        </w:rPr>
        <w:t xml:space="preserve"> </w:t>
      </w:r>
      <w:r w:rsidRPr="00602B25" w:rsidR="00196847">
        <w:rPr>
          <w:rFonts w:ascii="Times New Roman" w:hAnsi="Times New Roman"/>
          <w:lang w:val="ru-RU"/>
        </w:rPr>
        <w:t>необходимо</w:t>
      </w:r>
      <w:r w:rsidRPr="00602B25">
        <w:rPr>
          <w:rFonts w:ascii="Times New Roman" w:hAnsi="Times New Roman"/>
          <w:lang w:val="ru-RU"/>
        </w:rPr>
        <w:t xml:space="preserve"> и достаточно установить административное наказание в виде административного штрафа, предусмотренн</w:t>
      </w:r>
      <w:r w:rsidRPr="00602B25" w:rsidR="00715693">
        <w:rPr>
          <w:rFonts w:ascii="Times New Roman" w:hAnsi="Times New Roman"/>
          <w:lang w:val="ru-RU"/>
        </w:rPr>
        <w:t>ого</w:t>
      </w:r>
      <w:r w:rsidRPr="00602B25" w:rsidR="00DC3E04">
        <w:rPr>
          <w:rFonts w:ascii="Times New Roman" w:hAnsi="Times New Roman"/>
          <w:lang w:val="ru-RU"/>
        </w:rPr>
        <w:t xml:space="preserve"> санкцией </w:t>
      </w:r>
      <w:r w:rsidRPr="00602B25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eastAsia="Times New Roman" w:hAnsi="Times New Roman"/>
          <w:lang w:val="ru-RU" w:eastAsia="ru-RU"/>
        </w:rPr>
        <w:t>част</w:t>
      </w:r>
      <w:r w:rsidRPr="00602B25" w:rsidR="00DC3E04">
        <w:rPr>
          <w:rFonts w:ascii="Times New Roman" w:eastAsia="Times New Roman" w:hAnsi="Times New Roman"/>
          <w:lang w:val="ru-RU" w:eastAsia="ru-RU"/>
        </w:rPr>
        <w:t>и</w:t>
      </w:r>
      <w:r w:rsidRPr="00602B25">
        <w:rPr>
          <w:rFonts w:ascii="Times New Roman" w:eastAsia="Times New Roman" w:hAnsi="Times New Roman"/>
          <w:lang w:val="ru-RU" w:eastAsia="ru-RU"/>
        </w:rPr>
        <w:t xml:space="preserve"> </w:t>
      </w:r>
      <w:r w:rsidRPr="00602B25" w:rsidR="00CB6FA8">
        <w:rPr>
          <w:rFonts w:ascii="Times New Roman" w:eastAsia="Times New Roman" w:hAnsi="Times New Roman"/>
          <w:lang w:val="ru-RU" w:eastAsia="ru-RU"/>
        </w:rPr>
        <w:t>4</w:t>
      </w:r>
      <w:r w:rsidRPr="00602B25">
        <w:rPr>
          <w:rFonts w:ascii="Times New Roman" w:eastAsia="Times New Roman" w:hAnsi="Times New Roman"/>
          <w:lang w:val="ru-RU" w:eastAsia="ru-RU"/>
        </w:rPr>
        <w:t xml:space="preserve"> статьи 12.</w:t>
      </w:r>
      <w:r w:rsidRPr="00602B25" w:rsidR="00E77B66">
        <w:rPr>
          <w:rFonts w:ascii="Times New Roman" w:eastAsia="Times New Roman" w:hAnsi="Times New Roman"/>
          <w:lang w:val="ru-RU" w:eastAsia="ru-RU"/>
        </w:rPr>
        <w:t>1</w:t>
      </w:r>
      <w:r w:rsidRPr="00602B25" w:rsidR="00CB6FA8">
        <w:rPr>
          <w:rFonts w:ascii="Times New Roman" w:eastAsia="Times New Roman" w:hAnsi="Times New Roman"/>
          <w:lang w:val="ru-RU" w:eastAsia="ru-RU"/>
        </w:rPr>
        <w:t>5</w:t>
      </w:r>
      <w:r w:rsidRPr="00602B25">
        <w:rPr>
          <w:rFonts w:ascii="Times New Roman" w:eastAsia="Times New Roman" w:hAnsi="Times New Roman"/>
          <w:lang w:val="ru-RU" w:eastAsia="ru-RU"/>
        </w:rPr>
        <w:t xml:space="preserve"> </w:t>
      </w:r>
      <w:r w:rsidRPr="00602B25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правонарушениях.</w:t>
      </w:r>
    </w:p>
    <w:p w:rsidR="00D41EF8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color w:val="000000"/>
          <w:lang w:val="ru-RU"/>
        </w:rPr>
      </w:pPr>
      <w:r w:rsidRPr="00602B25">
        <w:rPr>
          <w:rFonts w:ascii="Times New Roman" w:hAnsi="Times New Roman"/>
          <w:color w:val="000000"/>
          <w:lang w:val="ru-RU"/>
        </w:rPr>
        <w:tab/>
      </w:r>
      <w:r w:rsidRPr="00602B25" w:rsidR="00C82422">
        <w:rPr>
          <w:rFonts w:ascii="Times New Roman" w:hAnsi="Times New Roman"/>
          <w:color w:val="000000"/>
          <w:lang w:val="ru-RU"/>
        </w:rPr>
        <w:t xml:space="preserve">На основании </w:t>
      </w:r>
      <w:r w:rsidRPr="00602B25" w:rsidR="00C82422">
        <w:rPr>
          <w:rFonts w:ascii="Times New Roman" w:hAnsi="Times New Roman"/>
          <w:lang w:val="ru-RU"/>
        </w:rPr>
        <w:t>ч.</w:t>
      </w:r>
      <w:r w:rsidRPr="00602B25" w:rsidR="000227FF">
        <w:rPr>
          <w:rFonts w:ascii="Times New Roman" w:hAnsi="Times New Roman"/>
          <w:lang w:val="ru-RU"/>
        </w:rPr>
        <w:t xml:space="preserve"> </w:t>
      </w:r>
      <w:r w:rsidRPr="00602B25" w:rsidR="00CB6FA8">
        <w:rPr>
          <w:rFonts w:ascii="Times New Roman" w:hAnsi="Times New Roman"/>
          <w:lang w:val="ru-RU"/>
        </w:rPr>
        <w:t>4</w:t>
      </w:r>
      <w:r w:rsidRPr="00602B25" w:rsidR="00C82422">
        <w:rPr>
          <w:rFonts w:ascii="Times New Roman" w:hAnsi="Times New Roman"/>
          <w:lang w:val="ru-RU"/>
        </w:rPr>
        <w:t xml:space="preserve"> ст.</w:t>
      </w:r>
      <w:r w:rsidRPr="00602B25" w:rsidR="00C82422">
        <w:rPr>
          <w:rFonts w:ascii="Times New Roman" w:eastAsia="Times New Roman" w:hAnsi="Times New Roman"/>
          <w:lang w:val="ru-RU" w:eastAsia="ru-RU"/>
        </w:rPr>
        <w:t xml:space="preserve"> 12.</w:t>
      </w:r>
      <w:r w:rsidRPr="00602B25" w:rsidR="00E77B66">
        <w:rPr>
          <w:rFonts w:ascii="Times New Roman" w:eastAsia="Times New Roman" w:hAnsi="Times New Roman"/>
          <w:lang w:val="ru-RU" w:eastAsia="ru-RU"/>
        </w:rPr>
        <w:t>1</w:t>
      </w:r>
      <w:r w:rsidRPr="00602B25" w:rsidR="00CB6FA8">
        <w:rPr>
          <w:rFonts w:ascii="Times New Roman" w:eastAsia="Times New Roman" w:hAnsi="Times New Roman"/>
          <w:lang w:val="ru-RU" w:eastAsia="ru-RU"/>
        </w:rPr>
        <w:t>5</w:t>
      </w:r>
      <w:r w:rsidRPr="00602B25" w:rsidR="00C82422">
        <w:rPr>
          <w:rFonts w:ascii="Times New Roman" w:eastAsia="Times New Roman" w:hAnsi="Times New Roman"/>
          <w:lang w:val="ru-RU" w:eastAsia="ru-RU"/>
        </w:rPr>
        <w:t xml:space="preserve"> </w:t>
      </w:r>
      <w:r w:rsidRPr="00602B25" w:rsidR="00C82422">
        <w:rPr>
          <w:rFonts w:ascii="Times New Roman" w:hAnsi="Times New Roman"/>
          <w:lang w:val="ru-RU"/>
        </w:rPr>
        <w:t xml:space="preserve"> </w:t>
      </w:r>
      <w:r w:rsidRPr="00602B25" w:rsidR="00DC3E04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</w:t>
      </w:r>
      <w:r w:rsidRPr="00602B25" w:rsidR="00C82422">
        <w:rPr>
          <w:rFonts w:ascii="Times New Roman" w:hAnsi="Times New Roman"/>
          <w:lang w:val="ru-RU"/>
        </w:rPr>
        <w:t>,</w:t>
      </w:r>
      <w:r w:rsidRPr="00602B25" w:rsidR="00C82422">
        <w:rPr>
          <w:rFonts w:ascii="Times New Roman" w:hAnsi="Times New Roman"/>
          <w:color w:val="000000"/>
          <w:lang w:val="ru-RU"/>
        </w:rPr>
        <w:t xml:space="preserve"> руководствуясь </w:t>
      </w:r>
      <w:r w:rsidRPr="00602B25" w:rsidR="00C82422">
        <w:rPr>
          <w:rFonts w:ascii="Times New Roman" w:hAnsi="Times New Roman"/>
          <w:lang w:val="ru-RU"/>
        </w:rPr>
        <w:t xml:space="preserve">ст.ст. 29.7, 29.9, 29.10 </w:t>
      </w:r>
      <w:r w:rsidRPr="00602B25" w:rsidR="00DC3E04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</w:t>
      </w:r>
      <w:r w:rsidRPr="00602B25" w:rsidR="00C82422">
        <w:rPr>
          <w:rFonts w:ascii="Times New Roman" w:hAnsi="Times New Roman"/>
          <w:lang w:val="ru-RU"/>
        </w:rPr>
        <w:t xml:space="preserve">, </w:t>
      </w:r>
      <w:r w:rsidRPr="00602B25" w:rsidR="000227FF">
        <w:rPr>
          <w:rFonts w:ascii="Times New Roman" w:hAnsi="Times New Roman"/>
          <w:lang w:val="ru-RU"/>
        </w:rPr>
        <w:t xml:space="preserve">мировой </w:t>
      </w:r>
      <w:r w:rsidRPr="00602B25" w:rsidR="00C82422">
        <w:rPr>
          <w:rFonts w:ascii="Times New Roman" w:hAnsi="Times New Roman"/>
          <w:color w:val="000000"/>
          <w:lang w:val="ru-RU"/>
        </w:rPr>
        <w:t>судья</w:t>
      </w:r>
      <w:r w:rsidRPr="00602B25" w:rsidR="00CB6FA8">
        <w:rPr>
          <w:rFonts w:ascii="Times New Roman" w:hAnsi="Times New Roman"/>
          <w:color w:val="000000"/>
          <w:lang w:val="ru-RU"/>
        </w:rPr>
        <w:t>,-</w:t>
      </w:r>
    </w:p>
    <w:p w:rsidR="006C4DA2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color w:val="000000"/>
          <w:lang w:val="ru-RU"/>
        </w:rPr>
      </w:pPr>
    </w:p>
    <w:p w:rsidR="00E77B66" w:rsidRPr="00602B25" w:rsidP="00602B25">
      <w:pPr>
        <w:tabs>
          <w:tab w:val="left" w:pos="9639"/>
        </w:tabs>
        <w:spacing w:after="0" w:line="240" w:lineRule="auto"/>
        <w:ind w:right="-832" w:firstLine="426"/>
        <w:jc w:val="center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>П О С Т А Н О В И Л</w:t>
      </w:r>
      <w:r w:rsidRPr="00602B25" w:rsidR="00003854">
        <w:rPr>
          <w:rFonts w:ascii="Times New Roman" w:hAnsi="Times New Roman"/>
          <w:lang w:val="ru-RU"/>
        </w:rPr>
        <w:t>:</w:t>
      </w:r>
    </w:p>
    <w:p w:rsidR="00823679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bCs/>
          <w:lang w:val="ru-RU" w:eastAsia="ru-RU"/>
        </w:rPr>
        <w:t>Фио</w:t>
      </w:r>
      <w:r>
        <w:rPr>
          <w:rFonts w:ascii="Times New Roman" w:eastAsia="Times New Roman" w:hAnsi="Times New Roman"/>
          <w:bCs/>
          <w:lang w:val="ru-RU" w:eastAsia="ru-RU"/>
        </w:rPr>
        <w:t>а</w:t>
      </w:r>
      <w:r>
        <w:rPr>
          <w:rFonts w:ascii="Times New Roman" w:eastAsia="Times New Roman" w:hAnsi="Times New Roman"/>
          <w:bCs/>
          <w:lang w:val="ru-RU" w:eastAsia="ru-RU"/>
        </w:rPr>
        <w:t xml:space="preserve"> фио</w:t>
      </w:r>
      <w:r w:rsidRPr="00602B25" w:rsidR="00095851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hAnsi="Times New Roman"/>
          <w:lang w:val="ru-RU"/>
        </w:rPr>
        <w:t xml:space="preserve">признать виновным в совершении административного правонарушения, предусмотренного ч. </w:t>
      </w:r>
      <w:r w:rsidRPr="00602B25" w:rsidR="00CB6FA8">
        <w:rPr>
          <w:rFonts w:ascii="Times New Roman" w:hAnsi="Times New Roman"/>
          <w:lang w:val="ru-RU"/>
        </w:rPr>
        <w:t>4</w:t>
      </w:r>
      <w:r w:rsidRPr="00602B25">
        <w:rPr>
          <w:rFonts w:ascii="Times New Roman" w:hAnsi="Times New Roman"/>
          <w:lang w:val="ru-RU"/>
        </w:rPr>
        <w:t xml:space="preserve"> ст. 12.</w:t>
      </w:r>
      <w:r w:rsidRPr="00602B25" w:rsidR="00E77B66">
        <w:rPr>
          <w:rFonts w:ascii="Times New Roman" w:hAnsi="Times New Roman"/>
          <w:lang w:val="ru-RU"/>
        </w:rPr>
        <w:t>1</w:t>
      </w:r>
      <w:r w:rsidRPr="00602B25" w:rsidR="00CB6FA8">
        <w:rPr>
          <w:rFonts w:ascii="Times New Roman" w:hAnsi="Times New Roman"/>
          <w:lang w:val="ru-RU"/>
        </w:rPr>
        <w:t>5</w:t>
      </w:r>
      <w:r w:rsidRPr="00602B25">
        <w:rPr>
          <w:rFonts w:ascii="Times New Roman" w:hAnsi="Times New Roman"/>
          <w:lang w:val="ru-RU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602B25" w:rsidR="00602B25">
        <w:rPr>
          <w:rFonts w:ascii="Times New Roman" w:hAnsi="Times New Roman"/>
          <w:lang w:val="ru-RU"/>
        </w:rPr>
        <w:t>7</w:t>
      </w:r>
      <w:r w:rsidRPr="00602B25">
        <w:rPr>
          <w:rFonts w:ascii="Times New Roman" w:hAnsi="Times New Roman"/>
          <w:lang w:val="ru-RU"/>
        </w:rPr>
        <w:t xml:space="preserve"> </w:t>
      </w:r>
      <w:r w:rsidRPr="00602B25" w:rsidR="00602B25">
        <w:rPr>
          <w:rFonts w:ascii="Times New Roman" w:hAnsi="Times New Roman"/>
          <w:lang w:val="ru-RU"/>
        </w:rPr>
        <w:t>5</w:t>
      </w:r>
      <w:r w:rsidRPr="00602B25">
        <w:rPr>
          <w:rFonts w:ascii="Times New Roman" w:hAnsi="Times New Roman"/>
          <w:lang w:val="ru-RU"/>
        </w:rPr>
        <w:t>00 (</w:t>
      </w:r>
      <w:r w:rsidRPr="00602B25" w:rsidR="00602B25">
        <w:rPr>
          <w:rFonts w:ascii="Times New Roman" w:hAnsi="Times New Roman"/>
          <w:lang w:val="ru-RU"/>
        </w:rPr>
        <w:t xml:space="preserve">семь тысяч </w:t>
      </w:r>
      <w:r w:rsidRPr="00602B25" w:rsidR="00E77B66">
        <w:rPr>
          <w:rFonts w:ascii="Times New Roman" w:hAnsi="Times New Roman"/>
          <w:lang w:val="ru-RU"/>
        </w:rPr>
        <w:t>пять</w:t>
      </w:r>
      <w:r w:rsidRPr="00602B25" w:rsidR="00602B25">
        <w:rPr>
          <w:rFonts w:ascii="Times New Roman" w:hAnsi="Times New Roman"/>
          <w:lang w:val="ru-RU"/>
        </w:rPr>
        <w:t>сот</w:t>
      </w:r>
      <w:r w:rsidRPr="00602B25">
        <w:rPr>
          <w:rFonts w:ascii="Times New Roman" w:hAnsi="Times New Roman"/>
          <w:lang w:val="ru-RU"/>
        </w:rPr>
        <w:t>) рублей.</w:t>
      </w:r>
    </w:p>
    <w:p w:rsidR="00095851" w:rsidP="00095851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eastAsia="Times New Roman" w:hAnsi="Times New Roman"/>
          <w:lang w:val="ru-RU" w:eastAsia="ru-RU"/>
        </w:rPr>
        <w:t xml:space="preserve">         </w:t>
      </w:r>
      <w:r w:rsidRPr="00602B25">
        <w:rPr>
          <w:rFonts w:ascii="Times New Roman" w:hAnsi="Times New Roman"/>
          <w:lang w:val="ru-RU"/>
        </w:rPr>
        <w:t xml:space="preserve">Перечисление штрафа производить по следующим реквизитам: </w:t>
      </w:r>
      <w:r w:rsidRPr="00BD4A71" w:rsidR="00BD4A71">
        <w:rPr>
          <w:rFonts w:ascii="Times New Roman" w:hAnsi="Times New Roman"/>
          <w:lang w:val="ru-RU"/>
        </w:rPr>
        <w:t xml:space="preserve">УФК по </w:t>
      </w:r>
      <w:r w:rsidR="009760FD">
        <w:rPr>
          <w:rFonts w:ascii="Times New Roman" w:hAnsi="Times New Roman"/>
          <w:lang w:val="ru-RU"/>
        </w:rPr>
        <w:t xml:space="preserve">Белгородской области </w:t>
      </w:r>
      <w:r w:rsidRPr="00BD4A71" w:rsidR="00BD4A71">
        <w:rPr>
          <w:rFonts w:ascii="Times New Roman" w:hAnsi="Times New Roman"/>
          <w:lang w:val="ru-RU"/>
        </w:rPr>
        <w:t>(</w:t>
      </w:r>
      <w:r w:rsidR="009760FD">
        <w:rPr>
          <w:rFonts w:ascii="Times New Roman" w:hAnsi="Times New Roman"/>
          <w:lang w:val="ru-RU"/>
        </w:rPr>
        <w:t>О</w:t>
      </w:r>
      <w:r w:rsidRPr="00BD4A71" w:rsidR="00BD4A71">
        <w:rPr>
          <w:rFonts w:ascii="Times New Roman" w:hAnsi="Times New Roman"/>
          <w:lang w:val="ru-RU"/>
        </w:rPr>
        <w:t>МВД России по</w:t>
      </w:r>
      <w:r w:rsidR="009760FD">
        <w:rPr>
          <w:rFonts w:ascii="Times New Roman" w:hAnsi="Times New Roman"/>
          <w:lang w:val="ru-RU"/>
        </w:rPr>
        <w:t xml:space="preserve"> Шебекинскому району</w:t>
      </w:r>
      <w:r w:rsidRPr="00BD4A71" w:rsidR="00BD4A71">
        <w:rPr>
          <w:rFonts w:ascii="Times New Roman" w:hAnsi="Times New Roman"/>
          <w:lang w:val="ru-RU"/>
        </w:rPr>
        <w:t xml:space="preserve"> г. </w:t>
      </w:r>
      <w:r w:rsidR="009760FD">
        <w:rPr>
          <w:rFonts w:ascii="Times New Roman" w:hAnsi="Times New Roman"/>
          <w:lang w:val="ru-RU"/>
        </w:rPr>
        <w:t>Шебекино</w:t>
      </w:r>
      <w:r w:rsidRPr="00BD4A71" w:rsidR="00BD4A71">
        <w:rPr>
          <w:rFonts w:ascii="Times New Roman" w:hAnsi="Times New Roman"/>
          <w:lang w:val="ru-RU"/>
        </w:rPr>
        <w:t>)</w:t>
      </w:r>
      <w:r w:rsidR="009760FD">
        <w:rPr>
          <w:rFonts w:ascii="Times New Roman" w:hAnsi="Times New Roman"/>
          <w:lang w:val="ru-RU"/>
        </w:rPr>
        <w:t>,</w:t>
      </w:r>
      <w:r w:rsidRPr="00BD4A71" w:rsidR="00BD4A71">
        <w:rPr>
          <w:rFonts w:ascii="Times New Roman" w:hAnsi="Times New Roman"/>
          <w:lang w:val="ru-RU"/>
        </w:rPr>
        <w:t xml:space="preserve"> БИК 01</w:t>
      </w:r>
      <w:r w:rsidR="009760FD">
        <w:rPr>
          <w:rFonts w:ascii="Times New Roman" w:hAnsi="Times New Roman"/>
          <w:lang w:val="ru-RU"/>
        </w:rPr>
        <w:t>1403102</w:t>
      </w:r>
      <w:r w:rsidRPr="00BD4A71" w:rsidR="00BD4A71">
        <w:rPr>
          <w:rFonts w:ascii="Times New Roman" w:hAnsi="Times New Roman"/>
          <w:lang w:val="ru-RU"/>
        </w:rPr>
        <w:t>, р/с 0310064300000001</w:t>
      </w:r>
      <w:r w:rsidR="009760FD">
        <w:rPr>
          <w:rFonts w:ascii="Times New Roman" w:hAnsi="Times New Roman"/>
          <w:lang w:val="ru-RU"/>
        </w:rPr>
        <w:t>26</w:t>
      </w:r>
      <w:r w:rsidRPr="00BD4A71" w:rsidR="00BD4A71">
        <w:rPr>
          <w:rFonts w:ascii="Times New Roman" w:hAnsi="Times New Roman"/>
          <w:lang w:val="ru-RU"/>
        </w:rPr>
        <w:t>00,</w:t>
      </w:r>
      <w:r w:rsidR="008A0291">
        <w:rPr>
          <w:rFonts w:ascii="Times New Roman" w:hAnsi="Times New Roman"/>
          <w:lang w:val="ru-RU"/>
        </w:rPr>
        <w:t xml:space="preserve"> банк получателя: ГРКЦ ГУ Банка России по Белгородской области, </w:t>
      </w:r>
      <w:r w:rsidRPr="00BD4A71" w:rsidR="00BD4A71">
        <w:rPr>
          <w:rFonts w:ascii="Times New Roman" w:hAnsi="Times New Roman"/>
          <w:lang w:val="ru-RU"/>
        </w:rPr>
        <w:t xml:space="preserve"> ИНН: </w:t>
      </w:r>
      <w:r w:rsidR="008A0291">
        <w:rPr>
          <w:rFonts w:ascii="Times New Roman" w:hAnsi="Times New Roman"/>
          <w:lang w:val="ru-RU"/>
        </w:rPr>
        <w:t>3129003821</w:t>
      </w:r>
      <w:r w:rsidRPr="00BD4A71" w:rsidR="00BD4A71">
        <w:rPr>
          <w:rFonts w:ascii="Times New Roman" w:hAnsi="Times New Roman"/>
          <w:lang w:val="ru-RU"/>
        </w:rPr>
        <w:t xml:space="preserve">, КПП: </w:t>
      </w:r>
      <w:r w:rsidR="008A0291">
        <w:rPr>
          <w:rFonts w:ascii="Times New Roman" w:hAnsi="Times New Roman"/>
          <w:lang w:val="ru-RU"/>
        </w:rPr>
        <w:t>312001001</w:t>
      </w:r>
      <w:r w:rsidRPr="00BD4A71" w:rsidR="00BD4A71">
        <w:rPr>
          <w:rFonts w:ascii="Times New Roman" w:hAnsi="Times New Roman"/>
          <w:lang w:val="ru-RU"/>
        </w:rPr>
        <w:t xml:space="preserve">, ОКТМО: </w:t>
      </w:r>
      <w:r w:rsidR="008A0291">
        <w:rPr>
          <w:rFonts w:ascii="Times New Roman" w:hAnsi="Times New Roman"/>
          <w:lang w:val="ru-RU"/>
        </w:rPr>
        <w:t>14750000</w:t>
      </w:r>
      <w:r w:rsidRPr="00BD4A71" w:rsidR="00BD4A71">
        <w:rPr>
          <w:rFonts w:ascii="Times New Roman" w:hAnsi="Times New Roman"/>
          <w:lang w:val="ru-RU"/>
        </w:rPr>
        <w:t xml:space="preserve">, </w:t>
      </w:r>
      <w:r w:rsidRPr="00095851">
        <w:rPr>
          <w:rFonts w:ascii="Times New Roman" w:hAnsi="Times New Roman"/>
          <w:lang w:val="ru-RU"/>
        </w:rPr>
        <w:t>КБК 188 1 16 0112</w:t>
      </w:r>
      <w:r w:rsidR="008A0291">
        <w:rPr>
          <w:rFonts w:ascii="Times New Roman" w:hAnsi="Times New Roman"/>
          <w:lang w:val="ru-RU"/>
        </w:rPr>
        <w:t>3</w:t>
      </w:r>
      <w:r w:rsidRPr="00095851">
        <w:rPr>
          <w:rFonts w:ascii="Times New Roman" w:hAnsi="Times New Roman"/>
          <w:lang w:val="ru-RU"/>
        </w:rPr>
        <w:t xml:space="preserve"> 01 000</w:t>
      </w:r>
      <w:r>
        <w:rPr>
          <w:rFonts w:ascii="Times New Roman" w:hAnsi="Times New Roman"/>
          <w:lang w:val="ru-RU"/>
        </w:rPr>
        <w:t>1 140, УИН:188104</w:t>
      </w:r>
      <w:r w:rsidR="008A0291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>125</w:t>
      </w:r>
      <w:r w:rsidR="008A0291">
        <w:rPr>
          <w:rFonts w:ascii="Times New Roman" w:hAnsi="Times New Roman"/>
          <w:lang w:val="ru-RU"/>
        </w:rPr>
        <w:t>52</w:t>
      </w:r>
      <w:r>
        <w:rPr>
          <w:rFonts w:ascii="Times New Roman" w:hAnsi="Times New Roman"/>
          <w:lang w:val="ru-RU"/>
        </w:rPr>
        <w:t>000</w:t>
      </w:r>
      <w:r w:rsidR="008A0291">
        <w:rPr>
          <w:rFonts w:ascii="Times New Roman" w:hAnsi="Times New Roman"/>
          <w:lang w:val="ru-RU"/>
        </w:rPr>
        <w:t>00</w:t>
      </w:r>
      <w:r>
        <w:rPr>
          <w:rFonts w:ascii="Times New Roman" w:hAnsi="Times New Roman"/>
          <w:lang w:val="ru-RU"/>
        </w:rPr>
        <w:t>03</w:t>
      </w:r>
      <w:r w:rsidR="008A0291">
        <w:rPr>
          <w:rFonts w:ascii="Times New Roman" w:hAnsi="Times New Roman"/>
          <w:lang w:val="ru-RU"/>
        </w:rPr>
        <w:t>4</w:t>
      </w:r>
      <w:r>
        <w:rPr>
          <w:rFonts w:ascii="Times New Roman" w:hAnsi="Times New Roman"/>
          <w:lang w:val="ru-RU"/>
        </w:rPr>
        <w:t>, по делу № 05-02</w:t>
      </w:r>
      <w:r w:rsidR="008A0291">
        <w:rPr>
          <w:rFonts w:ascii="Times New Roman" w:hAnsi="Times New Roman"/>
          <w:lang w:val="ru-RU"/>
        </w:rPr>
        <w:t>85</w:t>
      </w:r>
      <w:r>
        <w:rPr>
          <w:rFonts w:ascii="Times New Roman" w:hAnsi="Times New Roman"/>
          <w:lang w:val="ru-RU"/>
        </w:rPr>
        <w:t>/77/2025.</w:t>
      </w:r>
    </w:p>
    <w:p w:rsidR="00ED607D" w:rsidRPr="00602B25" w:rsidP="00095851">
      <w:pPr>
        <w:spacing w:after="0" w:line="240" w:lineRule="auto"/>
        <w:ind w:right="-832" w:firstLine="426"/>
        <w:jc w:val="both"/>
        <w:rPr>
          <w:rFonts w:ascii="Times New Roman" w:hAnsi="Times New Roman" w:eastAsiaTheme="minorHAnsi"/>
          <w:lang w:val="ru-RU"/>
        </w:rPr>
      </w:pPr>
      <w:r w:rsidRPr="00602B25">
        <w:rPr>
          <w:rFonts w:ascii="Times New Roman" w:hAnsi="Times New Roman"/>
          <w:lang w:val="ru-RU"/>
        </w:rPr>
        <w:t>Разъяснить правонарушителю, что</w:t>
      </w:r>
      <w:r w:rsidRPr="00602B25">
        <w:rPr>
          <w:rFonts w:ascii="Times New Roman" w:hAnsi="Times New Roman" w:eastAsiaTheme="minorHAnsi"/>
          <w:lang w:val="ru-RU"/>
        </w:rPr>
        <w:t xml:space="preserve"> </w:t>
      </w:r>
      <w:r w:rsidRPr="00602B25">
        <w:rPr>
          <w:rFonts w:ascii="Times New Roman" w:hAnsi="Times New Roman"/>
          <w:lang w:val="ru-RU"/>
        </w:rPr>
        <w:t>в соответствии с ч. 1.3.</w:t>
      </w:r>
      <w:r w:rsidRPr="00602B25">
        <w:rPr>
          <w:rFonts w:ascii="Times New Roman" w:hAnsi="Times New Roman"/>
          <w:lang w:val="ru-RU"/>
        </w:rPr>
        <w:t xml:space="preserve"> ст. 32.2. Кодекса Российской Федерации об административных правонарушениях</w:t>
      </w:r>
      <w:r w:rsidRPr="00602B25">
        <w:rPr>
          <w:rFonts w:ascii="Times New Roman" w:hAnsi="Times New Roman" w:eastAsiaTheme="minorHAnsi"/>
          <w:lang w:val="ru-RU"/>
        </w:rPr>
        <w:t xml:space="preserve"> при уплате административного штрафа лицом, привлеченным к административной ответственности не </w:t>
      </w:r>
      <w:r w:rsidRPr="007D59CC" w:rsidR="007D59CC">
        <w:rPr>
          <w:rFonts w:ascii="Times New Roman" w:hAnsi="Times New Roman" w:eastAsiaTheme="minorHAnsi"/>
          <w:lang w:val="ru-RU"/>
        </w:rPr>
        <w:t>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602B25">
        <w:rPr>
          <w:rFonts w:ascii="Times New Roman" w:hAnsi="Times New Roman" w:eastAsiaTheme="minorHAnsi"/>
          <w:lang w:val="ru-RU"/>
        </w:rPr>
        <w:t xml:space="preserve"> </w:t>
      </w:r>
      <w:r w:rsidRPr="00602B25">
        <w:rPr>
          <w:rFonts w:ascii="Times New Roman" w:eastAsia="Times New Roman" w:hAnsi="Times New Roman"/>
          <w:lang w:val="ru-RU" w:eastAsia="ru-RU"/>
        </w:rPr>
        <w:t xml:space="preserve">  </w:t>
      </w:r>
    </w:p>
    <w:p w:rsidR="00823679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</w:t>
      </w:r>
      <w:r w:rsidRPr="00602B25">
        <w:rPr>
          <w:rFonts w:ascii="Times New Roman" w:hAnsi="Times New Roman"/>
          <w:lang w:val="ru-RU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23679" w:rsidRPr="00FA26E5" w:rsidP="00FA26E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FA26E5">
        <w:rPr>
          <w:rFonts w:ascii="Times New Roman" w:hAnsi="Times New Roman"/>
          <w:lang w:val="ru-RU"/>
        </w:rPr>
        <w:t xml:space="preserve">В соответствии со ст. 20.25 КоАП РФ неуплата административного штрафа в срок, предусмотренный настоящим </w:t>
      </w:r>
      <w:r w:rsidRPr="00FA26E5">
        <w:rPr>
          <w:rFonts w:ascii="Times New Roman" w:hAnsi="Times New Roman"/>
          <w:lang w:val="ru-RU"/>
        </w:rPr>
        <w:t>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</w:t>
      </w:r>
      <w:r w:rsidRPr="00FA26E5">
        <w:rPr>
          <w:rFonts w:ascii="Times New Roman" w:hAnsi="Times New Roman"/>
          <w:lang w:val="ru-RU"/>
        </w:rPr>
        <w:t>асов.</w:t>
      </w:r>
    </w:p>
    <w:p w:rsidR="00823679" w:rsidRPr="00FA26E5" w:rsidP="00FA26E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FA26E5">
        <w:rPr>
          <w:rFonts w:ascii="Times New Roman" w:hAnsi="Times New Roman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823679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Срок предъявления постановления к исполнению в течение двух лет со дня вступления постановления </w:t>
      </w:r>
      <w:r w:rsidRPr="00602B25">
        <w:rPr>
          <w:rFonts w:ascii="Times New Roman" w:hAnsi="Times New Roman"/>
          <w:lang w:val="ru-RU"/>
        </w:rPr>
        <w:t>в законную силу.</w:t>
      </w:r>
    </w:p>
    <w:p w:rsidR="006C4DA2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Оригинал банковской квитанции об оплате административного штрафа должен быть предоставлен в судебный участок №77 Симферопольского судебного района (Симферопольский муниципальный район) Республики Крым </w:t>
      </w:r>
    </w:p>
    <w:p w:rsidR="00003854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>Постановление может быть обжаловано в</w:t>
      </w:r>
      <w:r w:rsidRPr="00602B25">
        <w:rPr>
          <w:rFonts w:ascii="Times New Roman" w:hAnsi="Times New Roman"/>
          <w:lang w:val="ru-RU"/>
        </w:rPr>
        <w:t xml:space="preserve"> Симферопольский районный суд Республики Крым в течение десяти </w:t>
      </w:r>
      <w:r w:rsidRPr="00602B25" w:rsidR="00602B25">
        <w:rPr>
          <w:rFonts w:ascii="Times New Roman" w:hAnsi="Times New Roman"/>
          <w:lang w:val="ru-RU"/>
        </w:rPr>
        <w:t>дней</w:t>
      </w:r>
      <w:r w:rsidRPr="00602B25">
        <w:rPr>
          <w:rFonts w:ascii="Times New Roman" w:hAnsi="Times New Roman"/>
          <w:lang w:val="ru-RU"/>
        </w:rPr>
        <w:t xml:space="preserve"> со дня вручения или получения копии постановления через судебный участок №77 Симферопольского судебного района (Симферопольский муниципальный район) Республики Крым.</w:t>
      </w:r>
    </w:p>
    <w:p w:rsidR="006C4DA2" w:rsidRPr="00602B25" w:rsidP="00602B25">
      <w:pPr>
        <w:pStyle w:val="ConsPlusNormal"/>
        <w:ind w:right="-832" w:firstLine="426"/>
        <w:jc w:val="both"/>
        <w:rPr>
          <w:rFonts w:eastAsia="Times New Roman"/>
          <w:lang w:eastAsia="ru-RU"/>
        </w:rPr>
      </w:pPr>
    </w:p>
    <w:p w:rsidR="006C4DA2" w:rsidRPr="00602B25" w:rsidP="00602B25">
      <w:pPr>
        <w:pStyle w:val="ConsPlusNormal"/>
        <w:ind w:right="-832" w:firstLine="426"/>
        <w:jc w:val="both"/>
        <w:rPr>
          <w:rFonts w:eastAsia="Times New Roman"/>
          <w:lang w:eastAsia="ru-RU"/>
        </w:rPr>
      </w:pPr>
    </w:p>
    <w:p w:rsidR="00137367" w:rsidRPr="008A0291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color w:val="FF0000"/>
          <w:lang w:val="ru-RU"/>
        </w:rPr>
      </w:pPr>
      <w:r w:rsidRPr="00602B25">
        <w:rPr>
          <w:rFonts w:ascii="Times New Roman" w:hAnsi="Times New Roman"/>
          <w:lang w:val="ru-RU"/>
        </w:rPr>
        <w:t>Мировой судья</w:t>
      </w:r>
      <w:r w:rsidRPr="008A0291">
        <w:rPr>
          <w:rFonts w:ascii="Times New Roman" w:hAnsi="Times New Roman"/>
          <w:color w:val="FF0000"/>
          <w:lang w:val="ru-RU"/>
        </w:rPr>
        <w:t xml:space="preserve">:      </w:t>
      </w:r>
      <w:r w:rsidRPr="008A0291">
        <w:rPr>
          <w:rFonts w:ascii="Times New Roman" w:hAnsi="Times New Roman"/>
          <w:color w:val="FF0000"/>
          <w:lang w:val="ru-RU"/>
        </w:rPr>
        <w:t xml:space="preserve">        </w:t>
      </w:r>
      <w:r w:rsidRPr="008A0291" w:rsidR="00602B25">
        <w:rPr>
          <w:rFonts w:ascii="Times New Roman" w:hAnsi="Times New Roman"/>
          <w:color w:val="FF0000"/>
          <w:lang w:val="ru-RU"/>
        </w:rPr>
        <w:t>п/п</w:t>
      </w:r>
      <w:r w:rsidRPr="008A0291">
        <w:rPr>
          <w:rFonts w:ascii="Times New Roman" w:hAnsi="Times New Roman"/>
          <w:color w:val="FF0000"/>
          <w:lang w:val="ru-RU"/>
        </w:rPr>
        <w:t xml:space="preserve">                                                 </w:t>
      </w:r>
      <w:r w:rsidRPr="008A0291" w:rsidR="00A6543F">
        <w:rPr>
          <w:rFonts w:ascii="Times New Roman" w:hAnsi="Times New Roman"/>
          <w:color w:val="FF0000"/>
          <w:lang w:val="ru-RU"/>
        </w:rPr>
        <w:t xml:space="preserve">   </w:t>
      </w:r>
      <w:r w:rsidRPr="008A0291">
        <w:rPr>
          <w:rFonts w:ascii="Times New Roman" w:hAnsi="Times New Roman"/>
          <w:color w:val="FF0000"/>
          <w:lang w:val="ru-RU"/>
        </w:rPr>
        <w:t xml:space="preserve"> </w:t>
      </w:r>
      <w:r w:rsidRPr="008A0291" w:rsidR="00937B33">
        <w:rPr>
          <w:rFonts w:ascii="Times New Roman" w:eastAsia="MS Mincho" w:hAnsi="Times New Roman"/>
          <w:color w:val="FF0000"/>
          <w:lang w:val="ru-RU"/>
        </w:rPr>
        <w:t>Шевчук К.С.</w:t>
      </w:r>
    </w:p>
    <w:p w:rsidR="00602B25" w:rsidRPr="008A0291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color w:val="FF0000"/>
          <w:lang w:val="ru-RU"/>
        </w:rPr>
      </w:pPr>
    </w:p>
    <w:p w:rsidR="00602B25" w:rsidRPr="008A0291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color w:val="FF0000"/>
          <w:lang w:val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3"/>
        <w:gridCol w:w="3999"/>
      </w:tblGrid>
      <w:tr w:rsidTr="00830BF7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602B25" w:rsidRPr="008A0291" w:rsidP="00830BF7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A0291">
              <w:rPr>
                <w:rFonts w:ascii="Times New Roman" w:hAnsi="Times New Roman"/>
                <w:color w:val="FF0000"/>
                <w:sz w:val="16"/>
                <w:szCs w:val="16"/>
              </w:rPr>
              <w:t>Копия верна «</w:t>
            </w:r>
            <w:r w:rsidR="008A0291"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  <w:t>05</w:t>
            </w:r>
            <w:r w:rsidRPr="008A029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» </w:t>
            </w:r>
            <w:r w:rsidR="008A0291"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  <w:t>сентября</w:t>
            </w:r>
            <w:r w:rsidRPr="008A029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2025 г.    </w:t>
            </w:r>
          </w:p>
          <w:p w:rsidR="00602B25" w:rsidRPr="008A0291" w:rsidP="00830BF7">
            <w:pPr>
              <w:tabs>
                <w:tab w:val="left" w:pos="5940"/>
              </w:tabs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A0291">
              <w:rPr>
                <w:rFonts w:ascii="Times New Roman" w:hAnsi="Times New Roman"/>
                <w:color w:val="FF0000"/>
                <w:sz w:val="16"/>
                <w:szCs w:val="16"/>
              </w:rPr>
              <w:t>__________________К.С.Шевчук</w:t>
            </w:r>
          </w:p>
          <w:p w:rsidR="00602B25" w:rsidRPr="008A0291" w:rsidP="00830BF7">
            <w:pPr>
              <w:tabs>
                <w:tab w:val="left" w:pos="5940"/>
              </w:tabs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A0291">
              <w:rPr>
                <w:rFonts w:ascii="Times New Roman" w:hAnsi="Times New Roman"/>
                <w:color w:val="FF0000"/>
                <w:sz w:val="16"/>
                <w:szCs w:val="16"/>
              </w:rPr>
              <w:t>Помощник м/с ______Лехно А.С.</w:t>
            </w:r>
          </w:p>
          <w:p w:rsidR="00602B25" w:rsidRPr="008A0291" w:rsidP="00830BF7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053" w:type="dxa"/>
          </w:tcPr>
          <w:p w:rsidR="00602B25" w:rsidRPr="008A0291" w:rsidP="00830BF7">
            <w:pPr>
              <w:tabs>
                <w:tab w:val="left" w:pos="5940"/>
              </w:tabs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A0291">
              <w:rPr>
                <w:rFonts w:ascii="Times New Roman" w:hAnsi="Times New Roman"/>
                <w:color w:val="FF0000"/>
                <w:sz w:val="16"/>
                <w:szCs w:val="16"/>
              </w:rPr>
              <w:t>Постановление не вступило в законную силу</w:t>
            </w:r>
          </w:p>
          <w:p w:rsidR="00602B25" w:rsidRPr="008A0291" w:rsidP="00830BF7">
            <w:pPr>
              <w:tabs>
                <w:tab w:val="left" w:pos="5940"/>
              </w:tabs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A029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«  </w:t>
            </w:r>
            <w:r w:rsidR="008A0291"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  <w:t>05</w:t>
            </w:r>
            <w:r w:rsidRPr="008A0291" w:rsidR="0009585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8A029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»</w:t>
            </w:r>
            <w:r w:rsidRPr="008A0291" w:rsidR="00095851"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  <w:t xml:space="preserve"> </w:t>
            </w:r>
            <w:r w:rsidR="008A0291"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  <w:t>сентября</w:t>
            </w:r>
            <w:r w:rsidRPr="008A0291" w:rsidR="00095851">
              <w:rPr>
                <w:rFonts w:ascii="Times New Roman" w:hAnsi="Times New Roman"/>
                <w:color w:val="FF0000"/>
                <w:sz w:val="16"/>
                <w:szCs w:val="16"/>
                <w:lang w:val="ru-RU"/>
              </w:rPr>
              <w:t xml:space="preserve"> </w:t>
            </w:r>
            <w:r w:rsidRPr="008A0291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2025_________К.С.Шевчук</w:t>
            </w:r>
          </w:p>
          <w:p w:rsidR="00602B25" w:rsidRPr="008A0291" w:rsidP="00830BF7">
            <w:pPr>
              <w:tabs>
                <w:tab w:val="left" w:pos="5940"/>
              </w:tabs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A0291">
              <w:rPr>
                <w:rFonts w:ascii="Times New Roman" w:hAnsi="Times New Roman"/>
                <w:color w:val="FF0000"/>
                <w:sz w:val="16"/>
                <w:szCs w:val="16"/>
              </w:rPr>
              <w:t>Помощник м/с ______Лехно А.С.</w:t>
            </w:r>
          </w:p>
          <w:p w:rsidR="00602B25" w:rsidRPr="008A0291" w:rsidP="00830BF7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</w:tr>
    </w:tbl>
    <w:p w:rsidR="00602B25" w:rsidRPr="008A0291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color w:val="FF0000"/>
        </w:rPr>
      </w:pPr>
    </w:p>
    <w:sectPr w:rsidSect="00095851">
      <w:pgSz w:w="11906" w:h="16838"/>
      <w:pgMar w:top="567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54"/>
    <w:rsid w:val="00003854"/>
    <w:rsid w:val="00003A0D"/>
    <w:rsid w:val="00006826"/>
    <w:rsid w:val="000227FF"/>
    <w:rsid w:val="00025B8E"/>
    <w:rsid w:val="00025BE0"/>
    <w:rsid w:val="00027F5B"/>
    <w:rsid w:val="00040646"/>
    <w:rsid w:val="00043447"/>
    <w:rsid w:val="00060D99"/>
    <w:rsid w:val="0006785E"/>
    <w:rsid w:val="00067A25"/>
    <w:rsid w:val="000768D0"/>
    <w:rsid w:val="00085729"/>
    <w:rsid w:val="0009247A"/>
    <w:rsid w:val="000940E0"/>
    <w:rsid w:val="00095851"/>
    <w:rsid w:val="000A284E"/>
    <w:rsid w:val="000C293F"/>
    <w:rsid w:val="000D3576"/>
    <w:rsid w:val="000E2E91"/>
    <w:rsid w:val="001022C2"/>
    <w:rsid w:val="001062C4"/>
    <w:rsid w:val="00137367"/>
    <w:rsid w:val="00143158"/>
    <w:rsid w:val="00172808"/>
    <w:rsid w:val="00196847"/>
    <w:rsid w:val="001A110D"/>
    <w:rsid w:val="001B2F97"/>
    <w:rsid w:val="001F15E5"/>
    <w:rsid w:val="00201099"/>
    <w:rsid w:val="0023675E"/>
    <w:rsid w:val="00236DC6"/>
    <w:rsid w:val="00242757"/>
    <w:rsid w:val="002458DC"/>
    <w:rsid w:val="002471D5"/>
    <w:rsid w:val="0025301B"/>
    <w:rsid w:val="002530FC"/>
    <w:rsid w:val="0026304D"/>
    <w:rsid w:val="00263635"/>
    <w:rsid w:val="002806E0"/>
    <w:rsid w:val="00283F52"/>
    <w:rsid w:val="002B10C5"/>
    <w:rsid w:val="002B21F3"/>
    <w:rsid w:val="002B6C1A"/>
    <w:rsid w:val="002C28CA"/>
    <w:rsid w:val="002E2D19"/>
    <w:rsid w:val="002F7218"/>
    <w:rsid w:val="00301FDC"/>
    <w:rsid w:val="003157F7"/>
    <w:rsid w:val="0032153E"/>
    <w:rsid w:val="00327EE2"/>
    <w:rsid w:val="00340CB4"/>
    <w:rsid w:val="00344817"/>
    <w:rsid w:val="00352563"/>
    <w:rsid w:val="00353D6E"/>
    <w:rsid w:val="00353D97"/>
    <w:rsid w:val="00370D66"/>
    <w:rsid w:val="00381262"/>
    <w:rsid w:val="003907E2"/>
    <w:rsid w:val="003914FD"/>
    <w:rsid w:val="003A5C6F"/>
    <w:rsid w:val="003E1916"/>
    <w:rsid w:val="003F35E3"/>
    <w:rsid w:val="004148E3"/>
    <w:rsid w:val="00415108"/>
    <w:rsid w:val="00416816"/>
    <w:rsid w:val="004239C5"/>
    <w:rsid w:val="004307B4"/>
    <w:rsid w:val="00440BC6"/>
    <w:rsid w:val="00461790"/>
    <w:rsid w:val="0046456B"/>
    <w:rsid w:val="00466796"/>
    <w:rsid w:val="004731D1"/>
    <w:rsid w:val="00492F47"/>
    <w:rsid w:val="004B20AD"/>
    <w:rsid w:val="004B3761"/>
    <w:rsid w:val="004B62B7"/>
    <w:rsid w:val="00514025"/>
    <w:rsid w:val="00531190"/>
    <w:rsid w:val="00531393"/>
    <w:rsid w:val="00532013"/>
    <w:rsid w:val="00532252"/>
    <w:rsid w:val="00552A94"/>
    <w:rsid w:val="005638EB"/>
    <w:rsid w:val="005651D7"/>
    <w:rsid w:val="00590CB7"/>
    <w:rsid w:val="0059262F"/>
    <w:rsid w:val="005954B0"/>
    <w:rsid w:val="005E05CF"/>
    <w:rsid w:val="005E2585"/>
    <w:rsid w:val="005E4EFA"/>
    <w:rsid w:val="005F4993"/>
    <w:rsid w:val="005F7741"/>
    <w:rsid w:val="00602B25"/>
    <w:rsid w:val="00627E46"/>
    <w:rsid w:val="006443A4"/>
    <w:rsid w:val="00654BAB"/>
    <w:rsid w:val="00673551"/>
    <w:rsid w:val="006836C5"/>
    <w:rsid w:val="006932F7"/>
    <w:rsid w:val="006C0918"/>
    <w:rsid w:val="006C0C27"/>
    <w:rsid w:val="006C4DA2"/>
    <w:rsid w:val="006F17F2"/>
    <w:rsid w:val="006F188F"/>
    <w:rsid w:val="006F191A"/>
    <w:rsid w:val="006F25F3"/>
    <w:rsid w:val="006F32B2"/>
    <w:rsid w:val="00701D28"/>
    <w:rsid w:val="007113BD"/>
    <w:rsid w:val="00715693"/>
    <w:rsid w:val="00733E8B"/>
    <w:rsid w:val="00737353"/>
    <w:rsid w:val="00747322"/>
    <w:rsid w:val="00760EB7"/>
    <w:rsid w:val="0076164A"/>
    <w:rsid w:val="00796D41"/>
    <w:rsid w:val="007B27CF"/>
    <w:rsid w:val="007C3677"/>
    <w:rsid w:val="007C4EC2"/>
    <w:rsid w:val="007C7E56"/>
    <w:rsid w:val="007D3F9A"/>
    <w:rsid w:val="007D59CC"/>
    <w:rsid w:val="00800A8A"/>
    <w:rsid w:val="00815375"/>
    <w:rsid w:val="00823679"/>
    <w:rsid w:val="00830999"/>
    <w:rsid w:val="00830BF7"/>
    <w:rsid w:val="00831AC6"/>
    <w:rsid w:val="008579CF"/>
    <w:rsid w:val="008809B8"/>
    <w:rsid w:val="0089027D"/>
    <w:rsid w:val="00890511"/>
    <w:rsid w:val="008976B9"/>
    <w:rsid w:val="008A0291"/>
    <w:rsid w:val="008E44AD"/>
    <w:rsid w:val="008F21B0"/>
    <w:rsid w:val="008F428E"/>
    <w:rsid w:val="00901207"/>
    <w:rsid w:val="0091601E"/>
    <w:rsid w:val="009266F3"/>
    <w:rsid w:val="00935E0C"/>
    <w:rsid w:val="00937B33"/>
    <w:rsid w:val="009416E3"/>
    <w:rsid w:val="00961971"/>
    <w:rsid w:val="009623B4"/>
    <w:rsid w:val="00963E56"/>
    <w:rsid w:val="00964D1E"/>
    <w:rsid w:val="00974DB4"/>
    <w:rsid w:val="009760FD"/>
    <w:rsid w:val="00977FD1"/>
    <w:rsid w:val="00980FC0"/>
    <w:rsid w:val="00981EE6"/>
    <w:rsid w:val="00987C5B"/>
    <w:rsid w:val="00991CB6"/>
    <w:rsid w:val="009B5C98"/>
    <w:rsid w:val="009C0D17"/>
    <w:rsid w:val="009D539D"/>
    <w:rsid w:val="009F0068"/>
    <w:rsid w:val="009F1B0F"/>
    <w:rsid w:val="009F318F"/>
    <w:rsid w:val="00A0137F"/>
    <w:rsid w:val="00A04E87"/>
    <w:rsid w:val="00A0525F"/>
    <w:rsid w:val="00A146B6"/>
    <w:rsid w:val="00A23135"/>
    <w:rsid w:val="00A242F4"/>
    <w:rsid w:val="00A25A0B"/>
    <w:rsid w:val="00A26D05"/>
    <w:rsid w:val="00A3779D"/>
    <w:rsid w:val="00A6543F"/>
    <w:rsid w:val="00A752BE"/>
    <w:rsid w:val="00A76156"/>
    <w:rsid w:val="00AA068D"/>
    <w:rsid w:val="00AA1E53"/>
    <w:rsid w:val="00AB6445"/>
    <w:rsid w:val="00AE1386"/>
    <w:rsid w:val="00AF60FD"/>
    <w:rsid w:val="00AF6AF5"/>
    <w:rsid w:val="00B05338"/>
    <w:rsid w:val="00B07E0F"/>
    <w:rsid w:val="00B17152"/>
    <w:rsid w:val="00B20992"/>
    <w:rsid w:val="00B250D6"/>
    <w:rsid w:val="00B3559C"/>
    <w:rsid w:val="00B70388"/>
    <w:rsid w:val="00B75F75"/>
    <w:rsid w:val="00B761F4"/>
    <w:rsid w:val="00B84A77"/>
    <w:rsid w:val="00B87F68"/>
    <w:rsid w:val="00B91807"/>
    <w:rsid w:val="00B94380"/>
    <w:rsid w:val="00BA59BC"/>
    <w:rsid w:val="00BD35E2"/>
    <w:rsid w:val="00BD4A71"/>
    <w:rsid w:val="00BE068C"/>
    <w:rsid w:val="00BE2E96"/>
    <w:rsid w:val="00BF0A6C"/>
    <w:rsid w:val="00BF0EF1"/>
    <w:rsid w:val="00BF2ED2"/>
    <w:rsid w:val="00BF400C"/>
    <w:rsid w:val="00C11E96"/>
    <w:rsid w:val="00C240C6"/>
    <w:rsid w:val="00C322BF"/>
    <w:rsid w:val="00C50FCD"/>
    <w:rsid w:val="00C51F2E"/>
    <w:rsid w:val="00C5763B"/>
    <w:rsid w:val="00C82422"/>
    <w:rsid w:val="00C8382B"/>
    <w:rsid w:val="00CA6C00"/>
    <w:rsid w:val="00CB6FA8"/>
    <w:rsid w:val="00CC38CE"/>
    <w:rsid w:val="00CC40C2"/>
    <w:rsid w:val="00CE5915"/>
    <w:rsid w:val="00CE5D20"/>
    <w:rsid w:val="00D12C3C"/>
    <w:rsid w:val="00D15C61"/>
    <w:rsid w:val="00D22630"/>
    <w:rsid w:val="00D24F5F"/>
    <w:rsid w:val="00D31230"/>
    <w:rsid w:val="00D41EF8"/>
    <w:rsid w:val="00D440B7"/>
    <w:rsid w:val="00D470A2"/>
    <w:rsid w:val="00D55B2B"/>
    <w:rsid w:val="00D57270"/>
    <w:rsid w:val="00D57FED"/>
    <w:rsid w:val="00D667B5"/>
    <w:rsid w:val="00D851E0"/>
    <w:rsid w:val="00D94226"/>
    <w:rsid w:val="00DC13BD"/>
    <w:rsid w:val="00DC3E04"/>
    <w:rsid w:val="00DC4C39"/>
    <w:rsid w:val="00DD6EA1"/>
    <w:rsid w:val="00DE67E4"/>
    <w:rsid w:val="00DE6DFE"/>
    <w:rsid w:val="00DE750C"/>
    <w:rsid w:val="00DF156D"/>
    <w:rsid w:val="00E1765F"/>
    <w:rsid w:val="00E200F8"/>
    <w:rsid w:val="00E27DC4"/>
    <w:rsid w:val="00E40729"/>
    <w:rsid w:val="00E41DC6"/>
    <w:rsid w:val="00E6389F"/>
    <w:rsid w:val="00E65429"/>
    <w:rsid w:val="00E74F2B"/>
    <w:rsid w:val="00E7794E"/>
    <w:rsid w:val="00E77B66"/>
    <w:rsid w:val="00E77E9F"/>
    <w:rsid w:val="00E92979"/>
    <w:rsid w:val="00E9566F"/>
    <w:rsid w:val="00E96265"/>
    <w:rsid w:val="00EC2C94"/>
    <w:rsid w:val="00EC3091"/>
    <w:rsid w:val="00EC5FFF"/>
    <w:rsid w:val="00ED0B27"/>
    <w:rsid w:val="00ED607D"/>
    <w:rsid w:val="00EE00C1"/>
    <w:rsid w:val="00EE7C78"/>
    <w:rsid w:val="00F11AFF"/>
    <w:rsid w:val="00F164D5"/>
    <w:rsid w:val="00F415F6"/>
    <w:rsid w:val="00F42D2E"/>
    <w:rsid w:val="00F52452"/>
    <w:rsid w:val="00F63647"/>
    <w:rsid w:val="00F66276"/>
    <w:rsid w:val="00F676D6"/>
    <w:rsid w:val="00F750BF"/>
    <w:rsid w:val="00F83D52"/>
    <w:rsid w:val="00FA06C9"/>
    <w:rsid w:val="00FA26E5"/>
    <w:rsid w:val="00FA2D7B"/>
    <w:rsid w:val="00FD0EB2"/>
    <w:rsid w:val="00FD38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602B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0772E-E3A2-4B6D-BCF8-F7592713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