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№05-0036/79/2021</w:t>
      </w:r>
    </w:p>
    <w:p w:rsidR="004C1575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242438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07EA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67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2021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2438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5947B8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</w:t>
      </w:r>
      <w:r w:rsidRPr="005947B8">
        <w:rPr>
          <w:rFonts w:ascii="Times New Roman" w:hAnsi="Times New Roman"/>
          <w:sz w:val="28"/>
          <w:szCs w:val="28"/>
        </w:rPr>
        <w:t xml:space="preserve"> (</w:t>
      </w:r>
      <w:r w:rsidR="00105707">
        <w:rPr>
          <w:rFonts w:ascii="Times New Roman" w:hAnsi="Times New Roman"/>
          <w:sz w:val="28"/>
          <w:szCs w:val="28"/>
        </w:rPr>
        <w:t>***</w:t>
      </w:r>
      <w:r w:rsidRPr="005947B8">
        <w:rPr>
          <w:rFonts w:ascii="Times New Roman" w:hAnsi="Times New Roman"/>
          <w:sz w:val="28"/>
          <w:szCs w:val="28"/>
        </w:rPr>
        <w:t xml:space="preserve">) </w:t>
      </w:r>
      <w:r w:rsidRPr="005947B8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отношении:</w:t>
      </w:r>
    </w:p>
    <w:p w:rsidR="00A00291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Коляка</w:t>
      </w:r>
      <w:r>
        <w:rPr>
          <w:rFonts w:ascii="Times New Roman" w:hAnsi="Times New Roman"/>
          <w:sz w:val="28"/>
          <w:szCs w:val="28"/>
        </w:rPr>
        <w:t xml:space="preserve"> Владимира Ивановича</w:t>
      </w:r>
      <w:r w:rsidRPr="005947B8" w:rsidR="006D01FF">
        <w:rPr>
          <w:rFonts w:ascii="Times New Roman" w:hAnsi="Times New Roman"/>
          <w:sz w:val="28"/>
          <w:szCs w:val="28"/>
        </w:rPr>
        <w:t xml:space="preserve">, </w:t>
      </w:r>
      <w:r w:rsidR="00105707">
        <w:rPr>
          <w:rFonts w:ascii="Times New Roman" w:hAnsi="Times New Roman"/>
          <w:sz w:val="28"/>
          <w:szCs w:val="28"/>
        </w:rPr>
        <w:t>***</w:t>
      </w:r>
      <w:r w:rsidR="005679D4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5947B8" w:rsidR="004C1575">
        <w:rPr>
          <w:rFonts w:ascii="Times New Roman" w:hAnsi="Times New Roman"/>
          <w:sz w:val="28"/>
          <w:szCs w:val="28"/>
        </w:rPr>
        <w:t xml:space="preserve"> </w:t>
      </w:r>
      <w:r w:rsidR="0010570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71273F">
        <w:rPr>
          <w:rFonts w:ascii="Times New Roman" w:hAnsi="Times New Roman"/>
          <w:sz w:val="28"/>
          <w:szCs w:val="28"/>
        </w:rPr>
        <w:t xml:space="preserve"> работающе</w:t>
      </w:r>
      <w:r>
        <w:rPr>
          <w:rFonts w:ascii="Times New Roman" w:hAnsi="Times New Roman"/>
          <w:sz w:val="28"/>
          <w:szCs w:val="28"/>
        </w:rPr>
        <w:t>го</w:t>
      </w:r>
      <w:r w:rsidR="007127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директором ООО «РЕГИОН КЛИМАН ГРУПП»</w:t>
      </w:r>
      <w:r w:rsidR="0071273F">
        <w:rPr>
          <w:rFonts w:ascii="Times New Roman" w:hAnsi="Times New Roman"/>
          <w:sz w:val="28"/>
          <w:szCs w:val="28"/>
        </w:rPr>
        <w:t>, зарегистрированно</w:t>
      </w:r>
      <w:r>
        <w:rPr>
          <w:rFonts w:ascii="Times New Roman" w:hAnsi="Times New Roman"/>
          <w:sz w:val="28"/>
          <w:szCs w:val="28"/>
        </w:rPr>
        <w:t>го</w:t>
      </w:r>
      <w:r w:rsidR="0071273F">
        <w:rPr>
          <w:rFonts w:ascii="Times New Roman" w:hAnsi="Times New Roman"/>
          <w:sz w:val="28"/>
          <w:szCs w:val="28"/>
        </w:rPr>
        <w:t xml:space="preserve"> и проживающе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 адресу</w:t>
      </w:r>
      <w:r w:rsidRPr="005947B8" w:rsidR="00077D95">
        <w:rPr>
          <w:rFonts w:ascii="Times New Roman" w:hAnsi="Times New Roman"/>
          <w:sz w:val="28"/>
          <w:szCs w:val="28"/>
        </w:rPr>
        <w:t xml:space="preserve">: </w:t>
      </w:r>
      <w:r w:rsidR="00105707">
        <w:rPr>
          <w:rFonts w:ascii="Times New Roman" w:hAnsi="Times New Roman"/>
          <w:sz w:val="28"/>
          <w:szCs w:val="28"/>
        </w:rPr>
        <w:t>***</w:t>
      </w:r>
      <w:r w:rsidR="00E445CB">
        <w:rPr>
          <w:rFonts w:ascii="Times New Roman" w:hAnsi="Times New Roman"/>
          <w:sz w:val="28"/>
          <w:szCs w:val="28"/>
        </w:rPr>
        <w:t>.</w:t>
      </w:r>
      <w:r w:rsidR="00F47D77">
        <w:rPr>
          <w:rFonts w:ascii="Times New Roman" w:hAnsi="Times New Roman"/>
          <w:sz w:val="28"/>
          <w:szCs w:val="28"/>
        </w:rPr>
        <w:t xml:space="preserve"> по ст.15.33.2 КоАП РФ,</w:t>
      </w:r>
    </w:p>
    <w:p w:rsidR="00084712" w:rsidRPr="00084712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7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067582" w:rsidRPr="00067582" w:rsidP="000675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F47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протоколу об административном правонарушении от </w:t>
      </w:r>
      <w:r w:rsidR="00105707">
        <w:rPr>
          <w:rFonts w:ascii="Times New Roman" w:hAnsi="Times New Roman"/>
          <w:sz w:val="28"/>
          <w:szCs w:val="28"/>
        </w:rPr>
        <w:t>***</w:t>
      </w:r>
      <w:r w:rsidR="00F47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F47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Коляка</w:t>
      </w:r>
      <w:r w:rsidR="00F47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В.И., являясь директором </w:t>
      </w:r>
      <w:r w:rsidRPr="00F47D77" w:rsidR="00F47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«РЕГИОН КЛИМАН ГРУПП»,</w:t>
      </w:r>
      <w:r w:rsidR="00F47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нарушение п.2 ст.11 ФЗ от 01.04.1996 года №27-ФЗ не устранил расхождения в сведениях для ведения персонифицированного учета </w:t>
      </w:r>
      <w:r w:rsidR="00F47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r w:rsidR="00F47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сведениях о страховом стаже застрахованных лиц по форме СЗВ-СТАЖ за 2019 год) в установленный срок в соответствии с уведомлением об устранении ошибок и несоответствий между предоставленными страхователем сведениями и </w:t>
      </w:r>
      <w:r w:rsidR="00F47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сведениями</w:t>
      </w:r>
      <w:r w:rsidR="00F47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имеющимися у Пенсионного фонда Российской Федерации от 08.09.2020 года №13106/05-18 срок исполнения до 24.09.2020 включительно. </w:t>
      </w:r>
    </w:p>
    <w:p w:rsidR="00C700F6" w:rsidRPr="00F47D77" w:rsidP="0008471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A58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 </w:t>
      </w:r>
      <w:r w:rsidRPr="007A58B4">
        <w:rPr>
          <w:rFonts w:ascii="Times New Roman" w:eastAsia="Times New Roman" w:hAnsi="Times New Roman"/>
          <w:sz w:val="28"/>
          <w:szCs w:val="28"/>
          <w:lang w:eastAsia="ru-RU"/>
        </w:rPr>
        <w:t>Коляка</w:t>
      </w:r>
      <w:r w:rsidRPr="007A58B4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</w:t>
      </w:r>
      <w:r w:rsidRPr="007A58B4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7A58B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явился, </w:t>
      </w:r>
      <w:r w:rsidRPr="007A58B4" w:rsidR="00F47D77">
        <w:rPr>
          <w:rFonts w:ascii="Times New Roman" w:eastAsia="Times New Roman" w:hAnsi="Times New Roman"/>
          <w:sz w:val="28"/>
          <w:szCs w:val="28"/>
          <w:lang w:eastAsia="ru-RU"/>
        </w:rPr>
        <w:t>о дате месте и времени проведения судебного заседания уведомлялся надлежащим образом.</w:t>
      </w:r>
      <w:r w:rsidRPr="007A58B4" w:rsidR="0022626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7A58B4" w:rsidR="00F47D7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4712" w:rsidR="00084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262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084712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Суд, исследовав материалы дела, считает вину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Коляка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В.И.</w:t>
      </w:r>
      <w:r w:rsidRPr="00084712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</w:t>
      </w:r>
      <w:r w:rsidRPr="00C700F6" w:rsidR="0008471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="00F47D77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15.33.2</w:t>
        </w:r>
        <w:r w:rsidRPr="00C700F6" w:rsidR="00084712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 КоАП </w:t>
        </w:r>
      </w:hyperlink>
      <w:r w:rsidRPr="00C700F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084712" w:rsidR="000847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084712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226265" w:rsidP="002262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2262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226265" w:rsidRPr="00226265" w:rsidP="002262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2262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2262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правонарушений</w:t>
      </w:r>
      <w:r w:rsidRPr="002262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самим правонарушителем, так и другими лицами. 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47D77">
        <w:rPr>
          <w:rFonts w:ascii="Times New Roman" w:hAnsi="Times New Roman"/>
          <w:sz w:val="28"/>
          <w:szCs w:val="28"/>
        </w:rPr>
        <w:t>Факт совершения д</w:t>
      </w:r>
      <w:r>
        <w:rPr>
          <w:rFonts w:ascii="Times New Roman" w:hAnsi="Times New Roman"/>
          <w:sz w:val="28"/>
          <w:szCs w:val="28"/>
        </w:rPr>
        <w:t xml:space="preserve">иректором ООО «Регион Климат Групп» </w:t>
      </w:r>
      <w:r>
        <w:rPr>
          <w:rFonts w:ascii="Times New Roman" w:hAnsi="Times New Roman"/>
          <w:sz w:val="28"/>
          <w:szCs w:val="28"/>
        </w:rPr>
        <w:t>Коляка</w:t>
      </w:r>
      <w:r>
        <w:rPr>
          <w:rFonts w:ascii="Times New Roman" w:hAnsi="Times New Roman"/>
          <w:sz w:val="28"/>
          <w:szCs w:val="28"/>
        </w:rPr>
        <w:t xml:space="preserve"> В.И.</w:t>
      </w:r>
      <w:r w:rsidRPr="00F47D77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 ст.15.33.2 КоАП РФ, подтверждается исследованными в судебном заседании материалами дела: 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№ </w:t>
      </w:r>
      <w:r w:rsidR="0010570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D77">
        <w:rPr>
          <w:rFonts w:ascii="Times New Roman" w:hAnsi="Times New Roman"/>
          <w:sz w:val="28"/>
          <w:szCs w:val="28"/>
        </w:rPr>
        <w:t>об администрат</w:t>
      </w:r>
      <w:r>
        <w:rPr>
          <w:rFonts w:ascii="Times New Roman" w:hAnsi="Times New Roman"/>
          <w:sz w:val="28"/>
          <w:szCs w:val="28"/>
        </w:rPr>
        <w:t xml:space="preserve">ивном правонарушении от </w:t>
      </w:r>
      <w:r w:rsidR="00105707">
        <w:rPr>
          <w:rFonts w:ascii="Times New Roman" w:hAnsi="Times New Roman"/>
          <w:sz w:val="28"/>
          <w:szCs w:val="28"/>
        </w:rPr>
        <w:t>***</w:t>
      </w:r>
      <w:r w:rsidRPr="00F47D77">
        <w:rPr>
          <w:rFonts w:ascii="Times New Roman" w:hAnsi="Times New Roman"/>
          <w:sz w:val="28"/>
          <w:szCs w:val="28"/>
        </w:rPr>
        <w:t xml:space="preserve"> г. (л.д. 1);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>- копией выписки из Единого государственного реестра юридических лиц (л.д. 6);</w:t>
      </w:r>
    </w:p>
    <w:p w:rsid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>- копией сведений о застрахованных лицах (л.д. 8);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уведомления об устранении ошибок от </w:t>
      </w:r>
      <w:r w:rsidR="0010570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(л.д.8);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 xml:space="preserve">- копией акта о </w:t>
      </w:r>
      <w:r w:rsidR="007A58B4">
        <w:rPr>
          <w:rFonts w:ascii="Times New Roman" w:hAnsi="Times New Roman"/>
          <w:sz w:val="28"/>
          <w:szCs w:val="28"/>
        </w:rPr>
        <w:t xml:space="preserve">выявленных правонарушениях от </w:t>
      </w:r>
      <w:r w:rsidR="00105707">
        <w:rPr>
          <w:rFonts w:ascii="Times New Roman" w:hAnsi="Times New Roman"/>
          <w:sz w:val="28"/>
          <w:szCs w:val="28"/>
        </w:rPr>
        <w:t>***</w:t>
      </w:r>
      <w:r w:rsidR="007A58B4">
        <w:rPr>
          <w:rFonts w:ascii="Times New Roman" w:hAnsi="Times New Roman"/>
          <w:sz w:val="28"/>
          <w:szCs w:val="28"/>
        </w:rPr>
        <w:t xml:space="preserve"> г. (л.д. 10</w:t>
      </w:r>
      <w:r w:rsidRPr="00F47D77">
        <w:rPr>
          <w:rFonts w:ascii="Times New Roman" w:hAnsi="Times New Roman"/>
          <w:sz w:val="28"/>
          <w:szCs w:val="28"/>
        </w:rPr>
        <w:t>);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</w:t>
      </w:r>
      <w:r w:rsidR="007A58B4">
        <w:rPr>
          <w:rFonts w:ascii="Times New Roman" w:hAnsi="Times New Roman"/>
          <w:sz w:val="28"/>
          <w:szCs w:val="28"/>
        </w:rPr>
        <w:t xml:space="preserve">совершенное правонарушение от </w:t>
      </w:r>
      <w:r w:rsidR="00105707">
        <w:rPr>
          <w:rFonts w:ascii="Times New Roman" w:hAnsi="Times New Roman"/>
          <w:sz w:val="28"/>
          <w:szCs w:val="28"/>
        </w:rPr>
        <w:t>***</w:t>
      </w:r>
      <w:r w:rsidR="007A58B4">
        <w:rPr>
          <w:rFonts w:ascii="Times New Roman" w:hAnsi="Times New Roman"/>
          <w:sz w:val="28"/>
          <w:szCs w:val="28"/>
        </w:rPr>
        <w:t xml:space="preserve"> г. (л.д. 12</w:t>
      </w:r>
      <w:r w:rsidRPr="00F47D77">
        <w:rPr>
          <w:rFonts w:ascii="Times New Roman" w:hAnsi="Times New Roman"/>
          <w:sz w:val="28"/>
          <w:szCs w:val="28"/>
        </w:rPr>
        <w:t>).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47D77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приходит к выводу о наличии оснований для привлечения </w:t>
      </w:r>
      <w:r>
        <w:rPr>
          <w:rFonts w:ascii="Times New Roman" w:hAnsi="Times New Roman"/>
          <w:sz w:val="28"/>
          <w:szCs w:val="28"/>
        </w:rPr>
        <w:t>Коляка</w:t>
      </w:r>
      <w:r>
        <w:rPr>
          <w:rFonts w:ascii="Times New Roman" w:hAnsi="Times New Roman"/>
          <w:sz w:val="28"/>
          <w:szCs w:val="28"/>
        </w:rPr>
        <w:t xml:space="preserve"> В.И.</w:t>
      </w:r>
      <w:r w:rsidRPr="00F47D77">
        <w:rPr>
          <w:rFonts w:ascii="Times New Roman" w:hAnsi="Times New Roman"/>
          <w:sz w:val="28"/>
          <w:szCs w:val="28"/>
        </w:rPr>
        <w:t xml:space="preserve"> к административной ответственности, предусмотренной ст.15.33.2 КоАП РФ.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47D77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47D77">
        <w:rPr>
          <w:rFonts w:ascii="Times New Roman" w:hAnsi="Times New Roman"/>
          <w:sz w:val="28"/>
          <w:szCs w:val="28"/>
        </w:rPr>
        <w:t>Обстоятельств смягчающих, отягчающих, административную ответс</w:t>
      </w:r>
      <w:r>
        <w:rPr>
          <w:rFonts w:ascii="Times New Roman" w:hAnsi="Times New Roman"/>
          <w:sz w:val="28"/>
          <w:szCs w:val="28"/>
        </w:rPr>
        <w:t>твенность</w:t>
      </w:r>
      <w:r w:rsidRPr="00F47D77">
        <w:rPr>
          <w:rFonts w:ascii="Times New Roman" w:hAnsi="Times New Roman"/>
          <w:sz w:val="28"/>
          <w:szCs w:val="28"/>
        </w:rPr>
        <w:t>, судом не установлено.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47D77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ст.24.5 КоАП РФ, не имеется.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47D77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rPr>
          <w:rFonts w:ascii="Times New Roman" w:hAnsi="Times New Roman"/>
          <w:sz w:val="28"/>
          <w:szCs w:val="28"/>
        </w:rPr>
        <w:t>Коляка</w:t>
      </w:r>
      <w:r>
        <w:rPr>
          <w:rFonts w:ascii="Times New Roman" w:hAnsi="Times New Roman"/>
          <w:sz w:val="28"/>
          <w:szCs w:val="28"/>
        </w:rPr>
        <w:t xml:space="preserve"> В.И.</w:t>
      </w:r>
      <w:r w:rsidRPr="00F47D77">
        <w:rPr>
          <w:rFonts w:ascii="Times New Roman" w:hAnsi="Times New Roman"/>
          <w:sz w:val="28"/>
          <w:szCs w:val="28"/>
        </w:rPr>
        <w:t xml:space="preserve"> административное наказание, в пределах санкции статьи 15.33.2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F47D77">
        <w:rPr>
          <w:rFonts w:ascii="Times New Roman" w:hAnsi="Times New Roman"/>
          <w:sz w:val="28"/>
          <w:szCs w:val="28"/>
        </w:rPr>
        <w:t xml:space="preserve">На основании </w:t>
      </w:r>
      <w:r w:rsidRPr="00F47D77">
        <w:rPr>
          <w:rFonts w:ascii="Times New Roman" w:hAnsi="Times New Roman"/>
          <w:sz w:val="28"/>
          <w:szCs w:val="28"/>
        </w:rPr>
        <w:t>изложенного</w:t>
      </w:r>
      <w:r w:rsidRPr="00F47D77">
        <w:rPr>
          <w:rFonts w:ascii="Times New Roman" w:hAnsi="Times New Roman"/>
          <w:sz w:val="28"/>
          <w:szCs w:val="28"/>
        </w:rPr>
        <w:t>, руководствуясь  ст.15.33.2, 29.10 КоАП РФ, мировой судья</w:t>
      </w:r>
    </w:p>
    <w:p w:rsidR="00F47D77" w:rsidRPr="00F47D77" w:rsidP="007A5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>ПОСТАНОВИЛ: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47D77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Коляка</w:t>
      </w:r>
      <w:r>
        <w:rPr>
          <w:rFonts w:ascii="Times New Roman" w:hAnsi="Times New Roman"/>
          <w:sz w:val="28"/>
          <w:szCs w:val="28"/>
        </w:rPr>
        <w:t xml:space="preserve"> Владимира Ивановича</w:t>
      </w:r>
      <w:r w:rsidRPr="00F47D77"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 статьей 15.33.2 КоАП РФ и назначить ему административное наказание в виде административного штрафа в размере 300 (триста) рублей.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47D77">
        <w:rPr>
          <w:rFonts w:ascii="Times New Roman" w:hAnsi="Times New Roman"/>
          <w:sz w:val="28"/>
          <w:szCs w:val="28"/>
        </w:rPr>
        <w:t xml:space="preserve">Разъяснить </w:t>
      </w:r>
      <w:r w:rsidRPr="007A58B4">
        <w:rPr>
          <w:rFonts w:ascii="Times New Roman" w:hAnsi="Times New Roman"/>
          <w:sz w:val="28"/>
          <w:szCs w:val="28"/>
        </w:rPr>
        <w:t>Коляка</w:t>
      </w:r>
      <w:r w:rsidRPr="007A58B4">
        <w:rPr>
          <w:rFonts w:ascii="Times New Roman" w:hAnsi="Times New Roman"/>
          <w:sz w:val="28"/>
          <w:szCs w:val="28"/>
        </w:rPr>
        <w:t xml:space="preserve"> Владимира Ивановича </w:t>
      </w:r>
      <w:r w:rsidRPr="00F47D77">
        <w:rPr>
          <w:rFonts w:ascii="Times New Roman" w:hAnsi="Times New Roman"/>
          <w:sz w:val="28"/>
          <w:szCs w:val="28"/>
        </w:rPr>
        <w:t xml:space="preserve">о необходимости произвести оплату суммы административного штрафа в 60-дневный срок со дня вступления </w:t>
      </w:r>
      <w:r w:rsidRPr="00F47D77">
        <w:rPr>
          <w:rFonts w:ascii="Times New Roman" w:hAnsi="Times New Roman"/>
          <w:sz w:val="28"/>
          <w:szCs w:val="28"/>
        </w:rPr>
        <w:t>постановления</w:t>
      </w:r>
      <w:r w:rsidRPr="00F47D77">
        <w:rPr>
          <w:rFonts w:ascii="Times New Roman" w:hAnsi="Times New Roman"/>
          <w:sz w:val="28"/>
          <w:szCs w:val="28"/>
        </w:rPr>
        <w:t xml:space="preserve"> в законную силу перечислив на следующие реквизиты: 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 xml:space="preserve">Получатель УФК по Республике Крым </w:t>
      </w:r>
      <w:r w:rsidRPr="00F47D77">
        <w:rPr>
          <w:rFonts w:ascii="Times New Roman" w:hAnsi="Times New Roman"/>
          <w:sz w:val="28"/>
          <w:szCs w:val="28"/>
        </w:rPr>
        <w:t xml:space="preserve">( </w:t>
      </w:r>
      <w:r w:rsidRPr="00F47D77">
        <w:rPr>
          <w:rFonts w:ascii="Times New Roman" w:hAnsi="Times New Roman"/>
          <w:sz w:val="28"/>
          <w:szCs w:val="28"/>
        </w:rPr>
        <w:t>Министерство юстиции Республики Крым, л/с 04752203230, ИНН 9102013284, КПП 910201001, Банк получателя: Отделение по Республике Крым Банка России УФК по Республике Крым г. Симферополя БИК 013510002, Счет 40102810645370000035, ОКТМО 35647000,</w:t>
      </w:r>
      <w:r w:rsidR="007A58B4">
        <w:rPr>
          <w:rFonts w:ascii="Times New Roman" w:hAnsi="Times New Roman"/>
          <w:sz w:val="28"/>
          <w:szCs w:val="28"/>
        </w:rPr>
        <w:t xml:space="preserve"> казначейский счет 03100643350000017500</w:t>
      </w:r>
      <w:r w:rsidRPr="00F47D77">
        <w:rPr>
          <w:rFonts w:ascii="Times New Roman" w:hAnsi="Times New Roman"/>
          <w:sz w:val="28"/>
          <w:szCs w:val="28"/>
        </w:rPr>
        <w:t xml:space="preserve">  КБК 82811601153019000140, УИН 0.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F47D77">
        <w:rPr>
          <w:rFonts w:ascii="Times New Roman" w:hAnsi="Times New Roman"/>
          <w:sz w:val="28"/>
          <w:szCs w:val="28"/>
        </w:rPr>
        <w:t xml:space="preserve">Квитанцию об оплате штрафа предоставить в суд вынесший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47D77">
        <w:rPr>
          <w:rFonts w:ascii="Times New Roman" w:hAnsi="Times New Roman"/>
          <w:sz w:val="28"/>
          <w:szCs w:val="28"/>
        </w:rPr>
        <w:t>.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47D77">
        <w:rPr>
          <w:rFonts w:ascii="Times New Roman" w:hAnsi="Times New Roman"/>
          <w:sz w:val="28"/>
          <w:szCs w:val="28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47D77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438" w:rsidRPr="00242438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И.Ю. Бора                       </w:t>
      </w:r>
    </w:p>
    <w:sectPr w:rsidSect="00105707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67582"/>
    <w:rsid w:val="00077D95"/>
    <w:rsid w:val="00084712"/>
    <w:rsid w:val="00096E18"/>
    <w:rsid w:val="000E0937"/>
    <w:rsid w:val="000F44A1"/>
    <w:rsid w:val="00105707"/>
    <w:rsid w:val="001473A5"/>
    <w:rsid w:val="00157D75"/>
    <w:rsid w:val="001A10FC"/>
    <w:rsid w:val="001C37D4"/>
    <w:rsid w:val="00226265"/>
    <w:rsid w:val="00242438"/>
    <w:rsid w:val="002C210A"/>
    <w:rsid w:val="003A56F5"/>
    <w:rsid w:val="003B5E30"/>
    <w:rsid w:val="00405588"/>
    <w:rsid w:val="004835E0"/>
    <w:rsid w:val="004C1575"/>
    <w:rsid w:val="005550B9"/>
    <w:rsid w:val="005679D4"/>
    <w:rsid w:val="00587566"/>
    <w:rsid w:val="005947B8"/>
    <w:rsid w:val="00595B66"/>
    <w:rsid w:val="00607DF5"/>
    <w:rsid w:val="00681F47"/>
    <w:rsid w:val="006D01FF"/>
    <w:rsid w:val="006E3131"/>
    <w:rsid w:val="007008EA"/>
    <w:rsid w:val="0071273F"/>
    <w:rsid w:val="007833E7"/>
    <w:rsid w:val="007A58B4"/>
    <w:rsid w:val="00816C3B"/>
    <w:rsid w:val="00864189"/>
    <w:rsid w:val="008A2463"/>
    <w:rsid w:val="008C5A7D"/>
    <w:rsid w:val="008E316C"/>
    <w:rsid w:val="00994B11"/>
    <w:rsid w:val="009B27B2"/>
    <w:rsid w:val="00A00291"/>
    <w:rsid w:val="00A146FD"/>
    <w:rsid w:val="00A45DEC"/>
    <w:rsid w:val="00A574F9"/>
    <w:rsid w:val="00AA393E"/>
    <w:rsid w:val="00AF093C"/>
    <w:rsid w:val="00B72D43"/>
    <w:rsid w:val="00BD7267"/>
    <w:rsid w:val="00C407EA"/>
    <w:rsid w:val="00C41C5C"/>
    <w:rsid w:val="00C50F71"/>
    <w:rsid w:val="00C700F6"/>
    <w:rsid w:val="00D70986"/>
    <w:rsid w:val="00D85403"/>
    <w:rsid w:val="00E01EBC"/>
    <w:rsid w:val="00E445CB"/>
    <w:rsid w:val="00E72EF0"/>
    <w:rsid w:val="00E73707"/>
    <w:rsid w:val="00E74BE7"/>
    <w:rsid w:val="00F21BBC"/>
    <w:rsid w:val="00F47D77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