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2472" w:rsidP="0095247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952472" w:rsidP="0095247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Дело №05-0</w:t>
      </w:r>
      <w:r w:rsidRPr="00952472" w:rsidR="001B5588">
        <w:rPr>
          <w:rFonts w:ascii="Times New Roman" w:hAnsi="Times New Roman"/>
          <w:sz w:val="28"/>
          <w:szCs w:val="28"/>
        </w:rPr>
        <w:t>129</w:t>
      </w:r>
      <w:r w:rsidRPr="00952472" w:rsidR="00F833A1">
        <w:rPr>
          <w:rFonts w:ascii="Times New Roman" w:hAnsi="Times New Roman"/>
          <w:sz w:val="28"/>
          <w:szCs w:val="28"/>
        </w:rPr>
        <w:t>/7</w:t>
      </w:r>
      <w:r w:rsidRPr="00952472" w:rsidR="001D7071">
        <w:rPr>
          <w:rFonts w:ascii="Times New Roman" w:hAnsi="Times New Roman"/>
          <w:sz w:val="28"/>
          <w:szCs w:val="28"/>
        </w:rPr>
        <w:t>9</w:t>
      </w:r>
      <w:r w:rsidRPr="00952472" w:rsidR="00891EFD">
        <w:rPr>
          <w:rFonts w:ascii="Times New Roman" w:hAnsi="Times New Roman"/>
          <w:sz w:val="28"/>
          <w:szCs w:val="28"/>
        </w:rPr>
        <w:t>/20</w:t>
      </w:r>
      <w:r w:rsidRPr="00952472" w:rsidR="009D6DA7">
        <w:rPr>
          <w:rFonts w:ascii="Times New Roman" w:hAnsi="Times New Roman"/>
          <w:sz w:val="28"/>
          <w:szCs w:val="28"/>
        </w:rPr>
        <w:t>20</w:t>
      </w:r>
    </w:p>
    <w:p w:rsidR="00096513" w:rsidRPr="00952472" w:rsidP="0095247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952472" w:rsidP="0095247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952472" w:rsidP="009524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14</w:t>
      </w:r>
      <w:r w:rsidRPr="00952472" w:rsidR="00557D1D">
        <w:rPr>
          <w:rFonts w:ascii="Times New Roman" w:hAnsi="Times New Roman"/>
          <w:sz w:val="28"/>
          <w:szCs w:val="28"/>
        </w:rPr>
        <w:t xml:space="preserve"> </w:t>
      </w:r>
      <w:r w:rsidRPr="00952472" w:rsidR="001B5588">
        <w:rPr>
          <w:rFonts w:ascii="Times New Roman" w:hAnsi="Times New Roman"/>
          <w:sz w:val="28"/>
          <w:szCs w:val="28"/>
        </w:rPr>
        <w:t xml:space="preserve">мая </w:t>
      </w:r>
      <w:r w:rsidRPr="00952472" w:rsidR="00891EFD">
        <w:rPr>
          <w:rFonts w:ascii="Times New Roman" w:hAnsi="Times New Roman"/>
          <w:sz w:val="28"/>
          <w:szCs w:val="28"/>
        </w:rPr>
        <w:t>20</w:t>
      </w:r>
      <w:r w:rsidRPr="00952472" w:rsidR="009D6DA7">
        <w:rPr>
          <w:rFonts w:ascii="Times New Roman" w:hAnsi="Times New Roman"/>
          <w:sz w:val="28"/>
          <w:szCs w:val="28"/>
        </w:rPr>
        <w:t>20</w:t>
      </w:r>
      <w:r w:rsidRPr="00952472" w:rsidR="004C1575">
        <w:rPr>
          <w:rFonts w:ascii="Times New Roman" w:hAnsi="Times New Roman"/>
          <w:sz w:val="28"/>
          <w:szCs w:val="28"/>
        </w:rPr>
        <w:t xml:space="preserve"> года</w:t>
      </w:r>
      <w:r w:rsidRPr="00952472" w:rsidR="004C1575">
        <w:rPr>
          <w:rFonts w:ascii="Times New Roman" w:hAnsi="Times New Roman"/>
          <w:sz w:val="28"/>
          <w:szCs w:val="28"/>
        </w:rPr>
        <w:tab/>
      </w:r>
      <w:r w:rsidRPr="00952472" w:rsidR="00622CA1">
        <w:rPr>
          <w:rFonts w:ascii="Times New Roman" w:hAnsi="Times New Roman"/>
          <w:sz w:val="28"/>
          <w:szCs w:val="28"/>
        </w:rPr>
        <w:t xml:space="preserve">                             </w:t>
      </w:r>
      <w:r w:rsidRPr="00952472" w:rsidR="004C1575">
        <w:rPr>
          <w:rFonts w:ascii="Times New Roman" w:hAnsi="Times New Roman"/>
          <w:sz w:val="28"/>
          <w:szCs w:val="28"/>
        </w:rPr>
        <w:tab/>
      </w:r>
      <w:r w:rsidRPr="00952472" w:rsidR="004C1575">
        <w:rPr>
          <w:rFonts w:ascii="Times New Roman" w:hAnsi="Times New Roman"/>
          <w:sz w:val="28"/>
          <w:szCs w:val="28"/>
        </w:rPr>
        <w:tab/>
      </w:r>
      <w:r w:rsidR="00952472">
        <w:rPr>
          <w:rFonts w:ascii="Times New Roman" w:hAnsi="Times New Roman"/>
          <w:sz w:val="28"/>
          <w:szCs w:val="28"/>
        </w:rPr>
        <w:t xml:space="preserve">           </w:t>
      </w:r>
      <w:r w:rsidRPr="00952472" w:rsidR="004C1575">
        <w:rPr>
          <w:rFonts w:ascii="Times New Roman" w:hAnsi="Times New Roman"/>
          <w:sz w:val="28"/>
          <w:szCs w:val="28"/>
        </w:rPr>
        <w:t xml:space="preserve">       </w:t>
      </w:r>
      <w:r w:rsidRPr="00952472" w:rsidR="002772C3">
        <w:rPr>
          <w:rFonts w:ascii="Times New Roman" w:hAnsi="Times New Roman"/>
          <w:sz w:val="28"/>
          <w:szCs w:val="28"/>
        </w:rPr>
        <w:t xml:space="preserve"> </w:t>
      </w:r>
      <w:r w:rsidRPr="00952472" w:rsidR="004835E0">
        <w:rPr>
          <w:rFonts w:ascii="Times New Roman" w:hAnsi="Times New Roman"/>
          <w:sz w:val="28"/>
          <w:szCs w:val="28"/>
        </w:rPr>
        <w:t xml:space="preserve"> </w:t>
      </w:r>
      <w:r w:rsidRPr="00952472" w:rsidR="00CA6702">
        <w:rPr>
          <w:rFonts w:ascii="Times New Roman" w:hAnsi="Times New Roman"/>
          <w:sz w:val="28"/>
          <w:szCs w:val="28"/>
        </w:rPr>
        <w:t xml:space="preserve">  </w:t>
      </w:r>
      <w:r w:rsidRPr="00952472" w:rsidR="004835E0">
        <w:rPr>
          <w:rFonts w:ascii="Times New Roman" w:hAnsi="Times New Roman"/>
          <w:sz w:val="28"/>
          <w:szCs w:val="28"/>
        </w:rPr>
        <w:t xml:space="preserve">  </w:t>
      </w:r>
      <w:r w:rsidRPr="00952472" w:rsidR="004C1575">
        <w:rPr>
          <w:rFonts w:ascii="Times New Roman" w:hAnsi="Times New Roman"/>
          <w:sz w:val="28"/>
          <w:szCs w:val="28"/>
        </w:rPr>
        <w:t xml:space="preserve"> </w:t>
      </w:r>
      <w:r w:rsidRPr="00952472" w:rsidR="00A144F1">
        <w:rPr>
          <w:rFonts w:ascii="Times New Roman" w:hAnsi="Times New Roman"/>
          <w:sz w:val="28"/>
          <w:szCs w:val="28"/>
        </w:rPr>
        <w:t xml:space="preserve">  </w:t>
      </w:r>
      <w:r w:rsidRPr="00952472" w:rsidR="004C1575">
        <w:rPr>
          <w:rFonts w:ascii="Times New Roman" w:hAnsi="Times New Roman"/>
          <w:sz w:val="28"/>
          <w:szCs w:val="28"/>
        </w:rPr>
        <w:t xml:space="preserve"> г. Симферополь</w:t>
      </w:r>
    </w:p>
    <w:p w:rsidR="00557D1D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М</w:t>
      </w:r>
      <w:r w:rsidRPr="00952472" w:rsidR="00C407EA">
        <w:rPr>
          <w:rFonts w:ascii="Times New Roman" w:hAnsi="Times New Roman"/>
          <w:sz w:val="28"/>
          <w:szCs w:val="28"/>
        </w:rPr>
        <w:t>ировой судья судебного участка №79 Симферопольского судебного района (Симферопольский муниципальный район) Республики Крым (295034, г.Симферополь, ул.Куйбышева 58-д) Бора И.Ю., рассмотрев дело об административном правонарушении в отношении:</w:t>
      </w:r>
    </w:p>
    <w:p w:rsidR="00557D1D" w:rsidRPr="00952472" w:rsidP="00952472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Сеитджелилова</w:t>
      </w:r>
      <w:r w:rsidRPr="00952472">
        <w:rPr>
          <w:rFonts w:ascii="Times New Roman" w:hAnsi="Times New Roman"/>
          <w:sz w:val="28"/>
          <w:szCs w:val="28"/>
        </w:rPr>
        <w:t xml:space="preserve"> </w:t>
      </w:r>
      <w:r w:rsidRPr="00952472">
        <w:rPr>
          <w:rFonts w:ascii="Times New Roman" w:hAnsi="Times New Roman"/>
          <w:sz w:val="28"/>
          <w:szCs w:val="28"/>
        </w:rPr>
        <w:t>А</w:t>
      </w:r>
      <w:r w:rsidRPr="00952472">
        <w:rPr>
          <w:rFonts w:ascii="Times New Roman" w:hAnsi="Times New Roman"/>
          <w:sz w:val="28"/>
          <w:szCs w:val="28"/>
        </w:rPr>
        <w:t>йдера</w:t>
      </w:r>
      <w:r w:rsidRPr="00952472">
        <w:rPr>
          <w:rFonts w:ascii="Times New Roman" w:hAnsi="Times New Roman"/>
          <w:sz w:val="28"/>
          <w:szCs w:val="28"/>
        </w:rPr>
        <w:t xml:space="preserve"> </w:t>
      </w:r>
      <w:r w:rsidRPr="00952472">
        <w:rPr>
          <w:rFonts w:ascii="Times New Roman" w:hAnsi="Times New Roman"/>
          <w:sz w:val="28"/>
          <w:szCs w:val="28"/>
        </w:rPr>
        <w:t>Мустафаевича</w:t>
      </w:r>
      <w:r w:rsidRPr="00952472" w:rsidR="006D01FF">
        <w:rPr>
          <w:rFonts w:ascii="Times New Roman" w:hAnsi="Times New Roman"/>
          <w:sz w:val="28"/>
          <w:szCs w:val="28"/>
        </w:rPr>
        <w:t>,</w:t>
      </w:r>
      <w:r w:rsidR="000441D7">
        <w:rPr>
          <w:rFonts w:ascii="Times New Roman" w:hAnsi="Times New Roman"/>
          <w:sz w:val="28"/>
          <w:szCs w:val="28"/>
        </w:rPr>
        <w:t xml:space="preserve"> «данные изъяты» </w:t>
      </w:r>
      <w:r w:rsidRPr="00952472" w:rsidR="00FE7500">
        <w:rPr>
          <w:rFonts w:ascii="Times New Roman" w:hAnsi="Times New Roman"/>
          <w:sz w:val="28"/>
          <w:szCs w:val="28"/>
        </w:rPr>
        <w:t>по ч.4</w:t>
      </w:r>
      <w:r w:rsidRPr="00952472" w:rsidR="00501132">
        <w:rPr>
          <w:rFonts w:ascii="Times New Roman" w:hAnsi="Times New Roman"/>
          <w:sz w:val="28"/>
          <w:szCs w:val="28"/>
        </w:rPr>
        <w:t xml:space="preserve"> ст.12.15</w:t>
      </w:r>
      <w:r w:rsidRPr="00952472" w:rsidR="00CE7376">
        <w:rPr>
          <w:rFonts w:ascii="Times New Roman" w:hAnsi="Times New Roman"/>
          <w:sz w:val="28"/>
          <w:szCs w:val="28"/>
        </w:rPr>
        <w:t xml:space="preserve"> КоАП РФ</w:t>
      </w:r>
      <w:r w:rsidRPr="00952472" w:rsidR="006F42F6">
        <w:rPr>
          <w:rFonts w:ascii="Times New Roman" w:hAnsi="Times New Roman"/>
          <w:sz w:val="28"/>
          <w:szCs w:val="28"/>
        </w:rPr>
        <w:t>,</w:t>
      </w:r>
    </w:p>
    <w:p w:rsidR="009140D3" w:rsidRPr="00952472" w:rsidP="0095247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УСТАНОВИЛ:</w:t>
      </w:r>
    </w:p>
    <w:p w:rsidR="004C1575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952472" w:rsidR="00B72E5E">
        <w:rPr>
          <w:rFonts w:ascii="Times New Roman" w:hAnsi="Times New Roman" w:cs="Times New Roman"/>
          <w:color w:val="000000"/>
          <w:sz w:val="28"/>
          <w:szCs w:val="28"/>
        </w:rPr>
        <w:t xml:space="preserve">23 ЯМ 485883 </w:t>
      </w:r>
      <w:r w:rsidRPr="00952472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952472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952472" w:rsidR="00994B11">
        <w:rPr>
          <w:rFonts w:ascii="Times New Roman" w:hAnsi="Times New Roman" w:cs="Times New Roman"/>
          <w:color w:val="000000"/>
          <w:sz w:val="28"/>
          <w:szCs w:val="28"/>
        </w:rPr>
        <w:t xml:space="preserve">вонарушении </w:t>
      </w:r>
      <w:r w:rsidRPr="0095247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952472" w:rsidR="00476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472" w:rsidR="00B72E5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952472" w:rsidR="00F8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472" w:rsidR="00B72E5E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Pr="00952472" w:rsidR="00C407E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52472" w:rsidR="00B72E5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52472" w:rsidR="00FE7500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Pr="00952472" w:rsidR="002749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2472" w:rsidR="00B72E5E">
        <w:rPr>
          <w:rFonts w:ascii="Times New Roman" w:hAnsi="Times New Roman" w:cs="Times New Roman"/>
          <w:sz w:val="28"/>
          <w:szCs w:val="28"/>
        </w:rPr>
        <w:t>Сеитджелилов А.М.</w:t>
      </w:r>
      <w:r w:rsidRPr="00952472" w:rsidR="004877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2472" w:rsidR="00C40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472" w:rsidR="00E95C6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952472" w:rsidR="00F8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472" w:rsidR="00E95C6A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Pr="00952472" w:rsidR="00891EF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52472" w:rsidR="00E95C6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52472" w:rsidR="006D01FF">
        <w:rPr>
          <w:rFonts w:ascii="Times New Roman" w:hAnsi="Times New Roman" w:cs="Times New Roman"/>
          <w:color w:val="000000"/>
          <w:sz w:val="28"/>
          <w:szCs w:val="28"/>
        </w:rPr>
        <w:t xml:space="preserve"> года в </w:t>
      </w:r>
      <w:r w:rsidRPr="00952472" w:rsidR="00E95C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952472" w:rsidR="006D01FF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 w:rsidRPr="00952472" w:rsidR="00E95C6A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952472" w:rsidR="006D01FF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952472" w:rsidR="00A45D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2472" w:rsidR="00F8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1D7">
        <w:rPr>
          <w:rFonts w:ascii="Times New Roman" w:hAnsi="Times New Roman"/>
          <w:sz w:val="28"/>
          <w:szCs w:val="28"/>
        </w:rPr>
        <w:t>«данные изъяты»</w:t>
      </w:r>
      <w:r w:rsidRPr="00952472" w:rsidR="004E70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2472" w:rsidR="001B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472" w:rsidR="006D01FF">
        <w:rPr>
          <w:rFonts w:ascii="Times New Roman" w:hAnsi="Times New Roman" w:cs="Times New Roman"/>
          <w:color w:val="000000" w:themeColor="text1"/>
          <w:sz w:val="28"/>
          <w:szCs w:val="28"/>
        </w:rPr>
        <w:t>управля</w:t>
      </w:r>
      <w:r w:rsidRPr="00952472" w:rsidR="00A45D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52472" w:rsidR="0001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</w:t>
      </w:r>
      <w:r w:rsidRPr="00952472" w:rsidR="00F833A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2472" w:rsidR="00FE7500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</w:t>
      </w:r>
      <w:r w:rsidRPr="00952472" w:rsidR="002749A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52472" w:rsidR="001B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1D7">
        <w:rPr>
          <w:rFonts w:ascii="Times New Roman" w:hAnsi="Times New Roman"/>
          <w:sz w:val="28"/>
          <w:szCs w:val="28"/>
        </w:rPr>
        <w:t>«данные изъяты»</w:t>
      </w:r>
      <w:r w:rsidRPr="00952472" w:rsidR="003C1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52472" w:rsidR="002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 w:rsidRPr="00952472" w:rsidR="00CB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ударственный регистрационный знак </w:t>
      </w:r>
      <w:r w:rsidR="000441D7">
        <w:rPr>
          <w:rFonts w:ascii="Times New Roman" w:hAnsi="Times New Roman"/>
          <w:sz w:val="28"/>
          <w:szCs w:val="28"/>
        </w:rPr>
        <w:t xml:space="preserve">«данные изъяты» </w:t>
      </w:r>
      <w:r w:rsidRPr="00952472" w:rsidR="001B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472" w:rsidR="004625F3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</w:t>
      </w:r>
      <w:r w:rsidRPr="00952472" w:rsidR="001B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Pr="00952472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952472" w:rsidR="001B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1D7">
        <w:rPr>
          <w:rFonts w:ascii="Times New Roman" w:hAnsi="Times New Roman"/>
          <w:sz w:val="28"/>
          <w:szCs w:val="28"/>
        </w:rPr>
        <w:t>«данные изъяты»</w:t>
      </w:r>
      <w:r w:rsidRPr="00952472" w:rsidR="00B974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2472" w:rsidR="0050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47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обгон  </w:t>
      </w:r>
      <w:r w:rsidRPr="00952472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впереди движущегося </w:t>
      </w:r>
      <w:r w:rsidRPr="0095247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средства с выездом на полосу встречного движения, при этом пересек разметку 1.1</w:t>
      </w:r>
      <w:r w:rsidRPr="0095247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разделяющую потоки противоположных направлений, чем нарушил </w:t>
      </w:r>
      <w:r w:rsidRPr="00952472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>пп. 9.1</w:t>
      </w:r>
      <w:r w:rsidRPr="00952472" w:rsidR="00A15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52472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52472" w:rsidR="00A15B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52472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472" w:rsidR="00513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дорожного движения Российской Федерации, </w:t>
      </w:r>
      <w:r w:rsidRPr="00952472" w:rsidR="00EA5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что </w:t>
      </w:r>
      <w:r w:rsidRPr="0095247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</w:t>
      </w:r>
      <w:r w:rsidRPr="00952472" w:rsidR="00EA5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ответственность по </w:t>
      </w:r>
      <w:r w:rsidRPr="0095247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4 ст. 12.15 КоАП РФ</w:t>
      </w:r>
      <w:r w:rsidRPr="00952472" w:rsidR="0050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2472" w:rsidR="00C1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5737" w:rsidRPr="00361696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696">
        <w:rPr>
          <w:rFonts w:ascii="Times New Roman" w:hAnsi="Times New Roman"/>
          <w:sz w:val="28"/>
          <w:szCs w:val="28"/>
        </w:rPr>
        <w:t>В</w:t>
      </w:r>
      <w:r w:rsidRPr="00361696" w:rsidR="00C173A1">
        <w:rPr>
          <w:rFonts w:ascii="Times New Roman" w:hAnsi="Times New Roman"/>
          <w:sz w:val="28"/>
          <w:szCs w:val="28"/>
        </w:rPr>
        <w:t xml:space="preserve"> суде</w:t>
      </w:r>
      <w:r w:rsidRPr="00361696" w:rsidR="00FE7500">
        <w:rPr>
          <w:rFonts w:ascii="Times New Roman" w:hAnsi="Times New Roman"/>
          <w:sz w:val="28"/>
          <w:szCs w:val="28"/>
        </w:rPr>
        <w:t>бно</w:t>
      </w:r>
      <w:r w:rsidRPr="00361696" w:rsidR="003F2DC9">
        <w:rPr>
          <w:rFonts w:ascii="Times New Roman" w:hAnsi="Times New Roman"/>
          <w:sz w:val="28"/>
          <w:szCs w:val="28"/>
        </w:rPr>
        <w:t>м</w:t>
      </w:r>
      <w:r w:rsidRPr="00361696" w:rsidR="00FE7500">
        <w:rPr>
          <w:rFonts w:ascii="Times New Roman" w:hAnsi="Times New Roman"/>
          <w:sz w:val="28"/>
          <w:szCs w:val="28"/>
        </w:rPr>
        <w:t xml:space="preserve"> заседани</w:t>
      </w:r>
      <w:r w:rsidRPr="00361696" w:rsidR="003F2DC9">
        <w:rPr>
          <w:rFonts w:ascii="Times New Roman" w:hAnsi="Times New Roman"/>
          <w:sz w:val="28"/>
          <w:szCs w:val="28"/>
        </w:rPr>
        <w:t>и</w:t>
      </w:r>
      <w:r w:rsidRPr="00361696" w:rsidR="00175EC2">
        <w:rPr>
          <w:rFonts w:ascii="Times New Roman" w:hAnsi="Times New Roman"/>
          <w:sz w:val="28"/>
          <w:szCs w:val="28"/>
        </w:rPr>
        <w:t xml:space="preserve"> </w:t>
      </w:r>
      <w:r w:rsidRPr="00361696" w:rsidR="003F2DC9">
        <w:rPr>
          <w:rFonts w:ascii="Times New Roman" w:hAnsi="Times New Roman"/>
          <w:sz w:val="28"/>
          <w:szCs w:val="28"/>
        </w:rPr>
        <w:t>Сеитджелилов А.М. вину</w:t>
      </w:r>
      <w:r w:rsidRPr="00361696" w:rsidR="00E04F7A">
        <w:rPr>
          <w:rFonts w:ascii="Times New Roman" w:hAnsi="Times New Roman"/>
          <w:sz w:val="28"/>
          <w:szCs w:val="28"/>
        </w:rPr>
        <w:t xml:space="preserve"> в совершении инкриминируемого ему правонарушения не признал, указал, что осуществил выезд, пересекая полосу в месте, где дорога  имела прерывистую разметку</w:t>
      </w:r>
      <w:r w:rsidR="00361696">
        <w:rPr>
          <w:rFonts w:ascii="Times New Roman" w:hAnsi="Times New Roman"/>
          <w:sz w:val="28"/>
          <w:szCs w:val="28"/>
        </w:rPr>
        <w:t xml:space="preserve">, сплошную линию дорожной разметки пересек  заканчивая маневр обгона. </w:t>
      </w:r>
    </w:p>
    <w:p w:rsidR="004E07FF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2472">
        <w:rPr>
          <w:rFonts w:ascii="Times New Roman" w:hAnsi="Times New Roman"/>
          <w:color w:val="000000" w:themeColor="text1"/>
          <w:sz w:val="28"/>
          <w:szCs w:val="28"/>
        </w:rPr>
        <w:t>Выслушав</w:t>
      </w:r>
      <w:r w:rsidRPr="00952472">
        <w:rPr>
          <w:rFonts w:ascii="Times New Roman" w:hAnsi="Times New Roman"/>
          <w:sz w:val="28"/>
          <w:szCs w:val="28"/>
        </w:rPr>
        <w:t xml:space="preserve"> Сеитджелилова А.М.</w:t>
      </w:r>
      <w:r w:rsidRPr="00952472" w:rsidR="0026318C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952472">
        <w:rPr>
          <w:rFonts w:ascii="Times New Roman" w:hAnsi="Times New Roman"/>
          <w:sz w:val="28"/>
          <w:szCs w:val="28"/>
        </w:rPr>
        <w:t>Сеитджелилов А.М.</w:t>
      </w:r>
      <w:r w:rsidRPr="00952472" w:rsidR="00E80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2472" w:rsidR="0026318C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 4 ст. 12.15 КоАП РФ, а именно: выезд в нарушение Правил дорожного движения, дорожных знаков или разметки, на полосу, предназначенную для встречного движения.</w:t>
      </w:r>
    </w:p>
    <w:p w:rsidR="00E17697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Часть 4 ст. 12.15 КоАП РФ предусматривает ответственность за выезд в нарушение Правил дорожного движения на сторону дороги, предназначенную для встречного д</w:t>
      </w:r>
      <w:r w:rsidRPr="00952472">
        <w:rPr>
          <w:rFonts w:ascii="Times New Roman" w:hAnsi="Times New Roman" w:cs="Times New Roman"/>
          <w:sz w:val="28"/>
          <w:szCs w:val="28"/>
        </w:rPr>
        <w:t>вижения, за исключением случаев, предусмотренных частью 3 указанной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45290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Из разъяснений, сод</w:t>
      </w:r>
      <w:r w:rsidRPr="00952472">
        <w:rPr>
          <w:rFonts w:ascii="Times New Roman" w:hAnsi="Times New Roman" w:cs="Times New Roman"/>
          <w:sz w:val="28"/>
          <w:szCs w:val="28"/>
        </w:rPr>
        <w:t xml:space="preserve">ержащихся в п. </w:t>
      </w:r>
      <w:r w:rsidRPr="00952472" w:rsidR="00E220A3">
        <w:rPr>
          <w:rFonts w:ascii="Times New Roman" w:hAnsi="Times New Roman" w:cs="Times New Roman"/>
          <w:sz w:val="28"/>
          <w:szCs w:val="28"/>
        </w:rPr>
        <w:t>15</w:t>
      </w:r>
      <w:r w:rsidRPr="00952472">
        <w:rPr>
          <w:rFonts w:ascii="Times New Roman" w:hAnsi="Times New Roman" w:cs="Times New Roman"/>
          <w:sz w:val="28"/>
          <w:szCs w:val="28"/>
        </w:rPr>
        <w:t xml:space="preserve"> </w:t>
      </w:r>
      <w:r w:rsidRPr="00952472" w:rsidR="00E220A3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25.06.2019 № 20 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52472" w:rsidR="00964998">
        <w:rPr>
          <w:rFonts w:ascii="Times New Roman" w:hAnsi="Times New Roman" w:cs="Times New Roman"/>
          <w:sz w:val="28"/>
          <w:szCs w:val="28"/>
        </w:rPr>
        <w:t xml:space="preserve"> (далее - Постановление Пленума ВС РФ от 25.06.2019 №20)</w:t>
      </w:r>
      <w:r w:rsidRPr="0095247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Pr="00952472" w:rsidR="00E220A3">
        <w:rPr>
          <w:rFonts w:ascii="Times New Roman" w:hAnsi="Times New Roman" w:cs="Times New Roman"/>
          <w:sz w:val="28"/>
          <w:szCs w:val="28"/>
        </w:rPr>
        <w:t xml:space="preserve"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</w:t>
      </w:r>
      <w:r w:rsidRPr="00952472" w:rsidR="00E220A3">
        <w:rPr>
          <w:rFonts w:ascii="Times New Roman" w:hAnsi="Times New Roman" w:cs="Times New Roman"/>
          <w:sz w:val="28"/>
          <w:szCs w:val="28"/>
        </w:rPr>
        <w:t>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964998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Движение по дороге с двус</w:t>
      </w:r>
      <w:r w:rsidRPr="00952472">
        <w:rPr>
          <w:rFonts w:ascii="Times New Roman" w:hAnsi="Times New Roman" w:cs="Times New Roman"/>
          <w:sz w:val="28"/>
          <w:szCs w:val="28"/>
        </w:rPr>
        <w:t>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</w:t>
      </w:r>
      <w:r w:rsidRPr="00952472">
        <w:rPr>
          <w:rFonts w:ascii="Times New Roman" w:hAnsi="Times New Roman" w:cs="Times New Roman"/>
          <w:sz w:val="28"/>
          <w:szCs w:val="28"/>
        </w:rPr>
        <w:t>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</w:t>
      </w:r>
      <w:r w:rsidRPr="00952472">
        <w:rPr>
          <w:rFonts w:ascii="Times New Roman" w:hAnsi="Times New Roman" w:cs="Times New Roman"/>
          <w:sz w:val="28"/>
          <w:szCs w:val="28"/>
        </w:rPr>
        <w:t>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</w:t>
      </w:r>
      <w:r w:rsidRPr="00952472">
        <w:rPr>
          <w:rFonts w:ascii="Times New Roman" w:hAnsi="Times New Roman" w:cs="Times New Roman"/>
          <w:sz w:val="28"/>
          <w:szCs w:val="28"/>
        </w:rPr>
        <w:t>значенную для встречного движения, также может быть квалифицировано по данной норме (абз. 12 п. 15 Постановления Пленума ВС РФ от 25.06.2019 №20).</w:t>
      </w:r>
    </w:p>
    <w:p w:rsidR="00964998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</w:t>
      </w:r>
      <w:r w:rsidRPr="00952472">
        <w:rPr>
          <w:rFonts w:ascii="Times New Roman" w:hAnsi="Times New Roman" w:cs="Times New Roman"/>
          <w:sz w:val="28"/>
          <w:szCs w:val="28"/>
        </w:rPr>
        <w:t>ий ПДД РФ, однако завершившего данный маневр в нарушение указанных требований, также подлежат квалификации по части 4 статьи 12.15 КоАП РФ (абз. 13 п. 15 Постановления Пленума ВС РФ от 25.06.2019 №20).</w:t>
      </w:r>
    </w:p>
    <w:p w:rsidR="00964998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В том случае, если объективная сторона состава админис</w:t>
      </w:r>
      <w:r w:rsidRPr="00952472">
        <w:rPr>
          <w:rFonts w:ascii="Times New Roman" w:hAnsi="Times New Roman" w:cs="Times New Roman"/>
          <w:sz w:val="28"/>
          <w:szCs w:val="28"/>
        </w:rPr>
        <w:t xml:space="preserve">тративного правонарушения, предусмотренного частью 4 статьи 12.15 КоАП РФ, выражается в выезде на полосу, предназначенную для встречного движения, в нарушение требований дорожного знака или дорожной разметки, при рассмотрении дела необходимо иметь в виду, </w:t>
      </w:r>
      <w:r w:rsidRPr="00952472">
        <w:rPr>
          <w:rFonts w:ascii="Times New Roman" w:hAnsi="Times New Roman" w:cs="Times New Roman"/>
          <w:sz w:val="28"/>
          <w:szCs w:val="28"/>
        </w:rPr>
        <w:t>что такой знак/разметка (в том числе временные) должен/должна быть установлен/нанесена в соответствии с законодательством Российской Федерации и зафиксирован/зафиксирована на схеме (проекте) организации дорожного движения (в том числе временных) (абз. 14 п</w:t>
      </w:r>
      <w:r w:rsidRPr="00952472">
        <w:rPr>
          <w:rFonts w:ascii="Times New Roman" w:hAnsi="Times New Roman" w:cs="Times New Roman"/>
          <w:sz w:val="28"/>
          <w:szCs w:val="28"/>
        </w:rPr>
        <w:t>. 15 Постановления Пленума ВС РФ от 25.06.2019 №20).</w:t>
      </w:r>
    </w:p>
    <w:p w:rsidR="00B45290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</w:t>
      </w:r>
      <w:r w:rsidRPr="00952472" w:rsidR="00CB5F67">
        <w:rPr>
          <w:rFonts w:ascii="Times New Roman" w:hAnsi="Times New Roman" w:cs="Times New Roman"/>
          <w:sz w:val="28"/>
          <w:szCs w:val="28"/>
        </w:rPr>
        <w:t>№</w:t>
      </w:r>
      <w:r w:rsidRPr="00952472">
        <w:rPr>
          <w:rFonts w:ascii="Times New Roman" w:hAnsi="Times New Roman" w:cs="Times New Roman"/>
          <w:sz w:val="28"/>
          <w:szCs w:val="28"/>
        </w:rPr>
        <w:t xml:space="preserve"> 1090 участники дорожного </w:t>
      </w:r>
      <w:r w:rsidRPr="00952472">
        <w:rPr>
          <w:rFonts w:ascii="Times New Roman" w:hAnsi="Times New Roman" w:cs="Times New Roman"/>
          <w:sz w:val="28"/>
          <w:szCs w:val="28"/>
        </w:rPr>
        <w:t>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</w:t>
      </w:r>
      <w:r w:rsidRPr="00952472">
        <w:rPr>
          <w:rFonts w:ascii="Times New Roman" w:hAnsi="Times New Roman" w:cs="Times New Roman"/>
          <w:sz w:val="28"/>
          <w:szCs w:val="28"/>
        </w:rPr>
        <w:t>гналами.</w:t>
      </w:r>
    </w:p>
    <w:p w:rsidR="00CB5F67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Пунктом 1.4 Правил дорожного движения предусмотрено установление правостороннего движения транспортных средств.</w:t>
      </w:r>
    </w:p>
    <w:p w:rsidR="00CB5F67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 xml:space="preserve">Пунктом 9.1 (1) Правил дорожного движения установлено, что на любых дорогах с двусторонним движением запрещается движение по полосе, </w:t>
      </w:r>
      <w:r w:rsidRPr="00952472">
        <w:rPr>
          <w:rFonts w:ascii="Times New Roman" w:hAnsi="Times New Roman" w:cs="Times New Roman"/>
          <w:sz w:val="28"/>
          <w:szCs w:val="28"/>
        </w:rPr>
        <w:t>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CB5F67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Как указано в п. 1.1 Приложения № 2 к Правилам дорожного движения, го</w:t>
      </w:r>
      <w:r w:rsidRPr="00952472">
        <w:rPr>
          <w:rFonts w:ascii="Times New Roman" w:hAnsi="Times New Roman" w:cs="Times New Roman"/>
          <w:sz w:val="28"/>
          <w:szCs w:val="28"/>
        </w:rPr>
        <w:t>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</w:t>
      </w:r>
      <w:r w:rsidRPr="00952472">
        <w:rPr>
          <w:rFonts w:ascii="Times New Roman" w:hAnsi="Times New Roman" w:cs="Times New Roman"/>
          <w:sz w:val="28"/>
          <w:szCs w:val="28"/>
        </w:rPr>
        <w:t xml:space="preserve">тных средств. </w:t>
      </w:r>
    </w:p>
    <w:p w:rsidR="00CB5F67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CB5F67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 xml:space="preserve">Горизонтальная разметка может быть </w:t>
      </w:r>
      <w:r w:rsidRPr="00952472">
        <w:rPr>
          <w:rFonts w:ascii="Times New Roman" w:hAnsi="Times New Roman" w:cs="Times New Roman"/>
          <w:sz w:val="28"/>
          <w:szCs w:val="28"/>
        </w:rPr>
        <w:t>постоянной или временной. Постоянная разметка имеет белый цвет, кроме линий 1.4, 1.10, 1.17 и 1.26 желтого цвета, временная - оранжевый цвет.</w:t>
      </w:r>
    </w:p>
    <w:p w:rsidR="00CB5F67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Линию 1.11 разрешается пересекать со стороны прерывистой линии, а также и со стороны сплошной линии, но только при</w:t>
      </w:r>
      <w:r w:rsidRPr="00952472">
        <w:rPr>
          <w:rFonts w:ascii="Times New Roman" w:hAnsi="Times New Roman" w:cs="Times New Roman"/>
          <w:sz w:val="28"/>
          <w:szCs w:val="28"/>
        </w:rPr>
        <w:t xml:space="preserve"> завершении обгона или объезда.</w:t>
      </w:r>
    </w:p>
    <w:p w:rsidR="00F277D8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 случаях есл</w:t>
      </w:r>
      <w:r w:rsidRPr="00952472">
        <w:rPr>
          <w:rFonts w:ascii="Times New Roman" w:hAnsi="Times New Roman" w:cs="Times New Roman"/>
          <w:sz w:val="28"/>
          <w:szCs w:val="28"/>
        </w:rPr>
        <w:t>и линии временной разметки и линии постоянной разметки противоречат друг другу, водители должны руководствоваться линиями временной разметки</w:t>
      </w:r>
    </w:p>
    <w:p w:rsidR="00F277D8" w:rsidRPr="00952472" w:rsidP="0095247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Приложения к Правилам дорожного движения являются их неотъемлемой частью, в связи с чем, несоблюдение требований, п</w:t>
      </w:r>
      <w:r w:rsidRPr="00952472">
        <w:rPr>
          <w:rFonts w:ascii="Times New Roman" w:hAnsi="Times New Roman" w:cs="Times New Roman"/>
          <w:sz w:val="28"/>
          <w:szCs w:val="28"/>
        </w:rPr>
        <w:t xml:space="preserve">редусмотренных Приложениями дорожных знаков и разметки, является нарушением Правил дорожного движения.  </w:t>
      </w:r>
    </w:p>
    <w:p w:rsidR="00CB5F67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 xml:space="preserve">Как установлено при рассмотрении дела и подтверждается  материалами дела, </w:t>
      </w:r>
      <w:r w:rsidRPr="00952472" w:rsidR="005A4920">
        <w:rPr>
          <w:rFonts w:ascii="Times New Roman" w:hAnsi="Times New Roman"/>
          <w:sz w:val="28"/>
          <w:szCs w:val="28"/>
        </w:rPr>
        <w:t>19</w:t>
      </w:r>
      <w:r w:rsidRPr="00952472">
        <w:rPr>
          <w:rFonts w:ascii="Times New Roman" w:hAnsi="Times New Roman"/>
          <w:sz w:val="28"/>
          <w:szCs w:val="28"/>
        </w:rPr>
        <w:t>.</w:t>
      </w:r>
      <w:r w:rsidRPr="00952472" w:rsidR="005A4920">
        <w:rPr>
          <w:rFonts w:ascii="Times New Roman" w:hAnsi="Times New Roman"/>
          <w:sz w:val="28"/>
          <w:szCs w:val="28"/>
        </w:rPr>
        <w:t>02</w:t>
      </w:r>
      <w:r w:rsidRPr="00952472">
        <w:rPr>
          <w:rFonts w:ascii="Times New Roman" w:hAnsi="Times New Roman"/>
          <w:sz w:val="28"/>
          <w:szCs w:val="28"/>
        </w:rPr>
        <w:t>.20</w:t>
      </w:r>
      <w:r w:rsidRPr="00952472" w:rsidR="005A4920">
        <w:rPr>
          <w:rFonts w:ascii="Times New Roman" w:hAnsi="Times New Roman"/>
          <w:sz w:val="28"/>
          <w:szCs w:val="28"/>
        </w:rPr>
        <w:t>20</w:t>
      </w:r>
      <w:r w:rsidRPr="00952472">
        <w:rPr>
          <w:rFonts w:ascii="Times New Roman" w:hAnsi="Times New Roman"/>
          <w:sz w:val="28"/>
          <w:szCs w:val="28"/>
        </w:rPr>
        <w:t xml:space="preserve"> г. в </w:t>
      </w:r>
      <w:r w:rsidRPr="00952472" w:rsidR="005A4920">
        <w:rPr>
          <w:rFonts w:ascii="Times New Roman" w:hAnsi="Times New Roman"/>
          <w:sz w:val="28"/>
          <w:szCs w:val="28"/>
        </w:rPr>
        <w:t>00</w:t>
      </w:r>
      <w:r w:rsidRPr="00952472">
        <w:rPr>
          <w:rFonts w:ascii="Times New Roman" w:hAnsi="Times New Roman"/>
          <w:sz w:val="28"/>
          <w:szCs w:val="28"/>
        </w:rPr>
        <w:t xml:space="preserve"> час</w:t>
      </w:r>
      <w:r w:rsidRPr="00952472" w:rsidR="0000534F">
        <w:rPr>
          <w:rFonts w:ascii="Times New Roman" w:hAnsi="Times New Roman"/>
          <w:sz w:val="28"/>
          <w:szCs w:val="28"/>
        </w:rPr>
        <w:t xml:space="preserve">. </w:t>
      </w:r>
      <w:r w:rsidRPr="00952472" w:rsidR="005A4920">
        <w:rPr>
          <w:rFonts w:ascii="Times New Roman" w:hAnsi="Times New Roman"/>
          <w:sz w:val="28"/>
          <w:szCs w:val="28"/>
        </w:rPr>
        <w:t>41</w:t>
      </w:r>
      <w:r w:rsidRPr="00952472">
        <w:rPr>
          <w:rFonts w:ascii="Times New Roman" w:hAnsi="Times New Roman"/>
          <w:sz w:val="28"/>
          <w:szCs w:val="28"/>
        </w:rPr>
        <w:t xml:space="preserve">  мин</w:t>
      </w:r>
      <w:r w:rsidRPr="00952472" w:rsidR="0000534F">
        <w:rPr>
          <w:rFonts w:ascii="Times New Roman" w:hAnsi="Times New Roman"/>
          <w:sz w:val="28"/>
          <w:szCs w:val="28"/>
        </w:rPr>
        <w:t>.</w:t>
      </w:r>
      <w:r w:rsidRPr="00952472">
        <w:rPr>
          <w:rFonts w:ascii="Times New Roman" w:hAnsi="Times New Roman"/>
          <w:sz w:val="28"/>
          <w:szCs w:val="28"/>
        </w:rPr>
        <w:t xml:space="preserve">, </w:t>
      </w:r>
      <w:r w:rsidRPr="00952472" w:rsidR="005A4920">
        <w:rPr>
          <w:rFonts w:ascii="Times New Roman" w:hAnsi="Times New Roman"/>
          <w:sz w:val="28"/>
          <w:szCs w:val="28"/>
        </w:rPr>
        <w:t>Сеитджелилов А.М.</w:t>
      </w:r>
      <w:r w:rsidRPr="00952472">
        <w:rPr>
          <w:rFonts w:ascii="Times New Roman" w:hAnsi="Times New Roman"/>
          <w:sz w:val="28"/>
          <w:szCs w:val="28"/>
        </w:rPr>
        <w:t xml:space="preserve">, управляя транспортным средством </w:t>
      </w:r>
      <w:r w:rsidR="000441D7">
        <w:rPr>
          <w:rFonts w:ascii="Times New Roman" w:hAnsi="Times New Roman"/>
          <w:sz w:val="28"/>
          <w:szCs w:val="28"/>
        </w:rPr>
        <w:t>«данные изъяты»</w:t>
      </w:r>
      <w:r w:rsidRPr="00952472" w:rsidR="00F755E1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0441D7">
        <w:rPr>
          <w:rFonts w:ascii="Times New Roman" w:hAnsi="Times New Roman"/>
          <w:sz w:val="28"/>
          <w:szCs w:val="28"/>
        </w:rPr>
        <w:t>«данные изъяты»</w:t>
      </w:r>
      <w:r w:rsidRPr="00952472">
        <w:rPr>
          <w:rFonts w:ascii="Times New Roman" w:hAnsi="Times New Roman"/>
          <w:sz w:val="28"/>
          <w:szCs w:val="28"/>
        </w:rPr>
        <w:t xml:space="preserve">, двигаясь </w:t>
      </w:r>
      <w:r w:rsidRPr="00952472" w:rsidR="000172D1">
        <w:rPr>
          <w:rFonts w:ascii="Times New Roman" w:hAnsi="Times New Roman"/>
          <w:sz w:val="28"/>
          <w:szCs w:val="28"/>
        </w:rPr>
        <w:t xml:space="preserve"> на </w:t>
      </w:r>
      <w:r w:rsidRPr="00952472" w:rsidR="00F755E1">
        <w:rPr>
          <w:rFonts w:ascii="Times New Roman" w:hAnsi="Times New Roman"/>
          <w:sz w:val="28"/>
          <w:szCs w:val="28"/>
        </w:rPr>
        <w:t xml:space="preserve">77 км. + 950 м. </w:t>
      </w:r>
      <w:r w:rsidR="000441D7">
        <w:rPr>
          <w:rFonts w:ascii="Times New Roman" w:hAnsi="Times New Roman"/>
          <w:sz w:val="28"/>
          <w:szCs w:val="28"/>
        </w:rPr>
        <w:t>«данные изъяты»</w:t>
      </w:r>
      <w:r w:rsidRPr="00952472">
        <w:rPr>
          <w:rFonts w:ascii="Times New Roman" w:hAnsi="Times New Roman"/>
          <w:sz w:val="28"/>
          <w:szCs w:val="28"/>
        </w:rPr>
        <w:t>,  на дороге с двухсторонним движением не выполнил требования дорожной разметки 1.</w:t>
      </w:r>
      <w:r w:rsidRPr="00952472" w:rsidR="00CA0D40">
        <w:rPr>
          <w:rFonts w:ascii="Times New Roman" w:hAnsi="Times New Roman"/>
          <w:sz w:val="28"/>
          <w:szCs w:val="28"/>
        </w:rPr>
        <w:t>1</w:t>
      </w:r>
      <w:r w:rsidRPr="00952472">
        <w:rPr>
          <w:rFonts w:ascii="Times New Roman" w:hAnsi="Times New Roman"/>
          <w:sz w:val="28"/>
          <w:szCs w:val="28"/>
        </w:rPr>
        <w:t>, допусти</w:t>
      </w:r>
      <w:r w:rsidRPr="00952472">
        <w:rPr>
          <w:rFonts w:ascii="Times New Roman" w:hAnsi="Times New Roman"/>
          <w:sz w:val="28"/>
          <w:szCs w:val="28"/>
        </w:rPr>
        <w:t>в движение по встречной полосе, чем нарушил требования пункта 9.1</w:t>
      </w:r>
      <w:r w:rsidRPr="00952472" w:rsidR="000172D1">
        <w:rPr>
          <w:rFonts w:ascii="Times New Roman" w:hAnsi="Times New Roman"/>
          <w:sz w:val="28"/>
          <w:szCs w:val="28"/>
        </w:rPr>
        <w:t xml:space="preserve"> (1)</w:t>
      </w:r>
      <w:r w:rsidRPr="00952472">
        <w:rPr>
          <w:rFonts w:ascii="Times New Roman" w:hAnsi="Times New Roman"/>
          <w:sz w:val="28"/>
          <w:szCs w:val="28"/>
        </w:rPr>
        <w:t xml:space="preserve"> Правил</w:t>
      </w:r>
      <w:r w:rsidRPr="00952472">
        <w:rPr>
          <w:rFonts w:ascii="Times New Roman" w:hAnsi="Times New Roman"/>
          <w:sz w:val="28"/>
          <w:szCs w:val="28"/>
        </w:rPr>
        <w:t xml:space="preserve"> дорожного движения.</w:t>
      </w:r>
    </w:p>
    <w:p w:rsidR="000172D1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 xml:space="preserve">Наличие дорожной разметки </w:t>
      </w:r>
      <w:r w:rsidRPr="00952472">
        <w:rPr>
          <w:rFonts w:ascii="Times New Roman" w:hAnsi="Times New Roman"/>
          <w:color w:val="000000" w:themeColor="text1"/>
          <w:sz w:val="28"/>
          <w:szCs w:val="28"/>
        </w:rPr>
        <w:t xml:space="preserve">1.1 </w:t>
      </w:r>
      <w:r w:rsidRPr="00952472">
        <w:rPr>
          <w:rFonts w:ascii="Times New Roman" w:hAnsi="Times New Roman"/>
          <w:sz w:val="28"/>
          <w:szCs w:val="28"/>
        </w:rPr>
        <w:t xml:space="preserve">подтверждено Схемой </w:t>
      </w:r>
      <w:r w:rsidRPr="00952472" w:rsidR="00F755E1">
        <w:rPr>
          <w:rFonts w:ascii="Times New Roman" w:hAnsi="Times New Roman"/>
          <w:sz w:val="28"/>
          <w:szCs w:val="28"/>
        </w:rPr>
        <w:t xml:space="preserve">места совершения административного </w:t>
      </w:r>
      <w:r w:rsidRPr="00952472" w:rsidR="00F755E1">
        <w:rPr>
          <w:rFonts w:ascii="Times New Roman" w:hAnsi="Times New Roman"/>
          <w:sz w:val="28"/>
          <w:szCs w:val="28"/>
        </w:rPr>
        <w:t>правонарушения</w:t>
      </w:r>
      <w:r w:rsidRPr="00952472" w:rsidR="00AD0BC5">
        <w:rPr>
          <w:rFonts w:ascii="Times New Roman" w:hAnsi="Times New Roman"/>
          <w:sz w:val="28"/>
          <w:szCs w:val="28"/>
        </w:rPr>
        <w:t xml:space="preserve"> а/д </w:t>
      </w:r>
      <w:r w:rsidR="000441D7">
        <w:rPr>
          <w:rFonts w:ascii="Times New Roman" w:hAnsi="Times New Roman"/>
          <w:sz w:val="28"/>
          <w:szCs w:val="28"/>
        </w:rPr>
        <w:t xml:space="preserve">«данные изъяты» </w:t>
      </w:r>
      <w:r w:rsidR="000441D7">
        <w:rPr>
          <w:rFonts w:ascii="Times New Roman" w:hAnsi="Times New Roman"/>
          <w:sz w:val="28"/>
          <w:szCs w:val="28"/>
        </w:rPr>
        <w:t xml:space="preserve"> </w:t>
      </w:r>
      <w:r w:rsidRPr="00952472" w:rsidR="00AD0BC5">
        <w:rPr>
          <w:rFonts w:ascii="Times New Roman" w:hAnsi="Times New Roman"/>
          <w:sz w:val="28"/>
          <w:szCs w:val="28"/>
        </w:rPr>
        <w:t xml:space="preserve">78 км. + 200м. </w:t>
      </w:r>
      <w:r w:rsidRPr="00952472">
        <w:rPr>
          <w:rFonts w:ascii="Times New Roman" w:hAnsi="Times New Roman"/>
          <w:sz w:val="28"/>
          <w:szCs w:val="28"/>
        </w:rPr>
        <w:t xml:space="preserve">от </w:t>
      </w:r>
      <w:r w:rsidRPr="00952472" w:rsidR="004F40AF">
        <w:rPr>
          <w:rFonts w:ascii="Times New Roman" w:hAnsi="Times New Roman"/>
          <w:sz w:val="28"/>
          <w:szCs w:val="28"/>
        </w:rPr>
        <w:t>19.02</w:t>
      </w:r>
      <w:r w:rsidRPr="00952472">
        <w:rPr>
          <w:rFonts w:ascii="Times New Roman" w:hAnsi="Times New Roman"/>
          <w:sz w:val="28"/>
          <w:szCs w:val="28"/>
        </w:rPr>
        <w:t>.</w:t>
      </w:r>
      <w:r w:rsidRPr="00952472">
        <w:rPr>
          <w:rFonts w:ascii="Times New Roman" w:hAnsi="Times New Roman"/>
          <w:sz w:val="28"/>
          <w:szCs w:val="28"/>
        </w:rPr>
        <w:t>20</w:t>
      </w:r>
      <w:r w:rsidRPr="00952472" w:rsidR="004F40AF">
        <w:rPr>
          <w:rFonts w:ascii="Times New Roman" w:hAnsi="Times New Roman"/>
          <w:sz w:val="28"/>
          <w:szCs w:val="28"/>
        </w:rPr>
        <w:t>20</w:t>
      </w:r>
      <w:r w:rsidRPr="00952472">
        <w:rPr>
          <w:rFonts w:ascii="Times New Roman" w:hAnsi="Times New Roman"/>
          <w:sz w:val="28"/>
          <w:szCs w:val="28"/>
        </w:rPr>
        <w:t xml:space="preserve"> г.</w:t>
      </w:r>
      <w:r w:rsidRPr="00952472" w:rsidR="0000534F">
        <w:rPr>
          <w:rFonts w:ascii="Times New Roman" w:hAnsi="Times New Roman"/>
          <w:sz w:val="28"/>
          <w:szCs w:val="28"/>
        </w:rPr>
        <w:t xml:space="preserve">, а также </w:t>
      </w:r>
      <w:r w:rsidRPr="00952472" w:rsidR="00AF7DB0">
        <w:rPr>
          <w:rFonts w:ascii="Times New Roman" w:hAnsi="Times New Roman"/>
          <w:sz w:val="28"/>
          <w:szCs w:val="28"/>
        </w:rPr>
        <w:t xml:space="preserve">исследованной в судебном заседании </w:t>
      </w:r>
      <w:r w:rsidR="00AF7DB0">
        <w:rPr>
          <w:rFonts w:ascii="Times New Roman" w:hAnsi="Times New Roman"/>
          <w:sz w:val="28"/>
          <w:szCs w:val="28"/>
        </w:rPr>
        <w:t xml:space="preserve"> </w:t>
      </w:r>
      <w:r w:rsidRPr="00952472" w:rsidR="0000534F">
        <w:rPr>
          <w:rFonts w:ascii="Times New Roman" w:hAnsi="Times New Roman"/>
          <w:sz w:val="28"/>
          <w:szCs w:val="28"/>
        </w:rPr>
        <w:t>видеозаписью.</w:t>
      </w:r>
      <w:r w:rsidRPr="00952472">
        <w:rPr>
          <w:rFonts w:ascii="Times New Roman" w:hAnsi="Times New Roman"/>
          <w:sz w:val="28"/>
          <w:szCs w:val="28"/>
        </w:rPr>
        <w:t xml:space="preserve"> </w:t>
      </w:r>
    </w:p>
    <w:p w:rsidR="00CB5F67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ч. 4 ст. 12.15 КоАП РФ.</w:t>
      </w:r>
    </w:p>
    <w:p w:rsidR="0005647D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Виновность</w:t>
      </w:r>
      <w:r w:rsidRPr="00952472" w:rsidR="00871971">
        <w:rPr>
          <w:rFonts w:ascii="Times New Roman" w:hAnsi="Times New Roman"/>
          <w:sz w:val="28"/>
          <w:szCs w:val="28"/>
        </w:rPr>
        <w:t xml:space="preserve"> </w:t>
      </w:r>
      <w:r w:rsidRPr="00952472" w:rsidR="0000534F">
        <w:rPr>
          <w:rFonts w:ascii="Times New Roman" w:hAnsi="Times New Roman"/>
          <w:sz w:val="28"/>
          <w:szCs w:val="28"/>
        </w:rPr>
        <w:t>Сеитджелилова А.М.</w:t>
      </w:r>
      <w:r w:rsidRPr="00952472" w:rsidR="00175EC2">
        <w:rPr>
          <w:rFonts w:ascii="Times New Roman" w:hAnsi="Times New Roman"/>
          <w:sz w:val="28"/>
          <w:szCs w:val="28"/>
        </w:rPr>
        <w:t xml:space="preserve">, </w:t>
      </w:r>
      <w:r w:rsidRPr="00952472">
        <w:rPr>
          <w:rFonts w:ascii="Times New Roman" w:hAnsi="Times New Roman"/>
          <w:sz w:val="28"/>
          <w:szCs w:val="28"/>
        </w:rPr>
        <w:t>в совершении указанного правонарушения</w:t>
      </w:r>
      <w:r w:rsidRPr="00952472" w:rsidR="00175EC2">
        <w:rPr>
          <w:rFonts w:ascii="Times New Roman" w:hAnsi="Times New Roman"/>
          <w:sz w:val="28"/>
          <w:szCs w:val="28"/>
        </w:rPr>
        <w:t xml:space="preserve"> </w:t>
      </w:r>
      <w:r w:rsidRPr="00952472">
        <w:rPr>
          <w:rFonts w:ascii="Times New Roman" w:hAnsi="Times New Roman"/>
          <w:sz w:val="28"/>
          <w:szCs w:val="28"/>
        </w:rPr>
        <w:t>подтверждается:</w:t>
      </w:r>
    </w:p>
    <w:p w:rsidR="005D6AED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 xml:space="preserve">- протоколом </w:t>
      </w:r>
      <w:r w:rsidRPr="00952472" w:rsidR="006E7497">
        <w:rPr>
          <w:rFonts w:ascii="Times New Roman" w:hAnsi="Times New Roman"/>
          <w:sz w:val="28"/>
          <w:szCs w:val="28"/>
        </w:rPr>
        <w:t xml:space="preserve">23 ЯМ 485883 </w:t>
      </w:r>
      <w:r w:rsidRPr="00952472">
        <w:rPr>
          <w:rFonts w:ascii="Times New Roman" w:hAnsi="Times New Roman"/>
          <w:sz w:val="28"/>
          <w:szCs w:val="28"/>
        </w:rPr>
        <w:t>об административном п</w:t>
      </w:r>
      <w:r w:rsidRPr="00952472" w:rsidR="00175EC2">
        <w:rPr>
          <w:rFonts w:ascii="Times New Roman" w:hAnsi="Times New Roman"/>
          <w:sz w:val="28"/>
          <w:szCs w:val="28"/>
        </w:rPr>
        <w:t>равона</w:t>
      </w:r>
      <w:r w:rsidRPr="00952472" w:rsidR="00871971">
        <w:rPr>
          <w:rFonts w:ascii="Times New Roman" w:hAnsi="Times New Roman"/>
          <w:sz w:val="28"/>
          <w:szCs w:val="28"/>
        </w:rPr>
        <w:t xml:space="preserve">рушении </w:t>
      </w:r>
      <w:r w:rsidRPr="00952472" w:rsidR="006E7497">
        <w:rPr>
          <w:rFonts w:ascii="Times New Roman" w:hAnsi="Times New Roman"/>
          <w:sz w:val="28"/>
          <w:szCs w:val="28"/>
        </w:rPr>
        <w:t xml:space="preserve"> </w:t>
      </w:r>
      <w:r w:rsidRPr="00952472" w:rsidR="00F833A1">
        <w:rPr>
          <w:rFonts w:ascii="Times New Roman" w:hAnsi="Times New Roman"/>
          <w:sz w:val="28"/>
          <w:szCs w:val="28"/>
        </w:rPr>
        <w:t xml:space="preserve">от </w:t>
      </w:r>
      <w:r w:rsidRPr="00952472" w:rsidR="006E7497">
        <w:rPr>
          <w:rFonts w:ascii="Times New Roman" w:hAnsi="Times New Roman"/>
          <w:sz w:val="28"/>
          <w:szCs w:val="28"/>
        </w:rPr>
        <w:t>19</w:t>
      </w:r>
      <w:r w:rsidRPr="00952472" w:rsidR="00F833A1">
        <w:rPr>
          <w:rFonts w:ascii="Times New Roman" w:hAnsi="Times New Roman"/>
          <w:sz w:val="28"/>
          <w:szCs w:val="28"/>
        </w:rPr>
        <w:t>.</w:t>
      </w:r>
      <w:r w:rsidRPr="00952472" w:rsidR="006E7497">
        <w:rPr>
          <w:rFonts w:ascii="Times New Roman" w:hAnsi="Times New Roman"/>
          <w:sz w:val="28"/>
          <w:szCs w:val="28"/>
        </w:rPr>
        <w:t>02</w:t>
      </w:r>
      <w:r w:rsidRPr="00952472">
        <w:rPr>
          <w:rFonts w:ascii="Times New Roman" w:hAnsi="Times New Roman"/>
          <w:sz w:val="28"/>
          <w:szCs w:val="28"/>
        </w:rPr>
        <w:t>.20</w:t>
      </w:r>
      <w:r w:rsidRPr="00952472" w:rsidR="006E7497">
        <w:rPr>
          <w:rFonts w:ascii="Times New Roman" w:hAnsi="Times New Roman"/>
          <w:sz w:val="28"/>
          <w:szCs w:val="28"/>
        </w:rPr>
        <w:t>20</w:t>
      </w:r>
      <w:r w:rsidRPr="00952472">
        <w:rPr>
          <w:rFonts w:ascii="Times New Roman" w:hAnsi="Times New Roman"/>
          <w:sz w:val="28"/>
          <w:szCs w:val="28"/>
        </w:rPr>
        <w:t xml:space="preserve"> г</w:t>
      </w:r>
      <w:r w:rsidRPr="00952472" w:rsidR="00CA0D40">
        <w:rPr>
          <w:rFonts w:ascii="Times New Roman" w:hAnsi="Times New Roman"/>
          <w:sz w:val="28"/>
          <w:szCs w:val="28"/>
        </w:rPr>
        <w:t>.</w:t>
      </w:r>
      <w:r w:rsidRPr="00952472" w:rsidR="006E7497">
        <w:rPr>
          <w:rFonts w:ascii="Times New Roman" w:hAnsi="Times New Roman"/>
          <w:sz w:val="28"/>
          <w:szCs w:val="28"/>
        </w:rPr>
        <w:t>,</w:t>
      </w:r>
      <w:r w:rsidRPr="00952472" w:rsidR="00CA0D40">
        <w:rPr>
          <w:rFonts w:ascii="Times New Roman" w:hAnsi="Times New Roman"/>
          <w:sz w:val="28"/>
          <w:szCs w:val="28"/>
        </w:rPr>
        <w:t xml:space="preserve"> </w:t>
      </w:r>
      <w:r w:rsidRPr="00952472">
        <w:rPr>
          <w:rFonts w:ascii="Times New Roman" w:hAnsi="Times New Roman"/>
          <w:sz w:val="28"/>
          <w:szCs w:val="28"/>
        </w:rPr>
        <w:t>в котором изложены обстоятельства правон</w:t>
      </w:r>
      <w:r w:rsidRPr="00952472" w:rsidR="00871971">
        <w:rPr>
          <w:rFonts w:ascii="Times New Roman" w:hAnsi="Times New Roman"/>
          <w:sz w:val="28"/>
          <w:szCs w:val="28"/>
        </w:rPr>
        <w:t xml:space="preserve">арушения </w:t>
      </w:r>
      <w:r w:rsidRPr="00952472" w:rsidR="002046BB">
        <w:rPr>
          <w:rFonts w:ascii="Times New Roman" w:hAnsi="Times New Roman"/>
          <w:sz w:val="28"/>
          <w:szCs w:val="28"/>
        </w:rPr>
        <w:t>(л.д.</w:t>
      </w:r>
      <w:r w:rsidRPr="00952472" w:rsidR="00CA0D40">
        <w:rPr>
          <w:rFonts w:ascii="Times New Roman" w:hAnsi="Times New Roman"/>
          <w:sz w:val="28"/>
          <w:szCs w:val="28"/>
        </w:rPr>
        <w:t xml:space="preserve"> </w:t>
      </w:r>
      <w:r w:rsidRPr="00952472" w:rsidR="006E7497">
        <w:rPr>
          <w:rFonts w:ascii="Times New Roman" w:hAnsi="Times New Roman"/>
          <w:sz w:val="28"/>
          <w:szCs w:val="28"/>
        </w:rPr>
        <w:t>1</w:t>
      </w:r>
      <w:r w:rsidRPr="00952472" w:rsidR="002046BB">
        <w:rPr>
          <w:rFonts w:ascii="Times New Roman" w:hAnsi="Times New Roman"/>
          <w:sz w:val="28"/>
          <w:szCs w:val="28"/>
        </w:rPr>
        <w:t>)</w:t>
      </w:r>
      <w:r w:rsidRPr="00952472" w:rsidR="00D50DCD">
        <w:rPr>
          <w:rFonts w:ascii="Times New Roman" w:hAnsi="Times New Roman"/>
          <w:color w:val="000000"/>
          <w:sz w:val="28"/>
          <w:szCs w:val="28"/>
        </w:rPr>
        <w:t>;</w:t>
      </w:r>
    </w:p>
    <w:p w:rsidR="00D7329C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 xml:space="preserve">- </w:t>
      </w:r>
      <w:r w:rsidRPr="00952472" w:rsidR="006E7497">
        <w:rPr>
          <w:rFonts w:ascii="Times New Roman" w:hAnsi="Times New Roman"/>
          <w:sz w:val="28"/>
          <w:szCs w:val="28"/>
        </w:rPr>
        <w:t>Схемой места совершения административного правонарушения  от 19.02.2020 г. (л.д. 2)</w:t>
      </w:r>
      <w:r w:rsidRPr="00952472">
        <w:rPr>
          <w:rFonts w:ascii="Times New Roman" w:hAnsi="Times New Roman"/>
          <w:sz w:val="28"/>
          <w:szCs w:val="28"/>
        </w:rPr>
        <w:t>;</w:t>
      </w:r>
    </w:p>
    <w:p w:rsidR="006E7497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- рапортом инспектора ДПС ОВ ДПС ГИБДД ОМВД РФ по Славянскому району от 19.02.2020 г. (л.д. 3);</w:t>
      </w:r>
    </w:p>
    <w:p w:rsidR="00D6672E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2472">
        <w:rPr>
          <w:rFonts w:ascii="Times New Roman" w:hAnsi="Times New Roman"/>
          <w:color w:val="000000"/>
          <w:sz w:val="28"/>
          <w:szCs w:val="28"/>
        </w:rPr>
        <w:t>- видеозаписью (л.д. 7), приобщенной к материалам дела и исследованной в судебной заседании;</w:t>
      </w:r>
    </w:p>
    <w:p w:rsidR="00D6672E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- свед</w:t>
      </w:r>
      <w:r w:rsidRPr="00952472">
        <w:rPr>
          <w:rFonts w:ascii="Times New Roman" w:hAnsi="Times New Roman"/>
          <w:sz w:val="28"/>
          <w:szCs w:val="28"/>
        </w:rPr>
        <w:t>ениями о правонарушениях Сеитджелилова А.М. (л.д. 8</w:t>
      </w:r>
      <w:r w:rsidRPr="00952472" w:rsidR="00CE2BA0">
        <w:rPr>
          <w:rFonts w:ascii="Times New Roman" w:hAnsi="Times New Roman"/>
          <w:sz w:val="28"/>
          <w:szCs w:val="28"/>
        </w:rPr>
        <w:t>-9</w:t>
      </w:r>
      <w:r w:rsidRPr="00952472">
        <w:rPr>
          <w:rFonts w:ascii="Times New Roman" w:hAnsi="Times New Roman"/>
          <w:sz w:val="28"/>
          <w:szCs w:val="28"/>
        </w:rPr>
        <w:t>);</w:t>
      </w:r>
    </w:p>
    <w:p w:rsidR="003755B2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2472">
        <w:rPr>
          <w:rFonts w:ascii="Times New Roman" w:hAnsi="Times New Roman"/>
          <w:color w:val="000000"/>
          <w:sz w:val="28"/>
          <w:szCs w:val="28"/>
        </w:rPr>
        <w:t xml:space="preserve">Суд находит данные доказательства достоверными и достаточными для обоснования виновности </w:t>
      </w:r>
      <w:r w:rsidRPr="00952472" w:rsidR="00CE2BA0">
        <w:rPr>
          <w:rFonts w:ascii="Times New Roman" w:hAnsi="Times New Roman"/>
          <w:sz w:val="28"/>
          <w:szCs w:val="28"/>
        </w:rPr>
        <w:t>Сеитджелилова А.М.</w:t>
      </w:r>
      <w:r w:rsidRPr="00952472" w:rsidR="00CE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2472">
        <w:rPr>
          <w:rFonts w:ascii="Times New Roman" w:hAnsi="Times New Roman"/>
          <w:color w:val="000000"/>
          <w:sz w:val="28"/>
          <w:szCs w:val="28"/>
        </w:rPr>
        <w:t>в совершении им административного правонарушения, ответственность за совершение которого пре</w:t>
      </w:r>
      <w:r w:rsidRPr="00952472">
        <w:rPr>
          <w:rFonts w:ascii="Times New Roman" w:hAnsi="Times New Roman"/>
          <w:color w:val="000000"/>
          <w:sz w:val="28"/>
          <w:szCs w:val="28"/>
        </w:rPr>
        <w:t>дусмотрена ч. 4 ст. 12.15 КоАП РФ. Указанные доказательства последовательны, противоречий не содержат. У суда нет оснований сомневаться в фактах указанных в протоколе об административном правонарушении.</w:t>
      </w:r>
    </w:p>
    <w:p w:rsidR="003755B2" w:rsidRPr="00952472" w:rsidP="0095247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 xml:space="preserve">Сведения указанные </w:t>
      </w:r>
      <w:r w:rsidR="00AF7DB0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952472">
        <w:rPr>
          <w:rFonts w:ascii="Times New Roman" w:hAnsi="Times New Roman" w:cs="Times New Roman"/>
          <w:sz w:val="28"/>
          <w:szCs w:val="28"/>
        </w:rPr>
        <w:t xml:space="preserve">при составлении административного материала в отношении Сеитджелилова А.М. мировой судья расценивает как достоверные и правдивые, поскольку </w:t>
      </w:r>
      <w:r w:rsidRPr="00952472" w:rsidR="00D7329C">
        <w:rPr>
          <w:rFonts w:ascii="Times New Roman" w:hAnsi="Times New Roman" w:cs="Times New Roman"/>
          <w:sz w:val="28"/>
          <w:szCs w:val="28"/>
        </w:rPr>
        <w:t>инспектор</w:t>
      </w:r>
      <w:r w:rsidRPr="00952472" w:rsidR="00C60BC6">
        <w:rPr>
          <w:rFonts w:ascii="Times New Roman" w:hAnsi="Times New Roman" w:cs="Times New Roman"/>
          <w:sz w:val="28"/>
          <w:szCs w:val="28"/>
        </w:rPr>
        <w:t>ы</w:t>
      </w:r>
      <w:r w:rsidRPr="00952472" w:rsidR="00D7329C">
        <w:rPr>
          <w:rFonts w:ascii="Times New Roman" w:hAnsi="Times New Roman" w:cs="Times New Roman"/>
          <w:sz w:val="28"/>
          <w:szCs w:val="28"/>
        </w:rPr>
        <w:t xml:space="preserve"> </w:t>
      </w:r>
      <w:r w:rsidRPr="00952472" w:rsidR="002C402E">
        <w:rPr>
          <w:rFonts w:ascii="Times New Roman" w:hAnsi="Times New Roman" w:cs="Times New Roman"/>
          <w:sz w:val="28"/>
          <w:szCs w:val="28"/>
        </w:rPr>
        <w:t xml:space="preserve">ДПС ОВ ДПС ГИБДД ОМВД </w:t>
      </w:r>
      <w:r w:rsidR="00AF7DB0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952472" w:rsidR="002C402E">
        <w:rPr>
          <w:rFonts w:ascii="Times New Roman" w:hAnsi="Times New Roman" w:cs="Times New Roman"/>
          <w:sz w:val="28"/>
          <w:szCs w:val="28"/>
        </w:rPr>
        <w:t>по Славянскому району</w:t>
      </w:r>
      <w:r w:rsidRPr="00952472" w:rsidR="008C1419">
        <w:rPr>
          <w:rFonts w:ascii="Times New Roman" w:hAnsi="Times New Roman" w:cs="Times New Roman"/>
          <w:sz w:val="28"/>
          <w:szCs w:val="28"/>
        </w:rPr>
        <w:t xml:space="preserve">, составившие административный материал </w:t>
      </w:r>
      <w:r w:rsidRPr="00952472">
        <w:rPr>
          <w:rFonts w:ascii="Times New Roman" w:hAnsi="Times New Roman" w:cs="Times New Roman"/>
          <w:sz w:val="28"/>
          <w:szCs w:val="28"/>
        </w:rPr>
        <w:t>являются должно</w:t>
      </w:r>
      <w:r w:rsidRPr="00952472">
        <w:rPr>
          <w:rFonts w:ascii="Times New Roman" w:hAnsi="Times New Roman" w:cs="Times New Roman"/>
          <w:sz w:val="28"/>
          <w:szCs w:val="28"/>
        </w:rPr>
        <w:t xml:space="preserve">стными лицами, находящимися при исполнении служебных обязанностей, в исходе дела не заинтересованы, оснований оговаривать </w:t>
      </w:r>
      <w:r w:rsidRPr="00952472" w:rsidR="00566C8C">
        <w:rPr>
          <w:rFonts w:ascii="Times New Roman" w:hAnsi="Times New Roman" w:cs="Times New Roman"/>
          <w:sz w:val="28"/>
          <w:szCs w:val="28"/>
        </w:rPr>
        <w:t xml:space="preserve">Сеитджелилова А.М.  </w:t>
      </w:r>
      <w:r w:rsidRPr="00952472">
        <w:rPr>
          <w:rFonts w:ascii="Times New Roman" w:hAnsi="Times New Roman" w:cs="Times New Roman"/>
          <w:sz w:val="28"/>
          <w:szCs w:val="28"/>
        </w:rPr>
        <w:t>у них не</w:t>
      </w:r>
      <w:r w:rsidR="00371ABD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952472" w:rsidR="00566C8C">
        <w:rPr>
          <w:rFonts w:ascii="Times New Roman" w:hAnsi="Times New Roman" w:cs="Times New Roman"/>
          <w:sz w:val="28"/>
          <w:szCs w:val="28"/>
        </w:rPr>
        <w:t>.</w:t>
      </w:r>
      <w:r w:rsidRPr="00952472">
        <w:rPr>
          <w:rFonts w:ascii="Times New Roman" w:hAnsi="Times New Roman" w:cs="Times New Roman"/>
          <w:sz w:val="28"/>
          <w:szCs w:val="28"/>
        </w:rPr>
        <w:t xml:space="preserve"> Объективных данных, свидетельствующих о заинтересованности и предвзятости сотрудников ГИБДД, мат</w:t>
      </w:r>
      <w:r w:rsidRPr="00952472">
        <w:rPr>
          <w:rFonts w:ascii="Times New Roman" w:hAnsi="Times New Roman" w:cs="Times New Roman"/>
          <w:sz w:val="28"/>
          <w:szCs w:val="28"/>
        </w:rPr>
        <w:t>ериалы дела не содержат</w:t>
      </w:r>
      <w:r w:rsidRPr="00952472" w:rsidR="00D7329C">
        <w:rPr>
          <w:rFonts w:ascii="Times New Roman" w:hAnsi="Times New Roman" w:cs="Times New Roman"/>
          <w:sz w:val="28"/>
          <w:szCs w:val="28"/>
        </w:rPr>
        <w:t>.</w:t>
      </w:r>
    </w:p>
    <w:p w:rsidR="003755B2" w:rsidRPr="00952472" w:rsidP="0095247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Тот факт, что инспектор ГИБДД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 которые судья оценивает по своему внутренне</w:t>
      </w:r>
      <w:r w:rsidRPr="00952472">
        <w:rPr>
          <w:rFonts w:ascii="Times New Roman" w:hAnsi="Times New Roman" w:cs="Times New Roman"/>
          <w:sz w:val="28"/>
          <w:szCs w:val="28"/>
        </w:rPr>
        <w:t>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3755B2" w:rsidRPr="00952472" w:rsidP="0095247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Более того, согласно правовой позиции, изложенной Конс</w:t>
      </w:r>
      <w:r w:rsidRPr="00952472">
        <w:rPr>
          <w:rFonts w:ascii="Times New Roman" w:hAnsi="Times New Roman" w:cs="Times New Roman"/>
          <w:sz w:val="28"/>
          <w:szCs w:val="28"/>
        </w:rPr>
        <w:t xml:space="preserve">титуционным Судом РФ в Определении от 29 мая 2007 года </w:t>
      </w:r>
      <w:r w:rsidRPr="00952472" w:rsidR="00CA6702">
        <w:rPr>
          <w:rFonts w:ascii="Times New Roman" w:hAnsi="Times New Roman" w:cs="Times New Roman"/>
          <w:sz w:val="28"/>
          <w:szCs w:val="28"/>
        </w:rPr>
        <w:t>№</w:t>
      </w:r>
      <w:r w:rsidRPr="00952472">
        <w:rPr>
          <w:rFonts w:ascii="Times New Roman" w:hAnsi="Times New Roman" w:cs="Times New Roman"/>
          <w:sz w:val="28"/>
          <w:szCs w:val="28"/>
        </w:rPr>
        <w:t xml:space="preserve">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</w:t>
      </w:r>
      <w:r w:rsidRPr="0095247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 То обстоятельство,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</w:t>
      </w:r>
      <w:r w:rsidRPr="00952472">
        <w:rPr>
          <w:rFonts w:ascii="Times New Roman" w:hAnsi="Times New Roman" w:cs="Times New Roman"/>
          <w:sz w:val="28"/>
          <w:szCs w:val="28"/>
        </w:rPr>
        <w:t xml:space="preserve">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1A503B" w:rsidRPr="00952472" w:rsidP="0095247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 xml:space="preserve">Довод  </w:t>
      </w:r>
      <w:r w:rsidRPr="00952472" w:rsidR="008221C8">
        <w:rPr>
          <w:rFonts w:ascii="Times New Roman" w:hAnsi="Times New Roman" w:cs="Times New Roman"/>
          <w:sz w:val="28"/>
          <w:szCs w:val="28"/>
        </w:rPr>
        <w:t xml:space="preserve">Сеитджелилова А.М.  </w:t>
      </w:r>
      <w:r w:rsidRPr="00952472">
        <w:rPr>
          <w:rFonts w:ascii="Times New Roman" w:hAnsi="Times New Roman" w:cs="Times New Roman"/>
          <w:sz w:val="28"/>
          <w:szCs w:val="28"/>
        </w:rPr>
        <w:t>о том, что</w:t>
      </w:r>
      <w:r w:rsidRPr="00952472">
        <w:rPr>
          <w:rFonts w:ascii="Times New Roman" w:hAnsi="Times New Roman" w:cs="Times New Roman"/>
          <w:sz w:val="28"/>
          <w:szCs w:val="28"/>
        </w:rPr>
        <w:t xml:space="preserve"> схема совершения административного правонарушения составлена неверно</w:t>
      </w:r>
      <w:r w:rsidR="00371ABD">
        <w:rPr>
          <w:rFonts w:ascii="Times New Roman" w:hAnsi="Times New Roman" w:cs="Times New Roman"/>
          <w:sz w:val="28"/>
          <w:szCs w:val="28"/>
        </w:rPr>
        <w:t>,</w:t>
      </w:r>
      <w:r w:rsidRPr="00952472">
        <w:rPr>
          <w:rFonts w:ascii="Times New Roman" w:hAnsi="Times New Roman" w:cs="Times New Roman"/>
          <w:sz w:val="28"/>
          <w:szCs w:val="28"/>
        </w:rPr>
        <w:t xml:space="preserve"> отклоняется судом, поскольку совокупность представленных доказательств достаточна для рассмотрения данного дела по существу.</w:t>
      </w:r>
    </w:p>
    <w:p w:rsidR="003755B2" w:rsidRPr="00952472" w:rsidP="0095247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>Так, согласно п. 154 Административного регламента исполнения</w:t>
      </w:r>
      <w:r w:rsidRPr="00952472">
        <w:rPr>
          <w:rFonts w:ascii="Times New Roman" w:hAnsi="Times New Roman" w:cs="Times New Roman"/>
          <w:sz w:val="28"/>
          <w:szCs w:val="28"/>
        </w:rPr>
        <w:t xml:space="preserve"> Министерством внутренних дел Российской Федерации государственной функции по осуществлению федерального государственного надзора за </w:t>
      </w:r>
      <w:r w:rsidRPr="00952472">
        <w:rPr>
          <w:rFonts w:ascii="Times New Roman" w:hAnsi="Times New Roman" w:cs="Times New Roman"/>
          <w:sz w:val="28"/>
          <w:szCs w:val="28"/>
        </w:rPr>
        <w:t>соблюдением участниками дорожного движения требований законодательства Российской Федерации в области безопасности дорожног</w:t>
      </w:r>
      <w:r w:rsidRPr="00952472">
        <w:rPr>
          <w:rFonts w:ascii="Times New Roman" w:hAnsi="Times New Roman" w:cs="Times New Roman"/>
          <w:sz w:val="28"/>
          <w:szCs w:val="28"/>
        </w:rPr>
        <w:t>о движения, утвержденного приказом МВД России от 23.08.2017 № 664, при необходимости изложения дополнительных сведений, которые могут иметь значение для правильного разрешения дела об административном правонарушении, сотрудник, выявивший административное п</w:t>
      </w:r>
      <w:r w:rsidRPr="00952472">
        <w:rPr>
          <w:rFonts w:ascii="Times New Roman" w:hAnsi="Times New Roman" w:cs="Times New Roman"/>
          <w:sz w:val="28"/>
          <w:szCs w:val="28"/>
        </w:rPr>
        <w:t xml:space="preserve">равонарушение, составляет подробный рапорт и (или) схему места совершения административного правонарушения (приложение </w:t>
      </w:r>
      <w:r w:rsidRPr="00952472" w:rsidR="0093603E">
        <w:rPr>
          <w:rFonts w:ascii="Times New Roman" w:hAnsi="Times New Roman" w:cs="Times New Roman"/>
          <w:sz w:val="28"/>
          <w:szCs w:val="28"/>
        </w:rPr>
        <w:t>№</w:t>
      </w:r>
      <w:r w:rsidRPr="00952472">
        <w:rPr>
          <w:rFonts w:ascii="Times New Roman" w:hAnsi="Times New Roman" w:cs="Times New Roman"/>
          <w:sz w:val="28"/>
          <w:szCs w:val="28"/>
        </w:rPr>
        <w:t xml:space="preserve"> 5 к Административному регламенту), которые прилагаются к делу. Схема места совершения административного правонарушения подписывается со</w:t>
      </w:r>
      <w:r w:rsidRPr="00952472">
        <w:rPr>
          <w:rFonts w:ascii="Times New Roman" w:hAnsi="Times New Roman" w:cs="Times New Roman"/>
          <w:sz w:val="28"/>
          <w:szCs w:val="28"/>
        </w:rPr>
        <w:t>трудником, ее составившим, и лицом, в отношении которого возбуждено дело об административном правонарушении.</w:t>
      </w:r>
    </w:p>
    <w:p w:rsidR="003755B2" w:rsidRPr="00952472" w:rsidP="0095247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72">
        <w:rPr>
          <w:rFonts w:ascii="Times New Roman" w:hAnsi="Times New Roman" w:cs="Times New Roman"/>
          <w:sz w:val="28"/>
          <w:szCs w:val="28"/>
        </w:rPr>
        <w:t xml:space="preserve">Указанные требования Административного регламента при составлении схемы места совершения административного правонарушения инспектором </w:t>
      </w:r>
      <w:r w:rsidRPr="00952472" w:rsidR="001A503B">
        <w:rPr>
          <w:rFonts w:ascii="Times New Roman" w:hAnsi="Times New Roman" w:cs="Times New Roman"/>
          <w:sz w:val="28"/>
          <w:szCs w:val="28"/>
        </w:rPr>
        <w:t xml:space="preserve">ДПС </w:t>
      </w:r>
      <w:r w:rsidRPr="00952472">
        <w:rPr>
          <w:rFonts w:ascii="Times New Roman" w:hAnsi="Times New Roman" w:cs="Times New Roman"/>
          <w:sz w:val="28"/>
          <w:szCs w:val="28"/>
        </w:rPr>
        <w:t>соблюдены</w:t>
      </w:r>
      <w:r w:rsidRPr="00952472">
        <w:rPr>
          <w:rFonts w:ascii="Times New Roman" w:hAnsi="Times New Roman" w:cs="Times New Roman"/>
          <w:sz w:val="28"/>
          <w:szCs w:val="28"/>
        </w:rPr>
        <w:t xml:space="preserve">. При ознакомлении со схемой </w:t>
      </w:r>
      <w:r w:rsidRPr="00952472" w:rsidR="002F1C15">
        <w:rPr>
          <w:rFonts w:ascii="Times New Roman" w:hAnsi="Times New Roman" w:cs="Times New Roman"/>
          <w:sz w:val="28"/>
          <w:szCs w:val="28"/>
        </w:rPr>
        <w:t>Сеитджелилов А.М. подписывать таковую отказался, таким образом</w:t>
      </w:r>
      <w:r w:rsidRPr="00952472" w:rsidR="001D79AB">
        <w:rPr>
          <w:rFonts w:ascii="Times New Roman" w:hAnsi="Times New Roman" w:cs="Times New Roman"/>
          <w:sz w:val="28"/>
          <w:szCs w:val="28"/>
        </w:rPr>
        <w:t>,</w:t>
      </w:r>
      <w:r w:rsidRPr="00952472" w:rsidR="002F1C15">
        <w:rPr>
          <w:rFonts w:ascii="Times New Roman" w:hAnsi="Times New Roman" w:cs="Times New Roman"/>
          <w:sz w:val="28"/>
          <w:szCs w:val="28"/>
        </w:rPr>
        <w:t xml:space="preserve"> </w:t>
      </w:r>
      <w:r w:rsidRPr="00952472">
        <w:rPr>
          <w:rFonts w:ascii="Times New Roman" w:hAnsi="Times New Roman" w:cs="Times New Roman"/>
          <w:sz w:val="28"/>
          <w:szCs w:val="28"/>
        </w:rPr>
        <w:t>вырази</w:t>
      </w:r>
      <w:r w:rsidRPr="00952472" w:rsidR="002F1C15">
        <w:rPr>
          <w:rFonts w:ascii="Times New Roman" w:hAnsi="Times New Roman" w:cs="Times New Roman"/>
          <w:sz w:val="28"/>
          <w:szCs w:val="28"/>
        </w:rPr>
        <w:t>в</w:t>
      </w:r>
      <w:r w:rsidRPr="00952472">
        <w:rPr>
          <w:rFonts w:ascii="Times New Roman" w:hAnsi="Times New Roman" w:cs="Times New Roman"/>
          <w:sz w:val="28"/>
          <w:szCs w:val="28"/>
        </w:rPr>
        <w:t xml:space="preserve"> свое несогласие, однако данное обстоятельство не влечет признание указанного документа недопустимым доказательством.</w:t>
      </w:r>
    </w:p>
    <w:p w:rsidR="003755B2" w:rsidRPr="00952472" w:rsidP="0095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472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952472" w:rsidR="001D79AB">
        <w:rPr>
          <w:rFonts w:ascii="Times New Roman" w:hAnsi="Times New Roman"/>
          <w:sz w:val="28"/>
          <w:szCs w:val="28"/>
        </w:rPr>
        <w:t xml:space="preserve">Сеитджелилова А.М. </w:t>
      </w:r>
      <w:r w:rsidRPr="00952472" w:rsidR="001D7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472"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что </w:t>
      </w:r>
      <w:r w:rsidRPr="00952472" w:rsidR="001A503B">
        <w:rPr>
          <w:rFonts w:ascii="Times New Roman" w:eastAsia="Times New Roman" w:hAnsi="Times New Roman"/>
          <w:sz w:val="28"/>
          <w:szCs w:val="28"/>
          <w:lang w:eastAsia="ru-RU"/>
        </w:rPr>
        <w:t xml:space="preserve">он  </w:t>
      </w:r>
      <w:r w:rsidRPr="00952472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пересекал сплошную линию разметки, суд считает несостоятельными, так как они объективно ни чем не подтверждены и опровергаются материалами дела, а именно </w:t>
      </w:r>
      <w:r w:rsidRPr="00952472" w:rsidR="001D79AB">
        <w:rPr>
          <w:rFonts w:ascii="Times New Roman" w:eastAsia="Times New Roman" w:hAnsi="Times New Roman"/>
          <w:sz w:val="28"/>
          <w:szCs w:val="28"/>
          <w:lang w:eastAsia="ru-RU"/>
        </w:rPr>
        <w:t>схе</w:t>
      </w:r>
      <w:r w:rsidRPr="00952472" w:rsidR="001D79AB">
        <w:rPr>
          <w:rFonts w:ascii="Times New Roman" w:hAnsi="Times New Roman"/>
          <w:sz w:val="28"/>
          <w:szCs w:val="28"/>
        </w:rPr>
        <w:t>мой места совершения административного правонарушения от 19.02.2020 г.</w:t>
      </w:r>
      <w:r w:rsidRPr="009524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2472" w:rsidR="001D79AB">
        <w:rPr>
          <w:rFonts w:ascii="Times New Roman" w:eastAsia="Times New Roman" w:hAnsi="Times New Roman"/>
          <w:sz w:val="28"/>
          <w:szCs w:val="28"/>
          <w:lang w:eastAsia="ru-RU"/>
        </w:rPr>
        <w:t>видеоматериалом</w:t>
      </w:r>
      <w:r w:rsidRPr="009524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5005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Обс</w:t>
      </w:r>
      <w:r w:rsidRPr="00952472">
        <w:rPr>
          <w:rFonts w:ascii="Times New Roman" w:hAnsi="Times New Roman"/>
          <w:sz w:val="28"/>
          <w:szCs w:val="28"/>
        </w:rPr>
        <w:t xml:space="preserve">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405005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за административное </w:t>
      </w:r>
      <w:r w:rsidRPr="00952472">
        <w:rPr>
          <w:rFonts w:ascii="Times New Roman" w:hAnsi="Times New Roman"/>
          <w:sz w:val="28"/>
          <w:szCs w:val="28"/>
        </w:rPr>
        <w:t>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 w:rsidRPr="00952472">
        <w:rPr>
          <w:rFonts w:ascii="Times New Roman" w:hAnsi="Times New Roman"/>
          <w:sz w:val="28"/>
          <w:szCs w:val="28"/>
        </w:rPr>
        <w:t xml:space="preserve">ющие административную ответственность. </w:t>
      </w:r>
    </w:p>
    <w:p w:rsidR="005D6AED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установлено.</w:t>
      </w:r>
    </w:p>
    <w:p w:rsidR="00405005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При определении вида и размера административного наказания, оценив все со</w:t>
      </w:r>
      <w:r w:rsidRPr="00952472">
        <w:rPr>
          <w:rFonts w:ascii="Times New Roman" w:hAnsi="Times New Roman"/>
          <w:sz w:val="28"/>
          <w:szCs w:val="28"/>
        </w:rPr>
        <w:t xml:space="preserve">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952472" w:rsidR="001D79AB">
        <w:rPr>
          <w:rFonts w:ascii="Times New Roman" w:hAnsi="Times New Roman"/>
          <w:sz w:val="28"/>
          <w:szCs w:val="28"/>
        </w:rPr>
        <w:t xml:space="preserve">Сеитджелилову А.М. </w:t>
      </w:r>
      <w:r w:rsidRPr="00952472">
        <w:rPr>
          <w:rFonts w:ascii="Times New Roman" w:hAnsi="Times New Roman"/>
          <w:sz w:val="28"/>
          <w:szCs w:val="28"/>
        </w:rPr>
        <w:t>административное наказание в виде штрафа, в пределах санкции, п</w:t>
      </w:r>
      <w:r w:rsidRPr="00952472">
        <w:rPr>
          <w:rFonts w:ascii="Times New Roman" w:hAnsi="Times New Roman"/>
          <w:sz w:val="28"/>
          <w:szCs w:val="28"/>
        </w:rPr>
        <w:t>редусмотренной ч. 4 ст. 12.15 Кодекса Российской Федерации об административных правонарушениях.</w:t>
      </w:r>
    </w:p>
    <w:p w:rsidR="00405005" w:rsidRPr="00952472" w:rsidP="009524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24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405005" w:rsidRPr="00952472" w:rsidP="00952472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2472">
        <w:rPr>
          <w:rFonts w:ascii="Times New Roman" w:hAnsi="Times New Roman"/>
          <w:color w:val="000000" w:themeColor="text1"/>
          <w:sz w:val="28"/>
          <w:szCs w:val="28"/>
        </w:rPr>
        <w:t>ПОС</w:t>
      </w:r>
      <w:r w:rsidRPr="00952472">
        <w:rPr>
          <w:rFonts w:ascii="Times New Roman" w:hAnsi="Times New Roman"/>
          <w:color w:val="000000" w:themeColor="text1"/>
          <w:sz w:val="28"/>
          <w:szCs w:val="28"/>
        </w:rPr>
        <w:t>ТАНОВИЛ:</w:t>
      </w:r>
    </w:p>
    <w:p w:rsidR="005D6AED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Призна</w:t>
      </w:r>
      <w:r w:rsidRPr="00952472" w:rsidR="00FE7500">
        <w:rPr>
          <w:rFonts w:ascii="Times New Roman" w:hAnsi="Times New Roman"/>
          <w:sz w:val="28"/>
          <w:szCs w:val="28"/>
        </w:rPr>
        <w:t>т</w:t>
      </w:r>
      <w:r w:rsidRPr="00952472" w:rsidR="00871971">
        <w:rPr>
          <w:rFonts w:ascii="Times New Roman" w:hAnsi="Times New Roman"/>
          <w:sz w:val="28"/>
          <w:szCs w:val="28"/>
        </w:rPr>
        <w:t xml:space="preserve">ь </w:t>
      </w:r>
      <w:r w:rsidRPr="00952472" w:rsidR="001D79AB">
        <w:rPr>
          <w:rFonts w:ascii="Times New Roman" w:hAnsi="Times New Roman"/>
          <w:sz w:val="28"/>
          <w:szCs w:val="28"/>
        </w:rPr>
        <w:t>Сеитджелилова</w:t>
      </w:r>
      <w:r w:rsidRPr="00952472" w:rsidR="001D79AB">
        <w:rPr>
          <w:rFonts w:ascii="Times New Roman" w:hAnsi="Times New Roman"/>
          <w:sz w:val="28"/>
          <w:szCs w:val="28"/>
        </w:rPr>
        <w:t xml:space="preserve"> </w:t>
      </w:r>
      <w:r w:rsidRPr="00952472" w:rsidR="001D79AB">
        <w:rPr>
          <w:rFonts w:ascii="Times New Roman" w:hAnsi="Times New Roman"/>
          <w:sz w:val="28"/>
          <w:szCs w:val="28"/>
        </w:rPr>
        <w:t>Айдера</w:t>
      </w:r>
      <w:r w:rsidRPr="00952472" w:rsidR="001D79AB">
        <w:rPr>
          <w:rFonts w:ascii="Times New Roman" w:hAnsi="Times New Roman"/>
          <w:sz w:val="28"/>
          <w:szCs w:val="28"/>
        </w:rPr>
        <w:t xml:space="preserve"> </w:t>
      </w:r>
      <w:r w:rsidRPr="00952472" w:rsidR="001D79AB">
        <w:rPr>
          <w:rFonts w:ascii="Times New Roman" w:hAnsi="Times New Roman"/>
          <w:sz w:val="28"/>
          <w:szCs w:val="28"/>
        </w:rPr>
        <w:t>Мустафаевича</w:t>
      </w:r>
      <w:r w:rsidRPr="00952472" w:rsidR="001D79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2472" w:rsidR="001D79AB">
        <w:rPr>
          <w:rFonts w:ascii="Times New Roman" w:hAnsi="Times New Roman"/>
          <w:sz w:val="28"/>
          <w:szCs w:val="28"/>
        </w:rPr>
        <w:t xml:space="preserve">, </w:t>
      </w:r>
      <w:r w:rsidRPr="00952472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ответственнос</w:t>
      </w:r>
      <w:r w:rsidRPr="00952472" w:rsidR="00A77547">
        <w:rPr>
          <w:rFonts w:ascii="Times New Roman" w:hAnsi="Times New Roman"/>
          <w:sz w:val="28"/>
          <w:szCs w:val="28"/>
        </w:rPr>
        <w:t>ть за которое предусмотрена ч. 4</w:t>
      </w:r>
      <w:r w:rsidRPr="00952472">
        <w:rPr>
          <w:rFonts w:ascii="Times New Roman" w:hAnsi="Times New Roman"/>
          <w:sz w:val="28"/>
          <w:szCs w:val="28"/>
        </w:rPr>
        <w:t xml:space="preserve"> ст. 12.15 КоАП РФ, и назначить ему наказание в виде </w:t>
      </w:r>
      <w:r w:rsidRPr="00952472" w:rsidR="00A77547">
        <w:rPr>
          <w:rFonts w:ascii="Times New Roman" w:hAnsi="Times New Roman"/>
          <w:sz w:val="28"/>
          <w:szCs w:val="28"/>
        </w:rPr>
        <w:t>штрафа в размере 5000 (пять тысяч) рублей.</w:t>
      </w:r>
    </w:p>
    <w:p w:rsidR="00A77547" w:rsidRPr="00952472" w:rsidP="00952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 xml:space="preserve">Разъяснить </w:t>
      </w:r>
      <w:r w:rsidRPr="00952472" w:rsidR="001D79AB">
        <w:rPr>
          <w:rFonts w:ascii="Times New Roman" w:hAnsi="Times New Roman"/>
          <w:sz w:val="28"/>
          <w:szCs w:val="28"/>
        </w:rPr>
        <w:t>Сеитджелилову Айдеру Мустафаевичу</w:t>
      </w:r>
      <w:r w:rsidRPr="00952472" w:rsidR="00D50DCD">
        <w:rPr>
          <w:rFonts w:ascii="Times New Roman" w:hAnsi="Times New Roman"/>
          <w:sz w:val="28"/>
          <w:szCs w:val="28"/>
        </w:rPr>
        <w:t xml:space="preserve">, </w:t>
      </w:r>
      <w:r w:rsidRPr="00952472">
        <w:rPr>
          <w:rFonts w:ascii="Times New Roman" w:hAnsi="Times New Roman"/>
          <w:sz w:val="28"/>
          <w:szCs w:val="28"/>
        </w:rPr>
        <w:t xml:space="preserve">что административный  штраф подлежит оплате в  60-дневный срок со дня вступления постановления в законную силу, перечислив на следующие реквизиты: </w:t>
      </w:r>
      <w:r w:rsidRPr="00952472" w:rsidR="00A903B7">
        <w:rPr>
          <w:rFonts w:ascii="Times New Roman" w:hAnsi="Times New Roman"/>
          <w:sz w:val="28"/>
          <w:szCs w:val="28"/>
        </w:rPr>
        <w:t>УФК</w:t>
      </w:r>
      <w:r w:rsidRPr="00952472" w:rsidR="007D6C79">
        <w:rPr>
          <w:rFonts w:ascii="Times New Roman" w:hAnsi="Times New Roman"/>
          <w:sz w:val="28"/>
          <w:szCs w:val="28"/>
        </w:rPr>
        <w:t xml:space="preserve"> по Краснодарскому краю (ОМВД России по Славянскому району)</w:t>
      </w:r>
      <w:r w:rsidRPr="00952472" w:rsidR="00A903B7">
        <w:rPr>
          <w:rFonts w:ascii="Times New Roman" w:hAnsi="Times New Roman"/>
          <w:sz w:val="28"/>
          <w:szCs w:val="28"/>
        </w:rPr>
        <w:t>, р/с:401018103</w:t>
      </w:r>
      <w:r w:rsidRPr="00952472" w:rsidR="00FB237D">
        <w:rPr>
          <w:rFonts w:ascii="Times New Roman" w:hAnsi="Times New Roman"/>
          <w:sz w:val="28"/>
          <w:szCs w:val="28"/>
        </w:rPr>
        <w:t>000</w:t>
      </w:r>
      <w:r w:rsidRPr="00952472" w:rsidR="00A903B7">
        <w:rPr>
          <w:rFonts w:ascii="Times New Roman" w:hAnsi="Times New Roman"/>
          <w:sz w:val="28"/>
          <w:szCs w:val="28"/>
        </w:rPr>
        <w:t>000100</w:t>
      </w:r>
      <w:r w:rsidRPr="00952472" w:rsidR="00FB237D">
        <w:rPr>
          <w:rFonts w:ascii="Times New Roman" w:hAnsi="Times New Roman"/>
          <w:sz w:val="28"/>
          <w:szCs w:val="28"/>
        </w:rPr>
        <w:t xml:space="preserve">13 </w:t>
      </w:r>
      <w:r w:rsidRPr="00952472" w:rsidR="00405005">
        <w:rPr>
          <w:rFonts w:ascii="Times New Roman" w:hAnsi="Times New Roman"/>
          <w:sz w:val="28"/>
          <w:szCs w:val="28"/>
        </w:rPr>
        <w:t xml:space="preserve">в </w:t>
      </w:r>
      <w:r w:rsidRPr="00952472" w:rsidR="00FB237D">
        <w:rPr>
          <w:rFonts w:ascii="Times New Roman" w:hAnsi="Times New Roman"/>
          <w:sz w:val="28"/>
          <w:szCs w:val="28"/>
        </w:rPr>
        <w:t>Южное ГУ Банка России г. Краснодар</w:t>
      </w:r>
      <w:r w:rsidRPr="00952472" w:rsidR="00A903B7">
        <w:rPr>
          <w:rFonts w:ascii="Times New Roman" w:hAnsi="Times New Roman"/>
          <w:sz w:val="28"/>
          <w:szCs w:val="28"/>
        </w:rPr>
        <w:t>, БИК:</w:t>
      </w:r>
      <w:r w:rsidRPr="00952472" w:rsidR="00FB237D">
        <w:rPr>
          <w:rFonts w:ascii="Times New Roman" w:hAnsi="Times New Roman"/>
          <w:sz w:val="28"/>
          <w:szCs w:val="28"/>
        </w:rPr>
        <w:t xml:space="preserve"> 040349001</w:t>
      </w:r>
      <w:r w:rsidRPr="00952472" w:rsidR="00A903B7">
        <w:rPr>
          <w:rFonts w:ascii="Times New Roman" w:hAnsi="Times New Roman"/>
          <w:sz w:val="28"/>
          <w:szCs w:val="28"/>
        </w:rPr>
        <w:t>, ИНН:</w:t>
      </w:r>
      <w:r w:rsidRPr="00952472" w:rsidR="00FB237D">
        <w:rPr>
          <w:rFonts w:ascii="Times New Roman" w:hAnsi="Times New Roman"/>
          <w:sz w:val="28"/>
          <w:szCs w:val="28"/>
        </w:rPr>
        <w:t xml:space="preserve"> </w:t>
      </w:r>
      <w:r w:rsidRPr="00952472" w:rsidR="00245C84">
        <w:rPr>
          <w:rFonts w:ascii="Times New Roman" w:hAnsi="Times New Roman"/>
          <w:sz w:val="28"/>
          <w:szCs w:val="28"/>
        </w:rPr>
        <w:t>2349010678</w:t>
      </w:r>
      <w:r w:rsidRPr="00952472" w:rsidR="00A903B7">
        <w:rPr>
          <w:rFonts w:ascii="Times New Roman" w:hAnsi="Times New Roman"/>
          <w:sz w:val="28"/>
          <w:szCs w:val="28"/>
        </w:rPr>
        <w:t>, КПП:</w:t>
      </w:r>
      <w:r w:rsidRPr="00952472" w:rsidR="00245C84">
        <w:rPr>
          <w:rFonts w:ascii="Times New Roman" w:hAnsi="Times New Roman"/>
          <w:sz w:val="28"/>
          <w:szCs w:val="28"/>
        </w:rPr>
        <w:t xml:space="preserve"> 234901001</w:t>
      </w:r>
      <w:r w:rsidRPr="00952472" w:rsidR="00A903B7">
        <w:rPr>
          <w:rFonts w:ascii="Times New Roman" w:hAnsi="Times New Roman"/>
          <w:sz w:val="28"/>
          <w:szCs w:val="28"/>
        </w:rPr>
        <w:t>, ОКТМО:</w:t>
      </w:r>
      <w:r w:rsidRPr="00952472" w:rsidR="00245C84">
        <w:rPr>
          <w:rFonts w:ascii="Times New Roman" w:hAnsi="Times New Roman"/>
          <w:sz w:val="28"/>
          <w:szCs w:val="28"/>
        </w:rPr>
        <w:t xml:space="preserve"> 03645101</w:t>
      </w:r>
      <w:r w:rsidRPr="00952472" w:rsidR="00A903B7">
        <w:rPr>
          <w:rFonts w:ascii="Times New Roman" w:hAnsi="Times New Roman"/>
          <w:sz w:val="28"/>
          <w:szCs w:val="28"/>
        </w:rPr>
        <w:t>, КБК 188116</w:t>
      </w:r>
      <w:r w:rsidRPr="00952472" w:rsidR="00952472">
        <w:rPr>
          <w:rFonts w:ascii="Times New Roman" w:hAnsi="Times New Roman"/>
          <w:sz w:val="28"/>
          <w:szCs w:val="28"/>
        </w:rPr>
        <w:t>01123010000140</w:t>
      </w:r>
      <w:r w:rsidRPr="00952472" w:rsidR="00A903B7">
        <w:rPr>
          <w:rFonts w:ascii="Times New Roman" w:hAnsi="Times New Roman"/>
          <w:sz w:val="28"/>
          <w:szCs w:val="28"/>
        </w:rPr>
        <w:t xml:space="preserve">, УИН </w:t>
      </w:r>
      <w:r w:rsidRPr="00952472" w:rsidR="00405005">
        <w:rPr>
          <w:rFonts w:ascii="Times New Roman" w:hAnsi="Times New Roman"/>
          <w:sz w:val="28"/>
          <w:szCs w:val="28"/>
        </w:rPr>
        <w:t>188104</w:t>
      </w:r>
      <w:r w:rsidRPr="00952472" w:rsidR="00952472">
        <w:rPr>
          <w:rFonts w:ascii="Times New Roman" w:hAnsi="Times New Roman"/>
          <w:sz w:val="28"/>
          <w:szCs w:val="28"/>
        </w:rPr>
        <w:t>23200250001447</w:t>
      </w:r>
      <w:r w:rsidRPr="00952472">
        <w:rPr>
          <w:rFonts w:ascii="Times New Roman" w:hAnsi="Times New Roman"/>
          <w:sz w:val="28"/>
          <w:szCs w:val="28"/>
        </w:rPr>
        <w:t>.</w:t>
      </w:r>
    </w:p>
    <w:p w:rsidR="00A77547" w:rsidRPr="00952472" w:rsidP="00952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>Квитанцию об оплате пре</w:t>
      </w:r>
      <w:r w:rsidRPr="00952472" w:rsidR="004C675E">
        <w:rPr>
          <w:rFonts w:ascii="Times New Roman" w:hAnsi="Times New Roman"/>
          <w:sz w:val="28"/>
          <w:szCs w:val="28"/>
        </w:rPr>
        <w:t>доставить в суд вынесший постановление</w:t>
      </w:r>
      <w:r w:rsidRPr="00952472">
        <w:rPr>
          <w:rFonts w:ascii="Times New Roman" w:hAnsi="Times New Roman"/>
          <w:sz w:val="28"/>
          <w:szCs w:val="28"/>
        </w:rPr>
        <w:t>.</w:t>
      </w:r>
    </w:p>
    <w:p w:rsidR="00A77547" w:rsidRPr="00952472" w:rsidP="009524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72">
        <w:rPr>
          <w:rFonts w:ascii="Times New Roman" w:hAnsi="Times New Roman"/>
          <w:sz w:val="28"/>
          <w:szCs w:val="28"/>
        </w:rPr>
        <w:t xml:space="preserve">Предупредить </w:t>
      </w:r>
      <w:r w:rsidRPr="00952472" w:rsidR="001D79AB">
        <w:rPr>
          <w:rFonts w:ascii="Times New Roman" w:hAnsi="Times New Roman"/>
          <w:sz w:val="28"/>
          <w:szCs w:val="28"/>
        </w:rPr>
        <w:t xml:space="preserve">Сеитджелилова Айдера Мустафаевича </w:t>
      </w:r>
      <w:r w:rsidRPr="00952472">
        <w:rPr>
          <w:rFonts w:ascii="Times New Roman" w:hAnsi="Times New Roman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952472" w:rsidP="0095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2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952472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952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952472" w:rsidR="009D7F08">
        <w:rPr>
          <w:rFonts w:ascii="Times New Roman" w:hAnsi="Times New Roman"/>
          <w:sz w:val="28"/>
          <w:szCs w:val="28"/>
        </w:rPr>
        <w:t xml:space="preserve"> </w:t>
      </w:r>
      <w:r w:rsidRPr="00952472" w:rsidR="00FF4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</w:t>
      </w:r>
      <w:r w:rsidRPr="00952472" w:rsidR="003B0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952472" w:rsidR="009D7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</w:t>
      </w:r>
      <w:r w:rsidRPr="00952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952472" w:rsidP="0095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22CA1" w:rsidRPr="00952472" w:rsidP="0095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952472" w:rsidP="0095247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52472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                            </w:t>
      </w:r>
      <w:r w:rsidRPr="00952472">
        <w:rPr>
          <w:rFonts w:ascii="Times New Roman" w:hAnsi="Times New Roman"/>
          <w:b/>
          <w:sz w:val="28"/>
          <w:szCs w:val="28"/>
        </w:rPr>
        <w:t>И.Ю. Бора</w:t>
      </w:r>
    </w:p>
    <w:p w:rsidR="00F0455A" w:rsidRPr="00EF3293" w:rsidP="00F0455A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E17697" w:rsidP="00A903B7">
      <w:pPr>
        <w:spacing w:after="0"/>
        <w:rPr>
          <w:rFonts w:ascii="Times New Roman" w:hAnsi="Times New Roman"/>
          <w:sz w:val="28"/>
          <w:szCs w:val="28"/>
        </w:rPr>
      </w:pPr>
    </w:p>
    <w:sectPr w:rsidSect="00096513">
      <w:pgSz w:w="11906" w:h="16838"/>
      <w:pgMar w:top="851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534F"/>
    <w:rsid w:val="00015C86"/>
    <w:rsid w:val="000172D1"/>
    <w:rsid w:val="0003724F"/>
    <w:rsid w:val="00040BA6"/>
    <w:rsid w:val="000441D7"/>
    <w:rsid w:val="0005647D"/>
    <w:rsid w:val="00066E40"/>
    <w:rsid w:val="00077D95"/>
    <w:rsid w:val="0009505E"/>
    <w:rsid w:val="00096513"/>
    <w:rsid w:val="000F2CC6"/>
    <w:rsid w:val="000F44A1"/>
    <w:rsid w:val="00112D85"/>
    <w:rsid w:val="001327A3"/>
    <w:rsid w:val="001473A5"/>
    <w:rsid w:val="0016048B"/>
    <w:rsid w:val="00175EC2"/>
    <w:rsid w:val="00195830"/>
    <w:rsid w:val="001A503B"/>
    <w:rsid w:val="001B2C61"/>
    <w:rsid w:val="001B5588"/>
    <w:rsid w:val="001D7071"/>
    <w:rsid w:val="001D79AB"/>
    <w:rsid w:val="002046BB"/>
    <w:rsid w:val="00230770"/>
    <w:rsid w:val="0023098F"/>
    <w:rsid w:val="00245C84"/>
    <w:rsid w:val="002566BB"/>
    <w:rsid w:val="0026318C"/>
    <w:rsid w:val="002749A5"/>
    <w:rsid w:val="002772C3"/>
    <w:rsid w:val="002B0E60"/>
    <w:rsid w:val="002B2745"/>
    <w:rsid w:val="002C402E"/>
    <w:rsid w:val="002F1C15"/>
    <w:rsid w:val="002F2057"/>
    <w:rsid w:val="00302276"/>
    <w:rsid w:val="00307B8A"/>
    <w:rsid w:val="00361696"/>
    <w:rsid w:val="00371ABD"/>
    <w:rsid w:val="0037258B"/>
    <w:rsid w:val="003755B2"/>
    <w:rsid w:val="003806ED"/>
    <w:rsid w:val="003B0EB8"/>
    <w:rsid w:val="003C130B"/>
    <w:rsid w:val="003F2DC9"/>
    <w:rsid w:val="00405005"/>
    <w:rsid w:val="004625F3"/>
    <w:rsid w:val="00476970"/>
    <w:rsid w:val="00476B40"/>
    <w:rsid w:val="004835E0"/>
    <w:rsid w:val="004877F3"/>
    <w:rsid w:val="004C1575"/>
    <w:rsid w:val="004C675E"/>
    <w:rsid w:val="004E07FF"/>
    <w:rsid w:val="004E70BF"/>
    <w:rsid w:val="004F40AF"/>
    <w:rsid w:val="00501132"/>
    <w:rsid w:val="0051368C"/>
    <w:rsid w:val="005550B9"/>
    <w:rsid w:val="00557D1D"/>
    <w:rsid w:val="00566C8C"/>
    <w:rsid w:val="00590E09"/>
    <w:rsid w:val="00592CB3"/>
    <w:rsid w:val="005A4920"/>
    <w:rsid w:val="005D6AED"/>
    <w:rsid w:val="005F3EC8"/>
    <w:rsid w:val="00602A38"/>
    <w:rsid w:val="00622CA1"/>
    <w:rsid w:val="006272A8"/>
    <w:rsid w:val="006477DE"/>
    <w:rsid w:val="00660CBF"/>
    <w:rsid w:val="00681F47"/>
    <w:rsid w:val="006D01FF"/>
    <w:rsid w:val="006E3131"/>
    <w:rsid w:val="006E7497"/>
    <w:rsid w:val="006F42F6"/>
    <w:rsid w:val="00700A1A"/>
    <w:rsid w:val="00704E86"/>
    <w:rsid w:val="007833E7"/>
    <w:rsid w:val="007D4FEE"/>
    <w:rsid w:val="007D6C79"/>
    <w:rsid w:val="007F6EDE"/>
    <w:rsid w:val="00816C3B"/>
    <w:rsid w:val="008221C8"/>
    <w:rsid w:val="00871971"/>
    <w:rsid w:val="00886DCE"/>
    <w:rsid w:val="00891EFD"/>
    <w:rsid w:val="008A2463"/>
    <w:rsid w:val="008B5EC0"/>
    <w:rsid w:val="008C1419"/>
    <w:rsid w:val="008E316C"/>
    <w:rsid w:val="009140D3"/>
    <w:rsid w:val="0093603E"/>
    <w:rsid w:val="00952472"/>
    <w:rsid w:val="0095752F"/>
    <w:rsid w:val="009625D3"/>
    <w:rsid w:val="00964998"/>
    <w:rsid w:val="00985BAA"/>
    <w:rsid w:val="00994B11"/>
    <w:rsid w:val="009B27B2"/>
    <w:rsid w:val="009C2468"/>
    <w:rsid w:val="009D6DA7"/>
    <w:rsid w:val="009D7F08"/>
    <w:rsid w:val="009F410E"/>
    <w:rsid w:val="00A144F1"/>
    <w:rsid w:val="00A146FD"/>
    <w:rsid w:val="00A15B3A"/>
    <w:rsid w:val="00A415C7"/>
    <w:rsid w:val="00A45DEC"/>
    <w:rsid w:val="00A512C7"/>
    <w:rsid w:val="00A77547"/>
    <w:rsid w:val="00A903B7"/>
    <w:rsid w:val="00AD0BC5"/>
    <w:rsid w:val="00AF7DB0"/>
    <w:rsid w:val="00B018F5"/>
    <w:rsid w:val="00B0275A"/>
    <w:rsid w:val="00B45290"/>
    <w:rsid w:val="00B72E5E"/>
    <w:rsid w:val="00B97445"/>
    <w:rsid w:val="00C173A1"/>
    <w:rsid w:val="00C27310"/>
    <w:rsid w:val="00C407EA"/>
    <w:rsid w:val="00C50F71"/>
    <w:rsid w:val="00C52D89"/>
    <w:rsid w:val="00C60BC6"/>
    <w:rsid w:val="00C647D7"/>
    <w:rsid w:val="00C96194"/>
    <w:rsid w:val="00CA0D40"/>
    <w:rsid w:val="00CA23F2"/>
    <w:rsid w:val="00CA6702"/>
    <w:rsid w:val="00CB5F67"/>
    <w:rsid w:val="00CB60EB"/>
    <w:rsid w:val="00CE2BA0"/>
    <w:rsid w:val="00CE7376"/>
    <w:rsid w:val="00D50DCD"/>
    <w:rsid w:val="00D6672E"/>
    <w:rsid w:val="00D70986"/>
    <w:rsid w:val="00D7329C"/>
    <w:rsid w:val="00D85403"/>
    <w:rsid w:val="00DA61A8"/>
    <w:rsid w:val="00DA66BE"/>
    <w:rsid w:val="00DD006C"/>
    <w:rsid w:val="00DE171F"/>
    <w:rsid w:val="00E04F7A"/>
    <w:rsid w:val="00E117D5"/>
    <w:rsid w:val="00E17697"/>
    <w:rsid w:val="00E220A3"/>
    <w:rsid w:val="00E62F7D"/>
    <w:rsid w:val="00E72EF0"/>
    <w:rsid w:val="00E73707"/>
    <w:rsid w:val="00E74BE7"/>
    <w:rsid w:val="00E80B98"/>
    <w:rsid w:val="00E95C6A"/>
    <w:rsid w:val="00EA053C"/>
    <w:rsid w:val="00EA5737"/>
    <w:rsid w:val="00EA711B"/>
    <w:rsid w:val="00EC54C1"/>
    <w:rsid w:val="00EF3293"/>
    <w:rsid w:val="00F0455A"/>
    <w:rsid w:val="00F277D8"/>
    <w:rsid w:val="00F56DBD"/>
    <w:rsid w:val="00F6454C"/>
    <w:rsid w:val="00F72F48"/>
    <w:rsid w:val="00F755E1"/>
    <w:rsid w:val="00F833A1"/>
    <w:rsid w:val="00FB237D"/>
    <w:rsid w:val="00FD3350"/>
    <w:rsid w:val="00FE6837"/>
    <w:rsid w:val="00FE7500"/>
    <w:rsid w:val="00FF3329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B97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974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