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F343EE">
      <w:pPr>
        <w:jc w:val="right"/>
      </w:pPr>
      <w:r>
        <w:t>Дело № 5-84-77/2021</w:t>
      </w:r>
    </w:p>
    <w:p w:rsidR="00A77B3E" w:rsidP="00F343EE">
      <w:pPr>
        <w:jc w:val="right"/>
      </w:pPr>
      <w:r>
        <w:t xml:space="preserve">                                                                        УИД-91MS0084-01-2021-000178-73</w:t>
      </w:r>
    </w:p>
    <w:p w:rsidR="00A77B3E" w:rsidP="00F343EE">
      <w:pPr>
        <w:jc w:val="both"/>
      </w:pPr>
    </w:p>
    <w:p w:rsidR="00A77B3E" w:rsidP="00F343EE">
      <w:pPr>
        <w:jc w:val="center"/>
      </w:pPr>
      <w:r>
        <w:t>ПОСТАНОВЛЕНИЕ</w:t>
      </w:r>
    </w:p>
    <w:p w:rsidR="00A77B3E" w:rsidP="00F343EE">
      <w:pPr>
        <w:jc w:val="center"/>
      </w:pPr>
      <w:r>
        <w:t>о назначении административного наказания</w:t>
      </w:r>
    </w:p>
    <w:p w:rsidR="00A77B3E" w:rsidP="00F343EE">
      <w:pPr>
        <w:jc w:val="center"/>
      </w:pPr>
    </w:p>
    <w:p w:rsidR="00A77B3E" w:rsidP="00F343EE">
      <w:pPr>
        <w:jc w:val="both"/>
      </w:pPr>
      <w:r>
        <w:t xml:space="preserve">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</w:t>
      </w:r>
      <w:r>
        <w:t>31 марта 2021 года</w:t>
      </w:r>
    </w:p>
    <w:p w:rsidR="00A77B3E" w:rsidP="00F343EE">
      <w:pPr>
        <w:jc w:val="both"/>
      </w:pPr>
    </w:p>
    <w:p w:rsidR="00A77B3E" w:rsidP="00F343EE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 1А) Елецких Елена Николаевна, с участием лица, в от</w:t>
      </w:r>
      <w:r>
        <w:t xml:space="preserve">ношении которого ведется производство </w:t>
      </w:r>
      <w:r>
        <w:t xml:space="preserve">по делу об административном правонарушении – </w:t>
      </w:r>
      <w:r>
        <w:t>Полухиной</w:t>
      </w:r>
      <w:r>
        <w:t xml:space="preserve"> Ж.Ю., потерпевшего – </w:t>
      </w:r>
      <w:r>
        <w:t>Полухина</w:t>
      </w:r>
      <w:r>
        <w:t xml:space="preserve"> Г.Д., рассмотрев в открытом судебном заседании дело                                           </w:t>
      </w:r>
      <w:r>
        <w:t xml:space="preserve">об административном правонарушении, поступившее из ОМВД России                  </w:t>
      </w:r>
      <w:r>
        <w:t xml:space="preserve">         по Советскому району, в отношении:</w:t>
      </w:r>
    </w:p>
    <w:p w:rsidR="00A77B3E" w:rsidP="00F343EE">
      <w:pPr>
        <w:jc w:val="both"/>
      </w:pPr>
      <w:r>
        <w:t xml:space="preserve">           </w:t>
      </w:r>
      <w:r>
        <w:t>Полухиной</w:t>
      </w:r>
      <w:r>
        <w:t xml:space="preserve"> Ж.</w:t>
      </w:r>
      <w:r>
        <w:t>Ю.,</w:t>
      </w:r>
      <w:r>
        <w:t xml:space="preserve"> паспортные данные</w:t>
      </w:r>
      <w:r>
        <w:t xml:space="preserve"> ,</w:t>
      </w:r>
      <w:r>
        <w:t xml:space="preserve"> анкетные данные,</w:t>
      </w:r>
    </w:p>
    <w:p w:rsidR="00A77B3E" w:rsidP="00F343EE">
      <w:pPr>
        <w:jc w:val="both"/>
      </w:pPr>
    </w:p>
    <w:p w:rsidR="00A77B3E" w:rsidP="00F343EE">
      <w:pPr>
        <w:jc w:val="both"/>
      </w:pPr>
      <w:r>
        <w:t xml:space="preserve">           </w:t>
      </w:r>
      <w:r>
        <w:t xml:space="preserve">по ст. 7.17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F343EE">
      <w:pPr>
        <w:jc w:val="both"/>
      </w:pPr>
    </w:p>
    <w:p w:rsidR="00A77B3E" w:rsidP="00F343EE">
      <w:pPr>
        <w:jc w:val="center"/>
      </w:pPr>
      <w:r>
        <w:t>установил:</w:t>
      </w:r>
    </w:p>
    <w:p w:rsidR="00A77B3E" w:rsidP="00F343EE">
      <w:pPr>
        <w:jc w:val="both"/>
      </w:pPr>
    </w:p>
    <w:p w:rsidR="00A77B3E" w:rsidP="00F343EE">
      <w:pPr>
        <w:jc w:val="both"/>
      </w:pPr>
      <w:r>
        <w:t xml:space="preserve">          </w:t>
      </w:r>
      <w:r>
        <w:t>Полухина</w:t>
      </w:r>
      <w:r>
        <w:t xml:space="preserve"> Ж.Ю. дата в время </w:t>
      </w:r>
      <w:r>
        <w:t xml:space="preserve">на адрес </w:t>
      </w:r>
      <w:r>
        <w:t>адрес</w:t>
      </w:r>
      <w:r>
        <w:t>, умышленно повредила и</w:t>
      </w:r>
      <w:r>
        <w:t xml:space="preserve">мущество </w:t>
      </w:r>
      <w:r>
        <w:t>фио</w:t>
      </w:r>
      <w:r>
        <w:t>, а именно: разбила телефон марки «изъято</w:t>
      </w:r>
      <w:r>
        <w:t xml:space="preserve">», причинив </w:t>
      </w:r>
      <w:r>
        <w:t>фио</w:t>
      </w:r>
      <w:r>
        <w:t xml:space="preserve"> материальный ущерб на сумму сумма, что не повлекло за собой причинение значительного ущерба, чем совершила административное правонарушение, предусмотренное ст. 7.17 </w:t>
      </w:r>
      <w:r>
        <w:t>КоАП</w:t>
      </w:r>
      <w:r>
        <w:t xml:space="preserve"> РФ.</w:t>
      </w:r>
    </w:p>
    <w:p w:rsidR="00A77B3E" w:rsidP="00F343EE">
      <w:pPr>
        <w:jc w:val="both"/>
      </w:pPr>
      <w:r>
        <w:t xml:space="preserve">           </w:t>
      </w:r>
      <w:r>
        <w:t>По данном</w:t>
      </w:r>
      <w:r>
        <w:t xml:space="preserve">у факту в отношении </w:t>
      </w:r>
      <w:r>
        <w:t>Полухиной</w:t>
      </w:r>
      <w:r>
        <w:t xml:space="preserve"> Ж.Ю. дата  </w:t>
      </w:r>
      <w:r>
        <w:t xml:space="preserve">УУП ОУУП и ПДН ОМВД России по адрес старшим лейтенантом полиции </w:t>
      </w:r>
      <w:r>
        <w:t>фио</w:t>
      </w:r>
      <w:r>
        <w:t xml:space="preserve"> составлен протокол                                             об административном правонарушении, предусмотренном ст. 7.17 </w:t>
      </w:r>
      <w:r>
        <w:t>КоА</w:t>
      </w:r>
      <w:r>
        <w:t>П</w:t>
      </w:r>
      <w:r>
        <w:t xml:space="preserve"> РФ.</w:t>
      </w:r>
    </w:p>
    <w:p w:rsidR="00A77B3E" w:rsidP="00F343EE">
      <w:pPr>
        <w:jc w:val="both"/>
      </w:pPr>
      <w:r>
        <w:t xml:space="preserve">           </w:t>
      </w:r>
      <w:r>
        <w:t xml:space="preserve">Перед началом судебного разбирательства суд разъяснил </w:t>
      </w:r>
      <w:r>
        <w:t>Полухиной</w:t>
      </w:r>
      <w:r>
        <w:t xml:space="preserve"> Ж.Ю.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F343EE">
      <w:pPr>
        <w:jc w:val="both"/>
      </w:pPr>
      <w:r>
        <w:t xml:space="preserve">           </w:t>
      </w:r>
      <w:r>
        <w:t xml:space="preserve">Перед началом судебного разбирательства суд разъяснил </w:t>
      </w:r>
      <w:r>
        <w:t>фио</w:t>
      </w:r>
      <w:r>
        <w:t xml:space="preserve"> ст. 51 Конституции Российской Федерации</w:t>
      </w:r>
      <w:r>
        <w:t xml:space="preserve"> и права, предусмотренные                             ст.ст. 17.9, 25.2, 25.6, 29.2, 29.3 </w:t>
      </w:r>
      <w:r>
        <w:t>КоАП</w:t>
      </w:r>
      <w:r>
        <w:t xml:space="preserve"> РФ. </w:t>
      </w:r>
    </w:p>
    <w:p w:rsidR="00A77B3E" w:rsidP="00F343EE">
      <w:pPr>
        <w:jc w:val="both"/>
      </w:pPr>
      <w:r>
        <w:t xml:space="preserve">           </w:t>
      </w:r>
      <w:r>
        <w:t xml:space="preserve">Самоотводов, отводов и ходатайств не заявлено. </w:t>
      </w:r>
    </w:p>
    <w:p w:rsidR="00A77B3E" w:rsidP="00F343EE">
      <w:pPr>
        <w:jc w:val="both"/>
      </w:pPr>
      <w:r>
        <w:t xml:space="preserve">            </w:t>
      </w:r>
      <w:r>
        <w:t xml:space="preserve">В суде </w:t>
      </w:r>
      <w:r>
        <w:t>Полухина</w:t>
      </w:r>
      <w:r>
        <w:t xml:space="preserve"> Ж.Ю. пояснила, что копию протокола                                        об административно</w:t>
      </w:r>
      <w:r>
        <w:t>м правонарушении получила, вину в совершении административного правонарушения признала полностью, в содеянном раскаялась, не оспаривала фактические обстоятельства, указанные</w:t>
      </w:r>
      <w:r>
        <w:t xml:space="preserve"> в протоколе                                       </w:t>
      </w:r>
      <w:r>
        <w:t>об административном правонарушении, так</w:t>
      </w:r>
      <w:r>
        <w:t xml:space="preserve">же пояснила, что она действительно разбила телефон, принадлежащий </w:t>
      </w:r>
      <w:r>
        <w:t>фио</w:t>
      </w:r>
      <w:r>
        <w:t xml:space="preserve"> из-за оскорблений со стороны последнего.</w:t>
      </w:r>
      <w:r>
        <w:t xml:space="preserve"> </w:t>
      </w:r>
      <w:r>
        <w:t xml:space="preserve">Также пояснила, что в настоящее время причиненный ущерб она не возместила, с </w:t>
      </w:r>
      <w:r>
        <w:t>фио</w:t>
      </w:r>
      <w:r>
        <w:t xml:space="preserve"> не примирилась. </w:t>
      </w:r>
    </w:p>
    <w:p w:rsidR="00A77B3E" w:rsidP="00F343EE">
      <w:pPr>
        <w:jc w:val="both"/>
      </w:pPr>
      <w:r>
        <w:t xml:space="preserve">        </w:t>
      </w:r>
      <w:r>
        <w:t xml:space="preserve">В суде потерпевший </w:t>
      </w:r>
      <w:r>
        <w:t>фио</w:t>
      </w:r>
      <w:r>
        <w:t xml:space="preserve"> пояснил, что дата  </w:t>
      </w:r>
      <w:r>
        <w:t xml:space="preserve">он приобрел телефон для общения с матерью инвалидом, а его супруга </w:t>
      </w:r>
      <w:r>
        <w:t>Полухина</w:t>
      </w:r>
      <w:r>
        <w:t xml:space="preserve"> Ж.Ю. в ходе ссоры с ним разбила приобретенный им телефон,  </w:t>
      </w:r>
      <w:r>
        <w:t xml:space="preserve">чем причинила ему ущерб на сумму сумма. Также пояснил, </w:t>
      </w:r>
      <w:r>
        <w:t>ч</w:t>
      </w:r>
      <w:r>
        <w:t xml:space="preserve">то в настоящее время причиненный ущерб </w:t>
      </w:r>
      <w:r>
        <w:t>Полухина</w:t>
      </w:r>
      <w:r>
        <w:t xml:space="preserve"> Ж.Ю. ему                               не возместила.                          </w:t>
      </w:r>
    </w:p>
    <w:p w:rsidR="00A77B3E" w:rsidP="00F343EE">
      <w:pPr>
        <w:jc w:val="both"/>
      </w:pPr>
      <w:r>
        <w:t xml:space="preserve">          </w:t>
      </w:r>
      <w:r>
        <w:t xml:space="preserve">Огласив протокол об административном правонарушении в отношении </w:t>
      </w:r>
      <w:r>
        <w:t>Полухиной</w:t>
      </w:r>
      <w:r>
        <w:t xml:space="preserve"> Ж.Ю., заслушав пояснения </w:t>
      </w:r>
      <w:r>
        <w:t>Полухиной</w:t>
      </w:r>
      <w:r>
        <w:t xml:space="preserve"> Ж.Ю. и потерпевшего</w:t>
      </w:r>
      <w:r>
        <w:t xml:space="preserve"> </w:t>
      </w:r>
      <w:r>
        <w:t>фио</w:t>
      </w:r>
      <w:r>
        <w:t xml:space="preserve">, исследовав письменные материалы дела, суд приходит    </w:t>
      </w:r>
      <w:r>
        <w:t>к следующему.</w:t>
      </w:r>
    </w:p>
    <w:p w:rsidR="00A77B3E" w:rsidP="00F343EE">
      <w:pPr>
        <w:jc w:val="both"/>
      </w:pPr>
      <w:r>
        <w:t xml:space="preserve">           </w:t>
      </w:r>
      <w:r>
        <w:t xml:space="preserve">Статьей 7.17 </w:t>
      </w:r>
      <w:r>
        <w:t>КоАП</w:t>
      </w:r>
      <w:r>
        <w:t xml:space="preserve"> РФ установлена административная ответственность  за умышленное уничтожение или повреждение чужого имущества, если эти действия не повлекли </w:t>
      </w:r>
      <w:r>
        <w:t>причинение значительного ущерба.</w:t>
      </w:r>
    </w:p>
    <w:p w:rsidR="00A77B3E" w:rsidP="00F343EE">
      <w:pPr>
        <w:jc w:val="both"/>
      </w:pPr>
      <w:r>
        <w:t xml:space="preserve">            </w:t>
      </w:r>
      <w:r>
        <w:t>Согласно пункту 2 примечания к ст. 158 УК РФ значительный ущерб гражданину в статьях главы 21, за исключением части пятой статьи 159, определяется с учетом его имущественного положения, но не может составлять сумма прописью</w:t>
      </w:r>
      <w:r>
        <w:t>.</w:t>
      </w:r>
    </w:p>
    <w:p w:rsidR="00A77B3E" w:rsidP="00F343EE">
      <w:pPr>
        <w:jc w:val="both"/>
      </w:pPr>
      <w:r>
        <w:t xml:space="preserve">            </w:t>
      </w:r>
      <w:r>
        <w:t xml:space="preserve">Из материалов дела усматривается, что </w:t>
      </w:r>
      <w:r>
        <w:t>Полухина</w:t>
      </w:r>
      <w:r>
        <w:t xml:space="preserve"> Ж.Ю. причинила </w:t>
      </w:r>
      <w:r>
        <w:t>фио</w:t>
      </w:r>
      <w:r>
        <w:t xml:space="preserve"> ущерб на сумму сумма (</w:t>
      </w:r>
      <w:r>
        <w:t>л</w:t>
      </w:r>
      <w:r>
        <w:t>.д. 11).</w:t>
      </w:r>
    </w:p>
    <w:p w:rsidR="00A77B3E" w:rsidP="00F343EE">
      <w:pPr>
        <w:jc w:val="both"/>
      </w:pPr>
      <w:r>
        <w:t xml:space="preserve">             </w:t>
      </w:r>
      <w:r>
        <w:t xml:space="preserve">Помимо признательных показаний </w:t>
      </w:r>
      <w:r>
        <w:t>Полухиной</w:t>
      </w:r>
      <w:r>
        <w:t xml:space="preserve"> Ж.Ю., ее вина                                  в совершении административного правонарушения подтверждается </w:t>
      </w:r>
      <w:r>
        <w:t>письменными доказательствами, имеющимися в материалах дела, а именно:</w:t>
      </w:r>
    </w:p>
    <w:p w:rsidR="00A77B3E" w:rsidP="00F343EE">
      <w:pPr>
        <w:jc w:val="both"/>
      </w:pPr>
      <w:r>
        <w:t>- протоколом об административном правонарушении № «изъято»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                               </w:t>
      </w:r>
      <w:r>
        <w:t xml:space="preserve">в котором описано событие административного правонарушения (л.д. 2). Протокол составлен уполномоченным должностным </w:t>
      </w:r>
      <w:r>
        <w:t xml:space="preserve">лицом, копия протокола вручена </w:t>
      </w:r>
      <w:r>
        <w:t>Полухиной</w:t>
      </w:r>
      <w:r>
        <w:t xml:space="preserve"> Ж.Ю.  </w:t>
      </w:r>
      <w:r>
        <w:t xml:space="preserve">и потерпевшему </w:t>
      </w:r>
      <w:r>
        <w:t>фио</w:t>
      </w:r>
      <w:r>
        <w:t>, о чем свидетельствуют их подписи                             в протоколе. Существенных недостатков, которые могли бы повлечь его недействительность, проток</w:t>
      </w:r>
      <w:r>
        <w:t>ол не содержит;</w:t>
      </w:r>
    </w:p>
    <w:p w:rsidR="00A77B3E" w:rsidP="00F343EE">
      <w:pPr>
        <w:jc w:val="both"/>
      </w:pPr>
      <w:r>
        <w:t xml:space="preserve">- рапортом УУП ОУУП и ПДН ОМВД России по адрес капитана полиции </w:t>
      </w:r>
      <w:r>
        <w:t>фио</w:t>
      </w:r>
      <w:r>
        <w:t>, зарегистрированном в КУСП № 557 (л.д. 3);</w:t>
      </w:r>
    </w:p>
    <w:p w:rsidR="00A77B3E" w:rsidP="00F343EE">
      <w:pPr>
        <w:jc w:val="both"/>
      </w:pPr>
      <w:r>
        <w:t xml:space="preserve">- письменным заявлением </w:t>
      </w:r>
      <w:r>
        <w:t>фио</w:t>
      </w:r>
      <w:r>
        <w:t xml:space="preserve"> от дата (л.д. 5);</w:t>
      </w:r>
    </w:p>
    <w:p w:rsidR="00A77B3E" w:rsidP="00F343EE">
      <w:pPr>
        <w:jc w:val="both"/>
      </w:pPr>
      <w:r>
        <w:t xml:space="preserve">- протоколом осмотра помещений, территорий </w:t>
      </w:r>
      <w:r>
        <w:t>от</w:t>
      </w:r>
      <w:r>
        <w:t xml:space="preserve"> дата  </w:t>
      </w:r>
      <w:r>
        <w:t xml:space="preserve">с </w:t>
      </w:r>
      <w:r>
        <w:t>фототабли</w:t>
      </w:r>
      <w:r>
        <w:t>цей</w:t>
      </w:r>
      <w:r>
        <w:t xml:space="preserve"> (л.д. 6-8);</w:t>
      </w:r>
    </w:p>
    <w:p w:rsidR="00A77B3E" w:rsidP="00F343EE">
      <w:pPr>
        <w:jc w:val="both"/>
      </w:pPr>
      <w:r>
        <w:t xml:space="preserve">- письменным объяснением </w:t>
      </w:r>
      <w:r>
        <w:t>Полухиной</w:t>
      </w:r>
      <w:r>
        <w:t xml:space="preserve"> Ж.Ю. от дата                   (л.д. 9);</w:t>
      </w:r>
    </w:p>
    <w:p w:rsidR="00A77B3E" w:rsidP="00F343EE">
      <w:pPr>
        <w:jc w:val="both"/>
      </w:pPr>
      <w:r>
        <w:t xml:space="preserve">- письменным объяснением </w:t>
      </w:r>
      <w:r>
        <w:t>фио</w:t>
      </w:r>
      <w:r>
        <w:t xml:space="preserve"> от дата                   (л.д. 10);</w:t>
      </w:r>
    </w:p>
    <w:p w:rsidR="00A77B3E" w:rsidP="00F343EE">
      <w:pPr>
        <w:jc w:val="both"/>
      </w:pPr>
      <w:r>
        <w:t>- товарным чеком и гарантийным талоном от дата                    (л.д. 11).</w:t>
      </w:r>
    </w:p>
    <w:p w:rsidR="00A77B3E" w:rsidP="00F343EE">
      <w:pPr>
        <w:jc w:val="both"/>
      </w:pPr>
      <w:r>
        <w:t xml:space="preserve">         </w:t>
      </w:r>
      <w:r>
        <w:t>Совокупность вышеуказ</w:t>
      </w:r>
      <w:r>
        <w:t>анных доказательств по делу у суда                             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</w:t>
      </w:r>
      <w:r>
        <w:t>ла.</w:t>
      </w:r>
    </w:p>
    <w:p w:rsidR="00A77B3E" w:rsidP="00F343EE">
      <w:pPr>
        <w:jc w:val="both"/>
      </w:pPr>
      <w:r>
        <w:t xml:space="preserve">         </w:t>
      </w:r>
      <w:r>
        <w:t xml:space="preserve">Таким образом, действия </w:t>
      </w:r>
      <w:r>
        <w:t>Полухиной</w:t>
      </w:r>
      <w:r>
        <w:t xml:space="preserve"> Ж.Ю. суд квалифицирует </w:t>
      </w:r>
      <w:r>
        <w:t xml:space="preserve">по ст. 7.17 </w:t>
      </w:r>
      <w:r>
        <w:t>КоАП</w:t>
      </w:r>
      <w:r>
        <w:t xml:space="preserve"> РФ, как умышленное повреждение чужого имущества, если эти действия не повлекли причинение значительного ущерба.</w:t>
      </w:r>
    </w:p>
    <w:p w:rsidR="00A77B3E" w:rsidP="00F343EE">
      <w:pPr>
        <w:jc w:val="both"/>
      </w:pPr>
      <w:r>
        <w:tab/>
        <w:t xml:space="preserve">При назначении административного наказания </w:t>
      </w:r>
      <w:r>
        <w:t>Полухиной</w:t>
      </w:r>
      <w:r>
        <w:t xml:space="preserve"> Ж.Ю. учитыв</w:t>
      </w:r>
      <w:r>
        <w:t xml:space="preserve">аются характер совершенного ею административного правонарушения, личность виновной, ее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F343EE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</w:t>
      </w:r>
      <w:r>
        <w:t xml:space="preserve">овываться на данных, подтверждающих действительную необходимость применения к лицу,                      </w:t>
      </w:r>
      <w:r>
        <w:t xml:space="preserve">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</w:t>
      </w:r>
      <w:r>
        <w:t>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</w:t>
      </w:r>
      <w:r>
        <w:t>тве единственно  возможного способа достижения справедливого баланса публичных                       и частных интересов в рамках административного судопроизводства.</w:t>
      </w:r>
    </w:p>
    <w:p w:rsidR="00A77B3E" w:rsidP="00F343EE">
      <w:pPr>
        <w:jc w:val="both"/>
      </w:pPr>
      <w:r>
        <w:tab/>
        <w:t xml:space="preserve">Изучением личности </w:t>
      </w:r>
      <w:r>
        <w:t>Полухиной</w:t>
      </w:r>
      <w:r>
        <w:t xml:space="preserve"> Ж.Ю. в суде установлено,                                    </w:t>
      </w:r>
      <w:r>
        <w:t xml:space="preserve">    что «изъято»</w:t>
      </w:r>
      <w:r>
        <w:t xml:space="preserve">. Иными сведениями о личности </w:t>
      </w:r>
      <w:r>
        <w:t>Полухиной</w:t>
      </w:r>
      <w:r>
        <w:t xml:space="preserve"> Ж.Ю., и о ее имущественном положении, суд не располагает.</w:t>
      </w:r>
    </w:p>
    <w:p w:rsidR="00A77B3E" w:rsidP="00F343EE">
      <w:pPr>
        <w:jc w:val="both"/>
      </w:pPr>
      <w:r>
        <w:t xml:space="preserve">           </w:t>
      </w:r>
      <w:r>
        <w:t>Обстоятельствами, смягчающими административную ответстве</w:t>
      </w:r>
      <w:r>
        <w:t xml:space="preserve">нность </w:t>
      </w:r>
      <w:r>
        <w:t>Полухиной</w:t>
      </w:r>
      <w:r>
        <w:t xml:space="preserve"> Ж.Ю., суд признает признание вины в совершении правонарушения, раскаяние в содеянном и наличие малолетнего ребенка.</w:t>
      </w:r>
    </w:p>
    <w:p w:rsidR="00A77B3E" w:rsidP="00F343EE">
      <w:pPr>
        <w:jc w:val="both"/>
      </w:pPr>
      <w:r>
        <w:t xml:space="preserve">            </w:t>
      </w:r>
      <w:r>
        <w:t xml:space="preserve">Обстоятельств, отягчающих административную ответственность </w:t>
      </w:r>
      <w:r>
        <w:t>Полухиной</w:t>
      </w:r>
      <w:r>
        <w:t xml:space="preserve"> Ж.Ю., судом не установлено.</w:t>
      </w:r>
    </w:p>
    <w:p w:rsidR="00A77B3E" w:rsidP="00F343EE">
      <w:pPr>
        <w:jc w:val="both"/>
      </w:pPr>
      <w:r>
        <w:t xml:space="preserve">            </w:t>
      </w:r>
      <w:r>
        <w:t xml:space="preserve">Согласно санкции ст. 7.17 </w:t>
      </w:r>
      <w:r>
        <w:t>КоАП</w:t>
      </w:r>
      <w:r>
        <w:t xml:space="preserve"> РФ, совершенное </w:t>
      </w:r>
      <w:r>
        <w:t>Полухиной</w:t>
      </w:r>
      <w:r>
        <w:t xml:space="preserve"> Ж.Ю. деяние влечет наложение административного штрафа в размере от трехсот </w:t>
      </w:r>
      <w:r>
        <w:t>до</w:t>
      </w:r>
      <w:r>
        <w:t xml:space="preserve"> сумма прописью.</w:t>
      </w:r>
    </w:p>
    <w:p w:rsidR="00A77B3E" w:rsidP="00F343EE">
      <w:pPr>
        <w:jc w:val="both"/>
      </w:pPr>
      <w:r>
        <w:t xml:space="preserve">           </w:t>
      </w:r>
      <w:r>
        <w:t>С учетом конкретных обстоятельств дела, данных о лице, в отношении которого ведется производство по делу об админи</w:t>
      </w:r>
      <w:r>
        <w:t xml:space="preserve">стративном правонарушении, наличия смягчающих административную ответственность обстоятельств, суд считает необходимым назначить </w:t>
      </w:r>
      <w:r>
        <w:t>Полухиной</w:t>
      </w:r>
      <w:r>
        <w:t xml:space="preserve"> Ж.Ю. административное наказание                       </w:t>
      </w:r>
      <w:r>
        <w:t xml:space="preserve"> в виде административного штрафа в пределах санкции ст. 7.17 </w:t>
      </w:r>
      <w:r>
        <w:t>КоАП</w:t>
      </w:r>
      <w:r>
        <w:t xml:space="preserve"> РФ, что будет являтьс</w:t>
      </w:r>
      <w:r>
        <w:t xml:space="preserve">я в рассматриваемом случае, </w:t>
      </w:r>
      <w:r>
        <w:t>по мнению судьи, надлежащей мерой ответственности в целях предупреждения в дальнейшем</w:t>
      </w:r>
      <w:r>
        <w:t xml:space="preserve"> совершения ею аналогичных административных проступков. </w:t>
      </w:r>
    </w:p>
    <w:p w:rsidR="00A77B3E" w:rsidP="00F343EE">
      <w:pPr>
        <w:jc w:val="both"/>
      </w:pPr>
      <w:r>
        <w:t xml:space="preserve">           </w:t>
      </w:r>
      <w:r>
        <w:t xml:space="preserve">На основании </w:t>
      </w:r>
      <w:r>
        <w:t>вышеизложенного</w:t>
      </w:r>
      <w:r>
        <w:t xml:space="preserve">, руководствуясь ст.ст. 3.1, 4.1, 7.17,    </w:t>
      </w:r>
      <w:r>
        <w:t xml:space="preserve">             29.9 - 29.11 </w:t>
      </w:r>
      <w:r>
        <w:t>КоАП</w:t>
      </w:r>
      <w:r>
        <w:t xml:space="preserve"> РФ,</w:t>
      </w:r>
    </w:p>
    <w:p w:rsidR="00A77B3E" w:rsidP="00F343EE">
      <w:pPr>
        <w:jc w:val="center"/>
      </w:pPr>
      <w:r>
        <w:t>постановил:</w:t>
      </w:r>
    </w:p>
    <w:p w:rsidR="00A77B3E" w:rsidP="00F343EE">
      <w:pPr>
        <w:jc w:val="both"/>
      </w:pPr>
    </w:p>
    <w:p w:rsidR="00A77B3E" w:rsidP="00F343EE">
      <w:pPr>
        <w:jc w:val="both"/>
      </w:pPr>
      <w:r>
        <w:t xml:space="preserve">         </w:t>
      </w:r>
      <w:r>
        <w:t xml:space="preserve">признать </w:t>
      </w:r>
      <w:r>
        <w:t>Полухину</w:t>
      </w:r>
      <w:r>
        <w:t xml:space="preserve"> Ж.Ю.</w:t>
      </w:r>
      <w:r>
        <w:t xml:space="preserve"> виновной в совершении административного правонарушения, предусмотренного ст. 7.17 </w:t>
      </w:r>
      <w:r>
        <w:t>КоАП</w:t>
      </w:r>
      <w:r>
        <w:t xml:space="preserve"> РФ </w:t>
      </w:r>
      <w:r>
        <w:t>и назначить ей административное наказание в виде административного штрафа в размере 300 (</w:t>
      </w:r>
      <w:r>
        <w:t>триста) рублей.</w:t>
      </w:r>
    </w:p>
    <w:p w:rsidR="00A77B3E" w:rsidP="00F343EE">
      <w:pPr>
        <w:jc w:val="both"/>
      </w:pPr>
      <w:r>
        <w:t xml:space="preserve">         </w:t>
      </w:r>
      <w:r>
        <w:t xml:space="preserve">Штраф подлежит перечислению на следующие реквизиты: получатель: УФК по адрес (Министерство юстиции адрес), наименование банка: </w:t>
      </w:r>
      <w:r>
        <w:t xml:space="preserve">Отделение адрес Банка России//УФК </w:t>
      </w:r>
      <w:r>
        <w:t xml:space="preserve">по адрес, ИНН телефон, КПП телефон, </w:t>
      </w:r>
      <w:r>
        <w:t>БИК телефон, единый казначейский счет 401</w:t>
      </w:r>
      <w:r>
        <w:t xml:space="preserve">02810645370000035, казначейский счет 03100643000000017500, лицевой счет телефон в УФК </w:t>
      </w:r>
      <w:r>
        <w:t xml:space="preserve">по  адрес, код Сводного реестра телефон, ОКТМО телефон, </w:t>
      </w:r>
      <w:r>
        <w:t xml:space="preserve">КБК 82811601073010017140, УИН (0) – штрафы за уничтожение или повреждение чужого имущества по протоколу РК № </w:t>
      </w:r>
      <w:r>
        <w:t>252406 от дата, дело № 5-84-77/2021.</w:t>
      </w:r>
    </w:p>
    <w:p w:rsidR="00A77B3E" w:rsidP="00F343EE">
      <w:pPr>
        <w:jc w:val="both"/>
      </w:pPr>
      <w:r>
        <w:t xml:space="preserve">            </w:t>
      </w:r>
      <w:r>
        <w:t xml:space="preserve">Разъяснить </w:t>
      </w:r>
      <w:r>
        <w:t>Полухиной</w:t>
      </w:r>
      <w:r>
        <w:t xml:space="preserve"> Ж.Ю.,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                                 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343EE">
      <w:pPr>
        <w:jc w:val="both"/>
      </w:pPr>
      <w:r>
        <w:t xml:space="preserve">  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F343EE">
      <w:pPr>
        <w:jc w:val="both"/>
      </w:pPr>
      <w:r>
        <w:t xml:space="preserve">          </w:t>
      </w:r>
      <w:r>
        <w:t xml:space="preserve">Разъяснить </w:t>
      </w:r>
      <w:r>
        <w:t>Полухиной</w:t>
      </w:r>
      <w:r>
        <w:t xml:space="preserve"> Ж.Ю. положения ч. 1 ст. 20.25 </w:t>
      </w:r>
      <w:r>
        <w:t>КоАП</w:t>
      </w:r>
      <w:r>
        <w:t xml:space="preserve"> РФ,                                   </w:t>
      </w:r>
      <w:r>
        <w:t>в соответствии с котор</w:t>
      </w:r>
      <w:r>
        <w:t xml:space="preserve">ой неуплата административного штрафа </w:t>
      </w:r>
      <w:r>
        <w:t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</w:t>
      </w:r>
      <w:r>
        <w:t>адцати суток, либо обязательные работы на срок до пятидесяти часов.</w:t>
      </w:r>
    </w:p>
    <w:p w:rsidR="00A77B3E" w:rsidP="00F343EE">
      <w:pPr>
        <w:jc w:val="both"/>
      </w:pPr>
      <w:r>
        <w:t xml:space="preserve">        </w:t>
      </w:r>
      <w:r>
        <w:t xml:space="preserve">Постановление может быть обжаловано в Советский районный суд адрес                       </w:t>
      </w:r>
      <w:r>
        <w:t>в течение десяти суток со дня вручения или получения копии постановления через судебный участок № 84 Советского судебного</w:t>
      </w:r>
      <w:r>
        <w:t xml:space="preserve"> района (адрес) адрес.</w:t>
      </w:r>
    </w:p>
    <w:p w:rsidR="00A77B3E" w:rsidP="00F343EE">
      <w:pPr>
        <w:jc w:val="both"/>
      </w:pPr>
      <w:r>
        <w:t xml:space="preserve"> </w:t>
      </w:r>
      <w:r>
        <w:tab/>
        <w:t xml:space="preserve">  </w:t>
      </w:r>
    </w:p>
    <w:p w:rsidR="00A77B3E" w:rsidP="00F343EE">
      <w:pPr>
        <w:jc w:val="both"/>
      </w:pPr>
      <w:r>
        <w:t xml:space="preserve">            </w:t>
      </w:r>
      <w:r>
        <w:t xml:space="preserve">Мировой судья </w:t>
      </w:r>
      <w:r>
        <w:tab/>
      </w:r>
      <w:r>
        <w:tab/>
      </w:r>
      <w:r>
        <w:tab/>
        <w:t>подпись                              Е.Н. Елецких</w:t>
      </w:r>
    </w:p>
    <w:p w:rsidR="00A77B3E" w:rsidP="00F343EE">
      <w:pPr>
        <w:jc w:val="both"/>
      </w:pPr>
    </w:p>
    <w:p w:rsidR="00A77B3E" w:rsidP="00F343EE">
      <w:pPr>
        <w:jc w:val="both"/>
      </w:pPr>
    </w:p>
    <w:sectPr w:rsidSect="00C17F8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F8D"/>
    <w:rsid w:val="00A77B3E"/>
    <w:rsid w:val="00C17F8D"/>
    <w:rsid w:val="00F343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F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