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№5-84-103/2025</w:t>
      </w:r>
    </w:p>
    <w:p w:rsidR="00A77B3E">
      <w:r>
        <w:t>УИД 91MS0084-01-2025-000402-47</w:t>
      </w:r>
    </w:p>
    <w:p w:rsidR="00A77B3E">
      <w:r>
        <w:t>П о с т а н о в л е н и е</w:t>
      </w:r>
    </w:p>
    <w:p w:rsidR="00A77B3E">
      <w:r>
        <w:t>13 марта 2025 года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</w:t>
      </w:r>
      <w:r>
        <w:t>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>Гречаного</w:t>
      </w:r>
      <w:r>
        <w:t xml:space="preserve"> Максима Алексеевича, паспортные данные </w:t>
      </w:r>
    </w:p>
    <w:p w:rsidR="00A77B3E">
      <w:r>
        <w:t>адрес, гражданина РФ, паспортные данные, не женат</w:t>
      </w:r>
      <w:r>
        <w:t>ого, официально не трудоустроенного,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ч.3 ст.19.24 КоАП РФ,</w:t>
      </w:r>
    </w:p>
    <w:p w:rsidR="00A77B3E"/>
    <w:p w:rsidR="00A77B3E">
      <w:r>
        <w:t>У С Т А Н О В И Л</w:t>
      </w:r>
    </w:p>
    <w:p w:rsidR="00A77B3E">
      <w:r>
        <w:t>дата в врем</w:t>
      </w:r>
      <w:r>
        <w:t xml:space="preserve">я установлено, что </w:t>
      </w:r>
      <w:r>
        <w:t>фио</w:t>
      </w:r>
      <w:r>
        <w:t xml:space="preserve"> по адресу: адрес, являясь лицом, в отношении которого установлен административный надзор, отсутствовал по месту жительства, чем повторно нарушил административное ограничение, возложенное на него решением Советского районного суда адр</w:t>
      </w:r>
      <w:r>
        <w:t>ес от дата по делу №2а-746/2024, совершив административное правонарушение, предусмотренное ч. 3 ст. 19.24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</w:t>
      </w:r>
      <w:r>
        <w:t>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8201 №213885 от дата (л.д.2); копией акта посещения поднадзорного лица по месту жительства (пребывания) от дата, согл</w:t>
      </w:r>
      <w:r>
        <w:t xml:space="preserve">асно которому </w:t>
      </w:r>
      <w:r>
        <w:t>фио</w:t>
      </w:r>
      <w:r>
        <w:t xml:space="preserve"> в период времени с время по время отсутствовал по месту жительства по адресу: адрес, </w:t>
      </w:r>
    </w:p>
    <w:p w:rsidR="00A77B3E">
      <w:r>
        <w:t xml:space="preserve">адрес (л.д.3); копией постановления 8204 №127922 по делу об административном правонарушении от дата, согласно которому </w:t>
      </w:r>
      <w:r>
        <w:t>фио</w:t>
      </w:r>
      <w:r>
        <w:t xml:space="preserve"> признан виновным в совершении</w:t>
      </w:r>
      <w:r>
        <w:t xml:space="preserve"> административного правонарушения, предусмотренного ч. 1 ст. 19.24 КоАП РФ, постановление вступило в законную силу дата (л.д.4); объяснением </w:t>
      </w:r>
      <w:r>
        <w:t>фио</w:t>
      </w:r>
      <w:r>
        <w:t xml:space="preserve"> от дата (л.д.5); копией решения Советского районного суда адрес от дата по делу №2а-746/2024, согласно которому</w:t>
      </w:r>
      <w:r>
        <w:t xml:space="preserve"> в отношении </w:t>
      </w:r>
      <w:r>
        <w:t>фио</w:t>
      </w:r>
      <w:r>
        <w:t xml:space="preserve"> установлен административный надзор сроком на 11 (одиннадцать) месяцев, на </w:t>
      </w:r>
      <w:r>
        <w:t>фио</w:t>
      </w:r>
      <w:r>
        <w:t xml:space="preserve"> также возложено ограничение в виде: запрета пребывания вне места жительства в период времени с время по время следующих суток (дело об административном надзоре, </w:t>
      </w:r>
      <w:r>
        <w:t>т.№1, л.д.22-23); 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законодательством Российской Федерации от дата (л.д.8); копией пред</w:t>
      </w:r>
      <w:r>
        <w:t>упреждения (л.д.9); копией графиком прибытия поднадзорного лица на регистрацию от дата (л.д.10); сведениями о ранее совершенных правонарушениях (л.д.10).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</w:t>
      </w:r>
      <w:r>
        <w:t>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</w:t>
      </w:r>
      <w:r>
        <w:t>оверными и достаточными для разрешения дела.</w:t>
      </w:r>
    </w:p>
    <w:p w:rsidR="00A77B3E">
      <w:r>
        <w:t xml:space="preserve">Как следует из материалов дела, вступившим в законную силу решением судьи Советского районного суда адрес от дата по делу №2а-746/2024 в отношении </w:t>
      </w:r>
      <w:r>
        <w:t>фио</w:t>
      </w:r>
      <w:r>
        <w:t xml:space="preserve"> установлен административный надзор сроком на 11 (одиннадцать</w:t>
      </w:r>
      <w:r>
        <w:t xml:space="preserve">) месяцев, на </w:t>
      </w:r>
      <w:r>
        <w:t>фио</w:t>
      </w:r>
      <w:r>
        <w:t xml:space="preserve"> также возложено ограничение в виде: запрета пребывания вне места жительства в период времени с время по время следующих суток (дело об административном надзоре, т.№1, л.д.22-23).</w:t>
      </w:r>
    </w:p>
    <w:p w:rsidR="00A77B3E">
      <w:r>
        <w:t xml:space="preserve">Частью 1 статьи 19.24 КоАП РФ установлена административная </w:t>
      </w:r>
      <w: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</w:t>
      </w:r>
      <w:r>
        <w:t xml:space="preserve"> наказуемого деяния.</w:t>
      </w:r>
    </w:p>
    <w:p w:rsidR="00A77B3E">
      <w:r>
        <w:t>Частью 3 статьи 19.24 КоАП РФ установлена административная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</w:t>
      </w:r>
      <w:r>
        <w:t>одержат уголовно наказуемого деяния.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3 ст. 19.24 КоАП РФ, как повторное в течение одного года несоблюдение лицом, в отношении которого установлен административный надзор, ограничений, установленны</w:t>
      </w:r>
      <w:r>
        <w:t>х ему судом в соответствии с федеральным законом, при этом действия не содержат уголовно наказуемого деяния, вина в совершении данного правонарушения доказана.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</w:t>
      </w:r>
      <w:r>
        <w:t>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не установлено.</w:t>
      </w:r>
    </w:p>
    <w:p w:rsidR="00A77B3E">
      <w:r>
        <w:t>Оснований для прекращения производства по делу и освобождения привле</w:t>
      </w:r>
      <w:r>
        <w:t>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</w:t>
      </w:r>
      <w:r>
        <w:t xml:space="preserve">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 3 ст. 19.24 КоАП РФ.</w:t>
      </w:r>
    </w:p>
    <w:p w:rsidR="00A77B3E">
      <w:r>
        <w:t>На основании изложенного, руководствуясь ст. 29.10 КоА</w:t>
      </w:r>
      <w:r>
        <w:t>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Гречаного</w:t>
      </w:r>
      <w:r>
        <w:t xml:space="preserve"> Максима Алексеевича признать виновным в совершении административного правонарушения, предусмотренного ч. 3 ст. 19.24 КоАП РФ, и назначить ему административное наказание в виде обязательных работ на срок </w:t>
      </w:r>
      <w:r>
        <w:t>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</w:t>
      </w:r>
      <w:r>
        <w:t xml:space="preserve">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</w:t>
      </w:r>
      <w:r>
        <w:t>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до сумма прописью или админ</w:t>
      </w:r>
      <w:r>
        <w:t>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обжаловано в Советский районный</w:t>
      </w:r>
      <w:r>
        <w:t xml:space="preserve"> суд адрес в течение десяти дней со дня вручения или получения копии постановления.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BA1"/>
    <w:rsid w:val="00453B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