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05-0433/9/2023</w:t>
      </w:r>
    </w:p>
    <w:p w:rsidR="00A77B3E">
      <w:r>
        <w:t>ПОСТАНОВЛЕНИЕ</w:t>
      </w:r>
    </w:p>
    <w:p w:rsidR="00A77B3E">
      <w:r>
        <w:t>14 августа 2023 года</w:t>
        <w:tab/>
        <w:t xml:space="preserve">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генерального директора Общества с ограниченной ответственностью «ПЛУТОС» (Республика Крым, ...) Ермошкина ..., ...,</w:t>
      </w:r>
    </w:p>
    <w:p w:rsidR="00A77B3E">
      <w:r>
        <w:t>установил:</w:t>
      </w:r>
    </w:p>
    <w:p w:rsidR="00A77B3E">
      <w:r>
        <w:t>Ермошкин А.Н. – генеральный директор Общества с ограниченной ответственностью «ПЛУТОС»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2022 года.</w:t>
      </w:r>
    </w:p>
    <w:p w:rsidR="00A77B3E">
      <w:r>
        <w:t>Ермошкин А.Н.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декабрь 2022 года предоставлены ООО «ПЛУТОС» в органы Пенсионного фонда Российской Федерации 25 января 2023 года, при сроке представления таких сведений не позднее 16 января 2023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27 июня 2023 года № 537 (л.д. 1), копию выписки из ЕГРЮЛ (л.д. 5-6); копию акта от 15 февраля 2023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31 марта 2023 года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Ермошкин А.Н. совершил административное правонарушение, предусмотренное частью 1 статьи 15.33.2 КоАП РФ, его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Руководствуясь ст.ст. 29.9-29.10 КоАП РФ.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«ПЛУТОС» Ермошкина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              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0410760300095004332315185,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