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03105">
      <w:pPr>
        <w:ind w:firstLine="567"/>
        <w:jc w:val="right"/>
      </w:pPr>
      <w:r>
        <w:t>дело № 5-91-219/2019</w:t>
      </w:r>
      <w:r>
        <w:tab/>
        <w:t xml:space="preserve">    </w:t>
      </w:r>
    </w:p>
    <w:p w:rsidR="00A77B3E" w:rsidP="00E03105">
      <w:pPr>
        <w:ind w:firstLine="567"/>
        <w:jc w:val="center"/>
      </w:pPr>
      <w:r>
        <w:t>П О С Т А Н О В Л Е Н И Е</w:t>
      </w:r>
    </w:p>
    <w:p w:rsidR="00A77B3E" w:rsidP="00E03105">
      <w:pPr>
        <w:ind w:firstLine="567"/>
        <w:jc w:val="both"/>
      </w:pPr>
    </w:p>
    <w:p w:rsidR="00A77B3E" w:rsidP="00E03105">
      <w:pPr>
        <w:ind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              16 мая 2019  года</w:t>
      </w:r>
    </w:p>
    <w:p w:rsidR="00A77B3E" w:rsidP="00E03105">
      <w:pPr>
        <w:ind w:firstLine="567"/>
        <w:jc w:val="both"/>
      </w:pPr>
    </w:p>
    <w:p w:rsidR="00A77B3E" w:rsidP="00E03105">
      <w:pPr>
        <w:ind w:firstLine="567"/>
        <w:jc w:val="both"/>
      </w:pPr>
      <w:r>
        <w:t>Мировой судья судебного участка № 91 Феодосийского судебного района</w:t>
      </w:r>
      <w:r>
        <w:t xml:space="preserve"> (городской округ Феодосия) Республики Крым Воробьёва Н.В.,    рассмотрев в открытом судебном заседании дело об административном правонарушении по ч. 5 ст. 12.15 </w:t>
      </w:r>
      <w:r>
        <w:t>КоАП</w:t>
      </w:r>
      <w:r>
        <w:t xml:space="preserve"> РФ в отношении:</w:t>
      </w:r>
    </w:p>
    <w:p w:rsidR="00A77B3E" w:rsidP="00E03105">
      <w:pPr>
        <w:ind w:firstLine="567"/>
        <w:jc w:val="both"/>
      </w:pPr>
      <w:r>
        <w:t xml:space="preserve"> </w:t>
      </w:r>
      <w:r>
        <w:t>фио</w:t>
      </w:r>
      <w:r>
        <w:t xml:space="preserve">,   паспортные данные,    зарегистрированной по адресу: г. Феодосия, </w:t>
      </w:r>
      <w:r>
        <w:t xml:space="preserve">адрес,  считается подвергнутой административному наказанию за совершение однородного административного правонарушения (постановление   начальника ОГИБДД по адрес   от дата по ч. 4 ст. 12.15 </w:t>
      </w:r>
      <w:r>
        <w:t>КоАП</w:t>
      </w:r>
      <w:r>
        <w:t xml:space="preserve"> РФ, вступившее в законную силу дата),  </w:t>
      </w:r>
    </w:p>
    <w:p w:rsidR="00A77B3E" w:rsidP="00E03105">
      <w:pPr>
        <w:ind w:firstLine="567"/>
        <w:jc w:val="both"/>
      </w:pPr>
      <w:r>
        <w:t xml:space="preserve">                     </w:t>
      </w:r>
      <w:r>
        <w:t xml:space="preserve">                                       УСТАНОВИЛ:</w:t>
      </w:r>
    </w:p>
    <w:p w:rsidR="00A77B3E" w:rsidP="00E03105">
      <w:pPr>
        <w:ind w:firstLine="567"/>
        <w:jc w:val="both"/>
      </w:pPr>
      <w:r>
        <w:t xml:space="preserve">              </w:t>
      </w:r>
      <w:r>
        <w:t>фио</w:t>
      </w:r>
      <w:r>
        <w:t>, дата в время на   адрес, трасса «Таврида» на 183 км  в районе адрес,  управляя  автомобилем марка автомобиля, государственный регистрационный знак В320 ОМ 777, в нарушение п. 1.3. , п. 9.</w:t>
      </w:r>
      <w:r>
        <w:t xml:space="preserve">7 ПДД РФ,   выехала на полосу, предназначенную для встречного движения,  в зоне действия   дорожного  знака 3.20 «Обгон запрещен». </w:t>
      </w:r>
    </w:p>
    <w:p w:rsidR="00A77B3E" w:rsidP="00E03105">
      <w:pPr>
        <w:ind w:firstLine="567"/>
        <w:jc w:val="both"/>
      </w:pPr>
      <w:r>
        <w:t>фио</w:t>
      </w:r>
      <w:r>
        <w:t xml:space="preserve"> в судебное заседание не явилась, о времени и месте рассмотрения уведомлена надлежащим образом,  просила рассмотреть дело</w:t>
      </w:r>
      <w:r>
        <w:t xml:space="preserve"> в её отсутствие, с правонарушением согласна, вину признает.</w:t>
      </w:r>
    </w:p>
    <w:p w:rsidR="00A77B3E" w:rsidP="00E03105">
      <w:pPr>
        <w:ind w:firstLine="567"/>
        <w:jc w:val="both"/>
      </w:pPr>
      <w:r>
        <w:t xml:space="preserve">Вина </w:t>
      </w:r>
      <w:r>
        <w:t>фио</w:t>
      </w:r>
      <w:r>
        <w:t xml:space="preserve">  подтверждается следующими доказательствами:</w:t>
      </w:r>
    </w:p>
    <w:p w:rsidR="00A77B3E" w:rsidP="00E03105">
      <w:pPr>
        <w:ind w:firstLine="567"/>
        <w:jc w:val="both"/>
      </w:pPr>
      <w:r>
        <w:t xml:space="preserve">- протоколом об административном правонарушении 82 АП  № 003584 от дата с объяснением </w:t>
      </w:r>
      <w:r>
        <w:t>фио</w:t>
      </w:r>
      <w:r>
        <w:t xml:space="preserve"> о согласии с нарушением (л.д. 1);</w:t>
      </w:r>
    </w:p>
    <w:p w:rsidR="00A77B3E" w:rsidP="00E03105">
      <w:pPr>
        <w:ind w:firstLine="567"/>
        <w:jc w:val="both"/>
      </w:pPr>
      <w:r>
        <w:t>- схемой места со</w:t>
      </w:r>
      <w:r>
        <w:t>вершения правонарушения  (л.д. 2);</w:t>
      </w:r>
    </w:p>
    <w:p w:rsidR="00A77B3E" w:rsidP="00E03105">
      <w:pPr>
        <w:ind w:firstLine="567"/>
        <w:jc w:val="both"/>
      </w:pPr>
      <w:r>
        <w:t>- рапортом ИДПС от дата (л.д. 6);</w:t>
      </w:r>
    </w:p>
    <w:p w:rsidR="00A77B3E" w:rsidP="00E03105">
      <w:pPr>
        <w:ind w:firstLine="567"/>
        <w:jc w:val="both"/>
      </w:pPr>
      <w:r>
        <w:t xml:space="preserve">              - копией постановления о привлечении </w:t>
      </w:r>
      <w:r>
        <w:t>фио</w:t>
      </w:r>
      <w:r>
        <w:t xml:space="preserve"> к ответственности по ч. 4 ст. 12.15 </w:t>
      </w:r>
      <w:r>
        <w:t>КоАП</w:t>
      </w:r>
      <w:r>
        <w:t xml:space="preserve"> РФ, вступившем в законную силу дата   (л.д. 8);</w:t>
      </w:r>
    </w:p>
    <w:p w:rsidR="00A77B3E" w:rsidP="00E03105">
      <w:pPr>
        <w:ind w:firstLine="567"/>
        <w:jc w:val="both"/>
      </w:pPr>
      <w:r>
        <w:t>- видеозаписью (л.д. 9).</w:t>
      </w:r>
    </w:p>
    <w:p w:rsidR="00A77B3E" w:rsidP="00E03105">
      <w:pPr>
        <w:ind w:firstLine="567"/>
        <w:jc w:val="both"/>
      </w:pPr>
      <w:r>
        <w:t>На основании излож</w:t>
      </w:r>
      <w:r>
        <w:t xml:space="preserve">енного, суд считает, что вина </w:t>
      </w:r>
      <w:r>
        <w:t>фио</w:t>
      </w:r>
      <w:r>
        <w:t xml:space="preserve"> в совершении  административного правонарушения доказана.  </w:t>
      </w:r>
    </w:p>
    <w:p w:rsidR="00A77B3E" w:rsidP="00E03105">
      <w:pPr>
        <w:ind w:firstLine="567"/>
        <w:jc w:val="both"/>
      </w:pPr>
      <w:r>
        <w:t xml:space="preserve"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</w:t>
      </w:r>
      <w:r>
        <w:t>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E03105">
      <w:pPr>
        <w:ind w:firstLine="567"/>
        <w:jc w:val="both"/>
      </w:pPr>
      <w:r>
        <w:t>На основании п. 8 Постановления Пленума Верховного Суда  РФ от дата N 18 «О некоторых вопросах, возника</w:t>
      </w:r>
      <w:r>
        <w:t xml:space="preserve">ющих у судов при применении особенной части </w:t>
      </w:r>
      <w:r>
        <w:t>КоАП</w:t>
      </w:r>
      <w:r>
        <w:t xml:space="preserve"> РФ» следует, что по части 4 статьи 12.15 </w:t>
      </w:r>
      <w:r>
        <w:t>КоАП</w:t>
      </w:r>
      <w:r>
        <w:t xml:space="preserve">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</w:t>
      </w:r>
      <w:r>
        <w:t>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A77B3E" w:rsidP="00E03105">
      <w:pPr>
        <w:ind w:firstLine="567"/>
        <w:jc w:val="both"/>
      </w:pPr>
      <w:r>
        <w:t>Движение по дороге с двусторонним движением в нарушение требований дорожных знаков 3.20 "Обгон запрещен", 3.22 "Обго</w:t>
      </w:r>
      <w:r>
        <w:t>н грузовым автомобилям запрещен", 5.11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</w:t>
      </w:r>
      <w:r>
        <w:t xml:space="preserve">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</w:t>
      </w:r>
      <w:r>
        <w:t>КоАП</w:t>
      </w:r>
      <w:r>
        <w:t xml:space="preserve"> РФ. </w:t>
      </w:r>
    </w:p>
    <w:p w:rsidR="00A77B3E" w:rsidP="00E03105">
      <w:pPr>
        <w:ind w:firstLine="567"/>
        <w:jc w:val="both"/>
      </w:pPr>
      <w:r>
        <w:t xml:space="preserve"> В соответствии с ч. 4 ст. 1</w:t>
      </w:r>
      <w:r>
        <w:t xml:space="preserve">2.15 </w:t>
      </w:r>
      <w:r>
        <w:t>КоАП</w:t>
      </w:r>
      <w:r>
        <w:t xml:space="preserve"> РФ предусмотрена административная ответственность за выезд в нарушение Правил дорожного движения на полосу, предназначенную для встречного </w:t>
      </w:r>
      <w:r>
        <w:t xml:space="preserve">движения, либо на трамвайные пути встречного направления, за исключением случаев, предусмотренных частью 3 </w:t>
      </w:r>
      <w:r>
        <w:t>настоящей статьи.</w:t>
      </w:r>
    </w:p>
    <w:p w:rsidR="00A77B3E" w:rsidP="00E03105">
      <w:pPr>
        <w:ind w:firstLine="567"/>
        <w:jc w:val="both"/>
      </w:pPr>
      <w:r>
        <w:t xml:space="preserve">По мнению суда, указанные требования Правил дорожного движения РФ водителем </w:t>
      </w:r>
      <w:r>
        <w:t>фио</w:t>
      </w:r>
      <w:r>
        <w:t xml:space="preserve"> нарушены, поскольку она выехала на полосу, предназначенную для встречного движения, в зоне действия  дорожного  знака  3.20 «Обгон запрещен».</w:t>
      </w:r>
    </w:p>
    <w:p w:rsidR="00A77B3E" w:rsidP="00E03105">
      <w:pPr>
        <w:ind w:firstLine="567"/>
        <w:jc w:val="both"/>
      </w:pPr>
      <w:r>
        <w:t xml:space="preserve">             Так</w:t>
      </w:r>
      <w:r>
        <w:t xml:space="preserve">им образом, действия </w:t>
      </w:r>
      <w:r>
        <w:t>фио</w:t>
      </w:r>
      <w:r>
        <w:t xml:space="preserve"> суд квалифицирует по ч. 5 ст. 12.15 </w:t>
      </w:r>
      <w:r>
        <w:t>КоАП</w:t>
      </w:r>
      <w:r>
        <w:t xml:space="preserve"> РФ -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</w:t>
      </w:r>
      <w:r>
        <w:t>астью 3 настоящей статьи, если действия совершены повторно.</w:t>
      </w:r>
    </w:p>
    <w:p w:rsidR="00A77B3E" w:rsidP="00E03105">
      <w:pPr>
        <w:ind w:firstLine="567"/>
        <w:jc w:val="both"/>
      </w:pPr>
      <w:r>
        <w:t xml:space="preserve">При назначении наказания в соответствии со ст. 4.1-4.3 </w:t>
      </w:r>
      <w:r>
        <w:t>КоАП</w:t>
      </w:r>
      <w:r>
        <w:t xml:space="preserve"> РФ, суд учитывает тяжесть содеянного, данные о личности правонарушителя.     </w:t>
      </w:r>
    </w:p>
    <w:p w:rsidR="00A77B3E" w:rsidP="00E03105">
      <w:pPr>
        <w:ind w:firstLine="567"/>
        <w:jc w:val="both"/>
      </w:pPr>
      <w:r>
        <w:t>Обстоятельств, отягчающих  административную ответственност</w:t>
      </w:r>
      <w:r>
        <w:t xml:space="preserve">ь судом не установлено, смягчающее  обстоятельство  - признание </w:t>
      </w:r>
      <w:r>
        <w:t>фио</w:t>
      </w:r>
      <w:r>
        <w:t xml:space="preserve"> вины. </w:t>
      </w:r>
    </w:p>
    <w:p w:rsidR="00A77B3E" w:rsidP="00E03105">
      <w:pPr>
        <w:ind w:firstLine="567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 наказание в    пределах санкции ч. 5 ст. 12.15 </w:t>
      </w:r>
      <w:r>
        <w:t>КоАП</w:t>
      </w:r>
      <w:r>
        <w:t xml:space="preserve"> РФ. </w:t>
      </w:r>
    </w:p>
    <w:p w:rsidR="00E03105" w:rsidP="00E03105">
      <w:pPr>
        <w:ind w:firstLine="567"/>
        <w:jc w:val="both"/>
      </w:pPr>
      <w:r>
        <w:t>На основании изложенного, руководствуясь ст.ст. 12.15 ч. 5,</w:t>
      </w:r>
      <w:r>
        <w:t xml:space="preserve">  29.9, 29.10 </w:t>
      </w:r>
      <w:r>
        <w:t>КоАП</w:t>
      </w:r>
      <w:r>
        <w:t xml:space="preserve"> РФ, мировой судья,-           </w:t>
      </w:r>
    </w:p>
    <w:p w:rsidR="00A77B3E" w:rsidP="00E03105">
      <w:pPr>
        <w:ind w:firstLine="567"/>
        <w:jc w:val="center"/>
      </w:pPr>
      <w:r>
        <w:t>ПОСТАНОВИЛ:</w:t>
      </w:r>
    </w:p>
    <w:p w:rsidR="00A77B3E" w:rsidP="00E03105">
      <w:pPr>
        <w:ind w:firstLine="567"/>
        <w:jc w:val="both"/>
      </w:pPr>
      <w:r>
        <w:t xml:space="preserve">          Гражданку </w:t>
      </w:r>
      <w:r>
        <w:t>фио</w:t>
      </w:r>
      <w:r>
        <w:t xml:space="preserve">  признать виновной в совершении правонарушения, предусмотренного ч. 5 ст. 12.15 </w:t>
      </w:r>
      <w:r>
        <w:t>КРФоАП</w:t>
      </w:r>
      <w:r>
        <w:t>, и назначить ей наказание в виде  лишением права управления транспортными средствами сроком на 1 (один) год.</w:t>
      </w:r>
    </w:p>
    <w:p w:rsidR="00A77B3E" w:rsidP="00E03105">
      <w:pPr>
        <w:ind w:firstLine="567"/>
        <w:jc w:val="both"/>
      </w:pPr>
      <w:r>
        <w:t xml:space="preserve">Срок лишения </w:t>
      </w:r>
      <w:r>
        <w:t>фио</w:t>
      </w:r>
      <w:r>
        <w:t xml:space="preserve"> специального права </w:t>
      </w:r>
      <w:r>
        <w:t>исчислять с момента вступления настоящего постановления в законную силу.</w:t>
      </w:r>
    </w:p>
    <w:p w:rsidR="00A77B3E" w:rsidP="00E03105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</w:t>
      </w:r>
      <w:r>
        <w:t xml:space="preserve">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</w:t>
      </w:r>
      <w:r>
        <w:t>занный орган в тот же срок.</w:t>
      </w:r>
    </w:p>
    <w:p w:rsidR="00A77B3E" w:rsidP="00E03105">
      <w:pPr>
        <w:ind w:firstLine="567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</w:t>
      </w:r>
      <w:r>
        <w:t>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E03105">
      <w:pPr>
        <w:ind w:firstLine="567"/>
        <w:jc w:val="both"/>
      </w:pPr>
      <w:r>
        <w:tab/>
        <w:t>Постановление может быть обжаловано и опротестовано в течение 10 суток в Феодосийс</w:t>
      </w:r>
      <w:r>
        <w:t>кий городской суд Республики Крым с момента получения или вручения его копии.</w:t>
      </w:r>
    </w:p>
    <w:p w:rsidR="00A77B3E" w:rsidP="00E03105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                                 Н.В.Воробьёва</w:t>
      </w:r>
    </w:p>
    <w:p w:rsidR="00A77B3E" w:rsidP="00E03105">
      <w:pPr>
        <w:ind w:firstLine="567"/>
        <w:jc w:val="both"/>
      </w:pPr>
    </w:p>
    <w:p w:rsidR="00A77B3E" w:rsidP="00E03105">
      <w:pPr>
        <w:ind w:firstLine="567"/>
        <w:jc w:val="both"/>
      </w:pPr>
    </w:p>
    <w:p w:rsidR="00E03105">
      <w:pPr>
        <w:ind w:firstLine="567"/>
        <w:jc w:val="both"/>
      </w:pPr>
    </w:p>
    <w:sectPr w:rsidSect="00E03105">
      <w:pgSz w:w="12240" w:h="15840"/>
      <w:pgMar w:top="1440" w:right="9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F4C"/>
    <w:rsid w:val="004C5F4C"/>
    <w:rsid w:val="00A77B3E"/>
    <w:rsid w:val="00E031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5F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