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302F">
      <w:pPr>
        <w:jc w:val="right"/>
      </w:pPr>
      <w:r>
        <w:t xml:space="preserve">                                                                УИД: 91RS0023-01-2022-001023-34</w:t>
      </w:r>
    </w:p>
    <w:p w:rsidR="00A77B3E" w:rsidP="004C302F">
      <w:pPr>
        <w:jc w:val="right"/>
      </w:pPr>
      <w:r>
        <w:t>Дело №5-92-314/2022</w:t>
      </w:r>
    </w:p>
    <w:p w:rsidR="00A77B3E" w:rsidP="004C302F">
      <w:pPr>
        <w:jc w:val="both"/>
      </w:pPr>
      <w:r>
        <w:t xml:space="preserve">            </w:t>
      </w:r>
    </w:p>
    <w:p w:rsidR="00A77B3E" w:rsidP="004C302F">
      <w:pPr>
        <w:jc w:val="both"/>
      </w:pPr>
    </w:p>
    <w:p w:rsidR="00A77B3E" w:rsidP="004C302F">
      <w:pPr>
        <w:jc w:val="center"/>
      </w:pPr>
      <w:r>
        <w:t>П</w:t>
      </w:r>
      <w:r>
        <w:t xml:space="preserve"> О С Т А Н О В Л Е Н И Е</w:t>
      </w:r>
    </w:p>
    <w:p w:rsidR="004C302F" w:rsidP="004C302F">
      <w:pPr>
        <w:jc w:val="center"/>
      </w:pPr>
    </w:p>
    <w:p w:rsidR="00A77B3E" w:rsidP="004C302F">
      <w:pPr>
        <w:jc w:val="both"/>
      </w:pPr>
      <w:r>
        <w:t xml:space="preserve">09 августа 2022 года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C302F" w:rsidP="004C302F">
      <w:pPr>
        <w:jc w:val="both"/>
      </w:pPr>
    </w:p>
    <w:p w:rsidR="00A77B3E" w:rsidP="004C302F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</w:t>
      </w:r>
      <w:r>
        <w:t>ий,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ст.6.1.1 КоАП РФ, в</w:t>
      </w:r>
      <w:r>
        <w:t xml:space="preserve"> </w:t>
      </w:r>
      <w:r>
        <w:t>отношении</w:t>
      </w:r>
      <w:r>
        <w:t xml:space="preserve"> </w:t>
      </w:r>
      <w:r>
        <w:t>Закабуня</w:t>
      </w:r>
      <w:r>
        <w:t xml:space="preserve"> Руслана</w:t>
      </w:r>
      <w:r>
        <w:t xml:space="preserve"> Николаевича, ПАСПОРТНЫЕ ДАННЫЕ</w:t>
      </w:r>
      <w:r>
        <w:t xml:space="preserve">, гражданина Российской Федерации, ПАСПОРТНЫЕ ДАННЫЕ, не работающего,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4C302F" w:rsidP="004C302F">
      <w:pPr>
        <w:ind w:firstLine="720"/>
        <w:jc w:val="both"/>
      </w:pPr>
    </w:p>
    <w:p w:rsidR="00A77B3E" w:rsidP="004C302F">
      <w:pPr>
        <w:jc w:val="center"/>
      </w:pPr>
      <w:r>
        <w:t>У С Т А Н О В И Л:</w:t>
      </w:r>
    </w:p>
    <w:p w:rsidR="004C302F" w:rsidP="004C302F">
      <w:pPr>
        <w:jc w:val="center"/>
      </w:pPr>
    </w:p>
    <w:p w:rsidR="00A77B3E" w:rsidP="004C302F">
      <w:pPr>
        <w:ind w:firstLine="720"/>
        <w:jc w:val="both"/>
      </w:pPr>
      <w:r>
        <w:t>З</w:t>
      </w:r>
      <w:r>
        <w:t>акабуня</w:t>
      </w:r>
      <w:r>
        <w:t xml:space="preserve"> Р.Н.</w:t>
      </w:r>
      <w:r>
        <w:t xml:space="preserve"> совершил иные насильственные действия, причинившие физическую боль, не повлекшие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4C302F">
      <w:pPr>
        <w:ind w:firstLine="720"/>
        <w:jc w:val="both"/>
      </w:pPr>
      <w:r>
        <w:t>ДАТА в ВРЕМЯ</w:t>
      </w:r>
      <w:r>
        <w:t xml:space="preserve"> часов</w:t>
      </w:r>
      <w:r w:rsidRPr="004C302F">
        <w:t xml:space="preserve"> </w:t>
      </w:r>
      <w:r w:rsidRPr="004C302F">
        <w:t>Закабуня</w:t>
      </w:r>
      <w:r w:rsidRPr="004C302F">
        <w:t xml:space="preserve"> Р.Н.</w:t>
      </w:r>
      <w:r>
        <w:t>, находясь на территории бухты «</w:t>
      </w:r>
      <w:r>
        <w:t>Кармыш</w:t>
      </w:r>
      <w:r>
        <w:t>» в АДРЕС, в ходе возникшего с ФИО конфликта, нанес последнему один удар в область лица, чем причинил  ему физическую боль и телесные повреждения которые, согласно заключению эксперта № НОМЕР</w:t>
      </w:r>
      <w:r>
        <w:t xml:space="preserve"> от ДАТА, рас</w:t>
      </w:r>
      <w:r>
        <w:t xml:space="preserve">цениваются как повреждения, не причинившие вред здоровью </w:t>
      </w:r>
      <w:r>
        <w:t>человека</w:t>
      </w:r>
      <w:r>
        <w:t xml:space="preserve">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4C302F">
      <w:pPr>
        <w:ind w:firstLine="720"/>
        <w:jc w:val="both"/>
      </w:pPr>
      <w:r>
        <w:t>В судебном заседании лицо, в отношении которого ведется производст</w:t>
      </w:r>
      <w:r>
        <w:t xml:space="preserve">во по делу об административном правонарушении – </w:t>
      </w:r>
      <w:r>
        <w:t>Закабуня</w:t>
      </w:r>
      <w:r>
        <w:t xml:space="preserve"> Р.Н. 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4C302F">
      <w:pPr>
        <w:ind w:firstLine="720"/>
        <w:jc w:val="both"/>
      </w:pPr>
      <w:r>
        <w:t xml:space="preserve">Потерпевший ФИО в судебном заседании подтвердил факт причинения ему </w:t>
      </w:r>
      <w:r>
        <w:t>Закабуня</w:t>
      </w:r>
      <w:r>
        <w:t xml:space="preserve"> Р.</w:t>
      </w:r>
      <w:r>
        <w:t>Н.  физической боли и телесных повреждений.</w:t>
      </w:r>
    </w:p>
    <w:p w:rsidR="00A77B3E" w:rsidP="004C302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</w:t>
      </w:r>
      <w:r>
        <w:t>ующему.</w:t>
      </w:r>
    </w:p>
    <w:p w:rsidR="00A77B3E" w:rsidP="004C302F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</w:t>
      </w:r>
      <w:r>
        <w:t>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4C302F">
      <w:pPr>
        <w:ind w:firstLine="720"/>
        <w:jc w:val="both"/>
      </w:pPr>
      <w:r>
        <w:t>Диспозиция пр</w:t>
      </w:r>
      <w:r>
        <w:t>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</w:t>
      </w:r>
      <w:r>
        <w:t>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</w:t>
      </w:r>
      <w:r>
        <w:t>шим физической боли и желает их наступления либо относится к ним безразлично (ч. 1 ст. 2.2 КоАП РФ).</w:t>
      </w:r>
    </w:p>
    <w:p w:rsidR="00A77B3E" w:rsidP="004C302F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</w:t>
      </w:r>
      <w:r>
        <w:t xml:space="preserve">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</w:t>
      </w:r>
      <w:r>
        <w:t>е себя никаких объективно выявляемых повреждений.</w:t>
      </w:r>
    </w:p>
    <w:p w:rsidR="00A77B3E" w:rsidP="004C302F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4C302F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4C302F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</w:t>
      </w:r>
      <w:r>
        <w:t>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</w:t>
      </w:r>
      <w: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t>ческих средств, вещественными доказательствами.</w:t>
      </w:r>
    </w:p>
    <w:p w:rsidR="00A77B3E" w:rsidP="004C302F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</w:t>
      </w:r>
      <w:r>
        <w:t xml:space="preserve">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C302F">
      <w:pPr>
        <w:ind w:firstLine="720"/>
        <w:jc w:val="both"/>
      </w:pPr>
      <w:r>
        <w:t xml:space="preserve">Вина </w:t>
      </w:r>
      <w:r>
        <w:t>Закабуня</w:t>
      </w:r>
      <w:r>
        <w:t xml:space="preserve"> Р.Н. подтверждается представленными по делу доказательствами, а именно: </w:t>
      </w:r>
    </w:p>
    <w:p w:rsidR="00A77B3E" w:rsidP="004C302F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C302F">
      <w:pPr>
        <w:ind w:firstLine="720"/>
        <w:jc w:val="both"/>
      </w:pPr>
      <w:r>
        <w:t xml:space="preserve">- рапортом дознавателя ОД МВД России по Черноморскому району </w:t>
      </w:r>
      <w:r>
        <w:t>от</w:t>
      </w:r>
      <w:r>
        <w:t xml:space="preserve"> ДАТА (л.д.4);</w:t>
      </w:r>
    </w:p>
    <w:p w:rsidR="00A77B3E" w:rsidP="004C302F">
      <w:pPr>
        <w:ind w:firstLine="720"/>
        <w:jc w:val="both"/>
      </w:pPr>
      <w:r>
        <w:t>- письменным заявлением ФИО, поступившим в ОМВД России по Черноморскому району ДАТА (л.д.5);</w:t>
      </w:r>
    </w:p>
    <w:p w:rsidR="00A77B3E" w:rsidP="004C302F">
      <w:pPr>
        <w:ind w:firstLine="720"/>
        <w:jc w:val="both"/>
      </w:pPr>
      <w:r>
        <w:t>- письмен</w:t>
      </w:r>
      <w:r>
        <w:t xml:space="preserve">ным объяснением потерпевшего ФИО </w:t>
      </w:r>
      <w:r>
        <w:t>от</w:t>
      </w:r>
      <w:r>
        <w:t xml:space="preserve"> ДАТА (л.д.6-7);</w:t>
      </w:r>
    </w:p>
    <w:p w:rsidR="00A77B3E" w:rsidP="004C302F">
      <w:pPr>
        <w:ind w:firstLine="720"/>
        <w:jc w:val="both"/>
      </w:pPr>
      <w:r>
        <w:t>- письменными объяснениями свидетелей ФИО,</w:t>
      </w:r>
      <w:r>
        <w:t xml:space="preserve"> ФИО</w:t>
      </w:r>
      <w:r>
        <w:t>, ФИО, ФИО, ФИО, ФИО от ДАТА (л.д.8,9,10,11,13,14);</w:t>
      </w:r>
    </w:p>
    <w:p w:rsidR="00A77B3E" w:rsidP="004C302F">
      <w:pPr>
        <w:ind w:firstLine="720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кровопо</w:t>
      </w:r>
      <w:r>
        <w:t xml:space="preserve">дтёк на нижнем веке правого глаза и кровоизлияние под белочную оболочку правого глаза, ссадины на лице, кровоподтеки на плечах; повреждения образовались от травматического воздействия тупых предметов с ограниченной травмирующей поверхностью, за 1-3 дня до </w:t>
      </w:r>
      <w:r>
        <w:t>момента освидетельствования;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(л.д.16-17).</w:t>
      </w:r>
    </w:p>
    <w:p w:rsidR="00A77B3E" w:rsidP="004C302F">
      <w:pPr>
        <w:ind w:firstLine="720"/>
        <w:jc w:val="both"/>
      </w:pPr>
      <w:r>
        <w:t>Основани</w:t>
      </w:r>
      <w:r>
        <w:t>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C302F">
      <w:pPr>
        <w:ind w:firstLine="720"/>
        <w:jc w:val="both"/>
      </w:pPr>
      <w:r>
        <w:t>Оценивая исследованные доказательства с точки</w:t>
      </w:r>
      <w:r>
        <w:t xml:space="preserve">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Закабуня</w:t>
      </w:r>
      <w:r>
        <w:t xml:space="preserve"> Р.Н. в совершении административного правонарушения нашла</w:t>
      </w:r>
      <w:r>
        <w:t xml:space="preserve"> свое подтверждение в ходе судебного заседания.</w:t>
      </w:r>
    </w:p>
    <w:p w:rsidR="00A77B3E" w:rsidP="004C302F">
      <w:pPr>
        <w:ind w:firstLine="720"/>
        <w:jc w:val="both"/>
      </w:pPr>
      <w:r>
        <w:t xml:space="preserve">Действия </w:t>
      </w:r>
      <w:r>
        <w:t>Закабуня</w:t>
      </w:r>
      <w:r>
        <w:t xml:space="preserve"> Р.Н.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</w:t>
      </w:r>
      <w: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4C302F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</w:t>
      </w:r>
      <w:r>
        <w:t>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4C302F">
      <w:pPr>
        <w:ind w:firstLine="720"/>
        <w:jc w:val="both"/>
      </w:pPr>
      <w:r>
        <w:t>С</w:t>
      </w:r>
      <w:r>
        <w:t>рок давности привлечения лица к административной ответственности, установленный статьей Кодекса Российской Федерации об админис</w:t>
      </w:r>
      <w:r>
        <w:t>тративных правонарушениях не истек.</w:t>
      </w:r>
    </w:p>
    <w:p w:rsidR="00A77B3E" w:rsidP="004C302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4C302F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</w:t>
      </w:r>
      <w:r>
        <w:t>о ст. 4.2 Кодекса Российской Федерации об административных правонарушениях является признание вины, а также раскаяние лица, совершившего административное правонарушение.</w:t>
      </w:r>
    </w:p>
    <w:p w:rsidR="00A77B3E" w:rsidP="004C302F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</w:t>
      </w:r>
      <w:r>
        <w:t xml:space="preserve">декса Российской Федерации об административных правонарушениях, суд в действиях </w:t>
      </w:r>
      <w:r>
        <w:t>Закабуня</w:t>
      </w:r>
      <w:r>
        <w:t xml:space="preserve"> Р.Н. не усматривает. </w:t>
      </w:r>
    </w:p>
    <w:p w:rsidR="00A77B3E" w:rsidP="004C302F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</w:t>
      </w:r>
      <w:r>
        <w:t>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4C302F">
      <w:pPr>
        <w:ind w:firstLine="720"/>
        <w:jc w:val="both"/>
      </w:pPr>
      <w:r>
        <w:t>Учитывая изложенное, исходя из общих пр</w:t>
      </w:r>
      <w:r>
        <w:t xml:space="preserve">инципов назначения наказания, предусмотренных ст.ст.3.1, 4.1 КоАП РФ, считаю необходимым назначить </w:t>
      </w:r>
      <w:r>
        <w:t>Закабуня</w:t>
      </w:r>
      <w:r>
        <w:t xml:space="preserve"> Р.Н. административное наказание в виде административного штрафа, поскольку этот вид административного наказания, по мнению суда, будет способствоват</w:t>
      </w:r>
      <w:r>
        <w:t>ь предупреждению совершения им новых правонарушений.</w:t>
      </w:r>
    </w:p>
    <w:p w:rsidR="00A77B3E" w:rsidP="004C302F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4C302F" w:rsidP="004C302F">
      <w:pPr>
        <w:ind w:firstLine="720"/>
        <w:jc w:val="both"/>
      </w:pPr>
    </w:p>
    <w:p w:rsidR="00A77B3E" w:rsidP="004C302F">
      <w:pPr>
        <w:jc w:val="center"/>
      </w:pPr>
      <w:r>
        <w:t>П</w:t>
      </w:r>
      <w:r>
        <w:t xml:space="preserve"> О С Т </w:t>
      </w:r>
      <w:r>
        <w:t>А Н О В И Л:</w:t>
      </w:r>
    </w:p>
    <w:p w:rsidR="00A77B3E" w:rsidP="004C302F">
      <w:pPr>
        <w:jc w:val="both"/>
      </w:pPr>
    </w:p>
    <w:p w:rsidR="00A77B3E" w:rsidP="004C302F">
      <w:pPr>
        <w:ind w:firstLine="720"/>
        <w:jc w:val="both"/>
      </w:pPr>
      <w:r>
        <w:t>Закабуня</w:t>
      </w:r>
      <w:r>
        <w:t xml:space="preserve"> Руслана Николаевича,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</w:t>
      </w:r>
      <w:r>
        <w:t>стративного штрафа в размере 5 000 (пять тысяч) рублей.</w:t>
      </w:r>
    </w:p>
    <w:p w:rsidR="00A77B3E" w:rsidP="004C302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</w:t>
      </w:r>
      <w:r>
        <w:t>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</w:t>
      </w:r>
      <w:r>
        <w:t xml:space="preserve">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</w:t>
      </w:r>
      <w:r>
        <w:t>56000; УИН: 0410760300925003142206147; постановление №5-92-314/2022.</w:t>
      </w:r>
    </w:p>
    <w:p w:rsidR="00A77B3E" w:rsidP="004C302F">
      <w:pPr>
        <w:ind w:firstLine="720"/>
        <w:jc w:val="both"/>
      </w:pPr>
      <w:r>
        <w:t xml:space="preserve">Разъяснить </w:t>
      </w:r>
      <w:r>
        <w:t>Закабуня</w:t>
      </w:r>
      <w:r>
        <w:t xml:space="preserve"> Р.Н.,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302F">
      <w:pPr>
        <w:ind w:firstLine="720"/>
        <w:jc w:val="both"/>
      </w:pPr>
      <w:r>
        <w:t>Документ, свидетельствующий об уплате административного шт</w:t>
      </w:r>
      <w:r>
        <w:t xml:space="preserve">рафа, лицо, привлеченное к административной ответственности, направляет судье, вынесшему постановление. </w:t>
      </w:r>
    </w:p>
    <w:p w:rsidR="00A77B3E" w:rsidP="004C302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C302F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C302F">
      <w:pPr>
        <w:jc w:val="both"/>
      </w:pPr>
    </w:p>
    <w:p w:rsidR="00A77B3E" w:rsidP="004C302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И.В. Солодченко</w:t>
      </w:r>
    </w:p>
    <w:p w:rsidR="00A77B3E" w:rsidP="004C302F">
      <w:pPr>
        <w:jc w:val="both"/>
      </w:pPr>
    </w:p>
    <w:p w:rsidR="004C302F" w:rsidP="004C302F">
      <w:pPr>
        <w:jc w:val="both"/>
      </w:pPr>
    </w:p>
    <w:p w:rsidR="004C302F" w:rsidRPr="006D51A8" w:rsidP="004C302F">
      <w:pPr>
        <w:ind w:firstLine="720"/>
        <w:jc w:val="both"/>
      </w:pPr>
      <w:r w:rsidRPr="006D51A8">
        <w:t>«СОГЛАСОВАНО»</w:t>
      </w:r>
    </w:p>
    <w:p w:rsidR="004C302F" w:rsidRPr="006D51A8" w:rsidP="004C302F">
      <w:pPr>
        <w:ind w:firstLine="720"/>
        <w:jc w:val="both"/>
      </w:pPr>
    </w:p>
    <w:p w:rsidR="004C302F" w:rsidRPr="006D51A8" w:rsidP="004C302F">
      <w:pPr>
        <w:ind w:firstLine="720"/>
        <w:jc w:val="both"/>
      </w:pPr>
      <w:r w:rsidRPr="006D51A8">
        <w:t>Мировой судья</w:t>
      </w:r>
    </w:p>
    <w:p w:rsidR="004C302F" w:rsidRPr="006D51A8" w:rsidP="004C302F">
      <w:pPr>
        <w:ind w:firstLine="720"/>
        <w:jc w:val="both"/>
      </w:pPr>
      <w:r w:rsidRPr="006D51A8">
        <w:t>судебного участка №92</w:t>
      </w:r>
    </w:p>
    <w:p w:rsidR="004C302F" w:rsidP="004C302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C30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2F"/>
    <w:rsid w:val="004C302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6177-FB36-41EE-BE30-AEB7D98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