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 xml:space="preserve">         </w:t>
      </w:r>
    </w:p>
    <w:p w:rsidR="00A77B3E" w:rsidP="007D3856">
      <w:pPr>
        <w:jc w:val="right"/>
      </w:pPr>
      <w:r>
        <w:t xml:space="preserve">                                                                Дело №5-92-389/2022</w:t>
      </w:r>
    </w:p>
    <w:p w:rsidR="00A77B3E" w:rsidP="007D3856">
      <w:pPr>
        <w:jc w:val="right"/>
      </w:pPr>
      <w:r>
        <w:t xml:space="preserve">               УИД: 91RS0023-01-2022-001210-55</w:t>
      </w:r>
    </w:p>
    <w:p w:rsidR="00A77B3E" w:rsidP="007D3856">
      <w:pPr>
        <w:jc w:val="both"/>
      </w:pPr>
    </w:p>
    <w:p w:rsidR="00A77B3E" w:rsidP="007D3856">
      <w:pPr>
        <w:jc w:val="center"/>
      </w:pPr>
      <w:r>
        <w:t>П</w:t>
      </w:r>
      <w:r>
        <w:t xml:space="preserve"> О С Т А Н О В Л Е Н И Е</w:t>
      </w:r>
    </w:p>
    <w:p w:rsidR="007D3856" w:rsidP="007D3856">
      <w:pPr>
        <w:jc w:val="center"/>
      </w:pPr>
    </w:p>
    <w:p w:rsidR="00A77B3E" w:rsidP="007D3856">
      <w:pPr>
        <w:jc w:val="both"/>
      </w:pPr>
      <w:r>
        <w:t>31 октября 2022 года</w:t>
      </w:r>
      <w:r>
        <w:t xml:space="preserve">                                    </w:t>
      </w:r>
      <w:r>
        <w:t xml:space="preserve">            </w:t>
      </w:r>
      <w:r>
        <w:t xml:space="preserve">            </w:t>
      </w:r>
      <w:r>
        <w:t>пгт</w:t>
      </w:r>
      <w:r>
        <w:t xml:space="preserve">. </w:t>
      </w:r>
      <w:r>
        <w:t>Черноморское</w:t>
      </w:r>
      <w:r>
        <w:t>, Республика Крым</w:t>
      </w:r>
    </w:p>
    <w:p w:rsidR="007D3856" w:rsidP="007D3856">
      <w:pPr>
        <w:jc w:val="both"/>
      </w:pPr>
    </w:p>
    <w:p w:rsidR="00A77B3E" w:rsidP="007D3856">
      <w:pPr>
        <w:ind w:firstLine="720"/>
        <w:jc w:val="both"/>
      </w:pPr>
      <w:r>
        <w:t xml:space="preserve">Мировой судья судебного участка №92 Черноморского судебного района Республики Крым </w:t>
      </w:r>
      <w:r>
        <w:t>Байбарза</w:t>
      </w:r>
      <w:r>
        <w:t xml:space="preserve"> О.В., с соблюдением требований, предус</w:t>
      </w:r>
      <w:r>
        <w:t xml:space="preserve">мотренных ст.51 Конституции РФ, ст.ст.24.2, 24.3, 24.4, 25.1, 29.7 КоАП РФ, рассмотрев в открытом судебном заседании дело об административном правонарушении, предусмотренном ст.6.1.1 КоАП РФ, в отношении </w:t>
      </w:r>
      <w:r>
        <w:t>Почечуевой</w:t>
      </w:r>
      <w:r>
        <w:t xml:space="preserve"> Людмилы Петровны, ПАСПОРТНЫЕ ДАННЫЕ, граж</w:t>
      </w:r>
      <w:r>
        <w:t>данки Российской Федерации, ПАСПОРТНЫЕ ДАННЫЕ, пенсионера, зарегистрированной по адресу</w:t>
      </w:r>
      <w:r>
        <w:t xml:space="preserve">: АДРЕС, </w:t>
      </w:r>
      <w:r>
        <w:t>проживающей</w:t>
      </w:r>
      <w:r>
        <w:t xml:space="preserve"> по адресу: АДРЕС, </w:t>
      </w:r>
    </w:p>
    <w:p w:rsidR="00A77B3E" w:rsidP="007D3856">
      <w:pPr>
        <w:jc w:val="center"/>
      </w:pPr>
      <w:r>
        <w:t>У С Т А Н О В И Л:</w:t>
      </w:r>
    </w:p>
    <w:p w:rsidR="007D3856" w:rsidP="007D3856">
      <w:pPr>
        <w:jc w:val="center"/>
      </w:pPr>
    </w:p>
    <w:p w:rsidR="00A77B3E" w:rsidP="007D3856">
      <w:pPr>
        <w:ind w:firstLine="720"/>
        <w:jc w:val="both"/>
      </w:pPr>
      <w:r>
        <w:t>Почечуева</w:t>
      </w:r>
      <w:r>
        <w:t xml:space="preserve"> Л.П. совершила иные насильственные действия, п</w:t>
      </w:r>
      <w:r>
        <w:t>ричинившие физическую боль, не повлекшие последствий, указанных в статье 115 Уголовного кодекса Российской Федерации, если эти действия не содержат уголовно наказуемого деяния, при следующих обстоятельствах:</w:t>
      </w:r>
    </w:p>
    <w:p w:rsidR="00A77B3E" w:rsidP="007D3856">
      <w:pPr>
        <w:ind w:firstLine="720"/>
        <w:jc w:val="both"/>
      </w:pPr>
      <w:r>
        <w:t>ДАТА в ВРЕМЯ</w:t>
      </w:r>
      <w:r>
        <w:t xml:space="preserve"> часов, </w:t>
      </w:r>
      <w:r>
        <w:t>Почечуева</w:t>
      </w:r>
      <w:r>
        <w:t xml:space="preserve"> Л.П., находясь по </w:t>
      </w:r>
      <w:r>
        <w:t>адресу: АДРЕС, хватала за лицо ФИО, чем причинила последней телесные повреждения в виде ссадины на лице, которые, согласно заключению эксперта № НОМЕР</w:t>
      </w:r>
      <w:r>
        <w:t xml:space="preserve"> </w:t>
      </w:r>
      <w:r>
        <w:t>от</w:t>
      </w:r>
      <w:r>
        <w:t xml:space="preserve"> </w:t>
      </w:r>
      <w:r>
        <w:t>ДАТА</w:t>
      </w:r>
      <w:r>
        <w:t>, расцениваются как повреждения, не причинившие вред здоровью человека, т.е. своими действиями соверш</w:t>
      </w:r>
      <w:r>
        <w:t>ила административное правонарушение, ответственность за которое предусмотрена ст.6.1.1 КоАП РФ.</w:t>
      </w:r>
    </w:p>
    <w:p w:rsidR="00A77B3E" w:rsidP="007D3856">
      <w:pPr>
        <w:ind w:firstLine="720"/>
        <w:jc w:val="both"/>
      </w:pPr>
      <w:r>
        <w:t xml:space="preserve">В судебном заседании лицо, в отношении которого ведется производство по делу об административном правонарушении – </w:t>
      </w:r>
      <w:r>
        <w:t>Почечуева</w:t>
      </w:r>
      <w:r>
        <w:t xml:space="preserve"> Л.П., вину не признала, пояснила, чт</w:t>
      </w:r>
      <w:r>
        <w:t>о ДАТА примерно в ВРЕМЯ</w:t>
      </w:r>
      <w:r>
        <w:t xml:space="preserve"> часов, она со своим супругом приехала из больницы. Она решила обойти территорию своего домовладения по адресу: АДРЕС. Когда она проходила напротив дома №НОМЕР</w:t>
      </w:r>
      <w:r>
        <w:t xml:space="preserve">, увидела, что там стоит ФИО с ребенком на руках, которая стала скандалить и </w:t>
      </w:r>
      <w:r>
        <w:t>нецензурно выражаться в ее адрес, пыталась натравить на нее свою собаку. Телесных повреждений ФИО она не наносила, считает, что повреждения на лице потерпевшей в виде царапин мог причинить ребенок, которого ФИО держала на руках.</w:t>
      </w:r>
    </w:p>
    <w:p w:rsidR="00A77B3E" w:rsidP="007D3856">
      <w:pPr>
        <w:ind w:firstLine="720"/>
        <w:jc w:val="both"/>
      </w:pPr>
      <w:r>
        <w:t>В судебном заседании защитн</w:t>
      </w:r>
      <w:r>
        <w:t xml:space="preserve">ик привлекаемого лица – </w:t>
      </w:r>
      <w:r>
        <w:t>Шмытов</w:t>
      </w:r>
      <w:r>
        <w:t xml:space="preserve"> А.В., действующий на основании ордера № НОМЕР</w:t>
      </w:r>
      <w:r>
        <w:t xml:space="preserve"> </w:t>
      </w:r>
      <w:r>
        <w:t>от</w:t>
      </w:r>
      <w:r>
        <w:t xml:space="preserve"> </w:t>
      </w:r>
      <w:r>
        <w:t>ДАТА</w:t>
      </w:r>
      <w:r>
        <w:t xml:space="preserve">, просил производство по делу прекратить в связи с отсутствием в действиях </w:t>
      </w:r>
      <w:r>
        <w:t>Почечуевой</w:t>
      </w:r>
      <w:r>
        <w:t xml:space="preserve"> Л.П. состава правонарушения. </w:t>
      </w:r>
    </w:p>
    <w:p w:rsidR="00A77B3E" w:rsidP="007D3856">
      <w:pPr>
        <w:ind w:firstLine="720"/>
        <w:jc w:val="both"/>
      </w:pPr>
      <w:r>
        <w:t>Допрошенный в судебном заседании, в качестве свидетеля, д</w:t>
      </w:r>
      <w:r>
        <w:t xml:space="preserve">олжностное лицо, составившее протокол об административном правонарушении – УУП ОУУП и ПДН ОМВД России по Черноморскому району ФИО, пояснил, что ДАТА в ОМВД по Черноморскому району поступило заявление ФИО по факту причинения ей </w:t>
      </w:r>
      <w:r>
        <w:t>Почечуевой</w:t>
      </w:r>
      <w:r>
        <w:t xml:space="preserve"> Л.П. телесных повр</w:t>
      </w:r>
      <w:r>
        <w:t xml:space="preserve">еждений, по заявлению была проведена проверка, назначена судебно-медицинская экспертиза, по результатам которой в отношении </w:t>
      </w:r>
      <w:r>
        <w:t>Почечуевой</w:t>
      </w:r>
      <w:r>
        <w:t xml:space="preserve"> Л.П.</w:t>
      </w:r>
      <w:r>
        <w:t xml:space="preserve"> был составлен протокол об административном правонарушении по ст.6.1.1 КоАП РФ.</w:t>
      </w:r>
    </w:p>
    <w:p w:rsidR="00A77B3E" w:rsidP="007D3856">
      <w:pPr>
        <w:ind w:firstLine="720"/>
        <w:jc w:val="both"/>
      </w:pPr>
      <w:r>
        <w:t>Допрошенный в судебном заседании, в к</w:t>
      </w:r>
      <w:r>
        <w:t>ачестве свидетеля, ФИО, суду пояснил, что ДАТА примерно в ВРЕМЯ</w:t>
      </w:r>
      <w:r>
        <w:t xml:space="preserve"> часов он со своей женой </w:t>
      </w:r>
      <w:r>
        <w:t>Почечуевой</w:t>
      </w:r>
      <w:r>
        <w:t xml:space="preserve"> Л.П. приехали домой. Жена вышла из машины, чтобы осмотреть территорию около дома. В это время он увидел, что к </w:t>
      </w:r>
      <w:r>
        <w:t>Почечуевой</w:t>
      </w:r>
      <w:r>
        <w:t xml:space="preserve"> Л.П. подошла соседка – ФИО, у котор</w:t>
      </w:r>
      <w:r>
        <w:t>ой на руках находился маленький ребенок. ФИО стала высказывать в адрес его жены претензии, скандалить  и толкать ее. Чтобы его жена не упала, он около забора придержал ее руками. ФИО никаких телесных повреждений его жена не наносила.</w:t>
      </w:r>
    </w:p>
    <w:p w:rsidR="00A77B3E" w:rsidP="007D3856">
      <w:pPr>
        <w:ind w:firstLine="720"/>
        <w:jc w:val="both"/>
      </w:pPr>
      <w:r>
        <w:t>Допрошенный в судебном</w:t>
      </w:r>
      <w:r>
        <w:t xml:space="preserve"> заседании в качестве эксперта – заведующий Черноморским отделением ГБУЗ РК «Крымское республиканское бюро судебно-медицинской экспертизы» - </w:t>
      </w:r>
      <w:r>
        <w:t>государственный судебный эксперт ФИО, пояснил, что ДАТА он проводил освидетельствований ФИО на основании постановле</w:t>
      </w:r>
      <w:r>
        <w:t>ния ФИО</w:t>
      </w:r>
      <w:r>
        <w:t>. Во время освидетельствования у ФИО были обнаружены ссадины на лице. Также указал, что  годовалый ребенок, в силу своих физических возможностей, не мог бы оставить на лице потерпевшей подобных повреждений.</w:t>
      </w:r>
    </w:p>
    <w:p w:rsidR="00A77B3E" w:rsidP="007D3856">
      <w:pPr>
        <w:ind w:firstLine="720"/>
        <w:jc w:val="both"/>
      </w:pPr>
      <w:r>
        <w:t>Потерпевшая ФИО, в судебное заседан</w:t>
      </w:r>
      <w:r>
        <w:t>ие не явилась, о дате, времени и месте слушания по делу извещалась в установленном законом порядке, о причинах неявки не сообщила.</w:t>
      </w:r>
    </w:p>
    <w:p w:rsidR="00A77B3E" w:rsidP="007D3856">
      <w:pPr>
        <w:ind w:firstLine="720"/>
        <w:jc w:val="both"/>
      </w:pPr>
      <w:r>
        <w:t>Выслушав пояснения лица, в отношении которого ведется производство по делу об административном правонарушении, эксперта, свид</w:t>
      </w:r>
      <w:r>
        <w:t>етелей, изучив материалы дела об административном правонарушении, мировой судья приходит к следующему.</w:t>
      </w:r>
    </w:p>
    <w:p w:rsidR="00A77B3E" w:rsidP="007D3856">
      <w:pPr>
        <w:ind w:firstLine="720"/>
        <w:jc w:val="both"/>
      </w:pPr>
      <w:r>
        <w:t>Статьей 6.1.1 КоАП РФ установлена ответственность за нанесение побоев или совершение иных насильственных действий, причинивших физическую боль, но не пов</w:t>
      </w:r>
      <w:r>
        <w:t>лекших последствий, указанных в ст. 115 УК РФ, если эти действия не содержат уголовно наказуемого деяния, - в виде наложения административного штрафа в размере от пяти тысяч до тридцати тысяч рублей, либо административный арест на срок от десяти до пятнадц</w:t>
      </w:r>
      <w:r>
        <w:t>ати суток, либо</w:t>
      </w:r>
      <w:r>
        <w:t xml:space="preserve"> обязательные работы на срок от шестидесяти до ста двадцати часов.</w:t>
      </w:r>
    </w:p>
    <w:p w:rsidR="00A77B3E" w:rsidP="007D3856">
      <w:pPr>
        <w:ind w:firstLine="720"/>
        <w:jc w:val="both"/>
      </w:pPr>
      <w:r>
        <w:t>Диспозиция приведенной нормы закона предполагает наличие двух условий, а именно: нанесение побоев или совершение иных насильственных действий и причинение физической боли. Су</w:t>
      </w:r>
      <w:r>
        <w:t>бъективная сторона состава административного правонарушения, предусмотренного ст. 6.1.1 КоАП РФ, характеризуется умышленной формой вины, то есть, когда лицо, совершившее административное правонарушение, сознает противоправный характер своего действия, пред</w:t>
      </w:r>
      <w:r>
        <w:t>видит возможность или неизбежность наступления негативных последствий в виде испытания потерпевшим физической боли и желает их наступления либо относится к ним безразлично (ч. 1 ст. 2.2 КоАП РФ).</w:t>
      </w:r>
    </w:p>
    <w:p w:rsidR="00A77B3E" w:rsidP="007D3856">
      <w:pPr>
        <w:ind w:firstLine="720"/>
        <w:jc w:val="both"/>
      </w:pPr>
      <w:r>
        <w:t>Побои - это действия, характеризующиеся многократным нанесен</w:t>
      </w:r>
      <w:r>
        <w:t>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w:t>
      </w:r>
      <w:r>
        <w:t>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A77B3E" w:rsidP="007D3856">
      <w:pPr>
        <w:ind w:firstLine="720"/>
        <w:jc w:val="both"/>
      </w:pPr>
      <w:r>
        <w:t xml:space="preserve">К иным насильственным действиям относится причинение боли щипанием, сечением, причинение небольших повреждений </w:t>
      </w:r>
      <w:r>
        <w:t>тупыми или острыми предметами, воздействием термических факторов и другие аналогичные действия.</w:t>
      </w:r>
    </w:p>
    <w:p w:rsidR="00A77B3E" w:rsidP="007D3856">
      <w:pPr>
        <w:ind w:firstLine="720"/>
        <w:jc w:val="both"/>
      </w:pPr>
      <w: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w:t>
      </w:r>
      <w:r>
        <w:t xml:space="preserve"> боли.</w:t>
      </w:r>
    </w:p>
    <w:p w:rsidR="00A77B3E" w:rsidP="007D3856">
      <w:pPr>
        <w:ind w:firstLine="720"/>
        <w:jc w:val="both"/>
      </w:pPr>
      <w:r>
        <w:t>В соответствии со ст.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w:t>
      </w:r>
      <w:r>
        <w:t>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t xml:space="preserve"> Э</w:t>
      </w:r>
      <w:r>
        <w:t>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w:t>
      </w:r>
      <w:r>
        <w:t>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sidP="007D3856">
      <w:pPr>
        <w:ind w:firstLine="720"/>
        <w:jc w:val="both"/>
      </w:pPr>
      <w:r>
        <w:t>По правилам ст. 26.11 Кодекса Российской Федерации об административных правонарушениях судья оценивает доказатель</w:t>
      </w:r>
      <w:r>
        <w:t xml:space="preserve">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w:t>
      </w:r>
    </w:p>
    <w:p w:rsidR="00A77B3E" w:rsidP="007D3856">
      <w:pPr>
        <w:ind w:firstLine="720"/>
        <w:jc w:val="both"/>
      </w:pPr>
      <w:r>
        <w:t xml:space="preserve">Вина </w:t>
      </w:r>
      <w:r>
        <w:t>Почечуевой</w:t>
      </w:r>
      <w:r>
        <w:t xml:space="preserve"> Л.П. подтверждается представл</w:t>
      </w:r>
      <w:r>
        <w:t xml:space="preserve">енными по делу доказательствами, а именно: </w:t>
      </w:r>
    </w:p>
    <w:p w:rsidR="00A77B3E" w:rsidP="007D3856">
      <w:pPr>
        <w:ind w:firstLine="720"/>
        <w:jc w:val="both"/>
      </w:pPr>
      <w:r>
        <w:t>- протоколом об административном правонарушении 82 01 № НОМЕР</w:t>
      </w:r>
      <w:r>
        <w:t xml:space="preserve"> </w:t>
      </w:r>
      <w:r>
        <w:t>от</w:t>
      </w:r>
      <w:r>
        <w:t xml:space="preserve"> </w:t>
      </w:r>
      <w:r>
        <w:t>ДАТА</w:t>
      </w:r>
      <w:r>
        <w:t>, в котором зафиксировано существо правонарушения (л.д.1);</w:t>
      </w:r>
    </w:p>
    <w:p w:rsidR="00A77B3E" w:rsidP="007D3856">
      <w:pPr>
        <w:ind w:firstLine="720"/>
        <w:jc w:val="both"/>
      </w:pPr>
      <w:r>
        <w:t>- письменным заявлением ФИО, поступившим в ОМВД России по Черноморскому району ДАТА</w:t>
      </w:r>
      <w:r>
        <w:t>, согласно которому последняя просит принять меры к ее соседке по имени «Людмила», которая ДАТА примерно в ВРЕМЯ час., находясь возле ее жилого дома, устроила скандал и причинила ей телесные повреждения (л.д.2);</w:t>
      </w:r>
    </w:p>
    <w:p w:rsidR="00A77B3E" w:rsidP="007D3856">
      <w:pPr>
        <w:ind w:firstLine="720"/>
        <w:jc w:val="both"/>
      </w:pPr>
      <w:r>
        <w:t xml:space="preserve">- письменным объяснением ФИО </w:t>
      </w:r>
      <w:r>
        <w:t>от</w:t>
      </w:r>
      <w:r>
        <w:t xml:space="preserve"> ДАТА (л.д.3)</w:t>
      </w:r>
      <w:r>
        <w:t>;</w:t>
      </w:r>
    </w:p>
    <w:p w:rsidR="00A77B3E" w:rsidP="007D3856">
      <w:pPr>
        <w:ind w:firstLine="720"/>
        <w:jc w:val="both"/>
      </w:pPr>
      <w:r>
        <w:t>- сообщением ГБУЗ РУ «Черноморская ЦРБ» №НОМЕР</w:t>
      </w:r>
      <w:r>
        <w:t xml:space="preserve"> от ДАТА, согласно которому ДАТА в ВРЕМЯ час</w:t>
      </w:r>
      <w:r>
        <w:t>.</w:t>
      </w:r>
      <w:r>
        <w:t xml:space="preserve"> </w:t>
      </w:r>
      <w:r>
        <w:t>в</w:t>
      </w:r>
      <w:r>
        <w:t xml:space="preserve"> приемное отделение больницы поступила ФИО, которую, со слов пострадавшей, ударила в лицо соседка (л.д.12);</w:t>
      </w:r>
    </w:p>
    <w:p w:rsidR="00A77B3E" w:rsidP="007D3856">
      <w:pPr>
        <w:ind w:firstLine="720"/>
        <w:jc w:val="both"/>
      </w:pPr>
      <w:r>
        <w:t>- заключением эксперта № НОМЕР</w:t>
      </w:r>
      <w:r>
        <w:t xml:space="preserve"> от ДАТА, согласно </w:t>
      </w:r>
      <w:r>
        <w:t xml:space="preserve">которому у ФИО обнаружены повреждения – ссадины на лице; повреждения образовались от травматического воздействия тупых предметов с ограниченной травмирующей поверхностью, могли возникнуть от действия ногтей, возможно в срок, заявляемый свидетельствуемой – </w:t>
      </w:r>
      <w:r>
        <w:t>ДАТА (за медицинской помощью обратилась в день травмы со свежими повреждениями);</w:t>
      </w:r>
      <w:r>
        <w:t xml:space="preserve"> 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расценивается как поврежде</w:t>
      </w:r>
      <w:r>
        <w:t>ния, не причинившие вред здоровью человека (л.д.22-23).</w:t>
      </w:r>
    </w:p>
    <w:p w:rsidR="00A77B3E" w:rsidP="007D3856">
      <w:pPr>
        <w:ind w:firstLine="720"/>
        <w:jc w:val="both"/>
      </w:pPr>
      <w:r>
        <w:t>Оснований ставить под сомнение достоверность исследованных в судебном заседании доказательств у суда не имеется, поскольку они составлены в соответствии с требованиями КоАП РФ и не вызывают сомнений в</w:t>
      </w:r>
      <w:r>
        <w:t xml:space="preserve"> их объективности.</w:t>
      </w:r>
    </w:p>
    <w:p w:rsidR="00A77B3E" w:rsidP="007D3856">
      <w:pPr>
        <w:ind w:firstLine="720"/>
        <w:jc w:val="both"/>
      </w:pPr>
      <w:r>
        <w:t xml:space="preserve">Оценивая исследованные доказательства с точки зрения относимости, допустимости и достоверности, а их совокупность - достаточности для разрешения рассматриваемого дела об административном правонарушении, прихожу к выводу о том, что вина </w:t>
      </w:r>
      <w:r>
        <w:t>П</w:t>
      </w:r>
      <w:r>
        <w:t>очечуевой</w:t>
      </w:r>
      <w:r>
        <w:t xml:space="preserve"> Л.П. в совершении административного правонарушения нашла свое подтверждение в ходе судебного заседания.</w:t>
      </w:r>
    </w:p>
    <w:p w:rsidR="00A77B3E" w:rsidP="007D3856">
      <w:pPr>
        <w:ind w:firstLine="720"/>
        <w:jc w:val="both"/>
      </w:pPr>
      <w:r>
        <w:t xml:space="preserve">Довод лица, привлекаемого к административной ответственности  о том, что ребенок, которого держала на руках потерпевшая ФИО мог поцарапать </w:t>
      </w:r>
      <w:r>
        <w:t>пос</w:t>
      </w:r>
      <w:r>
        <w:t>леднюю</w:t>
      </w:r>
      <w:r>
        <w:t xml:space="preserve"> во время конфликта, суд считает несостоятельным и не нашедшим своего подтверждения в ходе рассмотрения дела. </w:t>
      </w:r>
    </w:p>
    <w:p w:rsidR="00A77B3E" w:rsidP="007D3856">
      <w:pPr>
        <w:ind w:firstLine="720"/>
        <w:jc w:val="both"/>
      </w:pPr>
      <w:r>
        <w:t xml:space="preserve">Действия </w:t>
      </w:r>
      <w:r>
        <w:t>Почечуевой</w:t>
      </w:r>
      <w:r>
        <w:t xml:space="preserve"> Л.П. мировой судья квалифицирует по ст. 6.1.1 Кодекса Российской Федерации об административных правонарушениях, как сов</w:t>
      </w:r>
      <w:r>
        <w:t>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sidP="007D3856">
      <w:pPr>
        <w:ind w:firstLine="720"/>
        <w:jc w:val="both"/>
      </w:pPr>
      <w:r>
        <w:t xml:space="preserve">Непризнание вины </w:t>
      </w:r>
      <w:r>
        <w:t>Почечуевой</w:t>
      </w:r>
      <w:r>
        <w:t xml:space="preserve"> Л.П. в со</w:t>
      </w:r>
      <w:r>
        <w:t>вершении правонарушения, предусмотренного ст.6.1.1 КоАП РФ, расценивается судом как способ защиты своих прав, в целях избежать ответственности за совершенное правонарушение.</w:t>
      </w:r>
    </w:p>
    <w:p w:rsidR="00A77B3E" w:rsidP="007D3856">
      <w:pPr>
        <w:ind w:firstLine="720"/>
        <w:jc w:val="both"/>
      </w:pPr>
      <w:r>
        <w:t>Каких-либо неустранимых сомнений по делу, которые в соответствии со статьей 1.5 Ко</w:t>
      </w:r>
      <w:r>
        <w:t>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77B3E" w:rsidP="007D3856">
      <w:pPr>
        <w:ind w:firstLine="720"/>
        <w:jc w:val="both"/>
      </w:pPr>
      <w:r>
        <w:t>Срок давности привлечения лица к административной ответственности, установленный статьей Кодекса Россий</w:t>
      </w:r>
      <w:r>
        <w:t>ской Федерации об административных правонарушениях не истек.</w:t>
      </w:r>
    </w:p>
    <w:p w:rsidR="00A77B3E" w:rsidP="007D3856">
      <w:pPr>
        <w:ind w:firstLine="720"/>
        <w:jc w:val="both"/>
      </w:pPr>
      <w:r>
        <w:t xml:space="preserve">Обстоятельств, исключающих производство по делу об административном правонарушении, предусмотренных ст. 24.5 КоАП РФ, судом не установлено. </w:t>
      </w:r>
    </w:p>
    <w:p w:rsidR="00A77B3E" w:rsidP="007D3856">
      <w:pPr>
        <w:jc w:val="both"/>
      </w:pPr>
      <w:r>
        <w:t xml:space="preserve"> </w:t>
      </w:r>
      <w:r>
        <w:tab/>
      </w:r>
      <w:r>
        <w:t>Обстоятельством, смягчающим административную ответств</w:t>
      </w:r>
      <w:r>
        <w:t>енность, в соответствии со ст. 4.2 Кодекса Российской Федерации об административных правонарушениях является раскаяние лица, совершившего административное правонарушение.</w:t>
      </w:r>
    </w:p>
    <w:p w:rsidR="00A77B3E" w:rsidP="007D3856">
      <w:pPr>
        <w:ind w:firstLine="720"/>
        <w:jc w:val="both"/>
      </w:pPr>
      <w:r>
        <w:t>Обстоятельств отягчающих административную ответственность в соответствии со ст. 4.3 К</w:t>
      </w:r>
      <w:r>
        <w:t xml:space="preserve">одекса Российской Федерации об административных правонарушениях, суд в действиях </w:t>
      </w:r>
      <w:r>
        <w:t>Почечуевой</w:t>
      </w:r>
      <w:r>
        <w:t xml:space="preserve"> Л.П. </w:t>
      </w:r>
      <w:r>
        <w:t xml:space="preserve">не усматривает. </w:t>
      </w:r>
    </w:p>
    <w:p w:rsidR="00A77B3E" w:rsidP="007D3856">
      <w:pPr>
        <w:ind w:firstLine="720"/>
        <w:jc w:val="both"/>
      </w:pPr>
      <w:r>
        <w:t>При назначении наказания суд учитывает характер совершенного административного правонарушения, посягающего на здоровье населения, наличие обсто</w:t>
      </w:r>
      <w:r>
        <w:t>ятельств смягчающих административную ответственность и отсутствие обстоятельств отягчающих административную ответственность, а также данные о личности лица, в отношении которого ведется производство по настоящему делу.</w:t>
      </w:r>
    </w:p>
    <w:p w:rsidR="00A77B3E" w:rsidP="007D3856">
      <w:pPr>
        <w:ind w:firstLine="720"/>
        <w:jc w:val="both"/>
      </w:pPr>
      <w:r>
        <w:t xml:space="preserve">Учитывая изложенное, исходя из общих </w:t>
      </w:r>
      <w:r>
        <w:t xml:space="preserve">принципов назначения наказания, предусмотренных ст.ст.3.1, 4.1 КоАП РФ, считаю необходимым назначить </w:t>
      </w:r>
      <w:r>
        <w:t>Почечуевой</w:t>
      </w:r>
      <w:r>
        <w:t xml:space="preserve"> Л.П. административное наказание в виде административного штрафа, поскольку этот вид административного наказания, по мнению суда, будет способств</w:t>
      </w:r>
      <w:r>
        <w:t>овать предупреждению совершения им новых правонарушений.</w:t>
      </w:r>
    </w:p>
    <w:p w:rsidR="00A77B3E" w:rsidP="007D3856">
      <w:pPr>
        <w:ind w:firstLine="720"/>
        <w:jc w:val="both"/>
      </w:pPr>
      <w:r>
        <w:t xml:space="preserve">На основании ст.6.1.1 Кодекса Российской Федерации об административных правонарушениях, и руководствуясь ст.ст.23.1, 29.9-29.11 КРФ об АП, мировой судья, -      </w:t>
      </w:r>
    </w:p>
    <w:p w:rsidR="00A77B3E" w:rsidP="007D3856">
      <w:pPr>
        <w:jc w:val="both"/>
      </w:pPr>
      <w:r>
        <w:t xml:space="preserve">                            </w:t>
      </w:r>
    </w:p>
    <w:p w:rsidR="00A77B3E" w:rsidP="007D3856">
      <w:pPr>
        <w:jc w:val="center"/>
      </w:pPr>
      <w:r>
        <w:t>П</w:t>
      </w:r>
      <w:r>
        <w:t xml:space="preserve"> О С Т А Н О В И Л:</w:t>
      </w:r>
    </w:p>
    <w:p w:rsidR="00A77B3E" w:rsidP="007D3856">
      <w:pPr>
        <w:jc w:val="both"/>
      </w:pPr>
    </w:p>
    <w:p w:rsidR="00A77B3E" w:rsidP="007D3856">
      <w:pPr>
        <w:ind w:firstLine="720"/>
        <w:jc w:val="both"/>
      </w:pPr>
      <w:r>
        <w:t>Почечуеву</w:t>
      </w:r>
      <w:r>
        <w:t xml:space="preserve"> Людмилу Петровну, ПАСПОРТНЫЕ ДАННЫЕ, гражданку Российской Федерации, признать виновной в совершении административного правонарушения, предусмотренного ст.6.1.1 КоАП РФ и назначить е</w:t>
      </w:r>
      <w:r>
        <w:t>й административное наказание в виде административного штрафа в размере 5 000 (пять тысяч) рублей.</w:t>
      </w:r>
    </w:p>
    <w:p w:rsidR="00A77B3E" w:rsidP="007D3856">
      <w:pPr>
        <w:ind w:firstLine="720"/>
        <w:jc w:val="both"/>
      </w:pPr>
      <w:r>
        <w:t xml:space="preserve">Реквизиты для уплаты штрафа: юридический адрес: </w:t>
      </w:r>
      <w:r>
        <w:t>Россия, Республика Крым, 295000, г. Симферополь, ул. Набережная им.60-летия СССР, 28; почтовый адрес:</w:t>
      </w:r>
      <w:r>
        <w:t xml:space="preserve"> Россия, </w:t>
      </w:r>
      <w:r>
        <w:t>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w:t>
      </w:r>
      <w:r>
        <w:t>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w:t>
      </w:r>
      <w:r>
        <w:t xml:space="preserve"> КБК 828 1 16 01063 01 0101 140; ОКТМО 35656000; УИН: 0410760300925003892206103; постановление №5-92-389/2022.</w:t>
      </w:r>
    </w:p>
    <w:p w:rsidR="00A77B3E" w:rsidP="007D3856">
      <w:pPr>
        <w:ind w:firstLine="720"/>
        <w:jc w:val="both"/>
      </w:pPr>
      <w:r>
        <w:t xml:space="preserve">Разъяснить </w:t>
      </w:r>
      <w:r>
        <w:t>Почечуевой</w:t>
      </w:r>
      <w:r>
        <w:t xml:space="preserve"> Л.П., что в соответствии со ст. 32.2 КоАП РФ, административный штраф должен быть уплачен лицом, привлеченным к администрати</w:t>
      </w:r>
      <w:r>
        <w:t>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7D3856">
      <w:pPr>
        <w:ind w:firstLine="720"/>
        <w:jc w:val="both"/>
      </w:pPr>
      <w:r>
        <w:t>Документ, свид</w:t>
      </w:r>
      <w:r>
        <w:t xml:space="preserve">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7D3856">
      <w:pPr>
        <w:ind w:firstLine="720"/>
        <w:jc w:val="both"/>
      </w:pPr>
      <w:r>
        <w:t>Неуплата административного штрафа в срок, предусмотренный настоящим Кодексом, влечет наложение администрати</w:t>
      </w:r>
      <w:r>
        <w:t>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7D3856">
      <w:pPr>
        <w:ind w:firstLine="720"/>
        <w:jc w:val="both"/>
      </w:pPr>
      <w:r>
        <w:t>Постановл</w:t>
      </w:r>
      <w:r>
        <w:t>ение может быть обжаловано в Черноморский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7D3856">
      <w:pPr>
        <w:jc w:val="both"/>
      </w:pPr>
    </w:p>
    <w:p w:rsidR="00A77B3E" w:rsidP="007D3856">
      <w:pPr>
        <w:ind w:firstLine="720"/>
        <w:jc w:val="both"/>
      </w:pPr>
      <w:r>
        <w:t xml:space="preserve">Мировой судья </w:t>
      </w:r>
      <w:r>
        <w:tab/>
      </w:r>
      <w:r>
        <w:tab/>
        <w:t xml:space="preserve"> </w:t>
      </w:r>
      <w:r>
        <w:tab/>
        <w:t>подпись</w:t>
      </w:r>
      <w:r>
        <w:tab/>
      </w:r>
      <w:r>
        <w:t xml:space="preserve">                  </w:t>
      </w:r>
      <w:r>
        <w:t xml:space="preserve">     О.В. </w:t>
      </w:r>
      <w:r>
        <w:t>Байбарза</w:t>
      </w:r>
    </w:p>
    <w:p w:rsidR="00A77B3E" w:rsidP="007D3856">
      <w:pPr>
        <w:jc w:val="both"/>
      </w:pPr>
    </w:p>
    <w:p w:rsidR="007D3856" w:rsidRPr="006D51A8" w:rsidP="007D3856">
      <w:pPr>
        <w:ind w:firstLine="720"/>
        <w:jc w:val="both"/>
      </w:pPr>
      <w:r w:rsidRPr="006D51A8">
        <w:t>«СОГЛАСОВАНО»</w:t>
      </w:r>
    </w:p>
    <w:p w:rsidR="007D3856" w:rsidRPr="006D51A8" w:rsidP="007D3856">
      <w:pPr>
        <w:ind w:firstLine="720"/>
        <w:jc w:val="both"/>
      </w:pPr>
    </w:p>
    <w:p w:rsidR="007D3856" w:rsidRPr="006D51A8" w:rsidP="007D3856">
      <w:pPr>
        <w:ind w:firstLine="720"/>
        <w:jc w:val="both"/>
      </w:pPr>
      <w:r w:rsidRPr="006D51A8">
        <w:t>Мировой судья</w:t>
      </w:r>
    </w:p>
    <w:p w:rsidR="007D3856" w:rsidRPr="006D51A8" w:rsidP="007D3856">
      <w:pPr>
        <w:ind w:firstLine="720"/>
        <w:jc w:val="both"/>
      </w:pPr>
      <w:r w:rsidRPr="006D51A8">
        <w:t>судебного участка №92</w:t>
      </w:r>
    </w:p>
    <w:p w:rsidR="007D3856" w:rsidRPr="006D51A8" w:rsidP="007D3856">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w:t>
      </w:r>
      <w:r w:rsidRPr="006D51A8">
        <w:t>Байбарза</w:t>
      </w:r>
      <w:r w:rsidRPr="006D51A8">
        <w:t xml:space="preserve"> </w:t>
      </w:r>
    </w:p>
    <w:p w:rsidR="007D3856" w:rsidP="007D3856">
      <w:pPr>
        <w:jc w:val="both"/>
      </w:pPr>
    </w:p>
    <w:sectPr w:rsidSect="007D3856">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856"/>
    <w:rsid w:val="006D51A8"/>
    <w:rsid w:val="007D3856"/>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