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4224A2">
        <w:rPr>
          <w:szCs w:val="28"/>
        </w:rPr>
        <w:t>619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57AD7">
        <w:rPr>
          <w:rFonts w:ascii="Times New Roman" w:hAnsi="Times New Roman"/>
          <w:sz w:val="28"/>
          <w:szCs w:val="28"/>
        </w:rPr>
        <w:t xml:space="preserve"> августа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Мамбетшаевой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Нияры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Айдеровны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D967A9">
        <w:rPr>
          <w:rFonts w:ascii="Times New Roman" w:hAnsi="Times New Roman"/>
          <w:sz w:val="28"/>
          <w:szCs w:val="28"/>
        </w:rPr>
        <w:t>«</w:t>
      </w:r>
      <w:r w:rsidR="00D967A9">
        <w:rPr>
          <w:rFonts w:ascii="Times New Roman" w:hAnsi="Times New Roman"/>
          <w:sz w:val="28"/>
          <w:szCs w:val="28"/>
        </w:rPr>
        <w:t>персональное</w:t>
      </w:r>
      <w:r w:rsidR="00D967A9">
        <w:rPr>
          <w:rFonts w:ascii="Times New Roman" w:hAnsi="Times New Roman"/>
          <w:sz w:val="28"/>
          <w:szCs w:val="28"/>
        </w:rPr>
        <w:t xml:space="preserve">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Мамбетшаева</w:t>
      </w:r>
      <w:r>
        <w:rPr>
          <w:sz w:val="28"/>
          <w:szCs w:val="28"/>
        </w:rPr>
        <w:t xml:space="preserve"> Н.А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D967A9"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 w:rsidR="00D967A9">
        <w:rPr>
          <w:sz w:val="28"/>
          <w:szCs w:val="28"/>
        </w:rPr>
        <w:t>адрес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F57AD7">
        <w:rPr>
          <w:sz w:val="28"/>
          <w:szCs w:val="28"/>
        </w:rPr>
        <w:t>в подземном переходе</w:t>
      </w:r>
      <w:r w:rsidRPr="004D5EBC" w:rsidR="00AE25C7">
        <w:rPr>
          <w:sz w:val="28"/>
          <w:szCs w:val="28"/>
        </w:rPr>
        <w:t>,</w:t>
      </w:r>
      <w:r w:rsidR="0030658D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4224A2">
        <w:rPr>
          <w:sz w:val="28"/>
          <w:szCs w:val="28"/>
        </w:rPr>
        <w:t>грушей</w:t>
      </w:r>
      <w:r w:rsidR="0036174F">
        <w:rPr>
          <w:sz w:val="28"/>
          <w:szCs w:val="28"/>
        </w:rPr>
        <w:t xml:space="preserve"> по цене </w:t>
      </w:r>
      <w:r w:rsidR="004224A2">
        <w:rPr>
          <w:sz w:val="28"/>
          <w:szCs w:val="28"/>
        </w:rPr>
        <w:t>1</w:t>
      </w:r>
      <w:r w:rsidR="00F57AD7">
        <w:rPr>
          <w:sz w:val="28"/>
          <w:szCs w:val="28"/>
        </w:rPr>
        <w:t>20</w:t>
      </w:r>
      <w:r w:rsidR="0036174F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 xml:space="preserve">1 </w:t>
      </w:r>
      <w:r w:rsidR="0036174F">
        <w:rPr>
          <w:sz w:val="28"/>
          <w:szCs w:val="28"/>
        </w:rPr>
        <w:t>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A0326B">
        <w:rPr>
          <w:sz w:val="28"/>
          <w:szCs w:val="28"/>
        </w:rPr>
        <w:t>Мамбетшаева Н.А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1326E6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0326B">
        <w:rPr>
          <w:rFonts w:ascii="Times New Roman" w:hAnsi="Times New Roman" w:cs="Times New Roman"/>
          <w:sz w:val="28"/>
          <w:szCs w:val="28"/>
        </w:rPr>
        <w:t xml:space="preserve"> Мамбетшаевой Н.А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D967A9"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D967A9"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A0326B">
        <w:rPr>
          <w:rFonts w:ascii="Times New Roman" w:hAnsi="Times New Roman" w:cs="Times New Roman"/>
          <w:sz w:val="28"/>
          <w:szCs w:val="28"/>
        </w:rPr>
        <w:t xml:space="preserve"> Мамбетшаевой Н.А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F57AD7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4224A2">
        <w:rPr>
          <w:rFonts w:ascii="Times New Roman" w:hAnsi="Times New Roman" w:cs="Times New Roman"/>
          <w:sz w:val="28"/>
          <w:szCs w:val="28"/>
        </w:rPr>
        <w:t>4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6C05F9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080AF1">
        <w:rPr>
          <w:rFonts w:ascii="Times New Roman" w:eastAsia="Calibri" w:hAnsi="Times New Roman" w:cs="Times New Roman"/>
          <w:sz w:val="28"/>
          <w:szCs w:val="28"/>
        </w:rPr>
        <w:t xml:space="preserve"> Мамбетшаевой Н.А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080AF1">
        <w:rPr>
          <w:rFonts w:ascii="Times New Roman" w:hAnsi="Times New Roman" w:cs="Times New Roman"/>
          <w:sz w:val="28"/>
          <w:szCs w:val="28"/>
        </w:rPr>
        <w:t xml:space="preserve">,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</w:t>
      </w:r>
      <w:r w:rsidRPr="004D5EBC">
        <w:rPr>
          <w:rFonts w:ascii="Times New Roman" w:eastAsia="Calibri" w:hAnsi="Times New Roman"/>
          <w:sz w:val="28"/>
          <w:szCs w:val="28"/>
        </w:rPr>
        <w:t>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</w:t>
      </w:r>
      <w:r w:rsidR="00080AF1">
        <w:t xml:space="preserve"> и отягчающих</w:t>
      </w:r>
      <w:r w:rsidR="00F0555A">
        <w:t xml:space="preserve"> </w:t>
      </w:r>
      <w:r w:rsidR="003C3C38">
        <w:t>ответственность обстоятельств</w:t>
      </w:r>
      <w:r w:rsidR="00080AF1">
        <w:t>.</w:t>
      </w:r>
      <w:r w:rsidR="0030658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0701B5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</w:t>
      </w:r>
      <w:r w:rsidRPr="004D5EBC">
        <w:rPr>
          <w:rFonts w:ascii="Times New Roman" w:hAnsi="Times New Roman"/>
          <w:sz w:val="28"/>
          <w:szCs w:val="28"/>
        </w:rPr>
        <w:t xml:space="preserve">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Мамбетшаев</w:t>
      </w:r>
      <w:r w:rsidR="00080AF1">
        <w:rPr>
          <w:rFonts w:ascii="Times New Roman" w:hAnsi="Times New Roman"/>
          <w:sz w:val="28"/>
          <w:szCs w:val="28"/>
        </w:rPr>
        <w:t>у</w:t>
      </w:r>
      <w:r w:rsidRPr="00080AF1" w:rsidR="00080AF1">
        <w:rPr>
          <w:rFonts w:ascii="Times New Roman" w:hAnsi="Times New Roman"/>
          <w:sz w:val="28"/>
          <w:szCs w:val="28"/>
        </w:rPr>
        <w:t xml:space="preserve"> Нияр</w:t>
      </w:r>
      <w:r w:rsidR="00080AF1">
        <w:rPr>
          <w:rFonts w:ascii="Times New Roman" w:hAnsi="Times New Roman"/>
          <w:sz w:val="28"/>
          <w:szCs w:val="28"/>
        </w:rPr>
        <w:t>у</w:t>
      </w:r>
      <w:r w:rsidRPr="00080AF1" w:rsidR="00080AF1">
        <w:rPr>
          <w:rFonts w:ascii="Times New Roman" w:hAnsi="Times New Roman"/>
          <w:sz w:val="28"/>
          <w:szCs w:val="28"/>
        </w:rPr>
        <w:t xml:space="preserve"> Айдеровн</w:t>
      </w:r>
      <w:r w:rsidR="00080AF1">
        <w:rPr>
          <w:rFonts w:ascii="Times New Roman" w:hAnsi="Times New Roman"/>
          <w:sz w:val="28"/>
          <w:szCs w:val="28"/>
        </w:rPr>
        <w:t>у</w:t>
      </w:r>
      <w:r w:rsidRPr="00080AF1" w:rsidR="00080AF1">
        <w:rPr>
          <w:rFonts w:ascii="Times New Roman" w:hAnsi="Times New Roman"/>
          <w:sz w:val="28"/>
          <w:szCs w:val="28"/>
        </w:rPr>
        <w:t xml:space="preserve">, </w:t>
      </w:r>
      <w:r w:rsidR="00D967A9">
        <w:rPr>
          <w:rFonts w:ascii="Times New Roman" w:hAnsi="Times New Roman"/>
          <w:sz w:val="28"/>
          <w:szCs w:val="28"/>
        </w:rPr>
        <w:t>дата</w:t>
      </w:r>
      <w:r w:rsidRPr="00080AF1"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</w:t>
      </w:r>
      <w:r w:rsidRPr="009A6D4D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0658D">
        <w:rPr>
          <w:rFonts w:ascii="Times New Roman" w:hAnsi="Times New Roman"/>
          <w:sz w:val="28"/>
          <w:szCs w:val="28"/>
        </w:rPr>
        <w:t>8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на следующие реквиз</w:t>
      </w:r>
      <w:r w:rsidRPr="009A6D4D">
        <w:rPr>
          <w:rFonts w:ascii="Times New Roman" w:hAnsi="Times New Roman"/>
          <w:sz w:val="28"/>
          <w:szCs w:val="28"/>
        </w:rPr>
        <w:t xml:space="preserve">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>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>; наименование банка получателя  – отделен</w:t>
      </w:r>
      <w:r w:rsidRPr="009A6D4D">
        <w:rPr>
          <w:rFonts w:ascii="Times New Roman" w:hAnsi="Times New Roman"/>
          <w:sz w:val="28"/>
          <w:szCs w:val="28"/>
        </w:rPr>
        <w:t xml:space="preserve">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013AF2">
        <w:rPr>
          <w:rFonts w:ascii="Times New Roman" w:hAnsi="Times New Roman"/>
          <w:sz w:val="28"/>
          <w:szCs w:val="28"/>
        </w:rPr>
        <w:t>93</w:t>
      </w:r>
      <w:r w:rsidR="0063084A">
        <w:rPr>
          <w:rFonts w:ascii="Times New Roman" w:hAnsi="Times New Roman"/>
          <w:sz w:val="28"/>
          <w:szCs w:val="28"/>
        </w:rPr>
        <w:t>9706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Мамбетшаевой Н.А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9A6D4D">
        <w:rPr>
          <w:rFonts w:ascii="Times New Roman" w:hAnsi="Times New Roman"/>
          <w:sz w:val="28"/>
          <w:szCs w:val="28"/>
        </w:rP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</w:t>
      </w:r>
      <w:r w:rsidRPr="009A6D4D">
        <w:rPr>
          <w:rFonts w:ascii="Times New Roman" w:hAnsi="Times New Roman"/>
          <w:sz w:val="28"/>
          <w:szCs w:val="28"/>
        </w:rPr>
        <w:t xml:space="preserve">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Мамбетшаевой Н.А.,</w:t>
      </w:r>
      <w:r w:rsidR="00FC5BB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9A6D4D">
        <w:rPr>
          <w:rFonts w:ascii="Times New Roman" w:hAnsi="Times New Roman"/>
          <w:sz w:val="28"/>
          <w:szCs w:val="28"/>
        </w:rPr>
        <w:t>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</w:t>
      </w:r>
      <w:r w:rsidRPr="009A6D4D">
        <w:rPr>
          <w:rFonts w:ascii="Times New Roman" w:hAnsi="Times New Roman"/>
          <w:sz w:val="28"/>
          <w:szCs w:val="28"/>
        </w:rPr>
        <w:t>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01B5"/>
    <w:rsid w:val="00074985"/>
    <w:rsid w:val="00075F3B"/>
    <w:rsid w:val="00080AF1"/>
    <w:rsid w:val="000849E9"/>
    <w:rsid w:val="000906FB"/>
    <w:rsid w:val="00095109"/>
    <w:rsid w:val="000B0468"/>
    <w:rsid w:val="000D184F"/>
    <w:rsid w:val="000D2CB0"/>
    <w:rsid w:val="000D606E"/>
    <w:rsid w:val="000E0742"/>
    <w:rsid w:val="00113879"/>
    <w:rsid w:val="001326E6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1A48"/>
    <w:rsid w:val="0039411D"/>
    <w:rsid w:val="003B2E48"/>
    <w:rsid w:val="003C3C38"/>
    <w:rsid w:val="003C42B2"/>
    <w:rsid w:val="003D3656"/>
    <w:rsid w:val="003E2B8A"/>
    <w:rsid w:val="003E371A"/>
    <w:rsid w:val="003F2779"/>
    <w:rsid w:val="00402AF8"/>
    <w:rsid w:val="00407072"/>
    <w:rsid w:val="004224A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084A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05F9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5589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326B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967A9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57AD7"/>
    <w:rsid w:val="00F6318E"/>
    <w:rsid w:val="00F810F9"/>
    <w:rsid w:val="00F833D2"/>
    <w:rsid w:val="00FA7652"/>
    <w:rsid w:val="00FC5BB8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