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5443" w:rsidRPr="000F19C5" w:rsidP="00835443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0F19C5">
        <w:rPr>
          <w:b w:val="0"/>
          <w:szCs w:val="22"/>
        </w:rPr>
        <w:t>Дело № 5-95-</w:t>
      </w:r>
      <w:r>
        <w:rPr>
          <w:b w:val="0"/>
          <w:szCs w:val="22"/>
        </w:rPr>
        <w:t>641/2023</w:t>
      </w:r>
    </w:p>
    <w:p w:rsidR="00835443" w:rsidRPr="000F19C5" w:rsidP="00835443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0F19C5">
        <w:rPr>
          <w:b w:val="0"/>
          <w:szCs w:val="22"/>
        </w:rPr>
        <w:t>91</w:t>
      </w:r>
      <w:r w:rsidRPr="000F19C5">
        <w:rPr>
          <w:b w:val="0"/>
          <w:szCs w:val="22"/>
          <w:lang w:val="en-US"/>
        </w:rPr>
        <w:t>MS</w:t>
      </w:r>
      <w:r w:rsidRPr="000F19C5">
        <w:rPr>
          <w:b w:val="0"/>
          <w:szCs w:val="22"/>
        </w:rPr>
        <w:t>009</w:t>
      </w:r>
      <w:r>
        <w:rPr>
          <w:b w:val="0"/>
          <w:szCs w:val="22"/>
        </w:rPr>
        <w:t>4</w:t>
      </w:r>
      <w:r w:rsidRPr="000F19C5">
        <w:rPr>
          <w:b w:val="0"/>
          <w:szCs w:val="22"/>
        </w:rPr>
        <w:t>-01-</w:t>
      </w:r>
      <w:r>
        <w:rPr>
          <w:b w:val="0"/>
          <w:szCs w:val="22"/>
        </w:rPr>
        <w:t>2023-002221-86</w:t>
      </w:r>
    </w:p>
    <w:p w:rsidR="00835443" w:rsidRPr="00F44AFA" w:rsidP="00835443">
      <w:pPr>
        <w:pStyle w:val="Title"/>
        <w:tabs>
          <w:tab w:val="left" w:pos="709"/>
        </w:tabs>
        <w:rPr>
          <w:b w:val="0"/>
          <w:sz w:val="23"/>
          <w:szCs w:val="23"/>
        </w:rPr>
      </w:pPr>
      <w:r w:rsidRPr="00F44AFA">
        <w:rPr>
          <w:b w:val="0"/>
          <w:sz w:val="23"/>
          <w:szCs w:val="23"/>
        </w:rPr>
        <w:t>ПОСТАНОВЛЕНИЕ</w:t>
      </w:r>
    </w:p>
    <w:p w:rsidR="00835443" w:rsidRPr="00F46F93" w:rsidP="00835443">
      <w:pPr>
        <w:pStyle w:val="Title"/>
        <w:tabs>
          <w:tab w:val="left" w:pos="709"/>
        </w:tabs>
        <w:rPr>
          <w:b w:val="0"/>
          <w:sz w:val="23"/>
          <w:szCs w:val="23"/>
        </w:rPr>
      </w:pPr>
      <w:r w:rsidRPr="00F44AFA">
        <w:rPr>
          <w:b w:val="0"/>
          <w:sz w:val="23"/>
          <w:szCs w:val="23"/>
        </w:rPr>
        <w:t>о назначении административного наказания</w:t>
      </w:r>
    </w:p>
    <w:p w:rsidR="00835443" w:rsidP="00835443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17 октября 2023</w:t>
      </w:r>
      <w:r w:rsidRPr="00461E8A">
        <w:rPr>
          <w:rFonts w:ascii="Times New Roman" w:hAnsi="Times New Roman"/>
          <w:sz w:val="23"/>
          <w:szCs w:val="23"/>
        </w:rPr>
        <w:t xml:space="preserve"> года                    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                                     г. Ялта</w:t>
      </w:r>
    </w:p>
    <w:p w:rsidR="00835443" w:rsidRPr="00461E8A" w:rsidP="00835443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ab/>
        <w:t xml:space="preserve">        </w:t>
      </w:r>
    </w:p>
    <w:p w:rsidR="00835443" w:rsidRPr="00461E8A" w:rsidP="00835443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Мировой судья  судебного участка № 95 Ялтинского судебного района (городской округ Ялта) (Республика Крым</w:t>
      </w:r>
      <w:r>
        <w:rPr>
          <w:rFonts w:ascii="Times New Roman" w:hAnsi="Times New Roman"/>
          <w:sz w:val="23"/>
          <w:szCs w:val="23"/>
        </w:rPr>
        <w:t xml:space="preserve">, г. Ялта, ул. Васильева, 19) </w:t>
      </w:r>
      <w:r w:rsidRPr="00461E8A">
        <w:rPr>
          <w:rFonts w:ascii="Times New Roman" w:hAnsi="Times New Roman"/>
          <w:sz w:val="23"/>
          <w:szCs w:val="23"/>
        </w:rPr>
        <w:t xml:space="preserve">Юдакова Анна Шотовна, </w:t>
      </w:r>
      <w:r>
        <w:rPr>
          <w:rFonts w:ascii="Times New Roman" w:hAnsi="Times New Roman"/>
          <w:sz w:val="23"/>
          <w:szCs w:val="23"/>
        </w:rPr>
        <w:t xml:space="preserve">рассмотрев </w:t>
      </w:r>
      <w:r w:rsidRPr="00461E8A">
        <w:rPr>
          <w:rFonts w:ascii="Times New Roman" w:hAnsi="Times New Roman"/>
          <w:sz w:val="23"/>
          <w:szCs w:val="23"/>
        </w:rPr>
        <w:t xml:space="preserve">в открытом судебном заседании дело об административном правонарушении </w:t>
      </w:r>
      <w:r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в отношении </w:t>
      </w:r>
    </w:p>
    <w:p w:rsidR="00835443" w:rsidRPr="00461E8A" w:rsidP="00835443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  <w:r>
        <w:rPr>
          <w:rStyle w:val="a"/>
          <w:rFonts w:ascii="Times New Roman" w:hAnsi="Times New Roman"/>
          <w:b w:val="0"/>
          <w:sz w:val="23"/>
          <w:szCs w:val="23"/>
        </w:rPr>
        <w:t>Соро</w:t>
      </w:r>
      <w:r>
        <w:rPr>
          <w:rStyle w:val="a"/>
          <w:rFonts w:ascii="Times New Roman" w:hAnsi="Times New Roman"/>
          <w:b w:val="0"/>
          <w:sz w:val="23"/>
          <w:szCs w:val="23"/>
        </w:rPr>
        <w:t>ка Ивана Анатольевича</w:t>
      </w:r>
      <w:r w:rsidRPr="00092C7F">
        <w:rPr>
          <w:rStyle w:val="a"/>
          <w:rFonts w:ascii="Times New Roman" w:hAnsi="Times New Roman"/>
          <w:b w:val="0"/>
          <w:sz w:val="23"/>
          <w:szCs w:val="23"/>
        </w:rPr>
        <w:t>,</w:t>
      </w:r>
      <w:r w:rsidRPr="00461E8A">
        <w:rPr>
          <w:rStyle w:val="a"/>
          <w:rFonts w:ascii="Times New Roman" w:hAnsi="Times New Roman"/>
          <w:sz w:val="23"/>
          <w:szCs w:val="23"/>
        </w:rPr>
        <w:t xml:space="preserve"> </w:t>
      </w:r>
      <w:r w:rsidRPr="005B4ABD" w:rsidR="005B4ABD">
        <w:rPr>
          <w:rStyle w:val="a"/>
          <w:rFonts w:ascii="Times New Roman" w:hAnsi="Times New Roman"/>
          <w:b w:val="0"/>
          <w:sz w:val="23"/>
          <w:szCs w:val="23"/>
        </w:rPr>
        <w:t xml:space="preserve">***** </w:t>
      </w:r>
      <w:r w:rsidRPr="00461E8A">
        <w:rPr>
          <w:rStyle w:val="a"/>
          <w:rFonts w:ascii="Times New Roman" w:hAnsi="Times New Roman"/>
          <w:b w:val="0"/>
          <w:sz w:val="23"/>
          <w:szCs w:val="23"/>
        </w:rPr>
        <w:t>года рождения, урожен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ца </w:t>
      </w:r>
      <w:r w:rsidRPr="005B4ABD" w:rsidR="005B4ABD">
        <w:rPr>
          <w:rStyle w:val="a"/>
          <w:rFonts w:ascii="Times New Roman" w:hAnsi="Times New Roman"/>
          <w:b w:val="0"/>
          <w:sz w:val="23"/>
          <w:szCs w:val="23"/>
        </w:rPr>
        <w:t xml:space="preserve">**** </w:t>
      </w:r>
      <w:r>
        <w:rPr>
          <w:rStyle w:val="a"/>
          <w:rFonts w:ascii="Times New Roman" w:hAnsi="Times New Roman"/>
          <w:b w:val="0"/>
          <w:sz w:val="23"/>
          <w:szCs w:val="23"/>
        </w:rPr>
        <w:t>Крымская обл., гражданина РФ, паспорт серии</w:t>
      </w:r>
      <w:r w:rsidRPr="005B4ABD" w:rsidR="005B4ABD">
        <w:rPr>
          <w:rStyle w:val="a"/>
          <w:rFonts w:ascii="Times New Roman" w:hAnsi="Times New Roman"/>
          <w:b w:val="0"/>
          <w:sz w:val="23"/>
          <w:szCs w:val="23"/>
        </w:rPr>
        <w:t>*****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, выдан </w:t>
      </w:r>
      <w:r w:rsidRPr="005B4ABD" w:rsidR="005B4ABD">
        <w:rPr>
          <w:rStyle w:val="a"/>
          <w:rFonts w:ascii="Times New Roman" w:hAnsi="Times New Roman"/>
          <w:b w:val="0"/>
          <w:sz w:val="23"/>
          <w:szCs w:val="23"/>
        </w:rPr>
        <w:t xml:space="preserve">****** 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МП УФМС России по Республике Крым и г. Севастополю в г. Алупка, </w:t>
      </w:r>
      <w:r w:rsidRPr="00461E8A">
        <w:rPr>
          <w:rStyle w:val="a"/>
          <w:rFonts w:ascii="Times New Roman" w:hAnsi="Times New Roman"/>
          <w:b w:val="0"/>
          <w:sz w:val="23"/>
          <w:szCs w:val="23"/>
        </w:rPr>
        <w:t>являюще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гося директором Общества с ограниченной ответственностью «Акведук-С», проживающего по адресу: </w:t>
      </w:r>
      <w:r w:rsidR="00CC1AF1">
        <w:rPr>
          <w:rStyle w:val="a"/>
          <w:rFonts w:ascii="Times New Roman" w:hAnsi="Times New Roman"/>
          <w:b w:val="0"/>
          <w:sz w:val="23"/>
          <w:szCs w:val="23"/>
        </w:rPr>
        <w:t xml:space="preserve">                  </w:t>
      </w:r>
      <w:r>
        <w:rPr>
          <w:rStyle w:val="a"/>
          <w:rFonts w:ascii="Times New Roman" w:hAnsi="Times New Roman"/>
          <w:b w:val="0"/>
          <w:sz w:val="23"/>
          <w:szCs w:val="23"/>
        </w:rPr>
        <w:t>Республика Крым</w:t>
      </w:r>
      <w:r w:rsidR="00CC1AF1">
        <w:rPr>
          <w:rStyle w:val="a"/>
          <w:rFonts w:ascii="Times New Roman" w:hAnsi="Times New Roman"/>
          <w:b w:val="0"/>
          <w:sz w:val="23"/>
          <w:szCs w:val="23"/>
        </w:rPr>
        <w:t>, Джанкойский р-н,  с. Октябрь, ул. Комарова, д.49,</w:t>
      </w:r>
    </w:p>
    <w:p w:rsidR="00835443" w:rsidRPr="00461E8A" w:rsidP="00835443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  <w:r w:rsidRPr="00461E8A">
        <w:rPr>
          <w:rStyle w:val="a"/>
          <w:rFonts w:ascii="Times New Roman" w:hAnsi="Times New Roman"/>
          <w:b w:val="0"/>
          <w:sz w:val="23"/>
          <w:szCs w:val="23"/>
        </w:rPr>
        <w:t>за совершение административного правонарушения, предусмотренного ч. 1 ст. 15.</w:t>
      </w:r>
      <w:r w:rsidRPr="00461E8A">
        <w:rPr>
          <w:rStyle w:val="a"/>
          <w:rFonts w:ascii="Times New Roman" w:hAnsi="Times New Roman"/>
          <w:b w:val="0"/>
          <w:sz w:val="23"/>
          <w:szCs w:val="23"/>
        </w:rPr>
        <w:t>33.2 Кодекса Российской Федерации об административных правонарушени</w:t>
      </w:r>
      <w:r>
        <w:rPr>
          <w:rStyle w:val="a"/>
          <w:rFonts w:ascii="Times New Roman" w:hAnsi="Times New Roman"/>
          <w:b w:val="0"/>
          <w:sz w:val="23"/>
          <w:szCs w:val="23"/>
        </w:rPr>
        <w:t>ях (далее по тексту – КоАП РФ),</w:t>
      </w:r>
    </w:p>
    <w:p w:rsidR="00835443" w:rsidRPr="00E9175D" w:rsidP="0083544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3"/>
          <w:szCs w:val="23"/>
        </w:rPr>
      </w:pPr>
      <w:r w:rsidRPr="00E9175D">
        <w:rPr>
          <w:rFonts w:ascii="Times New Roman" w:hAnsi="Times New Roman"/>
          <w:sz w:val="23"/>
          <w:szCs w:val="23"/>
        </w:rPr>
        <w:t>установил:</w:t>
      </w:r>
    </w:p>
    <w:p w:rsidR="00835443" w:rsidRPr="00AF4BE5" w:rsidP="008354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bCs/>
          <w:iCs/>
          <w:sz w:val="23"/>
          <w:szCs w:val="23"/>
        </w:rPr>
        <w:t>13.04.2023</w:t>
      </w:r>
      <w:r w:rsidRPr="00AF4BE5">
        <w:rPr>
          <w:rFonts w:ascii="Times New Roman" w:hAnsi="Times New Roman"/>
          <w:bCs/>
          <w:iCs/>
          <w:sz w:val="23"/>
          <w:szCs w:val="23"/>
        </w:rPr>
        <w:t xml:space="preserve"> в 00 часов 00 минут, </w:t>
      </w:r>
      <w:r>
        <w:rPr>
          <w:rFonts w:ascii="Times New Roman" w:hAnsi="Times New Roman"/>
          <w:bCs/>
          <w:iCs/>
          <w:sz w:val="23"/>
          <w:szCs w:val="23"/>
        </w:rPr>
        <w:t xml:space="preserve">Сорока </w:t>
      </w:r>
      <w:r w:rsidR="00AA1F20">
        <w:rPr>
          <w:rFonts w:ascii="Times New Roman" w:hAnsi="Times New Roman"/>
          <w:bCs/>
          <w:iCs/>
          <w:sz w:val="23"/>
          <w:szCs w:val="23"/>
        </w:rPr>
        <w:t>И</w:t>
      </w:r>
      <w:r>
        <w:rPr>
          <w:rFonts w:ascii="Times New Roman" w:hAnsi="Times New Roman"/>
          <w:bCs/>
          <w:iCs/>
          <w:sz w:val="23"/>
          <w:szCs w:val="23"/>
        </w:rPr>
        <w:t>.А.</w:t>
      </w:r>
      <w:r w:rsidRPr="00AF4BE5">
        <w:rPr>
          <w:rFonts w:ascii="Times New Roman" w:hAnsi="Times New Roman"/>
          <w:sz w:val="23"/>
          <w:szCs w:val="23"/>
        </w:rPr>
        <w:t xml:space="preserve"> являясь должностным лицом </w:t>
      </w:r>
      <w:r>
        <w:rPr>
          <w:rFonts w:ascii="Times New Roman" w:hAnsi="Times New Roman"/>
          <w:sz w:val="23"/>
          <w:szCs w:val="23"/>
        </w:rPr>
        <w:t xml:space="preserve">– </w:t>
      </w:r>
      <w:r w:rsidRPr="00AF4BE5">
        <w:rPr>
          <w:rStyle w:val="a"/>
          <w:rFonts w:ascii="Times New Roman" w:hAnsi="Times New Roman"/>
          <w:b w:val="0"/>
          <w:sz w:val="23"/>
          <w:szCs w:val="23"/>
        </w:rPr>
        <w:t xml:space="preserve">директором 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AF4BE5">
        <w:rPr>
          <w:rStyle w:val="a"/>
          <w:rFonts w:ascii="Times New Roman" w:hAnsi="Times New Roman"/>
          <w:b w:val="0"/>
          <w:sz w:val="23"/>
          <w:szCs w:val="23"/>
        </w:rPr>
        <w:t>ООО «</w:t>
      </w:r>
      <w:r>
        <w:rPr>
          <w:rStyle w:val="a"/>
          <w:rFonts w:ascii="Times New Roman" w:hAnsi="Times New Roman"/>
          <w:b w:val="0"/>
          <w:sz w:val="23"/>
          <w:szCs w:val="23"/>
        </w:rPr>
        <w:t>Акведук-С»,</w:t>
      </w:r>
      <w:r w:rsidRPr="00AF4BE5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AF4BE5">
        <w:rPr>
          <w:rFonts w:ascii="Times New Roman" w:hAnsi="Times New Roman"/>
          <w:sz w:val="23"/>
          <w:szCs w:val="23"/>
        </w:rPr>
        <w:t xml:space="preserve">расположенного по адресу: </w:t>
      </w:r>
      <w:r w:rsidRPr="00AF4BE5">
        <w:rPr>
          <w:rFonts w:ascii="Times New Roman" w:hAnsi="Times New Roman"/>
          <w:sz w:val="23"/>
          <w:szCs w:val="23"/>
        </w:rPr>
        <w:t xml:space="preserve">Республика Крым, г. Ялта, </w:t>
      </w:r>
      <w:r w:rsidRPr="00AF4BE5">
        <w:rPr>
          <w:rStyle w:val="a"/>
          <w:rFonts w:ascii="Times New Roman" w:hAnsi="Times New Roman"/>
          <w:b w:val="0"/>
          <w:sz w:val="23"/>
          <w:szCs w:val="23"/>
        </w:rPr>
        <w:t xml:space="preserve">ул. </w:t>
      </w:r>
      <w:r>
        <w:rPr>
          <w:rStyle w:val="a"/>
          <w:rFonts w:ascii="Times New Roman" w:hAnsi="Times New Roman"/>
          <w:b w:val="0"/>
          <w:sz w:val="23"/>
          <w:szCs w:val="23"/>
        </w:rPr>
        <w:t>Я. Булевского, д.1 А, офис 1</w:t>
      </w:r>
      <w:r w:rsidRPr="00AF4BE5">
        <w:rPr>
          <w:rFonts w:ascii="Times New Roman" w:hAnsi="Times New Roman"/>
          <w:sz w:val="23"/>
          <w:szCs w:val="23"/>
        </w:rPr>
        <w:t xml:space="preserve">, </w:t>
      </w:r>
      <w:r w:rsidRPr="00AF4BE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нарушил п.2 ст. 11 Федерального закона № 27-ФЗ от 01.04.1996 года «Об индивидуальном (персонифицированном) учете в системе обязательного пенсионного страхования» (далее ФЗ), не </w:t>
      </w:r>
      <w:r w:rsidRPr="00AF4BE5">
        <w:rPr>
          <w:rFonts w:ascii="Times New Roman" w:hAnsi="Times New Roman"/>
          <w:sz w:val="23"/>
          <w:szCs w:val="23"/>
        </w:rPr>
        <w:t>предоставил в Госуд</w:t>
      </w:r>
      <w:r w:rsidRPr="00AF4BE5">
        <w:rPr>
          <w:rFonts w:ascii="Times New Roman" w:hAnsi="Times New Roman"/>
          <w:sz w:val="23"/>
          <w:szCs w:val="23"/>
        </w:rPr>
        <w:t xml:space="preserve">арственное учреждение Отделение Пенсионного фонда РФ по Республики Крым </w:t>
      </w:r>
      <w:r>
        <w:rPr>
          <w:rFonts w:ascii="Times New Roman" w:hAnsi="Times New Roman"/>
          <w:sz w:val="23"/>
          <w:szCs w:val="23"/>
        </w:rPr>
        <w:t>после выявления ошибки в виде отсутствия сведений о страховом стаже застрахованных лиц за 2022 по форме СЗВ-СТАЖ, при сроке предоставления не позднее 1</w:t>
      </w:r>
      <w:r w:rsidR="00AA1F20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.04.2023, то есть совершил админ</w:t>
      </w:r>
      <w:r>
        <w:rPr>
          <w:rFonts w:ascii="Times New Roman" w:hAnsi="Times New Roman"/>
          <w:sz w:val="23"/>
          <w:szCs w:val="23"/>
        </w:rPr>
        <w:t>истративное правонарушение, предусмотренное ч.1 ст.15.33.2 КоАП РФ</w:t>
      </w:r>
      <w:r w:rsidRPr="00AF4BE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</w:t>
      </w:r>
    </w:p>
    <w:p w:rsidR="00835443" w:rsidRPr="00AF4BE5" w:rsidP="008354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AF4BE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В судебное заседание </w:t>
      </w:r>
      <w:r w:rsidR="00AA1F20">
        <w:rPr>
          <w:rStyle w:val="a"/>
          <w:rFonts w:ascii="Times New Roman" w:hAnsi="Times New Roman"/>
          <w:b w:val="0"/>
          <w:sz w:val="23"/>
          <w:szCs w:val="23"/>
        </w:rPr>
        <w:t>Сорока И.А.</w:t>
      </w:r>
      <w:r w:rsidRPr="00AF4BE5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AF4BE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не явился, о месте и времени рассмотрения дела извещен надлежащим образом. Почтовое уведомление с судебной повесткой вернулось с отметкой «за истечением с</w:t>
      </w:r>
      <w:r w:rsidRPr="00AF4BE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рока хранения», что считается надлежащим уведомлением лица органом связи. </w:t>
      </w:r>
    </w:p>
    <w:p w:rsidR="00835443" w:rsidRPr="00AF4BE5" w:rsidP="008354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AF4BE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При таких обстоятельствах, считаю возможным рассмотреть дело в отсутствие лица, </w:t>
      </w:r>
      <w:r w:rsidRPr="00AF4BE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br/>
        <w:t>в отношении которого ведется производство по делу об административном правонарушении, в соответствии</w:t>
      </w:r>
      <w:r w:rsidRPr="00AF4BE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с ч. 2 ст. 25.1 КоАП РФ.</w:t>
      </w:r>
    </w:p>
    <w:p w:rsidR="00835443" w:rsidRPr="00AF4BE5" w:rsidP="008354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AF4BE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Исследовав материалы дела об административном правонарушении </w:t>
      </w:r>
      <w:r w:rsidRPr="00AF4BE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br/>
        <w:t xml:space="preserve">в их совокупности, прихожу к выводу о следующем. </w:t>
      </w:r>
    </w:p>
    <w:p w:rsidR="00835443" w:rsidRPr="006901D7" w:rsidP="008354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F4BE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В соответствии с ч. 1 ст. 15.33.2 КоАП РФ административным правонарушением</w:t>
      </w:r>
      <w:r w:rsidRPr="00AF4BE5">
        <w:rPr>
          <w:rFonts w:ascii="Times New Roman" w:hAnsi="Times New Roman"/>
          <w:sz w:val="23"/>
          <w:szCs w:val="23"/>
        </w:rPr>
        <w:t xml:space="preserve"> признается </w:t>
      </w:r>
      <w:r w:rsidRPr="00AF4BE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непредставление в установленный </w:t>
      </w:r>
      <w:hyperlink r:id="rId4" w:anchor="dst100079" w:history="1">
        <w:r w:rsidRPr="00AF4BE5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законодательством</w:t>
        </w:r>
      </w:hyperlink>
      <w:r w:rsidRPr="00AF4BE5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AF4BE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Российской</w:t>
      </w:r>
      <w:r w:rsidRPr="006901D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</w:t>
      </w:r>
      <w:r w:rsidRPr="006901D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dst9110" w:history="1">
        <w:r w:rsidRPr="006901D7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частью 2</w:t>
        </w:r>
      </w:hyperlink>
      <w:r w:rsidRPr="006901D7">
        <w:rPr>
          <w:rFonts w:ascii="Times New Roman" w:hAnsi="Times New Roman"/>
          <w:sz w:val="23"/>
          <w:szCs w:val="23"/>
          <w:shd w:val="clear" w:color="auto" w:fill="FFFFFF"/>
        </w:rPr>
        <w:t> </w:t>
      </w:r>
      <w:r w:rsidRPr="006901D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КоАП РФ</w:t>
      </w:r>
      <w:r w:rsidRPr="006901D7">
        <w:rPr>
          <w:rFonts w:ascii="Times New Roman" w:hAnsi="Times New Roman"/>
          <w:sz w:val="23"/>
          <w:szCs w:val="23"/>
        </w:rPr>
        <w:t>.</w:t>
      </w:r>
    </w:p>
    <w:p w:rsidR="00835443" w:rsidRPr="00825C67" w:rsidP="008354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25C67">
        <w:rPr>
          <w:rFonts w:ascii="Times New Roman" w:hAnsi="Times New Roman"/>
          <w:sz w:val="23"/>
          <w:szCs w:val="23"/>
        </w:rPr>
        <w:t>Согласно ст. 5 Федерального закона РФ от 01.04.1996 года N 27-ФЗ «Об индивидуальном (персонифицированном) учете в системе обязательного пенсионн</w:t>
      </w:r>
      <w:r w:rsidRPr="00825C67">
        <w:rPr>
          <w:rFonts w:ascii="Times New Roman" w:hAnsi="Times New Roman"/>
          <w:sz w:val="23"/>
          <w:szCs w:val="23"/>
        </w:rPr>
        <w:t>ого страхования» (далее - Федеральный закон РФ от 01.04.1996 года N 27-ФЗ) органом, осуществляющим индивидуальный (персонифицированный) учет в системе обязательного пенсионного страхования, является Пенсионный фонд Российской Федерации.</w:t>
      </w:r>
    </w:p>
    <w:p w:rsidR="00835443" w:rsidRPr="00825C67" w:rsidP="008354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25C67">
        <w:rPr>
          <w:rFonts w:ascii="Times New Roman" w:hAnsi="Times New Roman"/>
          <w:sz w:val="23"/>
          <w:szCs w:val="23"/>
        </w:rPr>
        <w:t>В соответствии со с</w:t>
      </w:r>
      <w:r w:rsidRPr="00825C67">
        <w:rPr>
          <w:rFonts w:ascii="Times New Roman" w:hAnsi="Times New Roman"/>
          <w:sz w:val="23"/>
          <w:szCs w:val="23"/>
        </w:rPr>
        <w:t>т.15 Федерального закона РФ от 01.04</w:t>
      </w:r>
      <w:r>
        <w:rPr>
          <w:rFonts w:ascii="Times New Roman" w:hAnsi="Times New Roman"/>
          <w:sz w:val="23"/>
          <w:szCs w:val="23"/>
        </w:rPr>
        <w:t xml:space="preserve">.1996 года N 27-ФЗ страхователь </w:t>
      </w:r>
      <w:r w:rsidRPr="00825C67">
        <w:rPr>
          <w:rFonts w:ascii="Times New Roman" w:hAnsi="Times New Roman"/>
          <w:sz w:val="23"/>
          <w:szCs w:val="23"/>
        </w:rPr>
        <w:t>обязан в установленный срок представ</w:t>
      </w:r>
      <w:r>
        <w:rPr>
          <w:rFonts w:ascii="Times New Roman" w:hAnsi="Times New Roman"/>
          <w:sz w:val="23"/>
          <w:szCs w:val="23"/>
        </w:rPr>
        <w:t xml:space="preserve">лять органам Пенсионного фонда </w:t>
      </w:r>
      <w:r w:rsidRPr="00825C67">
        <w:rPr>
          <w:rFonts w:ascii="Times New Roman" w:hAnsi="Times New Roman"/>
          <w:sz w:val="23"/>
          <w:szCs w:val="23"/>
        </w:rPr>
        <w:t>РФ сведения о застрахованных лицах.</w:t>
      </w:r>
    </w:p>
    <w:p w:rsidR="00835443" w:rsidRPr="00825C67" w:rsidP="00835443">
      <w:pPr>
        <w:pStyle w:val="HTMLPreformatted"/>
        <w:jc w:val="both"/>
        <w:rPr>
          <w:rFonts w:ascii="Times New Roman" w:hAnsi="Times New Roman" w:cs="Times New Roman"/>
          <w:sz w:val="23"/>
          <w:szCs w:val="23"/>
        </w:rPr>
      </w:pPr>
      <w:r w:rsidRPr="00825C67">
        <w:rPr>
          <w:rFonts w:ascii="Times New Roman" w:hAnsi="Times New Roman" w:cs="Times New Roman"/>
          <w:sz w:val="23"/>
          <w:szCs w:val="23"/>
        </w:rPr>
        <w:t xml:space="preserve">            Согласно п.2 ст.11 Федерального закона РФ от 01.04.1996 года N 27-ФЗ стра</w:t>
      </w:r>
      <w:r w:rsidRPr="00825C67">
        <w:rPr>
          <w:rFonts w:ascii="Times New Roman" w:hAnsi="Times New Roman" w:cs="Times New Roman"/>
          <w:sz w:val="23"/>
          <w:szCs w:val="23"/>
        </w:rPr>
        <w:t>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</w:t>
      </w:r>
      <w:r w:rsidRPr="00825C67">
        <w:rPr>
          <w:rFonts w:ascii="Times New Roman" w:hAnsi="Times New Roman" w:cs="Times New Roman"/>
          <w:sz w:val="23"/>
          <w:szCs w:val="23"/>
        </w:rPr>
        <w:t>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взносы).</w:t>
      </w:r>
    </w:p>
    <w:p w:rsidR="00835443" w:rsidRPr="00461E8A" w:rsidP="008354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461E8A">
        <w:rPr>
          <w:rFonts w:ascii="Times New Roman" w:hAnsi="Times New Roman"/>
          <w:sz w:val="23"/>
          <w:szCs w:val="23"/>
        </w:rPr>
        <w:t xml:space="preserve">Факт совершения </w:t>
      </w:r>
      <w:r w:rsidR="00BD06A7">
        <w:rPr>
          <w:rFonts w:ascii="Times New Roman" w:hAnsi="Times New Roman"/>
          <w:bCs/>
          <w:iCs/>
          <w:sz w:val="23"/>
          <w:szCs w:val="23"/>
        </w:rPr>
        <w:t>Сорока И.А.</w:t>
      </w:r>
      <w:r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указанного административного правонарушения подтверждается: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протоколом об административном правонарушении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№ 5</w:t>
      </w:r>
      <w:r w:rsidR="00BD06A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55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от </w:t>
      </w:r>
      <w:r w:rsidR="00BD06A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24.08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.2023, </w:t>
      </w:r>
      <w:r w:rsidRPr="00461E8A">
        <w:rPr>
          <w:rFonts w:ascii="Times New Roman" w:hAnsi="Times New Roman"/>
          <w:sz w:val="23"/>
          <w:szCs w:val="23"/>
        </w:rPr>
        <w:t xml:space="preserve">который </w:t>
      </w:r>
      <w:r w:rsidRPr="00461E8A">
        <w:rPr>
          <w:rFonts w:ascii="Times New Roman" w:hAnsi="Times New Roman"/>
          <w:sz w:val="23"/>
          <w:szCs w:val="23"/>
        </w:rPr>
        <w:t>составлен компетентным лицом в соответствие с требованиями ст.28.2 КоАП РФ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;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копией уведомления о регистрации </w:t>
      </w:r>
      <w:r w:rsidRPr="00E9175D">
        <w:rPr>
          <w:rStyle w:val="a"/>
          <w:rFonts w:ascii="Times New Roman" w:hAnsi="Times New Roman"/>
          <w:b w:val="0"/>
          <w:sz w:val="23"/>
          <w:szCs w:val="23"/>
        </w:rPr>
        <w:t>ООО «</w:t>
      </w:r>
      <w:r w:rsidR="00BD06A7">
        <w:rPr>
          <w:rStyle w:val="a"/>
          <w:rFonts w:ascii="Times New Roman" w:hAnsi="Times New Roman"/>
          <w:b w:val="0"/>
          <w:sz w:val="23"/>
          <w:szCs w:val="23"/>
        </w:rPr>
        <w:t>Акведук-С</w:t>
      </w:r>
      <w:r w:rsidRPr="00E9175D">
        <w:rPr>
          <w:rFonts w:ascii="Times New Roman" w:hAnsi="Times New Roman"/>
          <w:b/>
          <w:sz w:val="23"/>
          <w:szCs w:val="23"/>
          <w:shd w:val="clear" w:color="auto" w:fill="FFFFFF"/>
        </w:rPr>
        <w:t>»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в территориальном органе Пенсионного фонда Российской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Федерации; копией выписки из ЕГРЮЛ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от </w:t>
      </w:r>
      <w:r w:rsidR="003F69E9">
        <w:rPr>
          <w:rFonts w:ascii="Times New Roman" w:hAnsi="Times New Roman"/>
          <w:sz w:val="23"/>
          <w:szCs w:val="23"/>
          <w:shd w:val="clear" w:color="auto" w:fill="FFFFFF"/>
        </w:rPr>
        <w:t>12.10.2021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;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копией выписки из ЕГРЮЛ от </w:t>
      </w:r>
      <w:r w:rsidR="003F69E9">
        <w:rPr>
          <w:rFonts w:ascii="Times New Roman" w:hAnsi="Times New Roman"/>
          <w:sz w:val="23"/>
          <w:szCs w:val="23"/>
          <w:shd w:val="clear" w:color="auto" w:fill="FFFFFF"/>
        </w:rPr>
        <w:t>24</w:t>
      </w:r>
      <w:r>
        <w:rPr>
          <w:rFonts w:ascii="Times New Roman" w:hAnsi="Times New Roman"/>
          <w:sz w:val="23"/>
          <w:szCs w:val="23"/>
          <w:shd w:val="clear" w:color="auto" w:fill="FFFFFF"/>
        </w:rPr>
        <w:t>.08.2023;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копией уведомления об устранении ошибок и несоответствий между представленными страхователем сведениями и сведениями имеющимися у ПФ РФ от </w:t>
      </w:r>
      <w:r w:rsidR="003F69E9">
        <w:rPr>
          <w:rFonts w:ascii="Times New Roman" w:hAnsi="Times New Roman"/>
          <w:sz w:val="23"/>
          <w:szCs w:val="23"/>
          <w:shd w:val="clear" w:color="auto" w:fill="FFFFFF"/>
        </w:rPr>
        <w:t>28</w:t>
      </w:r>
      <w:r>
        <w:rPr>
          <w:rFonts w:ascii="Times New Roman" w:hAnsi="Times New Roman"/>
          <w:sz w:val="23"/>
          <w:szCs w:val="23"/>
          <w:shd w:val="clear" w:color="auto" w:fill="FFFFFF"/>
        </w:rPr>
        <w:t>.03.2023; копией скриншота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из журнала учета приема сведений о застрахованных лицах (СЗВ-М);  </w:t>
      </w:r>
    </w:p>
    <w:p w:rsidR="00835443" w:rsidRPr="00F46F93" w:rsidP="008354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3F69E9">
        <w:rPr>
          <w:rFonts w:ascii="Times New Roman" w:hAnsi="Times New Roman"/>
          <w:bCs/>
          <w:iCs/>
          <w:sz w:val="23"/>
          <w:szCs w:val="23"/>
        </w:rPr>
        <w:t>Сорока И.А</w:t>
      </w:r>
      <w:r>
        <w:rPr>
          <w:rFonts w:ascii="Times New Roman" w:hAnsi="Times New Roman"/>
          <w:bCs/>
          <w:iCs/>
          <w:sz w:val="23"/>
          <w:szCs w:val="23"/>
        </w:rPr>
        <w:t>.</w:t>
      </w:r>
      <w:r w:rsidRPr="00461E8A">
        <w:rPr>
          <w:rFonts w:ascii="Times New Roman" w:hAnsi="Times New Roman"/>
          <w:sz w:val="23"/>
          <w:szCs w:val="23"/>
        </w:rPr>
        <w:t xml:space="preserve"> административного </w:t>
      </w:r>
      <w:r w:rsidRPr="00F46F93">
        <w:rPr>
          <w:rFonts w:ascii="Times New Roman" w:hAnsi="Times New Roman"/>
          <w:sz w:val="23"/>
          <w:szCs w:val="23"/>
        </w:rPr>
        <w:t>правонарушения, предусмотренно</w:t>
      </w:r>
      <w:r w:rsidRPr="00F46F93">
        <w:rPr>
          <w:rFonts w:ascii="Times New Roman" w:hAnsi="Times New Roman"/>
          <w:sz w:val="23"/>
          <w:szCs w:val="23"/>
        </w:rPr>
        <w:t xml:space="preserve">го ч. 1 ст. 15.33.2 КоАП РФ и правильной юридической квалификации, как </w:t>
      </w:r>
      <w:r w:rsidRPr="00F46F93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непредставление в установленный </w:t>
      </w:r>
      <w:hyperlink r:id="rId6" w:anchor="dst100079" w:history="1">
        <w:r w:rsidRPr="00F46F93">
          <w:rPr>
            <w:rStyle w:val="Hyperlink"/>
            <w:rFonts w:ascii="Times New Roman" w:hAnsi="Times New Roman"/>
            <w:color w:val="1A0DAB"/>
            <w:sz w:val="23"/>
            <w:szCs w:val="23"/>
          </w:rPr>
          <w:t>законодательством</w:t>
        </w:r>
      </w:hyperlink>
      <w:r w:rsidRPr="00F46F93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 Российс</w:t>
      </w:r>
      <w:r w:rsidRPr="00F46F93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</w:t>
      </w:r>
      <w:r w:rsidRPr="00F46F93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виде. </w:t>
      </w:r>
    </w:p>
    <w:p w:rsidR="00835443" w:rsidRPr="00F46F93" w:rsidP="008354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F46F93">
        <w:rPr>
          <w:rFonts w:ascii="Times New Roman" w:hAnsi="Times New Roman"/>
          <w:sz w:val="23"/>
          <w:szCs w:val="23"/>
        </w:rPr>
        <w:t>Срок давности привлечения к административной ответственности,</w:t>
      </w:r>
      <w:r w:rsidRPr="00F46F93">
        <w:rPr>
          <w:rFonts w:ascii="Times New Roman" w:hAnsi="Times New Roman"/>
          <w:sz w:val="23"/>
          <w:szCs w:val="23"/>
        </w:rPr>
        <w:t xml:space="preserve"> предусмотренный ч. 1              ст. 4.5 КоАП РФ для данной категории дел, не истек.</w:t>
      </w:r>
    </w:p>
    <w:p w:rsidR="00835443" w:rsidRPr="006901D7" w:rsidP="008354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При решении вопроса о назначении вида и размера административного наказания мировой судья учитывает </w:t>
      </w:r>
      <w:r w:rsidRPr="006901D7">
        <w:rPr>
          <w:rFonts w:ascii="Times New Roman" w:hAnsi="Times New Roman"/>
          <w:sz w:val="23"/>
          <w:szCs w:val="23"/>
        </w:rPr>
        <w:t>характер совершенного правонарушения, срок просрочки, личность виновн</w:t>
      </w:r>
      <w:r w:rsidRPr="006901D7">
        <w:rPr>
          <w:rFonts w:ascii="Times New Roman" w:hAnsi="Times New Roman"/>
          <w:sz w:val="23"/>
          <w:szCs w:val="23"/>
        </w:rPr>
        <w:t>ого, который является руководителем коммерческой организации, его имущественное положение, конкретных обстоятельств дела, период нарушения срока подачи.</w:t>
      </w:r>
    </w:p>
    <w:p w:rsidR="00835443" w:rsidRPr="006901D7" w:rsidP="00835443">
      <w:pPr>
        <w:tabs>
          <w:tab w:val="left" w:pos="3318"/>
        </w:tabs>
        <w:spacing w:after="0"/>
        <w:ind w:firstLine="567"/>
        <w:jc w:val="both"/>
        <w:rPr>
          <w:rFonts w:ascii="Times New Roman" w:eastAsia="Calibri" w:hAnsi="Times New Roman"/>
          <w:sz w:val="23"/>
          <w:szCs w:val="23"/>
        </w:rPr>
      </w:pPr>
      <w:r w:rsidRPr="006901D7">
        <w:rPr>
          <w:rFonts w:ascii="Times New Roman" w:eastAsia="Calibri" w:hAnsi="Times New Roman"/>
          <w:sz w:val="23"/>
          <w:szCs w:val="23"/>
        </w:rPr>
        <w:t xml:space="preserve">Обстоятельств, </w:t>
      </w:r>
      <w:r>
        <w:rPr>
          <w:rFonts w:ascii="Times New Roman" w:eastAsia="Calibri" w:hAnsi="Times New Roman"/>
          <w:sz w:val="23"/>
          <w:szCs w:val="23"/>
        </w:rPr>
        <w:t xml:space="preserve">смягчающих и </w:t>
      </w:r>
      <w:r w:rsidRPr="006901D7">
        <w:rPr>
          <w:rFonts w:ascii="Times New Roman" w:eastAsia="Calibri" w:hAnsi="Times New Roman"/>
          <w:sz w:val="23"/>
          <w:szCs w:val="23"/>
        </w:rPr>
        <w:t>отягчающих административную ответственность,</w:t>
      </w:r>
      <w:r>
        <w:rPr>
          <w:rFonts w:ascii="Times New Roman" w:eastAsia="Calibri" w:hAnsi="Times New Roman"/>
          <w:sz w:val="23"/>
          <w:szCs w:val="23"/>
        </w:rPr>
        <w:t xml:space="preserve"> а также имущественное положение лица, </w:t>
      </w:r>
      <w:r w:rsidRPr="006901D7">
        <w:rPr>
          <w:rFonts w:ascii="Times New Roman" w:eastAsia="Calibri" w:hAnsi="Times New Roman"/>
          <w:sz w:val="23"/>
          <w:szCs w:val="23"/>
        </w:rPr>
        <w:t>судьей при рассмотрении дела не установлено.</w:t>
      </w:r>
    </w:p>
    <w:p w:rsidR="00835443" w:rsidRPr="00461E8A" w:rsidP="008354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6901D7">
        <w:rPr>
          <w:rFonts w:ascii="Times New Roman" w:hAnsi="Times New Roman"/>
          <w:sz w:val="23"/>
          <w:szCs w:val="23"/>
        </w:rPr>
        <w:t>С учетом изложенного, мировой судья считает</w:t>
      </w:r>
      <w:r w:rsidRPr="00461E8A">
        <w:rPr>
          <w:rFonts w:ascii="Times New Roman" w:hAnsi="Times New Roman"/>
          <w:sz w:val="23"/>
          <w:szCs w:val="23"/>
        </w:rPr>
        <w:t xml:space="preserve"> возможным назначить </w:t>
      </w:r>
      <w:r w:rsidR="003F69E9">
        <w:rPr>
          <w:rFonts w:ascii="Times New Roman" w:hAnsi="Times New Roman"/>
          <w:bCs/>
          <w:iCs/>
          <w:sz w:val="23"/>
          <w:szCs w:val="23"/>
        </w:rPr>
        <w:t>Сорока И.А.</w:t>
      </w:r>
      <w:r w:rsidRPr="00461E8A">
        <w:rPr>
          <w:rFonts w:ascii="Times New Roman" w:hAnsi="Times New Roman"/>
          <w:sz w:val="23"/>
          <w:szCs w:val="23"/>
        </w:rPr>
        <w:t xml:space="preserve"> административное наказание в виде административного штрафа, предусмотренного санкцией </w:t>
      </w:r>
      <w:r>
        <w:rPr>
          <w:rFonts w:ascii="Times New Roman" w:hAnsi="Times New Roman"/>
          <w:sz w:val="23"/>
          <w:szCs w:val="23"/>
        </w:rPr>
        <w:t xml:space="preserve">          </w:t>
      </w:r>
      <w:r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>ч. 1 ст. 15.33.2 КоАП РФ</w:t>
      </w:r>
      <w:r>
        <w:rPr>
          <w:rFonts w:ascii="Times New Roman" w:hAnsi="Times New Roman"/>
          <w:sz w:val="23"/>
          <w:szCs w:val="23"/>
        </w:rPr>
        <w:t xml:space="preserve"> в минимальном его пределе</w:t>
      </w:r>
      <w:r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:rsidR="00835443" w:rsidP="00835443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461E8A">
        <w:rPr>
          <w:rFonts w:eastAsia="Calibri"/>
          <w:sz w:val="23"/>
          <w:szCs w:val="23"/>
        </w:rPr>
        <w:t xml:space="preserve">Руководствуясь ст. ст. 29.9 и 29.10 КоАП РФ, мировой судья, </w:t>
      </w:r>
    </w:p>
    <w:p w:rsidR="00835443" w:rsidRPr="00F46F93" w:rsidP="0083544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E9175D">
        <w:rPr>
          <w:rFonts w:ascii="Times New Roman" w:hAnsi="Times New Roman"/>
          <w:sz w:val="23"/>
          <w:szCs w:val="23"/>
        </w:rPr>
        <w:t>постановил:</w:t>
      </w:r>
    </w:p>
    <w:p w:rsidR="00835443" w:rsidRPr="00B635BB" w:rsidP="0083544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>
        <w:rPr>
          <w:rStyle w:val="a"/>
          <w:rFonts w:ascii="Times New Roman" w:hAnsi="Times New Roman"/>
          <w:b w:val="0"/>
          <w:sz w:val="23"/>
          <w:szCs w:val="23"/>
        </w:rPr>
        <w:t xml:space="preserve">Сорока Ивана Анатольевича, </w:t>
      </w:r>
      <w:r w:rsidRPr="005B4ABD" w:rsidR="005B4ABD">
        <w:rPr>
          <w:rStyle w:val="a"/>
          <w:rFonts w:ascii="Times New Roman" w:hAnsi="Times New Roman"/>
          <w:b w:val="0"/>
          <w:sz w:val="23"/>
          <w:szCs w:val="23"/>
        </w:rPr>
        <w:t xml:space="preserve">***** </w:t>
      </w:r>
      <w:r w:rsidRPr="00461E8A">
        <w:rPr>
          <w:rStyle w:val="a"/>
          <w:rFonts w:ascii="Times New Roman" w:hAnsi="Times New Roman"/>
          <w:b w:val="0"/>
          <w:sz w:val="23"/>
          <w:szCs w:val="23"/>
        </w:rPr>
        <w:t>года рождения</w:t>
      </w:r>
      <w:r>
        <w:rPr>
          <w:rStyle w:val="a"/>
          <w:rFonts w:ascii="Times New Roman" w:hAnsi="Times New Roman"/>
          <w:b w:val="0"/>
          <w:sz w:val="23"/>
          <w:szCs w:val="23"/>
        </w:rPr>
        <w:t>,</w:t>
      </w:r>
      <w:r w:rsidRPr="00461E8A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признать виновным </w:t>
      </w:r>
      <w:r w:rsidRPr="00461E8A">
        <w:rPr>
          <w:rFonts w:ascii="Times New Roman" w:hAnsi="Times New Roman"/>
          <w:sz w:val="23"/>
          <w:szCs w:val="23"/>
        </w:rPr>
        <w:t xml:space="preserve">в совершении административного правонарушения, </w:t>
      </w:r>
      <w:r w:rsidRPr="00461E8A">
        <w:rPr>
          <w:rFonts w:ascii="Times New Roman" w:hAnsi="Times New Roman"/>
          <w:sz w:val="23"/>
          <w:szCs w:val="23"/>
        </w:rPr>
        <w:t>предусмотренного ч. 1 ст. 1</w:t>
      </w:r>
      <w:r>
        <w:rPr>
          <w:rFonts w:ascii="Times New Roman" w:hAnsi="Times New Roman"/>
          <w:sz w:val="23"/>
          <w:szCs w:val="23"/>
        </w:rPr>
        <w:t>5.33.2 КоАП РФ</w:t>
      </w:r>
      <w:r w:rsidRPr="00461E8A">
        <w:rPr>
          <w:rFonts w:ascii="Times New Roman" w:hAnsi="Times New Roman"/>
          <w:sz w:val="23"/>
          <w:szCs w:val="23"/>
        </w:rPr>
        <w:t xml:space="preserve">, и назначить </w:t>
      </w:r>
      <w:r w:rsidRPr="00B635BB">
        <w:rPr>
          <w:rFonts w:ascii="Times New Roman" w:eastAsia="SimSun" w:hAnsi="Times New Roman"/>
          <w:sz w:val="23"/>
          <w:szCs w:val="23"/>
          <w:lang w:eastAsia="zh-CN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SimSun" w:hAnsi="Times New Roman"/>
          <w:sz w:val="23"/>
          <w:szCs w:val="23"/>
          <w:lang w:eastAsia="zh-CN"/>
        </w:rPr>
        <w:t>3</w:t>
      </w:r>
      <w:r w:rsidRPr="00B635BB">
        <w:rPr>
          <w:rFonts w:ascii="Times New Roman" w:eastAsia="SimSun" w:hAnsi="Times New Roman"/>
          <w:sz w:val="23"/>
          <w:szCs w:val="23"/>
          <w:lang w:eastAsia="zh-CN"/>
        </w:rPr>
        <w:t>00 (</w:t>
      </w:r>
      <w:r>
        <w:rPr>
          <w:rFonts w:ascii="Times New Roman" w:eastAsia="SimSun" w:hAnsi="Times New Roman"/>
          <w:sz w:val="23"/>
          <w:szCs w:val="23"/>
          <w:lang w:eastAsia="zh-CN"/>
        </w:rPr>
        <w:t>триста</w:t>
      </w:r>
      <w:r w:rsidRPr="00B635BB">
        <w:rPr>
          <w:rFonts w:ascii="Times New Roman" w:eastAsia="SimSun" w:hAnsi="Times New Roman"/>
          <w:sz w:val="23"/>
          <w:szCs w:val="23"/>
          <w:lang w:eastAsia="zh-CN"/>
        </w:rPr>
        <w:t>) рублей.</w:t>
      </w:r>
    </w:p>
    <w:p w:rsidR="00835443" w:rsidRPr="002D4AA5" w:rsidP="0083544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25C67">
        <w:rPr>
          <w:rFonts w:ascii="Times New Roman" w:eastAsia="SimSun" w:hAnsi="Times New Roman"/>
          <w:sz w:val="23"/>
          <w:szCs w:val="23"/>
          <w:lang w:eastAsia="zh-CN"/>
        </w:rPr>
        <w:t xml:space="preserve">Штраф подлежит перечислению на следующие реквизиты: </w:t>
      </w:r>
      <w:r w:rsidRPr="00825C67">
        <w:rPr>
          <w:rFonts w:ascii="Times New Roman" w:hAnsi="Times New Roman"/>
          <w:sz w:val="23"/>
          <w:szCs w:val="23"/>
        </w:rPr>
        <w:t>получатель: Управления Федерального Казначейства по Республ</w:t>
      </w:r>
      <w:r w:rsidRPr="00825C67">
        <w:rPr>
          <w:rFonts w:ascii="Times New Roman" w:hAnsi="Times New Roman"/>
          <w:sz w:val="23"/>
          <w:szCs w:val="23"/>
        </w:rPr>
        <w:t>ике Крым (Отделение Фонда пенсионного и социального страхования Российской Федерации по Республике Крым); ИНН: 7706808265, КПП: 910201001; Кор/счет: 40102810645370000035, Р/счет 03100643000000017500, Банк получателя: Отделение Республика Крым  Банка России</w:t>
      </w:r>
      <w:r w:rsidRPr="00825C67">
        <w:rPr>
          <w:rFonts w:ascii="Times New Roman" w:hAnsi="Times New Roman"/>
          <w:sz w:val="23"/>
          <w:szCs w:val="23"/>
        </w:rPr>
        <w:t>//УФК по Республике Крым г. Симферополь, БИК: 013510002; ОКТМО: 357290</w:t>
      </w:r>
      <w:r>
        <w:rPr>
          <w:rFonts w:ascii="Times New Roman" w:hAnsi="Times New Roman"/>
          <w:sz w:val="23"/>
          <w:szCs w:val="23"/>
        </w:rPr>
        <w:t>00; КБК: 797 1 16 01230 06 000 1</w:t>
      </w:r>
      <w:r w:rsidRPr="00825C67">
        <w:rPr>
          <w:rFonts w:ascii="Times New Roman" w:hAnsi="Times New Roman"/>
          <w:sz w:val="23"/>
          <w:szCs w:val="23"/>
        </w:rPr>
        <w:t>140;</w:t>
      </w:r>
    </w:p>
    <w:p w:rsidR="00835443" w:rsidRPr="00461E8A" w:rsidP="0083544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sz w:val="23"/>
          <w:szCs w:val="23"/>
          <w:lang w:eastAsia="zh-CN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>, не позднее 60 дней со дня вступления постановления о наложении административного штрафа в законную силу.</w:t>
      </w:r>
    </w:p>
    <w:p w:rsidR="00835443" w:rsidRPr="00461E8A" w:rsidP="0083544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sz w:val="23"/>
          <w:szCs w:val="23"/>
          <w:lang w:eastAsia="zh-CN"/>
        </w:rPr>
        <w:t>Документ, свидетельствующий об уплате административного штрафа, направляет судье, вынесш</w:t>
      </w:r>
      <w:r>
        <w:rPr>
          <w:rFonts w:ascii="Times New Roman" w:eastAsia="SimSun" w:hAnsi="Times New Roman"/>
          <w:sz w:val="23"/>
          <w:szCs w:val="23"/>
          <w:lang w:eastAsia="zh-CN"/>
        </w:rPr>
        <w:t>е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>м</w:t>
      </w:r>
      <w:r>
        <w:rPr>
          <w:rFonts w:ascii="Times New Roman" w:eastAsia="SimSun" w:hAnsi="Times New Roman"/>
          <w:sz w:val="23"/>
          <w:szCs w:val="23"/>
          <w:lang w:eastAsia="zh-CN"/>
        </w:rPr>
        <w:t>у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 постановление. </w:t>
      </w:r>
    </w:p>
    <w:p w:rsidR="00835443" w:rsidRPr="00E657A4" w:rsidP="0083544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Неуплата административного штрафа в </w:t>
      </w:r>
      <w:r>
        <w:rPr>
          <w:rFonts w:ascii="Times New Roman" w:hAnsi="Times New Roman"/>
          <w:sz w:val="23"/>
          <w:szCs w:val="23"/>
        </w:rPr>
        <w:t xml:space="preserve">указанный </w:t>
      </w:r>
      <w:r w:rsidRPr="00461E8A">
        <w:rPr>
          <w:rFonts w:ascii="Times New Roman" w:hAnsi="Times New Roman"/>
          <w:sz w:val="23"/>
          <w:szCs w:val="23"/>
        </w:rPr>
        <w:t xml:space="preserve">срок, влечет наложение административного штрафа в двукратном размере суммы неуплаченного административного штрафа, </w:t>
      </w:r>
      <w:r w:rsidRPr="00E657A4">
        <w:rPr>
          <w:rFonts w:ascii="Times New Roman" w:hAnsi="Times New Roman"/>
          <w:sz w:val="23"/>
          <w:szCs w:val="23"/>
        </w:rPr>
        <w:t>но не менее одной тысячи рублей, либо административный арест на срок до пятнадцати суток, либо обязательные работы на срок до пятид</w:t>
      </w:r>
      <w:r w:rsidRPr="00E657A4">
        <w:rPr>
          <w:rFonts w:ascii="Times New Roman" w:hAnsi="Times New Roman"/>
          <w:sz w:val="23"/>
          <w:szCs w:val="23"/>
        </w:rPr>
        <w:t>есяти часов (ч. 1 ст. 20.25 КоАП РФ).</w:t>
      </w:r>
    </w:p>
    <w:p w:rsidR="00835443" w:rsidP="008354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E657A4">
        <w:rPr>
          <w:rFonts w:ascii="Times New Roman" w:eastAsia="SimSun" w:hAnsi="Times New Roman"/>
          <w:sz w:val="23"/>
          <w:szCs w:val="23"/>
          <w:lang w:eastAsia="zh-CN"/>
        </w:rPr>
        <w:t>Постановление может быть обжаловано путем подачи жалобы в Ялтинский городской суд Республики Крым в течение 10 суток со дня вручения или получения копии постановления, как через Ялтинский городской суд Республики К</w:t>
      </w:r>
      <w:r>
        <w:rPr>
          <w:rFonts w:ascii="Times New Roman" w:eastAsia="SimSun" w:hAnsi="Times New Roman"/>
          <w:sz w:val="23"/>
          <w:szCs w:val="23"/>
          <w:lang w:eastAsia="zh-CN"/>
        </w:rPr>
        <w:t>рым,</w:t>
      </w:r>
      <w:r>
        <w:rPr>
          <w:rFonts w:ascii="Times New Roman" w:eastAsia="SimSun" w:hAnsi="Times New Roman"/>
          <w:sz w:val="23"/>
          <w:szCs w:val="23"/>
          <w:lang w:eastAsia="zh-CN"/>
        </w:rPr>
        <w:t xml:space="preserve"> так и через мирового судью.</w:t>
      </w:r>
    </w:p>
    <w:p w:rsidR="00835443" w:rsidRPr="00E657A4" w:rsidP="008354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</w:p>
    <w:p w:rsidR="00835443" w:rsidRPr="00F46F93" w:rsidP="008354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Мировой судья:</w:t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  <w:t>А.Ш. Юдакова</w:t>
      </w:r>
    </w:p>
    <w:p w:rsidR="00835443" w:rsidP="00835443"/>
    <w:p w:rsidR="00F75FCA"/>
    <w:sectPr w:rsidSect="0062333A">
      <w:footerReference w:type="default" r:id="rId7"/>
      <w:pgSz w:w="11906" w:h="16838"/>
      <w:pgMar w:top="426" w:right="707" w:bottom="79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43"/>
    <w:rsid w:val="00092C7F"/>
    <w:rsid w:val="000F19C5"/>
    <w:rsid w:val="00136FEB"/>
    <w:rsid w:val="001F0FF4"/>
    <w:rsid w:val="002D4AA5"/>
    <w:rsid w:val="003F69E9"/>
    <w:rsid w:val="00461E8A"/>
    <w:rsid w:val="004F70DB"/>
    <w:rsid w:val="005B4ABD"/>
    <w:rsid w:val="006901D7"/>
    <w:rsid w:val="006945C2"/>
    <w:rsid w:val="006D3374"/>
    <w:rsid w:val="00794C13"/>
    <w:rsid w:val="00825C67"/>
    <w:rsid w:val="00835443"/>
    <w:rsid w:val="009F7E48"/>
    <w:rsid w:val="00A32934"/>
    <w:rsid w:val="00AA1F20"/>
    <w:rsid w:val="00AF4BE5"/>
    <w:rsid w:val="00B635BB"/>
    <w:rsid w:val="00BD06A7"/>
    <w:rsid w:val="00CC1AF1"/>
    <w:rsid w:val="00E657A4"/>
    <w:rsid w:val="00E9175D"/>
    <w:rsid w:val="00F44AFA"/>
    <w:rsid w:val="00F46F93"/>
    <w:rsid w:val="00F75F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44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83544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83544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835443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835443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835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35443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83544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8354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83544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hyperlink" Target="https://www.consultant.ru/document/cons_doc_LAW_431866/f52df7bb969f939b2e9c40a76671111f8a941d9c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