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6154B" w:rsidRPr="00BA3DFC" w:rsidP="0026154B">
      <w:pPr>
        <w:pStyle w:val="Title"/>
        <w:ind w:left="6372"/>
        <w:jc w:val="left"/>
        <w:rPr>
          <w:szCs w:val="28"/>
        </w:rPr>
      </w:pPr>
      <w:r>
        <w:rPr>
          <w:sz w:val="27"/>
          <w:szCs w:val="28"/>
        </w:rPr>
        <w:t xml:space="preserve">      </w:t>
      </w:r>
      <w:r w:rsidRPr="00BA3DFC">
        <w:rPr>
          <w:szCs w:val="28"/>
        </w:rPr>
        <w:t>Дело № 2-1</w:t>
      </w:r>
      <w:r w:rsidRPr="00BA3DFC" w:rsidR="00D454AB">
        <w:rPr>
          <w:szCs w:val="28"/>
        </w:rPr>
        <w:t>4</w:t>
      </w:r>
      <w:r w:rsidRPr="00BA3DFC" w:rsidR="00BA3DFC">
        <w:rPr>
          <w:szCs w:val="28"/>
        </w:rPr>
        <w:t>-5</w:t>
      </w:r>
      <w:r w:rsidR="000E0AFB">
        <w:rPr>
          <w:szCs w:val="28"/>
        </w:rPr>
        <w:t>6</w:t>
      </w:r>
      <w:r w:rsidRPr="00BA3DFC" w:rsidR="00D454AB">
        <w:rPr>
          <w:szCs w:val="28"/>
        </w:rPr>
        <w:t>/2018</w:t>
      </w:r>
    </w:p>
    <w:p w:rsidR="0026154B" w:rsidRPr="00734A4B" w:rsidP="0026154B">
      <w:pPr>
        <w:pStyle w:val="Title"/>
        <w:ind w:left="-567" w:firstLine="567"/>
        <w:jc w:val="left"/>
        <w:rPr>
          <w:szCs w:val="28"/>
        </w:rPr>
      </w:pPr>
      <w:r w:rsidRPr="00BA3DFC">
        <w:rPr>
          <w:szCs w:val="28"/>
        </w:rPr>
        <w:tab/>
      </w:r>
      <w:r w:rsidRPr="00BA3DFC">
        <w:rPr>
          <w:szCs w:val="28"/>
        </w:rPr>
        <w:tab/>
      </w:r>
      <w:r w:rsidRPr="00BA3DFC">
        <w:rPr>
          <w:szCs w:val="28"/>
        </w:rPr>
        <w:tab/>
      </w:r>
      <w:r w:rsidRPr="00BA3DFC">
        <w:rPr>
          <w:szCs w:val="28"/>
        </w:rPr>
        <w:tab/>
      </w:r>
      <w:r w:rsidRPr="00BA3DFC">
        <w:rPr>
          <w:szCs w:val="28"/>
        </w:rPr>
        <w:tab/>
      </w:r>
      <w:r w:rsidRPr="00BA3DFC" w:rsidR="00734A4B">
        <w:rPr>
          <w:szCs w:val="28"/>
        </w:rPr>
        <w:tab/>
      </w:r>
      <w:r w:rsidRPr="00BA3DFC" w:rsidR="00734A4B">
        <w:rPr>
          <w:szCs w:val="28"/>
        </w:rPr>
        <w:tab/>
      </w:r>
      <w:r w:rsidRPr="00BA3DFC" w:rsidR="00734A4B">
        <w:rPr>
          <w:szCs w:val="28"/>
        </w:rPr>
        <w:tab/>
      </w:r>
      <w:r w:rsidRPr="00BA3DFC" w:rsidR="00734A4B">
        <w:rPr>
          <w:szCs w:val="28"/>
        </w:rPr>
        <w:tab/>
        <w:t xml:space="preserve"> </w:t>
      </w:r>
      <w:r w:rsidRPr="00BA3DFC" w:rsidR="00734A4B">
        <w:rPr>
          <w:szCs w:val="28"/>
        </w:rPr>
        <w:tab/>
        <w:t xml:space="preserve">    </w:t>
      </w:r>
      <w:r w:rsidRPr="00BA3DFC">
        <w:rPr>
          <w:szCs w:val="28"/>
        </w:rPr>
        <w:t>02-0</w:t>
      </w:r>
      <w:r w:rsidRPr="00BA3DFC" w:rsidR="00BA3DFC">
        <w:rPr>
          <w:szCs w:val="28"/>
        </w:rPr>
        <w:t>05</w:t>
      </w:r>
      <w:r w:rsidR="000E0AFB">
        <w:rPr>
          <w:szCs w:val="28"/>
        </w:rPr>
        <w:t>6</w:t>
      </w:r>
      <w:r w:rsidRPr="00BA3DFC">
        <w:rPr>
          <w:szCs w:val="28"/>
        </w:rPr>
        <w:t>/1</w:t>
      </w:r>
      <w:r w:rsidRPr="00BA3DFC" w:rsidR="00D454AB">
        <w:rPr>
          <w:szCs w:val="28"/>
        </w:rPr>
        <w:t>4/</w:t>
      </w:r>
      <w:r w:rsidR="00D454AB">
        <w:rPr>
          <w:szCs w:val="28"/>
        </w:rPr>
        <w:t>2018</w:t>
      </w:r>
    </w:p>
    <w:p w:rsidR="0026154B" w:rsidRPr="00734A4B" w:rsidP="0026154B">
      <w:pPr>
        <w:pStyle w:val="Heading1"/>
        <w:spacing w:before="0" w:beforeAutospacing="0" w:after="0" w:afterAutospacing="0"/>
        <w:ind w:left="-567" w:firstLine="567"/>
        <w:rPr>
          <w:sz w:val="28"/>
          <w:szCs w:val="28"/>
        </w:rPr>
      </w:pPr>
      <w:r w:rsidRPr="00734A4B">
        <w:rPr>
          <w:i/>
          <w:sz w:val="28"/>
          <w:szCs w:val="28"/>
        </w:rPr>
        <w:t xml:space="preserve">    </w:t>
      </w:r>
      <w:r w:rsidRPr="00734A4B">
        <w:rPr>
          <w:i/>
          <w:sz w:val="28"/>
          <w:szCs w:val="28"/>
        </w:rPr>
        <w:tab/>
      </w:r>
      <w:r w:rsidRPr="00734A4B">
        <w:rPr>
          <w:i/>
          <w:sz w:val="28"/>
          <w:szCs w:val="28"/>
        </w:rPr>
        <w:tab/>
      </w:r>
      <w:r w:rsidRPr="00734A4B">
        <w:rPr>
          <w:i/>
          <w:sz w:val="28"/>
          <w:szCs w:val="28"/>
        </w:rPr>
        <w:tab/>
        <w:t xml:space="preserve">                   </w:t>
      </w:r>
      <w:r w:rsidRPr="00734A4B">
        <w:rPr>
          <w:i/>
          <w:sz w:val="28"/>
          <w:szCs w:val="28"/>
        </w:rPr>
        <w:t xml:space="preserve"> </w:t>
      </w:r>
      <w:r w:rsidR="00D454AB">
        <w:rPr>
          <w:i/>
          <w:sz w:val="28"/>
          <w:szCs w:val="28"/>
        </w:rPr>
        <w:t xml:space="preserve">   </w:t>
      </w:r>
      <w:r w:rsidRPr="00734A4B">
        <w:rPr>
          <w:i/>
          <w:sz w:val="28"/>
          <w:szCs w:val="28"/>
        </w:rPr>
        <w:t xml:space="preserve">   </w:t>
      </w:r>
      <w:r w:rsidRPr="00734A4B">
        <w:rPr>
          <w:sz w:val="28"/>
          <w:szCs w:val="28"/>
        </w:rPr>
        <w:t xml:space="preserve">ЗАОЧНОЕ </w:t>
      </w:r>
      <w:r w:rsidR="00D454AB">
        <w:rPr>
          <w:sz w:val="28"/>
          <w:szCs w:val="28"/>
        </w:rPr>
        <w:t xml:space="preserve"> </w:t>
      </w:r>
      <w:r w:rsidRPr="00734A4B">
        <w:rPr>
          <w:sz w:val="28"/>
          <w:szCs w:val="28"/>
        </w:rPr>
        <w:t xml:space="preserve"> </w:t>
      </w:r>
      <w:r w:rsidRPr="00734A4B">
        <w:rPr>
          <w:sz w:val="28"/>
          <w:szCs w:val="28"/>
        </w:rPr>
        <w:t>РЕШЕНИЕ</w:t>
      </w:r>
    </w:p>
    <w:p w:rsidR="0026154B" w:rsidRPr="00734A4B" w:rsidP="0026154B">
      <w:pPr>
        <w:spacing w:after="0" w:line="240" w:lineRule="auto"/>
        <w:ind w:left="-567" w:firstLine="56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34A4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</w:t>
      </w:r>
      <w:r w:rsidRPr="00734A4B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       Именем Российской Федерации</w:t>
      </w:r>
    </w:p>
    <w:p w:rsidR="0026154B" w:rsidP="0026154B">
      <w:pPr>
        <w:spacing w:after="0" w:line="240" w:lineRule="auto"/>
        <w:ind w:left="-567" w:firstLine="567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34A4B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734A4B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734A4B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734A4B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                (резолютивная</w:t>
      </w:r>
      <w:r w:rsidR="0061012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734A4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часть</w:t>
      </w:r>
      <w:r w:rsidRPr="00734A4B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</w:p>
    <w:p w:rsidR="00734A4B" w:rsidRPr="00734A4B" w:rsidP="0026154B">
      <w:pPr>
        <w:spacing w:after="0" w:line="240" w:lineRule="auto"/>
        <w:ind w:left="-567" w:firstLine="567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26154B" w:rsidRPr="00734A4B" w:rsidP="0026154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26 </w:t>
      </w:r>
      <w:r w:rsidRPr="00734A4B" w:rsidR="00930B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марта</w:t>
      </w:r>
      <w:r w:rsidRPr="00734A4B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734A4B">
        <w:rPr>
          <w:rFonts w:ascii="Times New Roman" w:hAnsi="Times New Roman" w:cs="Times New Roman"/>
          <w:sz w:val="28"/>
          <w:szCs w:val="28"/>
        </w:rPr>
        <w:t xml:space="preserve"> года                                      </w:t>
      </w:r>
      <w:r w:rsidR="00734A4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34A4B">
        <w:rPr>
          <w:rFonts w:ascii="Times New Roman" w:hAnsi="Times New Roman" w:cs="Times New Roman"/>
          <w:sz w:val="28"/>
          <w:szCs w:val="28"/>
        </w:rPr>
        <w:t>город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4A4B">
        <w:rPr>
          <w:rFonts w:ascii="Times New Roman" w:hAnsi="Times New Roman" w:cs="Times New Roman"/>
          <w:sz w:val="28"/>
          <w:szCs w:val="28"/>
        </w:rPr>
        <w:t xml:space="preserve"> Симферополь</w:t>
      </w:r>
    </w:p>
    <w:p w:rsidR="0026154B" w:rsidRPr="00734A4B" w:rsidP="002615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A4B">
        <w:rPr>
          <w:rFonts w:ascii="Times New Roman" w:hAnsi="Times New Roman" w:cs="Times New Roman"/>
          <w:sz w:val="28"/>
          <w:szCs w:val="28"/>
        </w:rPr>
        <w:t xml:space="preserve"> </w:t>
      </w:r>
      <w:r w:rsidRPr="00734A4B">
        <w:rPr>
          <w:rFonts w:ascii="Times New Roman" w:hAnsi="Times New Roman" w:cs="Times New Roman"/>
          <w:sz w:val="28"/>
          <w:szCs w:val="28"/>
        </w:rPr>
        <w:t>Суд в составе</w:t>
      </w:r>
      <w:r w:rsidRPr="00734A4B" w:rsidR="00930B0C">
        <w:rPr>
          <w:rFonts w:ascii="Times New Roman" w:hAnsi="Times New Roman" w:cs="Times New Roman"/>
          <w:sz w:val="28"/>
          <w:szCs w:val="28"/>
        </w:rPr>
        <w:t xml:space="preserve"> м</w:t>
      </w:r>
      <w:r w:rsidRPr="00734A4B" w:rsidR="00930B0C">
        <w:rPr>
          <w:rFonts w:ascii="Times New Roman" w:hAnsi="Times New Roman" w:cs="Times New Roman"/>
          <w:color w:val="000000"/>
          <w:sz w:val="28"/>
          <w:szCs w:val="28"/>
        </w:rPr>
        <w:t xml:space="preserve">ирового судьи судебного участка № 14 Киевского судебного района города Симферополя Республики Крым </w:t>
      </w:r>
      <w:r w:rsidRPr="00734A4B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  <w:r w:rsidRPr="00734A4B">
        <w:rPr>
          <w:rFonts w:ascii="Times New Roman" w:hAnsi="Times New Roman" w:cs="Times New Roman"/>
          <w:color w:val="000000"/>
          <w:sz w:val="28"/>
          <w:szCs w:val="28"/>
        </w:rPr>
        <w:t xml:space="preserve"> Т.С., при секретаре </w:t>
      </w:r>
      <w:r w:rsidR="00D45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54AB">
        <w:rPr>
          <w:rFonts w:ascii="Times New Roman" w:hAnsi="Times New Roman" w:cs="Times New Roman"/>
          <w:color w:val="000000"/>
          <w:sz w:val="28"/>
          <w:szCs w:val="28"/>
        </w:rPr>
        <w:t>Баценко</w:t>
      </w:r>
      <w:r w:rsidR="00D454AB">
        <w:rPr>
          <w:rFonts w:ascii="Times New Roman" w:hAnsi="Times New Roman" w:cs="Times New Roman"/>
          <w:color w:val="000000"/>
          <w:sz w:val="28"/>
          <w:szCs w:val="28"/>
        </w:rPr>
        <w:t xml:space="preserve"> А.А.</w:t>
      </w:r>
      <w:r w:rsidRPr="00734A4B">
        <w:rPr>
          <w:rFonts w:ascii="Times New Roman" w:hAnsi="Times New Roman" w:cs="Times New Roman"/>
          <w:color w:val="000000"/>
          <w:sz w:val="28"/>
          <w:szCs w:val="28"/>
        </w:rPr>
        <w:t>, с</w:t>
      </w:r>
      <w:r w:rsidR="00D45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A4B">
        <w:rPr>
          <w:rFonts w:ascii="Times New Roman" w:hAnsi="Times New Roman" w:cs="Times New Roman"/>
          <w:color w:val="000000"/>
          <w:sz w:val="28"/>
          <w:szCs w:val="28"/>
        </w:rPr>
        <w:t xml:space="preserve"> участием</w:t>
      </w:r>
      <w:r w:rsidRPr="00734A4B" w:rsidR="00930B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A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A4B" w:rsidR="00930B0C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представителя  истца  </w:t>
      </w:r>
      <w:r w:rsidR="00D45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54AB">
        <w:rPr>
          <w:rFonts w:ascii="Times New Roman" w:hAnsi="Times New Roman" w:cs="Times New Roman"/>
          <w:color w:val="000000"/>
          <w:sz w:val="28"/>
          <w:szCs w:val="28"/>
        </w:rPr>
        <w:t>Аблаевой</w:t>
      </w:r>
      <w:r w:rsidR="00D454AB">
        <w:rPr>
          <w:rFonts w:ascii="Times New Roman" w:hAnsi="Times New Roman" w:cs="Times New Roman"/>
          <w:color w:val="000000"/>
          <w:sz w:val="28"/>
          <w:szCs w:val="28"/>
        </w:rPr>
        <w:t xml:space="preserve"> А.Р.</w:t>
      </w:r>
      <w:r w:rsidRPr="00734A4B" w:rsidR="00930B0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34A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5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A4B">
        <w:rPr>
          <w:rFonts w:ascii="Times New Roman" w:hAnsi="Times New Roman" w:cs="Times New Roman"/>
          <w:color w:val="000000"/>
          <w:sz w:val="28"/>
          <w:szCs w:val="28"/>
        </w:rPr>
        <w:t>рассмотрев</w:t>
      </w:r>
      <w:r w:rsidR="00D45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A4B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D45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A4B">
        <w:rPr>
          <w:rFonts w:ascii="Times New Roman" w:hAnsi="Times New Roman" w:cs="Times New Roman"/>
          <w:color w:val="000000"/>
          <w:sz w:val="28"/>
          <w:szCs w:val="28"/>
        </w:rPr>
        <w:t>открытом</w:t>
      </w:r>
      <w:r w:rsidR="00D45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A4B">
        <w:rPr>
          <w:rFonts w:ascii="Times New Roman" w:hAnsi="Times New Roman" w:cs="Times New Roman"/>
          <w:color w:val="000000"/>
          <w:sz w:val="28"/>
          <w:szCs w:val="28"/>
        </w:rPr>
        <w:t xml:space="preserve"> судебном за</w:t>
      </w:r>
      <w:r w:rsidR="00D454AB">
        <w:rPr>
          <w:rFonts w:ascii="Times New Roman" w:hAnsi="Times New Roman" w:cs="Times New Roman"/>
          <w:color w:val="000000"/>
          <w:sz w:val="28"/>
          <w:szCs w:val="28"/>
        </w:rPr>
        <w:t>седании гражданское дело по исковому заявлению</w:t>
      </w:r>
      <w:r w:rsidRPr="00734A4B" w:rsidR="00930B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54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0AFB">
        <w:rPr>
          <w:rFonts w:ascii="Times New Roman" w:hAnsi="Times New Roman" w:cs="Times New Roman"/>
          <w:color w:val="000000"/>
          <w:sz w:val="28"/>
          <w:szCs w:val="28"/>
        </w:rPr>
        <w:t>Григоренко</w:t>
      </w:r>
      <w:r w:rsidR="000E0AFB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620A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E0AF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20A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454A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34A4B">
        <w:rPr>
          <w:rFonts w:ascii="Times New Roman" w:hAnsi="Times New Roman" w:cs="Times New Roman"/>
          <w:color w:val="000000"/>
          <w:sz w:val="28"/>
          <w:szCs w:val="28"/>
        </w:rPr>
        <w:t xml:space="preserve">к  </w:t>
      </w:r>
      <w:r w:rsidRPr="00734A4B" w:rsidR="00930B0C">
        <w:rPr>
          <w:rFonts w:ascii="Times New Roman" w:hAnsi="Times New Roman" w:cs="Times New Roman"/>
          <w:color w:val="000000"/>
          <w:sz w:val="28"/>
          <w:szCs w:val="28"/>
        </w:rPr>
        <w:t>Публичному акционерному обществу</w:t>
      </w:r>
      <w:r w:rsidRPr="00734A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A4B" w:rsidR="00930B0C">
        <w:rPr>
          <w:rFonts w:ascii="Times New Roman" w:hAnsi="Times New Roman" w:cs="Times New Roman"/>
          <w:color w:val="000000"/>
          <w:sz w:val="28"/>
          <w:szCs w:val="28"/>
        </w:rPr>
        <w:t>Страховая компания «</w:t>
      </w:r>
      <w:r w:rsidRPr="00734A4B" w:rsidR="00930B0C">
        <w:rPr>
          <w:rFonts w:ascii="Times New Roman" w:hAnsi="Times New Roman" w:cs="Times New Roman"/>
          <w:color w:val="000000"/>
          <w:sz w:val="28"/>
          <w:szCs w:val="28"/>
        </w:rPr>
        <w:t>Росгосстрах</w:t>
      </w:r>
      <w:r w:rsidRPr="00734A4B" w:rsidR="00930B0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734A4B">
        <w:rPr>
          <w:rFonts w:ascii="Times New Roman" w:hAnsi="Times New Roman" w:cs="Times New Roman"/>
          <w:color w:val="000000"/>
          <w:sz w:val="28"/>
          <w:szCs w:val="28"/>
        </w:rPr>
        <w:t>о защите прав потребителей,</w:t>
      </w:r>
    </w:p>
    <w:p w:rsidR="00734A4B" w:rsidRPr="00734A4B" w:rsidP="00D454A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34A4B" w:rsidR="00930B0C">
        <w:rPr>
          <w:rFonts w:ascii="Times New Roman" w:hAnsi="Times New Roman" w:cs="Times New Roman"/>
          <w:color w:val="000000"/>
          <w:sz w:val="28"/>
          <w:szCs w:val="28"/>
        </w:rPr>
        <w:t>уководствуясь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«Об обязательном страховании гражданской ответственности владельцев транспортных средств», Законом РФ «О защите прав потребителей»,</w:t>
      </w:r>
      <w:r w:rsidRPr="00734A4B" w:rsidR="00930B0C">
        <w:rPr>
          <w:rFonts w:ascii="Times New Roman" w:hAnsi="Times New Roman" w:cs="Times New Roman"/>
          <w:color w:val="000000"/>
          <w:sz w:val="28"/>
          <w:szCs w:val="28"/>
        </w:rPr>
        <w:t xml:space="preserve"> ст.</w:t>
      </w:r>
      <w:r w:rsidRPr="00734A4B" w:rsidR="00261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54AB">
        <w:rPr>
          <w:rFonts w:ascii="Times New Roman" w:hAnsi="Times New Roman" w:cs="Times New Roman"/>
          <w:color w:val="000000"/>
          <w:sz w:val="28"/>
          <w:szCs w:val="28"/>
        </w:rPr>
        <w:t xml:space="preserve">98, 100, </w:t>
      </w:r>
      <w:r w:rsidRPr="00734A4B" w:rsidR="00930B0C">
        <w:rPr>
          <w:rFonts w:ascii="Times New Roman" w:hAnsi="Times New Roman" w:cs="Times New Roman"/>
          <w:color w:val="000000"/>
          <w:sz w:val="28"/>
          <w:szCs w:val="28"/>
        </w:rPr>
        <w:t>103,</w:t>
      </w:r>
      <w:r w:rsidRPr="00734A4B">
        <w:rPr>
          <w:rFonts w:ascii="Times New Roman" w:hAnsi="Times New Roman"/>
          <w:sz w:val="28"/>
          <w:szCs w:val="24"/>
        </w:rPr>
        <w:t xml:space="preserve"> </w:t>
      </w:r>
      <w:r w:rsidRPr="00734A4B" w:rsidR="004A3F51">
        <w:rPr>
          <w:rFonts w:ascii="Times New Roman" w:eastAsia="Times New Roman" w:hAnsi="Times New Roman" w:cs="Times New Roman"/>
          <w:sz w:val="28"/>
          <w:szCs w:val="24"/>
        </w:rPr>
        <w:t>194-199</w:t>
      </w:r>
      <w:r w:rsidRPr="00734A4B" w:rsidR="004A3F51">
        <w:rPr>
          <w:rFonts w:ascii="Times New Roman" w:hAnsi="Times New Roman"/>
          <w:sz w:val="28"/>
          <w:szCs w:val="24"/>
        </w:rPr>
        <w:t>,</w:t>
      </w:r>
      <w:r w:rsidRPr="00734A4B" w:rsidR="004A3F5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233-235 ГПК РФ, суд</w:t>
      </w:r>
    </w:p>
    <w:p w:rsidR="0026154B" w:rsidRPr="00734A4B" w:rsidP="002615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4A4B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Pr="00734A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 Ш И Л:</w:t>
      </w:r>
    </w:p>
    <w:p w:rsidR="0026154B" w:rsidRPr="00734A4B" w:rsidP="0026154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6154B" w:rsidRPr="00734A4B" w:rsidP="00D454A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Исковое заявление</w:t>
      </w:r>
      <w:r w:rsidRPr="00734A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0AFB">
        <w:rPr>
          <w:rFonts w:ascii="Times New Roman" w:hAnsi="Times New Roman" w:cs="Times New Roman"/>
          <w:color w:val="000000"/>
          <w:sz w:val="28"/>
          <w:szCs w:val="28"/>
        </w:rPr>
        <w:t>Григоренко</w:t>
      </w:r>
      <w:r w:rsidR="000E0AFB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620A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E0AF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20A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E0A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4A4B">
        <w:rPr>
          <w:rFonts w:ascii="Times New Roman" w:hAnsi="Times New Roman" w:cs="Times New Roman"/>
          <w:color w:val="000000"/>
          <w:sz w:val="28"/>
          <w:szCs w:val="28"/>
        </w:rPr>
        <w:t>к  Публичному акционерному обществу Страховая компания «</w:t>
      </w:r>
      <w:r w:rsidRPr="00734A4B">
        <w:rPr>
          <w:rFonts w:ascii="Times New Roman" w:hAnsi="Times New Roman" w:cs="Times New Roman"/>
          <w:color w:val="000000"/>
          <w:sz w:val="28"/>
          <w:szCs w:val="28"/>
        </w:rPr>
        <w:t>Росгосстрах</w:t>
      </w:r>
      <w:r w:rsidRPr="00734A4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защите прав потребителей  </w:t>
      </w:r>
      <w:r w:rsidRPr="00734A4B">
        <w:rPr>
          <w:rFonts w:ascii="Times New Roman" w:hAnsi="Times New Roman" w:cs="Times New Roman"/>
          <w:color w:val="000000"/>
          <w:sz w:val="28"/>
          <w:szCs w:val="28"/>
        </w:rPr>
        <w:t>- удовлетворить  частично.</w:t>
      </w:r>
    </w:p>
    <w:p w:rsidR="00D454AB" w:rsidP="0061012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A4B">
        <w:rPr>
          <w:rFonts w:ascii="Times New Roman" w:hAnsi="Times New Roman" w:cs="Times New Roman"/>
          <w:color w:val="000000"/>
          <w:sz w:val="28"/>
          <w:szCs w:val="28"/>
        </w:rPr>
        <w:t xml:space="preserve">Взыскать с Публичного </w:t>
      </w:r>
      <w:r w:rsidRPr="00D454AB">
        <w:rPr>
          <w:rFonts w:ascii="Times New Roman" w:hAnsi="Times New Roman" w:cs="Times New Roman"/>
          <w:color w:val="000000"/>
          <w:sz w:val="28"/>
          <w:szCs w:val="28"/>
        </w:rPr>
        <w:t>акционерного общества Страховая компания «</w:t>
      </w:r>
      <w:r w:rsidRPr="00D454AB">
        <w:rPr>
          <w:rFonts w:ascii="Times New Roman" w:hAnsi="Times New Roman" w:cs="Times New Roman"/>
          <w:color w:val="000000"/>
          <w:sz w:val="28"/>
          <w:szCs w:val="28"/>
        </w:rPr>
        <w:t>Росгосстрах</w:t>
      </w:r>
      <w:r w:rsidRPr="00D454AB">
        <w:rPr>
          <w:rFonts w:ascii="Times New Roman" w:hAnsi="Times New Roman" w:cs="Times New Roman"/>
          <w:color w:val="000000"/>
          <w:sz w:val="28"/>
          <w:szCs w:val="28"/>
        </w:rPr>
        <w:t>» в пользу</w:t>
      </w:r>
      <w:r w:rsidRPr="00D454AB" w:rsidR="00930B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0AFB">
        <w:rPr>
          <w:rFonts w:ascii="Times New Roman" w:hAnsi="Times New Roman" w:cs="Times New Roman"/>
          <w:color w:val="000000"/>
          <w:sz w:val="28"/>
          <w:szCs w:val="28"/>
        </w:rPr>
        <w:t>Григоренко</w:t>
      </w:r>
      <w:r w:rsidR="000E0AFB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r w:rsidR="00620A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E0AF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20A4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E0A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54AB">
        <w:rPr>
          <w:rFonts w:ascii="Times New Roman" w:hAnsi="Times New Roman" w:cs="Times New Roman"/>
          <w:color w:val="000000"/>
          <w:sz w:val="28"/>
          <w:szCs w:val="28"/>
        </w:rPr>
        <w:t xml:space="preserve">невыплаченную сумму страхового возмещения в размере </w:t>
      </w:r>
      <w:r w:rsidR="00620A46"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 w:rsidRPr="00D454AB">
        <w:rPr>
          <w:rFonts w:ascii="Times New Roman" w:hAnsi="Times New Roman" w:cs="Times New Roman"/>
          <w:color w:val="000000"/>
          <w:sz w:val="28"/>
          <w:szCs w:val="28"/>
        </w:rPr>
        <w:t>рубл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D454AB">
        <w:rPr>
          <w:rFonts w:ascii="Times New Roman" w:hAnsi="Times New Roman" w:cs="Times New Roman"/>
          <w:color w:val="000000"/>
          <w:sz w:val="28"/>
          <w:szCs w:val="28"/>
        </w:rPr>
        <w:t>,  стоимость проведенного эксп</w:t>
      </w:r>
      <w:r w:rsidR="00620A46">
        <w:rPr>
          <w:rFonts w:ascii="Times New Roman" w:hAnsi="Times New Roman" w:cs="Times New Roman"/>
          <w:color w:val="000000"/>
          <w:sz w:val="28"/>
          <w:szCs w:val="28"/>
        </w:rPr>
        <w:t xml:space="preserve">ертного исследования в размере … </w:t>
      </w:r>
      <w:r w:rsidRPr="00D454AB">
        <w:rPr>
          <w:rFonts w:ascii="Times New Roman" w:hAnsi="Times New Roman" w:cs="Times New Roman"/>
          <w:color w:val="000000"/>
          <w:sz w:val="28"/>
          <w:szCs w:val="28"/>
        </w:rPr>
        <w:t xml:space="preserve">рублей, неустойку за несоблюдение срока осуществления страховой выплаты </w:t>
      </w:r>
      <w:r w:rsidR="000E0AFB">
        <w:rPr>
          <w:rFonts w:ascii="Times New Roman" w:hAnsi="Times New Roman" w:cs="Times New Roman"/>
          <w:color w:val="000000"/>
          <w:sz w:val="28"/>
          <w:szCs w:val="28"/>
        </w:rPr>
        <w:t xml:space="preserve"> в  размере  </w:t>
      </w:r>
      <w:r w:rsidR="00620A46"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Pr="00D454AB">
        <w:rPr>
          <w:rFonts w:ascii="Times New Roman" w:hAnsi="Times New Roman" w:cs="Times New Roman"/>
          <w:color w:val="000000"/>
          <w:sz w:val="28"/>
          <w:szCs w:val="28"/>
        </w:rPr>
        <w:t xml:space="preserve">, штраф за неисполнение обязательств в размере </w:t>
      </w:r>
      <w:r w:rsidR="00620A46"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Pr="00D454A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614F7">
        <w:rPr>
          <w:rFonts w:ascii="Times New Roman" w:hAnsi="Times New Roman" w:cs="Times New Roman"/>
          <w:color w:val="000000"/>
          <w:sz w:val="28"/>
          <w:szCs w:val="28"/>
        </w:rPr>
        <w:t>компенсацию морального вреда –</w:t>
      </w:r>
      <w:r w:rsidR="00620A46">
        <w:rPr>
          <w:rFonts w:ascii="Times New Roman" w:hAnsi="Times New Roman" w:cs="Times New Roman"/>
          <w:color w:val="000000"/>
          <w:sz w:val="28"/>
          <w:szCs w:val="28"/>
        </w:rPr>
        <w:t xml:space="preserve"> …</w:t>
      </w:r>
      <w:r w:rsidR="004614F7">
        <w:rPr>
          <w:rFonts w:ascii="Times New Roman" w:hAnsi="Times New Roman" w:cs="Times New Roman"/>
          <w:color w:val="000000"/>
          <w:sz w:val="28"/>
          <w:szCs w:val="28"/>
        </w:rPr>
        <w:t xml:space="preserve"> рублей, </w:t>
      </w:r>
      <w:r w:rsidRPr="00D454AB">
        <w:rPr>
          <w:rFonts w:ascii="Times New Roman" w:hAnsi="Times New Roman" w:cs="Times New Roman"/>
          <w:color w:val="000000"/>
          <w:sz w:val="28"/>
          <w:szCs w:val="28"/>
        </w:rPr>
        <w:t>расходы по оплате</w:t>
      </w:r>
      <w:r w:rsidR="004614F7"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="00620A46">
        <w:rPr>
          <w:rFonts w:ascii="Times New Roman" w:hAnsi="Times New Roman" w:cs="Times New Roman"/>
          <w:color w:val="000000"/>
          <w:sz w:val="28"/>
          <w:szCs w:val="28"/>
        </w:rPr>
        <w:t>слуг представителя  в  размере …</w:t>
      </w:r>
      <w:r w:rsidRPr="00D454AB">
        <w:rPr>
          <w:rFonts w:ascii="Times New Roman" w:hAnsi="Times New Roman" w:cs="Times New Roman"/>
          <w:color w:val="000000"/>
          <w:sz w:val="28"/>
          <w:szCs w:val="28"/>
        </w:rPr>
        <w:t xml:space="preserve"> рублей, </w:t>
      </w:r>
      <w:r w:rsidR="00620A46">
        <w:rPr>
          <w:rFonts w:ascii="Times New Roman" w:hAnsi="Times New Roman" w:cs="Times New Roman"/>
          <w:color w:val="000000"/>
          <w:sz w:val="28"/>
          <w:szCs w:val="28"/>
        </w:rPr>
        <w:t>затраты на нотариуса – …</w:t>
      </w:r>
      <w:r w:rsidR="004614F7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="004614F7">
        <w:rPr>
          <w:rFonts w:ascii="Times New Roman" w:hAnsi="Times New Roman" w:cs="Times New Roman"/>
          <w:color w:val="000000"/>
          <w:sz w:val="28"/>
          <w:szCs w:val="28"/>
        </w:rPr>
        <w:t>, почтовые расходы, связанные с отправкой претензии –</w:t>
      </w:r>
      <w:r w:rsidR="00620A46">
        <w:rPr>
          <w:rFonts w:ascii="Times New Roman" w:hAnsi="Times New Roman" w:cs="Times New Roman"/>
          <w:color w:val="000000"/>
          <w:sz w:val="28"/>
          <w:szCs w:val="28"/>
        </w:rPr>
        <w:t xml:space="preserve"> …</w:t>
      </w:r>
      <w:r w:rsidR="004614F7">
        <w:rPr>
          <w:rFonts w:ascii="Times New Roman" w:hAnsi="Times New Roman" w:cs="Times New Roman"/>
          <w:color w:val="000000"/>
          <w:sz w:val="28"/>
          <w:szCs w:val="28"/>
        </w:rPr>
        <w:t xml:space="preserve"> рублей, </w:t>
      </w:r>
      <w:r w:rsidRPr="00D454AB">
        <w:rPr>
          <w:rFonts w:ascii="Times New Roman" w:hAnsi="Times New Roman" w:cs="Times New Roman"/>
          <w:color w:val="000000"/>
          <w:sz w:val="28"/>
          <w:szCs w:val="28"/>
        </w:rPr>
        <w:t xml:space="preserve">а  всего </w:t>
      </w:r>
      <w:r w:rsidR="00A03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54AB">
        <w:rPr>
          <w:rFonts w:ascii="Times New Roman" w:hAnsi="Times New Roman" w:cs="Times New Roman"/>
          <w:color w:val="000000"/>
          <w:sz w:val="28"/>
          <w:szCs w:val="28"/>
        </w:rPr>
        <w:t xml:space="preserve">взыскать  </w:t>
      </w:r>
      <w:r w:rsidR="00620A46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646B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3C22">
        <w:rPr>
          <w:rFonts w:ascii="Times New Roman" w:hAnsi="Times New Roman" w:cs="Times New Roman"/>
          <w:color w:val="000000"/>
          <w:sz w:val="28"/>
          <w:szCs w:val="28"/>
        </w:rPr>
        <w:t xml:space="preserve"> рублей  (</w:t>
      </w:r>
      <w:r w:rsidR="00620A46">
        <w:rPr>
          <w:rFonts w:ascii="Times New Roman" w:hAnsi="Times New Roman" w:cs="Times New Roman"/>
          <w:color w:val="000000"/>
          <w:sz w:val="28"/>
          <w:szCs w:val="28"/>
        </w:rPr>
        <w:t>… рубля  …</w:t>
      </w:r>
      <w:r w:rsidR="00646B8C">
        <w:rPr>
          <w:rFonts w:ascii="Times New Roman" w:hAnsi="Times New Roman" w:cs="Times New Roman"/>
          <w:color w:val="000000"/>
          <w:sz w:val="28"/>
          <w:szCs w:val="28"/>
        </w:rPr>
        <w:t xml:space="preserve"> копей</w:t>
      </w:r>
      <w:r w:rsidR="00A0328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646B8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03288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6154B" w:rsidRPr="00734A4B" w:rsidP="002615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A4B">
        <w:rPr>
          <w:rFonts w:ascii="Times New Roman" w:hAnsi="Times New Roman" w:cs="Times New Roman"/>
          <w:color w:val="000000"/>
          <w:sz w:val="28"/>
          <w:szCs w:val="28"/>
        </w:rPr>
        <w:t>В удовлетворении остальной части исковых требований – отказать.</w:t>
      </w:r>
    </w:p>
    <w:p w:rsidR="0026154B" w:rsidRPr="00734A4B" w:rsidP="002615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A4B">
        <w:rPr>
          <w:rFonts w:ascii="Times New Roman" w:hAnsi="Times New Roman" w:cs="Times New Roman"/>
          <w:color w:val="000000"/>
          <w:sz w:val="28"/>
          <w:szCs w:val="28"/>
        </w:rPr>
        <w:t>Взыскать с Публичного акционерного общества Страховая компания «</w:t>
      </w:r>
      <w:r w:rsidRPr="00734A4B">
        <w:rPr>
          <w:rFonts w:ascii="Times New Roman" w:hAnsi="Times New Roman" w:cs="Times New Roman"/>
          <w:color w:val="000000"/>
          <w:sz w:val="28"/>
          <w:szCs w:val="28"/>
        </w:rPr>
        <w:t>Росгосстрах</w:t>
      </w:r>
      <w:r w:rsidRPr="00734A4B">
        <w:rPr>
          <w:rFonts w:ascii="Times New Roman" w:hAnsi="Times New Roman" w:cs="Times New Roman"/>
          <w:color w:val="000000"/>
          <w:sz w:val="28"/>
          <w:szCs w:val="28"/>
        </w:rPr>
        <w:t xml:space="preserve">»  </w:t>
      </w:r>
      <w:r w:rsidR="00610123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государственную  пошлину  в   доход  местного  бюджета  в размере  </w:t>
      </w:r>
      <w:r w:rsidR="00C809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A46">
        <w:rPr>
          <w:rFonts w:ascii="Times New Roman" w:hAnsi="Times New Roman" w:cs="Times New Roman"/>
          <w:color w:val="000000"/>
          <w:sz w:val="28"/>
          <w:szCs w:val="28"/>
        </w:rPr>
        <w:t xml:space="preserve">… </w:t>
      </w:r>
      <w:r w:rsidRPr="00734A4B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Pr="00734A4B" w:rsidR="004A3F5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34A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6154B" w:rsidRPr="00734A4B" w:rsidP="002615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A4B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об отмене заочного решения может быть подано ответчиком в адрес </w:t>
      </w:r>
      <w:r w:rsidRPr="00734A4B" w:rsidR="004A3F51">
        <w:rPr>
          <w:rFonts w:ascii="Times New Roman" w:hAnsi="Times New Roman" w:cs="Times New Roman"/>
          <w:color w:val="000000"/>
          <w:sz w:val="28"/>
          <w:szCs w:val="28"/>
        </w:rPr>
        <w:t xml:space="preserve">мирового  судьи  </w:t>
      </w:r>
      <w:r w:rsidRPr="00734A4B">
        <w:rPr>
          <w:rFonts w:ascii="Times New Roman" w:hAnsi="Times New Roman" w:cs="Times New Roman"/>
          <w:color w:val="000000"/>
          <w:sz w:val="28"/>
          <w:szCs w:val="28"/>
        </w:rPr>
        <w:t>судебного участка № 1</w:t>
      </w:r>
      <w:r w:rsidR="0061012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34A4B">
        <w:rPr>
          <w:rFonts w:ascii="Times New Roman" w:hAnsi="Times New Roman" w:cs="Times New Roman"/>
          <w:color w:val="000000"/>
          <w:sz w:val="28"/>
          <w:szCs w:val="28"/>
        </w:rPr>
        <w:t xml:space="preserve"> Киевского судебного района города Симферополя в течение семи дней со дня вручения ему копии этого решения.</w:t>
      </w:r>
    </w:p>
    <w:p w:rsidR="0026154B" w:rsidRPr="00734A4B" w:rsidP="0026154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4A4B">
        <w:rPr>
          <w:rFonts w:ascii="Times New Roman" w:hAnsi="Times New Roman" w:cs="Times New Roman"/>
          <w:sz w:val="28"/>
          <w:szCs w:val="28"/>
        </w:rPr>
        <w:t xml:space="preserve">Заочное решение может быть обжаловано в апелляционном порядке  в  Киевский районный суд города Симферополя Республики Крым через </w:t>
      </w:r>
      <w:r w:rsidRPr="00734A4B" w:rsidR="004A3F51">
        <w:rPr>
          <w:rFonts w:ascii="Times New Roman" w:hAnsi="Times New Roman" w:cs="Times New Roman"/>
          <w:sz w:val="28"/>
          <w:szCs w:val="28"/>
        </w:rPr>
        <w:t xml:space="preserve"> мирового судью  </w:t>
      </w:r>
      <w:r w:rsidRPr="00734A4B">
        <w:rPr>
          <w:rFonts w:ascii="Times New Roman" w:hAnsi="Times New Roman" w:cs="Times New Roman"/>
          <w:sz w:val="28"/>
          <w:szCs w:val="28"/>
        </w:rPr>
        <w:t>судебн</w:t>
      </w:r>
      <w:r w:rsidRPr="00734A4B" w:rsidR="004A3F51">
        <w:rPr>
          <w:rFonts w:ascii="Times New Roman" w:hAnsi="Times New Roman" w:cs="Times New Roman"/>
          <w:sz w:val="28"/>
          <w:szCs w:val="28"/>
        </w:rPr>
        <w:t xml:space="preserve">ого </w:t>
      </w:r>
      <w:r w:rsidRPr="00734A4B">
        <w:rPr>
          <w:rFonts w:ascii="Times New Roman" w:hAnsi="Times New Roman" w:cs="Times New Roman"/>
          <w:sz w:val="28"/>
          <w:szCs w:val="28"/>
        </w:rPr>
        <w:t xml:space="preserve"> участк</w:t>
      </w:r>
      <w:r w:rsidRPr="00734A4B" w:rsidR="004A3F51">
        <w:rPr>
          <w:rFonts w:ascii="Times New Roman" w:hAnsi="Times New Roman" w:cs="Times New Roman"/>
          <w:sz w:val="28"/>
          <w:szCs w:val="28"/>
        </w:rPr>
        <w:t>а</w:t>
      </w:r>
      <w:r w:rsidRPr="00734A4B">
        <w:rPr>
          <w:rFonts w:ascii="Times New Roman" w:hAnsi="Times New Roman" w:cs="Times New Roman"/>
          <w:sz w:val="28"/>
          <w:szCs w:val="28"/>
        </w:rPr>
        <w:t xml:space="preserve"> № 1</w:t>
      </w:r>
      <w:r w:rsidR="00610123">
        <w:rPr>
          <w:rFonts w:ascii="Times New Roman" w:hAnsi="Times New Roman" w:cs="Times New Roman"/>
          <w:sz w:val="28"/>
          <w:szCs w:val="28"/>
        </w:rPr>
        <w:t>4</w:t>
      </w:r>
      <w:r w:rsidRPr="00734A4B">
        <w:rPr>
          <w:rFonts w:ascii="Times New Roman" w:hAnsi="Times New Roman" w:cs="Times New Roman"/>
          <w:sz w:val="28"/>
          <w:szCs w:val="28"/>
        </w:rPr>
        <w:t xml:space="preserve"> Киевского судебного района города Симферополя Республики Крым в течение одного месяца</w:t>
      </w:r>
      <w:r w:rsidR="00610123">
        <w:rPr>
          <w:rFonts w:ascii="Times New Roman" w:hAnsi="Times New Roman" w:cs="Times New Roman"/>
          <w:sz w:val="28"/>
          <w:szCs w:val="28"/>
        </w:rPr>
        <w:t>.</w:t>
      </w:r>
    </w:p>
    <w:p w:rsidR="004A3F51" w:rsidRPr="00734A4B" w:rsidP="004A3F5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</w:pPr>
      <w:r w:rsidRPr="00734A4B">
        <w:rPr>
          <w:rFonts w:ascii="Times New Roman" w:eastAsia="Times New Roman" w:hAnsi="Times New Roman" w:cs="Times New Roman"/>
          <w:i/>
          <w:sz w:val="28"/>
          <w:szCs w:val="24"/>
        </w:rPr>
        <w:t>Разъяснить сторонам, что  согласно ст. 199 ГПК РФ</w:t>
      </w:r>
      <w:r w:rsidRPr="00734A4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 xml:space="preserve"> мировой судья может не составлять мотивированное решение суда по рассмотренному им делу</w:t>
      </w:r>
      <w:r w:rsidRPr="00734A4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.</w:t>
      </w:r>
    </w:p>
    <w:p w:rsidR="004A3F51" w:rsidRPr="00734A4B" w:rsidP="004A3F5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</w:pPr>
      <w:r w:rsidRPr="00734A4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4A3F51" w:rsidRPr="00734A4B" w:rsidP="004A3F51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</w:pPr>
      <w:r w:rsidRPr="00734A4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A3F51" w:rsidRPr="00734A4B" w:rsidP="00734A4B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734A4B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6154B" w:rsidRPr="00734A4B" w:rsidP="0026154B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6154B" w:rsidRPr="00734A4B" w:rsidP="0026154B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734A4B">
        <w:rPr>
          <w:rFonts w:ascii="Times New Roman" w:hAnsi="Times New Roman" w:cs="Times New Roman"/>
          <w:color w:val="000000"/>
          <w:sz w:val="28"/>
          <w:szCs w:val="28"/>
        </w:rPr>
        <w:t xml:space="preserve">Мировой  судья:                                                     </w:t>
      </w:r>
      <w:r w:rsidR="00734A4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734A4B">
        <w:rPr>
          <w:rFonts w:ascii="Times New Roman" w:hAnsi="Times New Roman" w:cs="Times New Roman"/>
          <w:color w:val="000000"/>
          <w:sz w:val="28"/>
          <w:szCs w:val="28"/>
        </w:rPr>
        <w:t xml:space="preserve">Т.С. </w:t>
      </w:r>
      <w:r w:rsidRPr="00734A4B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</w:p>
    <w:p w:rsidR="0026154B" w:rsidRPr="00734A4B" w:rsidP="0026154B">
      <w:pPr>
        <w:pStyle w:val="ConsPlusNormal"/>
        <w:ind w:firstLine="567"/>
        <w:jc w:val="both"/>
        <w:rPr>
          <w:sz w:val="28"/>
          <w:szCs w:val="28"/>
        </w:rPr>
      </w:pPr>
    </w:p>
    <w:p w:rsidR="0026154B" w:rsidRPr="00734A4B" w:rsidP="0026154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64F8B" w:rsidRPr="00734A4B">
      <w:pPr>
        <w:rPr>
          <w:sz w:val="28"/>
        </w:rPr>
      </w:pPr>
    </w:p>
    <w:sectPr w:rsidSect="009D7761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26154B"/>
    <w:rsid w:val="000E0AFB"/>
    <w:rsid w:val="0026154B"/>
    <w:rsid w:val="00331673"/>
    <w:rsid w:val="004614F7"/>
    <w:rsid w:val="00464F8B"/>
    <w:rsid w:val="004A3F51"/>
    <w:rsid w:val="00610123"/>
    <w:rsid w:val="00620A46"/>
    <w:rsid w:val="00646B8C"/>
    <w:rsid w:val="00734A4B"/>
    <w:rsid w:val="007E5662"/>
    <w:rsid w:val="00930B0C"/>
    <w:rsid w:val="00993C22"/>
    <w:rsid w:val="009D3C15"/>
    <w:rsid w:val="009D7761"/>
    <w:rsid w:val="00A03288"/>
    <w:rsid w:val="00BA3DFC"/>
    <w:rsid w:val="00C15504"/>
    <w:rsid w:val="00C8091D"/>
    <w:rsid w:val="00D454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F8B"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