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19EF" w:rsidRPr="008D63B3" w:rsidP="007219EF">
      <w:pPr>
        <w:ind w:right="-45" w:firstLine="851"/>
        <w:jc w:val="right"/>
        <w:rPr>
          <w:sz w:val="18"/>
          <w:szCs w:val="18"/>
        </w:rPr>
      </w:pPr>
      <w:r w:rsidRPr="008D63B3">
        <w:rPr>
          <w:sz w:val="18"/>
          <w:szCs w:val="18"/>
        </w:rPr>
        <w:t>Дело № 02-0</w:t>
      </w:r>
      <w:r w:rsidRPr="008D63B3">
        <w:rPr>
          <w:sz w:val="18"/>
          <w:szCs w:val="18"/>
        </w:rPr>
        <w:t>972</w:t>
      </w:r>
      <w:r w:rsidRPr="008D63B3">
        <w:rPr>
          <w:sz w:val="18"/>
          <w:szCs w:val="18"/>
        </w:rPr>
        <w:t>/17/2022</w:t>
      </w:r>
    </w:p>
    <w:p w:rsidR="007219EF" w:rsidRPr="008D63B3" w:rsidP="007219EF">
      <w:pPr>
        <w:ind w:right="-45"/>
        <w:jc w:val="center"/>
        <w:rPr>
          <w:bCs/>
          <w:sz w:val="18"/>
          <w:szCs w:val="18"/>
        </w:rPr>
      </w:pPr>
      <w:r w:rsidRPr="008D63B3">
        <w:rPr>
          <w:bCs/>
          <w:sz w:val="18"/>
          <w:szCs w:val="18"/>
        </w:rPr>
        <w:t>РЕШЕНИЕ</w:t>
      </w:r>
    </w:p>
    <w:p w:rsidR="007219EF" w:rsidRPr="008D63B3" w:rsidP="007219E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8D63B3">
        <w:rPr>
          <w:bCs/>
          <w:sz w:val="18"/>
          <w:szCs w:val="18"/>
        </w:rPr>
        <w:t>ИМЕНЕМ РОССИЙСКОЙ ФЕДЕРАЦИИ</w:t>
      </w:r>
    </w:p>
    <w:p w:rsidR="007219EF" w:rsidRPr="008D63B3" w:rsidP="007219E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8D63B3">
        <w:rPr>
          <w:bCs/>
          <w:sz w:val="18"/>
          <w:szCs w:val="18"/>
        </w:rPr>
        <w:t>(резолютивная часть)</w:t>
      </w:r>
    </w:p>
    <w:p w:rsidR="007219EF" w:rsidRPr="008D63B3" w:rsidP="007219EF">
      <w:pPr>
        <w:ind w:firstLine="851"/>
        <w:jc w:val="both"/>
        <w:rPr>
          <w:bCs/>
          <w:sz w:val="18"/>
          <w:szCs w:val="18"/>
        </w:rPr>
      </w:pPr>
      <w:r w:rsidRPr="008D63B3">
        <w:rPr>
          <w:bCs/>
          <w:sz w:val="18"/>
          <w:szCs w:val="18"/>
        </w:rPr>
        <w:t>23 июня</w:t>
      </w:r>
      <w:r w:rsidRPr="008D63B3">
        <w:rPr>
          <w:bCs/>
          <w:sz w:val="18"/>
          <w:szCs w:val="18"/>
        </w:rPr>
        <w:t xml:space="preserve"> 2022 года                                 </w:t>
      </w:r>
      <w:r w:rsidRPr="008D63B3">
        <w:rPr>
          <w:bCs/>
          <w:sz w:val="18"/>
          <w:szCs w:val="18"/>
        </w:rPr>
        <w:tab/>
        <w:t xml:space="preserve">        </w:t>
      </w:r>
      <w:r w:rsidRPr="008D63B3">
        <w:rPr>
          <w:bCs/>
          <w:sz w:val="18"/>
          <w:szCs w:val="18"/>
        </w:rPr>
        <w:tab/>
        <w:t>г. Симферополь</w:t>
      </w:r>
    </w:p>
    <w:p w:rsidR="007219EF" w:rsidRPr="008D63B3" w:rsidP="007219EF">
      <w:pPr>
        <w:jc w:val="center"/>
        <w:rPr>
          <w:bCs/>
          <w:sz w:val="18"/>
          <w:szCs w:val="18"/>
        </w:rPr>
      </w:pPr>
    </w:p>
    <w:p w:rsidR="007219EF" w:rsidRPr="008D63B3" w:rsidP="007219EF">
      <w:pPr>
        <w:ind w:firstLine="851"/>
        <w:jc w:val="both"/>
        <w:rPr>
          <w:bCs/>
          <w:sz w:val="18"/>
          <w:szCs w:val="18"/>
          <w:lang w:eastAsia="x-none"/>
        </w:rPr>
      </w:pPr>
      <w:r w:rsidRPr="008D63B3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7219EF" w:rsidRPr="008D63B3" w:rsidP="007219EF">
      <w:pPr>
        <w:ind w:firstLine="851"/>
        <w:jc w:val="both"/>
        <w:rPr>
          <w:bCs/>
          <w:sz w:val="18"/>
          <w:szCs w:val="18"/>
          <w:lang w:eastAsia="x-none"/>
        </w:rPr>
      </w:pPr>
      <w:r w:rsidRPr="008D63B3">
        <w:rPr>
          <w:bCs/>
          <w:sz w:val="18"/>
          <w:szCs w:val="18"/>
          <w:lang w:eastAsia="x-none"/>
        </w:rPr>
        <w:t>при ведении протокола судебного заседания</w:t>
      </w:r>
      <w:r w:rsidRPr="008D63B3">
        <w:rPr>
          <w:bCs/>
          <w:sz w:val="18"/>
          <w:szCs w:val="18"/>
          <w:lang w:eastAsia="x-none"/>
        </w:rPr>
        <w:t xml:space="preserve"> и аудиопротоколирования </w:t>
      </w:r>
      <w:r w:rsidRPr="008D63B3">
        <w:rPr>
          <w:bCs/>
          <w:sz w:val="18"/>
          <w:szCs w:val="18"/>
          <w:lang w:eastAsia="x-none"/>
        </w:rPr>
        <w:t xml:space="preserve"> секретарем Приходько М.</w:t>
      </w:r>
      <w:r w:rsidRPr="008D63B3">
        <w:rPr>
          <w:bCs/>
          <w:sz w:val="18"/>
          <w:szCs w:val="18"/>
          <w:lang w:eastAsia="x-none"/>
        </w:rPr>
        <w:t>С.,</w:t>
      </w:r>
      <w:r w:rsidRPr="008D63B3">
        <w:rPr>
          <w:bCs/>
          <w:sz w:val="18"/>
          <w:szCs w:val="18"/>
          <w:lang w:eastAsia="x-none"/>
        </w:rPr>
        <w:t xml:space="preserve"> с участием помощника прокурора – Редзановой Э.Э.,</w:t>
      </w:r>
    </w:p>
    <w:p w:rsidR="007219EF" w:rsidRPr="008D63B3" w:rsidP="007219EF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8D63B3">
        <w:rPr>
          <w:bCs/>
          <w:sz w:val="18"/>
          <w:szCs w:val="18"/>
          <w:lang w:eastAsia="x-none"/>
        </w:rPr>
        <w:t xml:space="preserve">рассмотрев в открытом судебном заседании гражданское дело по иску </w:t>
      </w:r>
      <w:r w:rsidRPr="008D63B3">
        <w:rPr>
          <w:bCs/>
          <w:sz w:val="18"/>
          <w:szCs w:val="18"/>
          <w:lang w:eastAsia="x-none"/>
        </w:rPr>
        <w:t>заместителя прокурора города Евпатории в защиту прав и свобод несовершеннолетнего Малахова А.</w:t>
      </w:r>
      <w:r w:rsidRPr="008D63B3">
        <w:rPr>
          <w:bCs/>
          <w:sz w:val="18"/>
          <w:szCs w:val="18"/>
          <w:lang w:eastAsia="x-none"/>
        </w:rPr>
        <w:t xml:space="preserve"> В.</w:t>
      </w:r>
      <w:r w:rsidRPr="008D63B3">
        <w:rPr>
          <w:bCs/>
          <w:sz w:val="18"/>
          <w:szCs w:val="18"/>
          <w:lang w:eastAsia="x-none"/>
        </w:rPr>
        <w:t xml:space="preserve"> к Министерству здравоо</w:t>
      </w:r>
      <w:r w:rsidRPr="008D63B3">
        <w:rPr>
          <w:bCs/>
          <w:sz w:val="18"/>
          <w:szCs w:val="18"/>
          <w:lang w:eastAsia="x-none"/>
        </w:rPr>
        <w:t>хранения Республики Крым о взыскании денежных средств</w:t>
      </w:r>
      <w:r w:rsidRPr="008D63B3">
        <w:rPr>
          <w:bCs/>
          <w:sz w:val="18"/>
          <w:szCs w:val="18"/>
          <w:lang w:eastAsia="x-none"/>
        </w:rPr>
        <w:t>,</w:t>
      </w:r>
    </w:p>
    <w:p w:rsidR="007219EF" w:rsidRPr="008D63B3" w:rsidP="007219EF">
      <w:pPr>
        <w:ind w:right="-45" w:firstLine="851"/>
        <w:jc w:val="both"/>
        <w:rPr>
          <w:bCs/>
          <w:sz w:val="18"/>
          <w:szCs w:val="18"/>
        </w:rPr>
      </w:pPr>
      <w:r w:rsidRPr="008D63B3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7219EF" w:rsidRPr="008D63B3" w:rsidP="007219EF">
      <w:pPr>
        <w:ind w:right="-45"/>
        <w:jc w:val="center"/>
        <w:rPr>
          <w:sz w:val="18"/>
          <w:szCs w:val="18"/>
        </w:rPr>
      </w:pPr>
      <w:r w:rsidRPr="008D63B3">
        <w:rPr>
          <w:sz w:val="18"/>
          <w:szCs w:val="18"/>
        </w:rPr>
        <w:t>РЕШИЛ:</w:t>
      </w:r>
    </w:p>
    <w:p w:rsidR="007219EF" w:rsidRPr="008D63B3" w:rsidP="007219EF">
      <w:pPr>
        <w:ind w:right="-45" w:firstLine="851"/>
        <w:jc w:val="both"/>
        <w:rPr>
          <w:sz w:val="18"/>
          <w:szCs w:val="18"/>
        </w:rPr>
      </w:pPr>
      <w:r w:rsidRPr="008D63B3">
        <w:rPr>
          <w:sz w:val="18"/>
          <w:szCs w:val="18"/>
        </w:rPr>
        <w:t xml:space="preserve">Иск </w:t>
      </w:r>
      <w:r w:rsidRPr="008D63B3">
        <w:rPr>
          <w:sz w:val="18"/>
          <w:szCs w:val="18"/>
        </w:rPr>
        <w:t>заместителя прокурора города Евпатории в защиту прав и свобод несовершеннолетнего Малах</w:t>
      </w:r>
      <w:r w:rsidRPr="008D63B3">
        <w:rPr>
          <w:sz w:val="18"/>
          <w:szCs w:val="18"/>
        </w:rPr>
        <w:t>ова А.</w:t>
      </w:r>
      <w:r w:rsidRPr="008D63B3">
        <w:rPr>
          <w:sz w:val="18"/>
          <w:szCs w:val="18"/>
        </w:rPr>
        <w:t>В.</w:t>
      </w:r>
      <w:r w:rsidRPr="008D63B3">
        <w:rPr>
          <w:sz w:val="18"/>
          <w:szCs w:val="18"/>
        </w:rPr>
        <w:t xml:space="preserve"> к Министерству здравоохранения Республики Крым о взыскании денежных средств </w:t>
      </w:r>
      <w:r w:rsidRPr="008D63B3">
        <w:rPr>
          <w:sz w:val="18"/>
          <w:szCs w:val="18"/>
        </w:rPr>
        <w:t>– удовлетворить.</w:t>
      </w:r>
    </w:p>
    <w:p w:rsidR="007219EF" w:rsidRPr="008D63B3" w:rsidP="007219EF">
      <w:pPr>
        <w:ind w:right="-45" w:firstLine="851"/>
        <w:jc w:val="both"/>
        <w:rPr>
          <w:sz w:val="18"/>
          <w:szCs w:val="18"/>
        </w:rPr>
      </w:pPr>
      <w:r w:rsidRPr="008D63B3">
        <w:rPr>
          <w:sz w:val="18"/>
          <w:szCs w:val="18"/>
        </w:rPr>
        <w:t xml:space="preserve">Взыскать с </w:t>
      </w:r>
      <w:r w:rsidRPr="008D63B3">
        <w:rPr>
          <w:sz w:val="18"/>
          <w:szCs w:val="18"/>
        </w:rPr>
        <w:t>Министерств</w:t>
      </w:r>
      <w:r w:rsidRPr="008D63B3">
        <w:rPr>
          <w:sz w:val="18"/>
          <w:szCs w:val="18"/>
        </w:rPr>
        <w:t>а</w:t>
      </w:r>
      <w:r w:rsidRPr="008D63B3">
        <w:rPr>
          <w:sz w:val="18"/>
          <w:szCs w:val="18"/>
        </w:rPr>
        <w:t xml:space="preserve"> здравоохранения Республики Крым </w:t>
      </w:r>
      <w:r w:rsidRPr="008D63B3">
        <w:rPr>
          <w:sz w:val="18"/>
          <w:szCs w:val="18"/>
        </w:rPr>
        <w:t xml:space="preserve">в пользу </w:t>
      </w:r>
      <w:r w:rsidRPr="008D63B3">
        <w:rPr>
          <w:sz w:val="18"/>
          <w:szCs w:val="18"/>
        </w:rPr>
        <w:t>Малаховой О.</w:t>
      </w:r>
      <w:r w:rsidRPr="008D63B3">
        <w:rPr>
          <w:sz w:val="18"/>
          <w:szCs w:val="18"/>
        </w:rPr>
        <w:t xml:space="preserve"> В.</w:t>
      </w:r>
      <w:r w:rsidRPr="008D63B3">
        <w:rPr>
          <w:sz w:val="18"/>
          <w:szCs w:val="18"/>
        </w:rPr>
        <w:t xml:space="preserve"> </w:t>
      </w:r>
      <w:r w:rsidRPr="008D63B3">
        <w:rPr>
          <w:sz w:val="18"/>
          <w:szCs w:val="18"/>
        </w:rPr>
        <w:t xml:space="preserve">в счет возмещения расходов на приобретение </w:t>
      </w:r>
      <w:r w:rsidRPr="008D63B3">
        <w:rPr>
          <w:sz w:val="18"/>
          <w:szCs w:val="18"/>
        </w:rPr>
        <w:t>лекарственных препаратов денежную сумму в размере 11068 (одиннадцать тысяч шестьдесят восемь) рублей.</w:t>
      </w:r>
    </w:p>
    <w:p w:rsidR="007219EF" w:rsidRPr="008D63B3" w:rsidP="007219EF">
      <w:pPr>
        <w:ind w:right="-45" w:firstLine="851"/>
        <w:jc w:val="both"/>
        <w:rPr>
          <w:sz w:val="18"/>
          <w:szCs w:val="18"/>
        </w:rPr>
      </w:pPr>
      <w:r w:rsidRPr="008D63B3">
        <w:rPr>
          <w:sz w:val="18"/>
          <w:szCs w:val="18"/>
        </w:rPr>
        <w:t xml:space="preserve"> Взыскать с </w:t>
      </w:r>
      <w:r w:rsidRPr="008D63B3">
        <w:rPr>
          <w:sz w:val="18"/>
          <w:szCs w:val="18"/>
        </w:rPr>
        <w:t xml:space="preserve">Министерства здравоохранения Республики Крым </w:t>
      </w:r>
      <w:r w:rsidRPr="008D63B3">
        <w:rPr>
          <w:sz w:val="18"/>
          <w:szCs w:val="18"/>
        </w:rPr>
        <w:t xml:space="preserve">в </w:t>
      </w:r>
      <w:r w:rsidRPr="008D63B3">
        <w:rPr>
          <w:sz w:val="18"/>
          <w:szCs w:val="18"/>
        </w:rPr>
        <w:t xml:space="preserve">доход местного бюджета муниципального образования городской округ Симферополь </w:t>
      </w:r>
      <w:r w:rsidRPr="008D63B3">
        <w:rPr>
          <w:sz w:val="18"/>
          <w:szCs w:val="18"/>
        </w:rPr>
        <w:t xml:space="preserve">судебные расходы </w:t>
      </w:r>
      <w:r w:rsidRPr="008D63B3">
        <w:rPr>
          <w:sz w:val="18"/>
          <w:szCs w:val="18"/>
        </w:rPr>
        <w:t xml:space="preserve">по оплате государственной пошлины в размере </w:t>
      </w:r>
      <w:r w:rsidRPr="008D63B3">
        <w:rPr>
          <w:sz w:val="18"/>
          <w:szCs w:val="18"/>
        </w:rPr>
        <w:t>443</w:t>
      </w:r>
      <w:r w:rsidRPr="008D63B3">
        <w:rPr>
          <w:sz w:val="18"/>
          <w:szCs w:val="18"/>
        </w:rPr>
        <w:t xml:space="preserve"> (</w:t>
      </w:r>
      <w:r w:rsidRPr="008D63B3">
        <w:rPr>
          <w:sz w:val="18"/>
          <w:szCs w:val="18"/>
        </w:rPr>
        <w:t>четыреста сорок три</w:t>
      </w:r>
      <w:r w:rsidRPr="008D63B3">
        <w:rPr>
          <w:sz w:val="18"/>
          <w:szCs w:val="18"/>
        </w:rPr>
        <w:t>) рубл</w:t>
      </w:r>
      <w:r w:rsidRPr="008D63B3">
        <w:rPr>
          <w:sz w:val="18"/>
          <w:szCs w:val="18"/>
        </w:rPr>
        <w:t>я</w:t>
      </w:r>
      <w:r w:rsidRPr="008D63B3">
        <w:rPr>
          <w:sz w:val="18"/>
          <w:szCs w:val="18"/>
        </w:rPr>
        <w:t>.</w:t>
      </w:r>
    </w:p>
    <w:p w:rsidR="007219EF" w:rsidRPr="008D63B3" w:rsidP="007219EF">
      <w:pPr>
        <w:ind w:right="-45" w:firstLine="851"/>
        <w:jc w:val="both"/>
        <w:rPr>
          <w:sz w:val="18"/>
          <w:szCs w:val="18"/>
        </w:rPr>
      </w:pPr>
      <w:r w:rsidRPr="008D63B3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</w:t>
      </w:r>
      <w:r w:rsidRPr="008D63B3">
        <w:rPr>
          <w:sz w:val="18"/>
          <w:szCs w:val="18"/>
        </w:rPr>
        <w:t>лашения резолютивной части решения суда.</w:t>
      </w:r>
    </w:p>
    <w:p w:rsidR="007219EF" w:rsidRPr="008D63B3" w:rsidP="007219EF">
      <w:pPr>
        <w:ind w:right="-45" w:firstLine="851"/>
        <w:jc w:val="both"/>
        <w:rPr>
          <w:sz w:val="18"/>
          <w:szCs w:val="18"/>
        </w:rPr>
      </w:pPr>
      <w:r w:rsidRPr="008D63B3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</w:t>
      </w:r>
      <w:r w:rsidRPr="008D63B3">
        <w:rPr>
          <w:sz w:val="18"/>
          <w:szCs w:val="18"/>
        </w:rPr>
        <w:t>решения суда.</w:t>
      </w:r>
    </w:p>
    <w:p w:rsidR="007219EF" w:rsidRPr="008D63B3" w:rsidP="007219EF">
      <w:pPr>
        <w:ind w:right="-45" w:firstLine="851"/>
        <w:jc w:val="both"/>
        <w:rPr>
          <w:sz w:val="18"/>
          <w:szCs w:val="18"/>
        </w:rPr>
      </w:pPr>
      <w:r w:rsidRPr="008D63B3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7219EF" w:rsidRPr="008D63B3" w:rsidP="007219EF">
      <w:pPr>
        <w:ind w:right="-45" w:firstLine="851"/>
        <w:jc w:val="both"/>
        <w:rPr>
          <w:sz w:val="18"/>
          <w:szCs w:val="18"/>
        </w:rPr>
      </w:pPr>
      <w:r w:rsidRPr="008D63B3">
        <w:rPr>
          <w:sz w:val="18"/>
          <w:szCs w:val="18"/>
        </w:rPr>
        <w:t xml:space="preserve">Решение может быть обжаловано в Центральный </w:t>
      </w:r>
      <w:r w:rsidRPr="008D63B3">
        <w:rPr>
          <w:sz w:val="18"/>
          <w:szCs w:val="18"/>
        </w:rPr>
        <w:t>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</w:t>
      </w:r>
      <w:r w:rsidRPr="008D63B3">
        <w:rPr>
          <w:sz w:val="18"/>
          <w:szCs w:val="18"/>
        </w:rPr>
        <w:t>ончательной форме.</w:t>
      </w:r>
    </w:p>
    <w:p w:rsidR="00A1688C" w:rsidRPr="008D63B3" w:rsidP="007219EF">
      <w:pPr>
        <w:ind w:right="-45" w:firstLine="851"/>
        <w:jc w:val="both"/>
        <w:rPr>
          <w:sz w:val="18"/>
          <w:szCs w:val="18"/>
        </w:rPr>
      </w:pPr>
      <w:r w:rsidRPr="008D63B3">
        <w:rPr>
          <w:sz w:val="18"/>
          <w:szCs w:val="18"/>
        </w:rPr>
        <w:t xml:space="preserve">Мировой судья                                            </w:t>
      </w:r>
      <w:r w:rsidRPr="008D63B3">
        <w:rPr>
          <w:sz w:val="18"/>
          <w:szCs w:val="18"/>
        </w:rPr>
        <w:t xml:space="preserve">          </w:t>
      </w:r>
      <w:r w:rsidRPr="008D63B3">
        <w:rPr>
          <w:sz w:val="18"/>
          <w:szCs w:val="18"/>
        </w:rPr>
        <w:t xml:space="preserve">  А.Л.Тоскина</w:t>
      </w:r>
    </w:p>
    <w:sectPr w:rsidSect="00F64382">
      <w:headerReference w:type="even" r:id="rId4"/>
      <w:headerReference w:type="default" r:id="rId5"/>
      <w:pgSz w:w="11906" w:h="16838"/>
      <w:pgMar w:top="567" w:right="849" w:bottom="851" w:left="156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EF"/>
    <w:rsid w:val="005F23EE"/>
    <w:rsid w:val="007219EF"/>
    <w:rsid w:val="008D63B3"/>
    <w:rsid w:val="00A1688C"/>
    <w:rsid w:val="00F643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219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219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21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