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42EC5" w:rsidP="009A77FE" w14:paraId="17BB2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D369D8">
        <w:rPr>
          <w:rFonts w:ascii="Times New Roman" w:eastAsia="Times New Roman" w:hAnsi="Times New Roman" w:cs="Times New Roman"/>
          <w:bCs/>
          <w:sz w:val="28"/>
          <w:szCs w:val="28"/>
        </w:rPr>
        <w:t>1273</w:t>
      </w:r>
      <w:r w:rsidR="00076CEE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F42EC5" w:rsidP="009A77FE" w14:paraId="015046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F42EC5" w:rsidP="009A77FE" w14:paraId="7FA1C1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F42EC5" w:rsidP="009A77FE" w14:paraId="7B94ED46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F42EC5" w:rsidP="009A77FE" w14:paraId="1B5FA2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 w14:paraId="3EE3026D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 w14:paraId="25E0D2E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ок</w:t>
      </w:r>
      <w:r w:rsidR="00081A43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076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26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1A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 w14:paraId="3D07064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 w14:paraId="518904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 w14:paraId="1086FD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81A43">
        <w:rPr>
          <w:rFonts w:ascii="Times New Roman" w:eastAsia="Times New Roman" w:hAnsi="Times New Roman" w:cs="Times New Roman"/>
          <w:sz w:val="28"/>
          <w:szCs w:val="28"/>
        </w:rPr>
        <w:t xml:space="preserve">секретаре - </w:t>
      </w:r>
      <w:r w:rsidR="00081A43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081A43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F42EC5" w:rsidRPr="00753830" w:rsidP="00E84389" w14:paraId="25C1B912" w14:textId="5AE69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81A43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</w:t>
      </w:r>
      <w:r w:rsidR="00D369D8">
        <w:rPr>
          <w:rFonts w:ascii="Times New Roman" w:hAnsi="Times New Roman" w:cs="Times New Roman"/>
          <w:sz w:val="28"/>
          <w:szCs w:val="28"/>
        </w:rPr>
        <w:t>Право онлайн</w:t>
      </w:r>
      <w:r w:rsidR="00081A43">
        <w:rPr>
          <w:rFonts w:ascii="Times New Roman" w:hAnsi="Times New Roman" w:cs="Times New Roman"/>
          <w:sz w:val="28"/>
          <w:szCs w:val="28"/>
        </w:rPr>
        <w:t>»</w:t>
      </w:r>
      <w:r w:rsidR="00F7017F">
        <w:rPr>
          <w:rFonts w:ascii="Times New Roman" w:hAnsi="Times New Roman" w:cs="Times New Roman"/>
          <w:sz w:val="28"/>
          <w:szCs w:val="28"/>
        </w:rPr>
        <w:t xml:space="preserve"> к </w:t>
      </w:r>
      <w:r w:rsidR="00D369D8">
        <w:rPr>
          <w:rFonts w:ascii="Times New Roman" w:hAnsi="Times New Roman" w:cs="Times New Roman"/>
          <w:sz w:val="28"/>
          <w:szCs w:val="28"/>
        </w:rPr>
        <w:t>Перову М</w:t>
      </w:r>
      <w:r w:rsidR="008C1B25">
        <w:rPr>
          <w:rFonts w:ascii="Times New Roman" w:hAnsi="Times New Roman" w:cs="Times New Roman"/>
          <w:sz w:val="28"/>
          <w:szCs w:val="28"/>
        </w:rPr>
        <w:t>.</w:t>
      </w:r>
      <w:r w:rsidR="00D369D8">
        <w:rPr>
          <w:rFonts w:ascii="Times New Roman" w:hAnsi="Times New Roman" w:cs="Times New Roman"/>
          <w:sz w:val="28"/>
          <w:szCs w:val="28"/>
        </w:rPr>
        <w:t xml:space="preserve"> В</w:t>
      </w:r>
      <w:r w:rsidR="008C1B25">
        <w:rPr>
          <w:rFonts w:ascii="Times New Roman" w:hAnsi="Times New Roman" w:cs="Times New Roman"/>
          <w:sz w:val="28"/>
          <w:szCs w:val="28"/>
        </w:rPr>
        <w:t xml:space="preserve">. </w:t>
      </w:r>
      <w:r w:rsidR="008E04B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 w14:paraId="13E5A6D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2EC5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 w14:paraId="6C3EE5B0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 w14:paraId="43FE91BD" w14:textId="554D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081A43" w:rsidR="00081A43"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 w:rsidRPr="00081A43" w:rsidR="00081A43">
        <w:rPr>
          <w:rFonts w:ascii="Times New Roman" w:hAnsi="Times New Roman" w:cs="Times New Roman"/>
          <w:sz w:val="28"/>
          <w:szCs w:val="28"/>
        </w:rPr>
        <w:t>ограниченной ответственностью Профессиональная коллекторская организация «</w:t>
      </w:r>
      <w:r w:rsidRPr="00D369D8" w:rsidR="00D369D8">
        <w:rPr>
          <w:rFonts w:ascii="Times New Roman" w:hAnsi="Times New Roman" w:cs="Times New Roman"/>
          <w:sz w:val="28"/>
          <w:szCs w:val="28"/>
        </w:rPr>
        <w:t>Право онлайн» к Перову М</w:t>
      </w:r>
      <w:r w:rsidR="008C1B25">
        <w:rPr>
          <w:rFonts w:ascii="Times New Roman" w:hAnsi="Times New Roman" w:cs="Times New Roman"/>
          <w:sz w:val="28"/>
          <w:szCs w:val="28"/>
        </w:rPr>
        <w:t>.</w:t>
      </w:r>
      <w:r w:rsidRPr="00D369D8" w:rsidR="00D369D8">
        <w:rPr>
          <w:rFonts w:ascii="Times New Roman" w:hAnsi="Times New Roman" w:cs="Times New Roman"/>
          <w:sz w:val="28"/>
          <w:szCs w:val="28"/>
        </w:rPr>
        <w:t>В</w:t>
      </w:r>
      <w:r w:rsidR="008C1B25">
        <w:rPr>
          <w:rFonts w:ascii="Times New Roman" w:hAnsi="Times New Roman" w:cs="Times New Roman"/>
          <w:sz w:val="28"/>
          <w:szCs w:val="28"/>
        </w:rPr>
        <w:t>.</w:t>
      </w:r>
      <w:r w:rsidRPr="00081A43" w:rsidR="00081A4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081A43" w:rsidP="00D369D8" w14:paraId="1829E2CB" w14:textId="31D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D369D8">
        <w:rPr>
          <w:rFonts w:ascii="Times New Roman" w:hAnsi="Times New Roman" w:cs="Times New Roman"/>
          <w:sz w:val="28"/>
          <w:szCs w:val="28"/>
        </w:rPr>
        <w:t>Перова М</w:t>
      </w:r>
      <w:r w:rsidR="008C1B25">
        <w:rPr>
          <w:rFonts w:ascii="Times New Roman" w:hAnsi="Times New Roman" w:cs="Times New Roman"/>
          <w:sz w:val="28"/>
          <w:szCs w:val="28"/>
        </w:rPr>
        <w:t>.</w:t>
      </w:r>
      <w:r w:rsidR="00D369D8">
        <w:rPr>
          <w:rFonts w:ascii="Times New Roman" w:hAnsi="Times New Roman" w:cs="Times New Roman"/>
          <w:sz w:val="28"/>
          <w:szCs w:val="28"/>
        </w:rPr>
        <w:t>В</w:t>
      </w:r>
      <w:r w:rsidR="008C1B25">
        <w:rPr>
          <w:rFonts w:ascii="Times New Roman" w:hAnsi="Times New Roman" w:cs="Times New Roman"/>
          <w:sz w:val="28"/>
          <w:szCs w:val="28"/>
        </w:rPr>
        <w:t>.</w:t>
      </w:r>
      <w:r w:rsidR="00D369D8">
        <w:rPr>
          <w:rFonts w:ascii="Times New Roman" w:hAnsi="Times New Roman" w:cs="Times New Roman"/>
          <w:sz w:val="28"/>
          <w:szCs w:val="28"/>
        </w:rPr>
        <w:t xml:space="preserve">, </w:t>
      </w:r>
      <w:r w:rsidR="008C1B25">
        <w:rPr>
          <w:rFonts w:ascii="Times New Roman" w:hAnsi="Times New Roman"/>
          <w:b/>
        </w:rPr>
        <w:t>/изъято/</w:t>
      </w:r>
      <w:r w:rsidRPr="0099054E" w:rsidR="008C1B25">
        <w:rPr>
          <w:rFonts w:ascii="Times New Roman" w:hAnsi="Times New Roman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81A43">
        <w:rPr>
          <w:rFonts w:ascii="Times New Roman" w:hAnsi="Times New Roman" w:cs="Times New Roman"/>
          <w:sz w:val="28"/>
          <w:szCs w:val="28"/>
        </w:rPr>
        <w:t xml:space="preserve">общества ограниченной ответственностью Профессиональная коллекторская организация </w:t>
      </w:r>
      <w:r w:rsidR="00D369D8">
        <w:rPr>
          <w:rFonts w:ascii="Times New Roman" w:hAnsi="Times New Roman" w:cs="Times New Roman"/>
          <w:sz w:val="28"/>
          <w:szCs w:val="28"/>
        </w:rPr>
        <w:t>«Право онлайн»</w:t>
      </w:r>
      <w:r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50DDF">
        <w:rPr>
          <w:rFonts w:ascii="Times New Roman" w:hAnsi="Times New Roman" w:cs="Times New Roman"/>
          <w:sz w:val="28"/>
          <w:szCs w:val="28"/>
        </w:rPr>
        <w:t xml:space="preserve">задолженности по договору займа </w:t>
      </w:r>
      <w:r w:rsidR="008C1B25">
        <w:rPr>
          <w:rFonts w:ascii="Times New Roman" w:hAnsi="Times New Roman"/>
          <w:b/>
        </w:rPr>
        <w:t>/изъято/</w:t>
      </w:r>
      <w:r w:rsidRPr="0099054E" w:rsidR="008C1B25">
        <w:rPr>
          <w:rFonts w:ascii="Times New Roman" w:hAnsi="Times New Roman"/>
        </w:rPr>
        <w:t xml:space="preserve"> </w:t>
      </w:r>
      <w:r w:rsidR="00D369D8">
        <w:rPr>
          <w:rFonts w:ascii="Times New Roman" w:hAnsi="Times New Roman" w:cs="Times New Roman"/>
          <w:sz w:val="28"/>
          <w:szCs w:val="28"/>
        </w:rPr>
        <w:t xml:space="preserve">за период с 11.11.2023 по 23.04.2024 </w:t>
      </w:r>
      <w:r w:rsidR="00D50D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369D8">
        <w:rPr>
          <w:rFonts w:ascii="Times New Roman" w:hAnsi="Times New Roman" w:cs="Times New Roman"/>
          <w:sz w:val="28"/>
          <w:szCs w:val="28"/>
        </w:rPr>
        <w:t>41400,00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D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1C6F5C" w:rsidR="001C6F5C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D369D8">
        <w:rPr>
          <w:rFonts w:ascii="Times New Roman" w:hAnsi="Times New Roman" w:cs="Times New Roman"/>
          <w:sz w:val="28"/>
          <w:szCs w:val="28"/>
        </w:rPr>
        <w:t>1442,00</w:t>
      </w:r>
      <w:r w:rsidRPr="001C6F5C" w:rsidR="001C6F5C">
        <w:rPr>
          <w:rFonts w:ascii="Times New Roman" w:hAnsi="Times New Roman" w:cs="Times New Roman"/>
          <w:sz w:val="28"/>
          <w:szCs w:val="28"/>
        </w:rPr>
        <w:t xml:space="preserve"> рублей, а всего </w:t>
      </w:r>
      <w:r w:rsidR="00D369D8">
        <w:rPr>
          <w:rFonts w:ascii="Times New Roman" w:hAnsi="Times New Roman" w:cs="Times New Roman"/>
          <w:sz w:val="28"/>
          <w:szCs w:val="28"/>
        </w:rPr>
        <w:t>42842,00</w:t>
      </w:r>
      <w:r w:rsidRPr="001C6F5C" w:rsidR="001C6F5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D369D8">
        <w:rPr>
          <w:rFonts w:ascii="Times New Roman" w:hAnsi="Times New Roman" w:cs="Times New Roman"/>
          <w:sz w:val="28"/>
          <w:szCs w:val="28"/>
        </w:rPr>
        <w:t>сорок две тысячи восемьсот сорок два) рубля</w:t>
      </w:r>
      <w:r w:rsidR="001C6F5C">
        <w:rPr>
          <w:rFonts w:ascii="Times New Roman" w:hAnsi="Times New Roman" w:cs="Times New Roman"/>
          <w:sz w:val="28"/>
          <w:szCs w:val="28"/>
        </w:rPr>
        <w:t xml:space="preserve"> 0</w:t>
      </w:r>
      <w:r w:rsidRPr="001C6F5C" w:rsidR="001C6F5C">
        <w:rPr>
          <w:rFonts w:ascii="Times New Roman" w:hAnsi="Times New Roman" w:cs="Times New Roman"/>
          <w:sz w:val="28"/>
          <w:szCs w:val="28"/>
        </w:rPr>
        <w:t>0 копеек.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C6140C" w:rsidP="0018320B" w14:paraId="19EE4523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 w14:paraId="64DF1CD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C6F5C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 w14:paraId="5E61543E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76CEE" w:rsidP="0018320B" w14:paraId="56E9B1F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5A70BF">
        <w:rPr>
          <w:rFonts w:ascii="Times New Roman" w:hAnsi="Times New Roman" w:eastAsiaTheme="minorHAnsi" w:cs="Times New Roman"/>
          <w:sz w:val="28"/>
          <w:szCs w:val="28"/>
          <w:lang w:eastAsia="en-US"/>
        </w:rPr>
        <w:t>/подпись/</w:t>
      </w:r>
      <w:r w:rsidRPr="00C6140C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3521"/>
    <w:rsid w:val="00076CEE"/>
    <w:rsid w:val="00081A43"/>
    <w:rsid w:val="000A71C6"/>
    <w:rsid w:val="000E4343"/>
    <w:rsid w:val="0018320B"/>
    <w:rsid w:val="001C6F5C"/>
    <w:rsid w:val="002400BE"/>
    <w:rsid w:val="002B7A9F"/>
    <w:rsid w:val="00326684"/>
    <w:rsid w:val="00375E62"/>
    <w:rsid w:val="003D12A6"/>
    <w:rsid w:val="005A6A6F"/>
    <w:rsid w:val="005A70BF"/>
    <w:rsid w:val="005F21AA"/>
    <w:rsid w:val="00632A68"/>
    <w:rsid w:val="00677C19"/>
    <w:rsid w:val="006D3A4D"/>
    <w:rsid w:val="006E5F69"/>
    <w:rsid w:val="00753830"/>
    <w:rsid w:val="00874E39"/>
    <w:rsid w:val="008C1B25"/>
    <w:rsid w:val="008D6126"/>
    <w:rsid w:val="008E04BB"/>
    <w:rsid w:val="0097114A"/>
    <w:rsid w:val="0099054E"/>
    <w:rsid w:val="009A77FE"/>
    <w:rsid w:val="00A3215E"/>
    <w:rsid w:val="00AC3F8C"/>
    <w:rsid w:val="00AE789E"/>
    <w:rsid w:val="00C4621E"/>
    <w:rsid w:val="00C6140C"/>
    <w:rsid w:val="00CF4C34"/>
    <w:rsid w:val="00D369D8"/>
    <w:rsid w:val="00D50DDF"/>
    <w:rsid w:val="00D87D82"/>
    <w:rsid w:val="00DA01A8"/>
    <w:rsid w:val="00E6773B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