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69BF" w:rsidP="004069BF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2-5-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\2017</w:t>
      </w:r>
    </w:p>
    <w:p w:rsidR="004069BF" w:rsidP="004069B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3020AE" w:rsidP="004069B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4069BF" w:rsidP="004069B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4069BF" w:rsidP="004069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9BF" w:rsidP="004069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23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2017 года                                                               г. Симферополь</w:t>
      </w:r>
    </w:p>
    <w:p w:rsidR="004069BF" w:rsidP="004069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69BF" w:rsidP="004069B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Симферополя 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 - Попова Н.И.,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 xml:space="preserve"> Зубко А.И.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истца 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 xml:space="preserve"> Быковой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 xml:space="preserve"> Л.Л.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>представителя  ответчика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 xml:space="preserve">  – 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>Номеровской</w:t>
      </w:r>
      <w:r w:rsidR="005337CE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</w:p>
    <w:p w:rsidR="005337CE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73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  </w:t>
      </w:r>
      <w:r w:rsidR="005337CE">
        <w:rPr>
          <w:rFonts w:ascii="Times New Roman" w:eastAsia="Times New Roman" w:hAnsi="Times New Roman"/>
          <w:sz w:val="28"/>
          <w:szCs w:val="28"/>
        </w:rPr>
        <w:t xml:space="preserve">Быковой Любови </w:t>
      </w:r>
      <w:r w:rsidR="005337CE">
        <w:rPr>
          <w:rFonts w:ascii="Times New Roman" w:eastAsia="Times New Roman" w:hAnsi="Times New Roman"/>
          <w:sz w:val="28"/>
          <w:szCs w:val="28"/>
        </w:rPr>
        <w:t>Леонидовны  к</w:t>
      </w:r>
      <w:r w:rsidR="005337CE">
        <w:rPr>
          <w:rFonts w:ascii="Times New Roman" w:eastAsia="Times New Roman" w:hAnsi="Times New Roman"/>
          <w:sz w:val="28"/>
          <w:szCs w:val="28"/>
        </w:rPr>
        <w:t xml:space="preserve"> МУП муниципального образования городского округа Симферополь Республики Крым «ГОРАВТОТРАНС» о возмещении ущерба, причиненного ненадлежащим выполнением своих обязанностей, возмещении морального вреда и взыскании штрафа  на основании Закона РФ «О защите прав потребителей» 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 xml:space="preserve">уководствуясь ст. ст. 194-199 ГПК Российской </w:t>
      </w:r>
      <w:r>
        <w:rPr>
          <w:rFonts w:ascii="Times New Roman" w:eastAsia="Times New Roman" w:hAnsi="Times New Roman"/>
          <w:sz w:val="28"/>
          <w:szCs w:val="28"/>
        </w:rPr>
        <w:t xml:space="preserve">Федерации,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4069BF" w:rsidP="004069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 Е Ш И </w:t>
      </w:r>
      <w:r>
        <w:rPr>
          <w:rFonts w:ascii="Times New Roman" w:eastAsia="Times New Roman" w:hAnsi="Times New Roman"/>
          <w:sz w:val="28"/>
          <w:szCs w:val="28"/>
        </w:rPr>
        <w:t>Л :</w:t>
      </w:r>
    </w:p>
    <w:p w:rsidR="004069BF" w:rsidP="004069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 у</w:t>
      </w:r>
      <w:r w:rsidR="003020AE">
        <w:rPr>
          <w:rFonts w:ascii="Times New Roman" w:eastAsia="Times New Roman" w:hAnsi="Times New Roman"/>
          <w:sz w:val="28"/>
          <w:szCs w:val="28"/>
        </w:rPr>
        <w:t xml:space="preserve">довлетворении исковых требований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337CE">
        <w:rPr>
          <w:rFonts w:ascii="Times New Roman" w:eastAsia="Times New Roman" w:hAnsi="Times New Roman"/>
          <w:sz w:val="28"/>
          <w:szCs w:val="28"/>
        </w:rPr>
        <w:t xml:space="preserve">Быковой Любови </w:t>
      </w:r>
      <w:r w:rsidR="005337CE">
        <w:rPr>
          <w:rFonts w:ascii="Times New Roman" w:eastAsia="Times New Roman" w:hAnsi="Times New Roman"/>
          <w:sz w:val="28"/>
          <w:szCs w:val="28"/>
        </w:rPr>
        <w:t>Леонидовны  к</w:t>
      </w:r>
      <w:r w:rsidR="005337CE">
        <w:rPr>
          <w:rFonts w:ascii="Times New Roman" w:eastAsia="Times New Roman" w:hAnsi="Times New Roman"/>
          <w:sz w:val="28"/>
          <w:szCs w:val="28"/>
        </w:rPr>
        <w:t xml:space="preserve"> МУП муниципального образования городского округа Симферополь Республики Крым «ГОРАВТОТРАНС»  </w:t>
      </w:r>
      <w:r>
        <w:rPr>
          <w:rFonts w:ascii="Times New Roman" w:eastAsia="Times New Roman" w:hAnsi="Times New Roman"/>
          <w:sz w:val="28"/>
          <w:szCs w:val="28"/>
        </w:rPr>
        <w:t xml:space="preserve">– отказать.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>Решение  может</w:t>
      </w:r>
      <w:r>
        <w:rPr>
          <w:rFonts w:ascii="Times New Roman" w:eastAsia="Times New Roman" w:hAnsi="Times New Roman"/>
          <w:sz w:val="28"/>
          <w:szCs w:val="28"/>
        </w:rPr>
        <w:t xml:space="preserve"> быть обжаловано в Железнодорожный районный суд города Симферополя Республики Крым через мирового судью  в течение  месяца со дня принятия решения суда в окончательной форме.</w:t>
      </w:r>
    </w:p>
    <w:p w:rsidR="003020AE" w:rsidRPr="00BF33C0" w:rsidP="003020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020AE" w:rsidRPr="00BF33C0" w:rsidP="003020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Мировой судья                                                                                Попова Н.И.</w:t>
      </w:r>
    </w:p>
    <w:p w:rsidR="004069BF" w:rsidP="004069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069BF" w:rsidP="004069BF">
      <w:pPr>
        <w:rPr>
          <w:rFonts w:ascii="Times New Roman" w:hAnsi="Times New Roman"/>
          <w:sz w:val="28"/>
          <w:szCs w:val="28"/>
        </w:rPr>
      </w:pPr>
    </w:p>
    <w:p w:rsidR="00B125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EA"/>
    <w:rsid w:val="00074CA0"/>
    <w:rsid w:val="00086D07"/>
    <w:rsid w:val="000D2CC5"/>
    <w:rsid w:val="003020AE"/>
    <w:rsid w:val="00373AA6"/>
    <w:rsid w:val="003A212A"/>
    <w:rsid w:val="003B1E4E"/>
    <w:rsid w:val="004069BF"/>
    <w:rsid w:val="005337CE"/>
    <w:rsid w:val="00740A4C"/>
    <w:rsid w:val="009E440E"/>
    <w:rsid w:val="00B125AB"/>
    <w:rsid w:val="00B45124"/>
    <w:rsid w:val="00BF33C0"/>
    <w:rsid w:val="00C91EEA"/>
    <w:rsid w:val="00DC7617"/>
    <w:rsid w:val="00F92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04733-C1A1-49E8-84DF-F99ABDEE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9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6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69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4069BF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a"/>
    <w:uiPriority w:val="99"/>
    <w:semiHidden/>
    <w:unhideWhenUsed/>
    <w:rsid w:val="0030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20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51C1-886B-4ADD-8A33-DAC0AEAE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